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>-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צריך להעלות את השרת לפני שמעלים את ה </w:t>
      </w:r>
      <w:r>
        <w:rPr>
          <w:b w:val="false"/>
          <w:bCs w:val="false"/>
          <w:sz w:val="26"/>
          <w:szCs w:val="26"/>
          <w:u w:val="none"/>
        </w:rPr>
        <w:t>Client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כי עשיתי בדף הבית בקשת </w:t>
      </w:r>
      <w:r>
        <w:rPr>
          <w:b w:val="false"/>
          <w:bCs w:val="false"/>
          <w:sz w:val="26"/>
          <w:szCs w:val="26"/>
          <w:u w:val="none"/>
        </w:rPr>
        <w:t>Axios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של שמות החברות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בשביל שיהיו זמינים במהירות לחיפושים באתר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יצרתי שני </w:t>
      </w:r>
      <w:r>
        <w:rPr>
          <w:b w:val="false"/>
          <w:bCs w:val="false"/>
          <w:sz w:val="26"/>
          <w:szCs w:val="26"/>
          <w:u w:val="none"/>
        </w:rPr>
        <w:t>Coupon.ts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;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אחד עם </w:t>
      </w:r>
      <w:r>
        <w:rPr>
          <w:b w:val="false"/>
          <w:bCs w:val="false"/>
          <w:sz w:val="26"/>
          <w:szCs w:val="26"/>
          <w:u w:val="none"/>
        </w:rPr>
        <w:t>couponType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מסוג </w:t>
      </w:r>
      <w:r>
        <w:rPr>
          <w:b w:val="false"/>
          <w:bCs w:val="false"/>
          <w:sz w:val="26"/>
          <w:szCs w:val="26"/>
          <w:u w:val="none"/>
        </w:rPr>
        <w:t>enum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בשביל קבלת קופונים מהשרת ואחד עם </w:t>
      </w:r>
      <w:r>
        <w:rPr>
          <w:b w:val="false"/>
          <w:bCs w:val="false"/>
          <w:sz w:val="26"/>
          <w:szCs w:val="26"/>
          <w:u w:val="none"/>
        </w:rPr>
        <w:t>couponType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מסוג </w:t>
      </w:r>
      <w:r>
        <w:rPr>
          <w:b w:val="false"/>
          <w:bCs w:val="false"/>
          <w:sz w:val="26"/>
          <w:szCs w:val="26"/>
          <w:u w:val="none"/>
        </w:rPr>
        <w:t>string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בשביל שליחה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כי השרת משום מה לא יכול לקבל </w:t>
      </w:r>
      <w:r>
        <w:rPr>
          <w:b w:val="false"/>
          <w:bCs w:val="false"/>
          <w:sz w:val="26"/>
          <w:szCs w:val="26"/>
          <w:u w:val="none"/>
        </w:rPr>
        <w:t>enum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שאני שולח מה</w:t>
      </w:r>
      <w:r>
        <w:rPr>
          <w:b w:val="false"/>
          <w:bCs w:val="false"/>
          <w:sz w:val="26"/>
          <w:szCs w:val="26"/>
          <w:u w:val="none"/>
        </w:rPr>
        <w:t>REACT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Ultra_Office/6.2.3.2$Windows_x86 LibreOffice_project/</Application>
  <Pages>1</Pages>
  <Words>57</Words>
  <Characters>268</Characters>
  <CharactersWithSpaces>321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2021-06-07T09:08:40Z</dcterms:modified>
  <cp:revision>15</cp:revision>
  <dc:subject/>
  <dc:title/>
</cp:coreProperties>
</file>