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377" w:rsidRDefault="00B82377" w:rsidP="00B82377">
      <w:pPr>
        <w:rPr>
          <w:rFonts w:hint="eastAsia"/>
        </w:rPr>
      </w:pPr>
      <w:bookmarkStart w:id="0" w:name="_GoBack"/>
      <w:bookmarkEnd w:id="0"/>
    </w:p>
    <w:tbl>
      <w:tblPr>
        <w:tblpPr w:leftFromText="181" w:rightFromText="181" w:vertAnchor="text" w:horzAnchor="page" w:tblpX="3403" w:tblpY="160"/>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167"/>
        <w:gridCol w:w="2730"/>
        <w:gridCol w:w="5899"/>
        <w:gridCol w:w="1291"/>
        <w:gridCol w:w="2878"/>
      </w:tblGrid>
      <w:tr w:rsidR="0049361B" w:rsidRPr="000C0E47" w:rsidTr="0028608B">
        <w:tblPrEx>
          <w:tblCellMar>
            <w:top w:w="0" w:type="dxa"/>
            <w:bottom w:w="0" w:type="dxa"/>
          </w:tblCellMar>
        </w:tblPrEx>
        <w:trPr>
          <w:trHeight w:val="408"/>
        </w:trPr>
        <w:tc>
          <w:tcPr>
            <w:tcW w:w="6167" w:type="dxa"/>
            <w:vMerge w:val="restart"/>
            <w:vAlign w:val="center"/>
          </w:tcPr>
          <w:p w:rsidR="00816455" w:rsidRDefault="003F1E6E" w:rsidP="00816455">
            <w:pPr>
              <w:jc w:val="center"/>
              <w:rPr>
                <w:rFonts w:ascii="华文行楷" w:eastAsia="华文行楷" w:hint="eastAsia"/>
                <w:b/>
                <w:szCs w:val="21"/>
              </w:rPr>
            </w:pPr>
            <w:r>
              <w:rPr>
                <w:rFonts w:ascii="华文行楷" w:eastAsia="华文行楷" w:hint="eastAsia"/>
                <w:b/>
                <w:szCs w:val="21"/>
              </w:rPr>
              <w:t>第四届</w:t>
            </w:r>
            <w:r w:rsidR="00816455">
              <w:rPr>
                <w:rFonts w:ascii="华文行楷" w:eastAsia="华文行楷" w:hint="eastAsia"/>
                <w:b/>
                <w:szCs w:val="21"/>
              </w:rPr>
              <w:t>浙江省</w:t>
            </w:r>
            <w:r w:rsidR="00816455" w:rsidRPr="00707416">
              <w:rPr>
                <w:rFonts w:ascii="华文行楷" w:eastAsia="华文行楷" w:hint="eastAsia"/>
                <w:b/>
                <w:szCs w:val="21"/>
              </w:rPr>
              <w:t>大学生工程训练综合能力竞赛</w:t>
            </w:r>
          </w:p>
          <w:p w:rsidR="0049361B" w:rsidRPr="00F70D4A" w:rsidRDefault="00816455" w:rsidP="003F1E6E">
            <w:pPr>
              <w:adjustRightInd w:val="0"/>
              <w:snapToGrid w:val="0"/>
              <w:spacing w:line="180" w:lineRule="atLeast"/>
              <w:jc w:val="center"/>
              <w:rPr>
                <w:rFonts w:ascii="宋体" w:hAnsi="宋体" w:hint="eastAsia"/>
                <w:szCs w:val="21"/>
              </w:rPr>
            </w:pPr>
            <w:r w:rsidRPr="00695B73">
              <w:rPr>
                <w:rFonts w:ascii="宋体" w:hAnsi="宋体" w:hint="eastAsia"/>
                <w:szCs w:val="21"/>
              </w:rPr>
              <w:t xml:space="preserve">The </w:t>
            </w:r>
            <w:r w:rsidR="003F1E6E">
              <w:rPr>
                <w:rFonts w:ascii="宋体" w:hAnsi="宋体"/>
                <w:szCs w:val="21"/>
              </w:rPr>
              <w:t>4</w:t>
            </w:r>
            <w:r w:rsidRPr="00DC7CA5">
              <w:rPr>
                <w:rFonts w:ascii="宋体" w:hAnsi="宋体" w:hint="eastAsia"/>
                <w:sz w:val="24"/>
                <w:vertAlign w:val="superscript"/>
              </w:rPr>
              <w:t>th</w:t>
            </w:r>
            <w:r w:rsidRPr="00695B73">
              <w:rPr>
                <w:rFonts w:ascii="宋体" w:hAnsi="宋体" w:hint="eastAsia"/>
                <w:szCs w:val="21"/>
              </w:rPr>
              <w:t xml:space="preserve"> </w:t>
            </w:r>
            <w:r>
              <w:rPr>
                <w:rFonts w:ascii="宋体" w:hAnsi="宋体"/>
                <w:szCs w:val="21"/>
              </w:rPr>
              <w:t>ZheJiang</w:t>
            </w:r>
            <w:r w:rsidRPr="00695B73">
              <w:rPr>
                <w:rFonts w:ascii="宋体" w:hAnsi="宋体" w:hint="eastAsia"/>
                <w:szCs w:val="21"/>
              </w:rPr>
              <w:t xml:space="preserve"> Undergraduate</w:t>
            </w:r>
            <w:r w:rsidRPr="001E0930">
              <w:rPr>
                <w:rFonts w:ascii="Arial Unicode MS" w:eastAsia="Arial Unicode MS" w:hAnsi="Arial Unicode MS" w:cs="Arial Unicode MS" w:hint="eastAsia"/>
                <w:b/>
                <w:w w:val="90"/>
                <w:kern w:val="0"/>
                <w:sz w:val="44"/>
                <w:szCs w:val="44"/>
              </w:rPr>
              <w:t xml:space="preserve"> </w:t>
            </w:r>
            <w:r w:rsidRPr="00695B73">
              <w:rPr>
                <w:rFonts w:ascii="宋体" w:hAnsi="宋体" w:hint="eastAsia"/>
                <w:szCs w:val="21"/>
              </w:rPr>
              <w:t>E</w:t>
            </w:r>
            <w:r w:rsidRPr="00695B73">
              <w:rPr>
                <w:rFonts w:ascii="宋体" w:hAnsi="宋体"/>
                <w:szCs w:val="21"/>
              </w:rPr>
              <w:t xml:space="preserve">ngineering </w:t>
            </w:r>
            <w:r w:rsidRPr="00695B73">
              <w:rPr>
                <w:rFonts w:ascii="宋体" w:hAnsi="宋体" w:hint="eastAsia"/>
                <w:szCs w:val="21"/>
              </w:rPr>
              <w:t>T</w:t>
            </w:r>
            <w:r w:rsidRPr="00695B73">
              <w:rPr>
                <w:rFonts w:ascii="宋体" w:hAnsi="宋体"/>
                <w:szCs w:val="21"/>
              </w:rPr>
              <w:t xml:space="preserve">raining </w:t>
            </w:r>
            <w:r w:rsidRPr="00695B73">
              <w:rPr>
                <w:rFonts w:ascii="宋体" w:hAnsi="宋体" w:hint="eastAsia"/>
                <w:szCs w:val="21"/>
              </w:rPr>
              <w:t>Integration</w:t>
            </w:r>
            <w:r w:rsidRPr="00695B73">
              <w:rPr>
                <w:rFonts w:ascii="宋体" w:hAnsi="宋体"/>
                <w:szCs w:val="21"/>
              </w:rPr>
              <w:t xml:space="preserve"> </w:t>
            </w:r>
            <w:r w:rsidRPr="00695B73">
              <w:rPr>
                <w:rFonts w:ascii="宋体" w:hAnsi="宋体" w:hint="eastAsia"/>
                <w:szCs w:val="21"/>
              </w:rPr>
              <w:t>A</w:t>
            </w:r>
            <w:r w:rsidRPr="00695B73">
              <w:rPr>
                <w:rFonts w:ascii="宋体" w:hAnsi="宋体"/>
                <w:szCs w:val="21"/>
              </w:rPr>
              <w:t xml:space="preserve">bility </w:t>
            </w:r>
            <w:r w:rsidRPr="00695B73">
              <w:rPr>
                <w:rFonts w:ascii="宋体" w:hAnsi="宋体" w:hint="eastAsia"/>
                <w:szCs w:val="21"/>
              </w:rPr>
              <w:t>C</w:t>
            </w:r>
            <w:r w:rsidRPr="00695B73">
              <w:rPr>
                <w:rFonts w:ascii="宋体" w:hAnsi="宋体"/>
                <w:szCs w:val="21"/>
              </w:rPr>
              <w:t>ompetition</w:t>
            </w:r>
          </w:p>
        </w:tc>
        <w:tc>
          <w:tcPr>
            <w:tcW w:w="8629" w:type="dxa"/>
            <w:gridSpan w:val="2"/>
            <w:vMerge w:val="restart"/>
            <w:vAlign w:val="center"/>
          </w:tcPr>
          <w:p w:rsidR="0049361B" w:rsidRPr="004121EE" w:rsidRDefault="00386EC9" w:rsidP="00FD4A59">
            <w:pPr>
              <w:spacing w:line="480" w:lineRule="exact"/>
              <w:jc w:val="center"/>
              <w:rPr>
                <w:rFonts w:ascii="黑体" w:eastAsia="黑体" w:hint="eastAsia"/>
                <w:b/>
                <w:sz w:val="44"/>
                <w:szCs w:val="44"/>
              </w:rPr>
            </w:pPr>
            <w:r>
              <w:rPr>
                <w:rFonts w:ascii="黑体" w:eastAsia="黑体" w:hint="eastAsia"/>
                <w:b/>
                <w:sz w:val="44"/>
                <w:szCs w:val="44"/>
              </w:rPr>
              <w:t>电路</w:t>
            </w:r>
            <w:r w:rsidR="0049361B" w:rsidRPr="004121EE">
              <w:rPr>
                <w:rFonts w:ascii="黑体" w:eastAsia="黑体" w:hint="eastAsia"/>
                <w:b/>
                <w:sz w:val="44"/>
                <w:szCs w:val="44"/>
              </w:rPr>
              <w:t>设计方案</w:t>
            </w:r>
          </w:p>
          <w:p w:rsidR="0049361B" w:rsidRPr="00695B73" w:rsidRDefault="00386EC9" w:rsidP="00FD4A59">
            <w:pPr>
              <w:adjustRightInd w:val="0"/>
              <w:snapToGrid w:val="0"/>
              <w:spacing w:line="180" w:lineRule="atLeast"/>
              <w:jc w:val="center"/>
              <w:rPr>
                <w:rFonts w:ascii="宋体" w:hAnsi="宋体" w:hint="eastAsia"/>
                <w:szCs w:val="21"/>
              </w:rPr>
            </w:pPr>
            <w:r w:rsidRPr="00386EC9">
              <w:rPr>
                <w:rFonts w:ascii="宋体" w:hAnsi="宋体"/>
                <w:sz w:val="28"/>
                <w:szCs w:val="28"/>
              </w:rPr>
              <w:t xml:space="preserve">Electronic </w:t>
            </w:r>
            <w:r>
              <w:rPr>
                <w:rFonts w:ascii="宋体" w:hAnsi="宋体" w:hint="eastAsia"/>
                <w:sz w:val="28"/>
                <w:szCs w:val="28"/>
              </w:rPr>
              <w:t>C</w:t>
            </w:r>
            <w:r w:rsidRPr="00386EC9">
              <w:rPr>
                <w:rFonts w:ascii="宋体" w:hAnsi="宋体"/>
                <w:sz w:val="28"/>
                <w:szCs w:val="28"/>
              </w:rPr>
              <w:t>ircuit</w:t>
            </w:r>
            <w:r w:rsidR="0049361B" w:rsidRPr="002809C8">
              <w:rPr>
                <w:rFonts w:ascii="宋体" w:hAnsi="宋体"/>
                <w:sz w:val="28"/>
                <w:szCs w:val="28"/>
              </w:rPr>
              <w:t xml:space="preserve"> </w:t>
            </w:r>
            <w:r w:rsidR="0049361B">
              <w:rPr>
                <w:rFonts w:ascii="宋体" w:hAnsi="宋体" w:hint="eastAsia"/>
                <w:sz w:val="28"/>
                <w:szCs w:val="28"/>
              </w:rPr>
              <w:t>D</w:t>
            </w:r>
            <w:r w:rsidR="0049361B" w:rsidRPr="002809C8">
              <w:rPr>
                <w:rFonts w:ascii="宋体" w:hAnsi="宋体"/>
                <w:sz w:val="28"/>
                <w:szCs w:val="28"/>
              </w:rPr>
              <w:t xml:space="preserve">esign </w:t>
            </w:r>
            <w:r w:rsidR="0049361B">
              <w:rPr>
                <w:rFonts w:ascii="宋体" w:hAnsi="宋体" w:hint="eastAsia"/>
                <w:sz w:val="28"/>
                <w:szCs w:val="28"/>
              </w:rPr>
              <w:t>S</w:t>
            </w:r>
            <w:r w:rsidR="0049361B" w:rsidRPr="002809C8">
              <w:rPr>
                <w:rFonts w:ascii="宋体" w:hAnsi="宋体"/>
                <w:sz w:val="28"/>
                <w:szCs w:val="28"/>
              </w:rPr>
              <w:t>cheme</w:t>
            </w:r>
          </w:p>
        </w:tc>
        <w:tc>
          <w:tcPr>
            <w:tcW w:w="1291" w:type="dxa"/>
            <w:tcBorders>
              <w:bottom w:val="single" w:sz="6" w:space="0" w:color="auto"/>
            </w:tcBorders>
            <w:shd w:val="clear" w:color="auto" w:fill="auto"/>
            <w:vAlign w:val="center"/>
          </w:tcPr>
          <w:p w:rsidR="0049361B" w:rsidRPr="00FA10DF" w:rsidRDefault="0049361B" w:rsidP="00FD4A59">
            <w:pPr>
              <w:jc w:val="center"/>
              <w:rPr>
                <w:rFonts w:ascii="宋体" w:hAnsi="宋体" w:hint="eastAsia"/>
              </w:rPr>
            </w:pPr>
            <w:r w:rsidRPr="002809C8">
              <w:rPr>
                <w:rFonts w:ascii="仿宋_GB2312" w:eastAsia="仿宋_GB2312" w:hAnsi="宋体" w:hint="eastAsia"/>
              </w:rPr>
              <w:t xml:space="preserve">共  </w:t>
            </w:r>
            <w:r w:rsidR="00F56E8E">
              <w:rPr>
                <w:rFonts w:ascii="仿宋_GB2312" w:eastAsia="仿宋_GB2312" w:hAnsi="宋体"/>
              </w:rPr>
              <w:t>7</w:t>
            </w:r>
            <w:r w:rsidRPr="002809C8">
              <w:rPr>
                <w:rFonts w:ascii="仿宋_GB2312" w:eastAsia="仿宋_GB2312" w:hAnsi="宋体" w:hint="eastAsia"/>
              </w:rPr>
              <w:t xml:space="preserve"> 页</w:t>
            </w:r>
          </w:p>
        </w:tc>
        <w:tc>
          <w:tcPr>
            <w:tcW w:w="2878" w:type="dxa"/>
            <w:tcBorders>
              <w:bottom w:val="single" w:sz="6" w:space="0" w:color="auto"/>
            </w:tcBorders>
            <w:shd w:val="clear" w:color="auto" w:fill="auto"/>
            <w:vAlign w:val="center"/>
          </w:tcPr>
          <w:p w:rsidR="0049361B" w:rsidRPr="002809C8" w:rsidRDefault="0049361B" w:rsidP="00FD4A59">
            <w:pPr>
              <w:jc w:val="center"/>
              <w:rPr>
                <w:rFonts w:ascii="仿宋_GB2312" w:eastAsia="仿宋_GB2312" w:hAnsi="宋体" w:hint="eastAsia"/>
              </w:rPr>
            </w:pPr>
            <w:r w:rsidRPr="002809C8">
              <w:rPr>
                <w:rFonts w:ascii="仿宋_GB2312" w:eastAsia="仿宋_GB2312" w:hAnsi="宋体" w:hint="eastAsia"/>
              </w:rPr>
              <w:t xml:space="preserve">第 </w:t>
            </w:r>
            <w:r>
              <w:rPr>
                <w:rFonts w:ascii="仿宋_GB2312" w:eastAsia="仿宋_GB2312" w:hAnsi="宋体" w:hint="eastAsia"/>
              </w:rPr>
              <w:t>1</w:t>
            </w:r>
            <w:r w:rsidRPr="002809C8">
              <w:rPr>
                <w:rFonts w:ascii="仿宋_GB2312" w:eastAsia="仿宋_GB2312" w:hAnsi="宋体" w:hint="eastAsia"/>
              </w:rPr>
              <w:t xml:space="preserve"> 页</w:t>
            </w:r>
          </w:p>
        </w:tc>
      </w:tr>
      <w:tr w:rsidR="0049361B" w:rsidRPr="000C0E47" w:rsidTr="0028608B">
        <w:tblPrEx>
          <w:tblCellMar>
            <w:top w:w="0" w:type="dxa"/>
            <w:bottom w:w="0" w:type="dxa"/>
          </w:tblCellMar>
        </w:tblPrEx>
        <w:trPr>
          <w:trHeight w:val="468"/>
        </w:trPr>
        <w:tc>
          <w:tcPr>
            <w:tcW w:w="6167" w:type="dxa"/>
            <w:vMerge/>
            <w:tcBorders>
              <w:bottom w:val="single" w:sz="4" w:space="0" w:color="auto"/>
            </w:tcBorders>
            <w:vAlign w:val="center"/>
          </w:tcPr>
          <w:p w:rsidR="0049361B" w:rsidRPr="004D0CDB" w:rsidRDefault="0049361B" w:rsidP="00FD4A59">
            <w:pPr>
              <w:adjustRightInd w:val="0"/>
              <w:snapToGrid w:val="0"/>
              <w:spacing w:line="180" w:lineRule="atLeast"/>
              <w:jc w:val="center"/>
              <w:rPr>
                <w:rFonts w:ascii="华文行楷" w:eastAsia="华文行楷" w:hint="eastAsia"/>
                <w:b/>
                <w:sz w:val="24"/>
              </w:rPr>
            </w:pPr>
          </w:p>
        </w:tc>
        <w:tc>
          <w:tcPr>
            <w:tcW w:w="8629" w:type="dxa"/>
            <w:gridSpan w:val="2"/>
            <w:vMerge/>
            <w:tcBorders>
              <w:bottom w:val="single" w:sz="4" w:space="0" w:color="auto"/>
            </w:tcBorders>
            <w:vAlign w:val="center"/>
          </w:tcPr>
          <w:p w:rsidR="0049361B" w:rsidRPr="004121EE" w:rsidRDefault="0049361B" w:rsidP="00FD4A59">
            <w:pPr>
              <w:spacing w:line="480" w:lineRule="exact"/>
              <w:jc w:val="center"/>
              <w:rPr>
                <w:rFonts w:ascii="黑体" w:eastAsia="黑体" w:hint="eastAsia"/>
                <w:b/>
                <w:sz w:val="44"/>
                <w:szCs w:val="44"/>
              </w:rPr>
            </w:pPr>
          </w:p>
        </w:tc>
        <w:tc>
          <w:tcPr>
            <w:tcW w:w="1291" w:type="dxa"/>
            <w:tcBorders>
              <w:bottom w:val="single" w:sz="4" w:space="0" w:color="auto"/>
            </w:tcBorders>
            <w:shd w:val="clear" w:color="auto" w:fill="E6E6E6"/>
            <w:vAlign w:val="center"/>
          </w:tcPr>
          <w:p w:rsidR="0049361B" w:rsidRPr="0049361B" w:rsidRDefault="0049361B" w:rsidP="00FD4A59">
            <w:pPr>
              <w:jc w:val="center"/>
              <w:rPr>
                <w:rFonts w:ascii="仿宋_GB2312" w:eastAsia="仿宋_GB2312" w:hAnsi="宋体" w:hint="eastAsia"/>
                <w:szCs w:val="21"/>
              </w:rPr>
            </w:pPr>
            <w:r w:rsidRPr="0049361B">
              <w:rPr>
                <w:rFonts w:ascii="仿宋_GB2312" w:eastAsia="仿宋_GB2312" w:hAnsi="宋体" w:hint="eastAsia"/>
                <w:szCs w:val="21"/>
              </w:rPr>
              <w:t>编  号</w:t>
            </w:r>
          </w:p>
        </w:tc>
        <w:tc>
          <w:tcPr>
            <w:tcW w:w="2878" w:type="dxa"/>
            <w:tcBorders>
              <w:bottom w:val="single" w:sz="4" w:space="0" w:color="auto"/>
            </w:tcBorders>
            <w:shd w:val="clear" w:color="auto" w:fill="E6E6E6"/>
          </w:tcPr>
          <w:p w:rsidR="0049361B" w:rsidRPr="0049361B" w:rsidRDefault="0049361B" w:rsidP="00FD4A59">
            <w:pPr>
              <w:rPr>
                <w:rFonts w:ascii="仿宋_GB2312" w:eastAsia="仿宋_GB2312" w:hAnsi="宋体" w:hint="eastAsia"/>
                <w:sz w:val="18"/>
                <w:szCs w:val="18"/>
              </w:rPr>
            </w:pPr>
            <w:r w:rsidRPr="0049361B">
              <w:rPr>
                <w:rFonts w:ascii="仿宋_GB2312" w:eastAsia="仿宋_GB2312" w:hAnsi="宋体" w:hint="eastAsia"/>
                <w:sz w:val="18"/>
                <w:szCs w:val="18"/>
              </w:rPr>
              <w:t xml:space="preserve">（工作人员填写） </w:t>
            </w:r>
          </w:p>
        </w:tc>
      </w:tr>
      <w:tr w:rsidR="00087E46" w:rsidRPr="000C0E47" w:rsidTr="0096743B">
        <w:tblPrEx>
          <w:tblCellMar>
            <w:top w:w="0" w:type="dxa"/>
            <w:bottom w:w="0" w:type="dxa"/>
          </w:tblCellMar>
        </w:tblPrEx>
        <w:trPr>
          <w:trHeight w:val="12349"/>
        </w:trPr>
        <w:tc>
          <w:tcPr>
            <w:tcW w:w="8897" w:type="dxa"/>
            <w:gridSpan w:val="2"/>
            <w:vMerge w:val="restart"/>
            <w:tcBorders>
              <w:top w:val="single" w:sz="12" w:space="0" w:color="auto"/>
              <w:right w:val="single" w:sz="12" w:space="0" w:color="auto"/>
            </w:tcBorders>
            <w:vAlign w:val="center"/>
          </w:tcPr>
          <w:p w:rsidR="00087E46" w:rsidRDefault="00087E46" w:rsidP="00177E9C">
            <w:pPr>
              <w:spacing w:line="400" w:lineRule="exact"/>
              <w:rPr>
                <w:rFonts w:ascii="仿宋_GB2312" w:eastAsia="仿宋_GB2312" w:hAnsi="宋体"/>
              </w:rPr>
            </w:pPr>
          </w:p>
          <w:p w:rsidR="00087E46" w:rsidRDefault="00087E46" w:rsidP="00177E9C">
            <w:pPr>
              <w:spacing w:line="400" w:lineRule="exact"/>
              <w:rPr>
                <w:rFonts w:ascii="仿宋_GB2312" w:eastAsia="仿宋_GB2312" w:hAnsi="宋体"/>
              </w:rPr>
            </w:pPr>
          </w:p>
          <w:p w:rsidR="00087E46" w:rsidRDefault="00087E46" w:rsidP="00177E9C">
            <w:pPr>
              <w:spacing w:line="400" w:lineRule="exact"/>
              <w:rPr>
                <w:rFonts w:ascii="仿宋_GB2312" w:eastAsia="仿宋_GB2312" w:hAnsi="宋体"/>
              </w:rPr>
            </w:pPr>
          </w:p>
          <w:p w:rsidR="00087E46" w:rsidRPr="00DA1935" w:rsidRDefault="00D46524" w:rsidP="00177E9C">
            <w:pPr>
              <w:spacing w:line="400" w:lineRule="exact"/>
              <w:rPr>
                <w:rFonts w:ascii="仿宋_GB2312" w:eastAsia="仿宋_GB2312" w:hAnsi="宋体" w:hint="eastAsia"/>
              </w:rPr>
            </w:pPr>
            <w:r>
              <w:rPr>
                <w:rFonts w:ascii="仿宋_GB2312" w:eastAsia="仿宋_GB2312" w:hAnsi="宋体"/>
                <w:noProof/>
              </w:rPr>
              <w:drawing>
                <wp:anchor distT="0" distB="0" distL="114300" distR="114300" simplePos="0" relativeHeight="251657216" behindDoc="1" locked="0" layoutInCell="1" allowOverlap="1">
                  <wp:simplePos x="0" y="0"/>
                  <wp:positionH relativeFrom="column">
                    <wp:posOffset>662305</wp:posOffset>
                  </wp:positionH>
                  <wp:positionV relativeFrom="paragraph">
                    <wp:posOffset>-1270</wp:posOffset>
                  </wp:positionV>
                  <wp:extent cx="4660265" cy="6213475"/>
                  <wp:effectExtent l="0" t="0" r="6985" b="0"/>
                  <wp:wrapTight wrapText="bothSides">
                    <wp:wrapPolygon edited="0">
                      <wp:start x="0" y="0"/>
                      <wp:lineTo x="0" y="21523"/>
                      <wp:lineTo x="21544" y="21523"/>
                      <wp:lineTo x="21544" y="0"/>
                      <wp:lineTo x="0" y="0"/>
                    </wp:wrapPolygon>
                  </wp:wrapTight>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0265" cy="62134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068" w:type="dxa"/>
            <w:gridSpan w:val="3"/>
            <w:tcBorders>
              <w:top w:val="single" w:sz="12" w:space="0" w:color="auto"/>
              <w:left w:val="single" w:sz="12" w:space="0" w:color="auto"/>
            </w:tcBorders>
          </w:tcPr>
          <w:p w:rsidR="00087E46" w:rsidRPr="00DA1935" w:rsidRDefault="00087E46" w:rsidP="00FD4A59">
            <w:pPr>
              <w:spacing w:line="400" w:lineRule="exact"/>
              <w:rPr>
                <w:rFonts w:ascii="仿宋_GB2312" w:eastAsia="仿宋_GB2312" w:hAnsi="宋体" w:hint="eastAsia"/>
                <w:b/>
                <w:sz w:val="28"/>
                <w:szCs w:val="28"/>
              </w:rPr>
            </w:pPr>
            <w:r w:rsidRPr="00DA1935">
              <w:rPr>
                <w:rFonts w:ascii="仿宋_GB2312" w:eastAsia="仿宋_GB2312" w:hAnsi="宋体" w:hint="eastAsia"/>
                <w:b/>
                <w:sz w:val="28"/>
                <w:szCs w:val="28"/>
              </w:rPr>
              <w:t>1、</w:t>
            </w:r>
            <w:r>
              <w:rPr>
                <w:rFonts w:ascii="仿宋_GB2312" w:eastAsia="仿宋_GB2312" w:hAnsi="宋体" w:hint="eastAsia"/>
                <w:b/>
                <w:sz w:val="28"/>
                <w:szCs w:val="28"/>
              </w:rPr>
              <w:t>控制</w:t>
            </w:r>
            <w:r>
              <w:rPr>
                <w:rFonts w:ascii="仿宋_GB2312" w:eastAsia="仿宋_GB2312" w:hAnsi="宋体"/>
                <w:b/>
                <w:sz w:val="28"/>
                <w:szCs w:val="28"/>
              </w:rPr>
              <w:t>系统</w:t>
            </w:r>
            <w:r w:rsidRPr="00DA1935">
              <w:rPr>
                <w:rFonts w:ascii="仿宋_GB2312" w:eastAsia="仿宋_GB2312" w:hAnsi="宋体" w:hint="eastAsia"/>
                <w:b/>
                <w:sz w:val="28"/>
                <w:szCs w:val="28"/>
              </w:rPr>
              <w:t>设计思路</w:t>
            </w:r>
          </w:p>
          <w:p w:rsidR="00087E46" w:rsidRDefault="00087E46" w:rsidP="002051EC">
            <w:pPr>
              <w:snapToGrid w:val="0"/>
              <w:spacing w:line="400" w:lineRule="exact"/>
              <w:ind w:firstLine="420"/>
              <w:rPr>
                <w:rFonts w:ascii="宋体" w:hAnsi="宋体"/>
                <w:szCs w:val="21"/>
              </w:rPr>
            </w:pPr>
            <w:r>
              <w:rPr>
                <w:rFonts w:ascii="宋体" w:hAnsi="宋体" w:hint="eastAsia"/>
                <w:szCs w:val="21"/>
              </w:rPr>
              <w:t>考虑到</w:t>
            </w:r>
            <w:r w:rsidRPr="00880C71">
              <w:rPr>
                <w:rFonts w:ascii="宋体" w:hAnsi="宋体" w:hint="eastAsia"/>
                <w:szCs w:val="21"/>
              </w:rPr>
              <w:t>小车在比赛中需要完成巡线、上坡、</w:t>
            </w:r>
            <w:r>
              <w:rPr>
                <w:rFonts w:ascii="宋体" w:hAnsi="宋体" w:hint="eastAsia"/>
                <w:szCs w:val="21"/>
              </w:rPr>
              <w:t>扫码、</w:t>
            </w:r>
            <w:r w:rsidR="002051EC">
              <w:rPr>
                <w:rFonts w:ascii="宋体" w:hAnsi="宋体" w:hint="eastAsia"/>
                <w:szCs w:val="21"/>
              </w:rPr>
              <w:t>装载</w:t>
            </w:r>
            <w:r w:rsidRPr="00880C71">
              <w:rPr>
                <w:rFonts w:ascii="宋体" w:hAnsi="宋体" w:hint="eastAsia"/>
                <w:szCs w:val="21"/>
              </w:rPr>
              <w:t>物料</w:t>
            </w:r>
            <w:r>
              <w:rPr>
                <w:rFonts w:ascii="宋体" w:hAnsi="宋体" w:hint="eastAsia"/>
                <w:szCs w:val="21"/>
              </w:rPr>
              <w:t>、避障</w:t>
            </w:r>
            <w:r w:rsidR="002051EC">
              <w:rPr>
                <w:rFonts w:ascii="宋体" w:hAnsi="宋体" w:hint="eastAsia"/>
                <w:szCs w:val="21"/>
              </w:rPr>
              <w:t>和</w:t>
            </w:r>
            <w:r w:rsidR="002051EC" w:rsidRPr="00880C71">
              <w:rPr>
                <w:rFonts w:ascii="宋体" w:hAnsi="宋体" w:hint="eastAsia"/>
                <w:szCs w:val="21"/>
              </w:rPr>
              <w:t>放置物料</w:t>
            </w:r>
            <w:r w:rsidRPr="00880C71">
              <w:rPr>
                <w:rFonts w:ascii="宋体" w:hAnsi="宋体" w:hint="eastAsia"/>
                <w:szCs w:val="21"/>
              </w:rPr>
              <w:t>等任务，</w:t>
            </w:r>
            <w:r w:rsidR="002051EC">
              <w:rPr>
                <w:rFonts w:ascii="宋体" w:hAnsi="宋体" w:hint="eastAsia"/>
                <w:szCs w:val="21"/>
              </w:rPr>
              <w:t>我们将控制系统分为</w:t>
            </w:r>
            <w:r w:rsidR="00997F79" w:rsidRPr="00997F79">
              <w:rPr>
                <w:rFonts w:ascii="宋体" w:hAnsi="宋体" w:hint="eastAsia"/>
                <w:szCs w:val="21"/>
              </w:rPr>
              <w:t>检测子系统</w:t>
            </w:r>
            <w:r w:rsidR="002051EC">
              <w:rPr>
                <w:rFonts w:ascii="宋体" w:hAnsi="宋体" w:hint="eastAsia"/>
                <w:szCs w:val="21"/>
              </w:rPr>
              <w:t>、运算子系统</w:t>
            </w:r>
            <w:r w:rsidR="00E276DA">
              <w:rPr>
                <w:rFonts w:ascii="宋体" w:hAnsi="宋体" w:hint="eastAsia"/>
                <w:szCs w:val="21"/>
              </w:rPr>
              <w:t>、</w:t>
            </w:r>
            <w:r w:rsidR="00E276DA" w:rsidRPr="00997F79">
              <w:rPr>
                <w:rFonts w:ascii="宋体" w:hAnsi="宋体" w:hint="eastAsia"/>
                <w:szCs w:val="21"/>
              </w:rPr>
              <w:t>决策子系统</w:t>
            </w:r>
            <w:r w:rsidR="002051EC">
              <w:rPr>
                <w:rFonts w:ascii="宋体" w:hAnsi="宋体" w:hint="eastAsia"/>
                <w:szCs w:val="21"/>
              </w:rPr>
              <w:t>和</w:t>
            </w:r>
            <w:r w:rsidR="00997F79" w:rsidRPr="00997F79">
              <w:rPr>
                <w:rFonts w:ascii="宋体" w:hAnsi="宋体" w:hint="eastAsia"/>
                <w:szCs w:val="21"/>
              </w:rPr>
              <w:t>执行子系统，为了更好地实现功能，在一些环节</w:t>
            </w:r>
            <w:r w:rsidR="002051EC">
              <w:rPr>
                <w:rFonts w:ascii="宋体" w:hAnsi="宋体" w:hint="eastAsia"/>
                <w:szCs w:val="21"/>
              </w:rPr>
              <w:t>中</w:t>
            </w:r>
            <w:r w:rsidR="00997F79" w:rsidRPr="00997F79">
              <w:rPr>
                <w:rFonts w:ascii="宋体" w:hAnsi="宋体" w:hint="eastAsia"/>
                <w:szCs w:val="21"/>
              </w:rPr>
              <w:t>我们加入了闭环反馈控制。</w:t>
            </w:r>
            <w:r w:rsidRPr="00880C71">
              <w:rPr>
                <w:rFonts w:ascii="宋体" w:hAnsi="宋体" w:hint="eastAsia"/>
                <w:szCs w:val="21"/>
              </w:rPr>
              <w:t xml:space="preserve"> </w:t>
            </w:r>
            <w:r>
              <w:rPr>
                <w:rFonts w:ascii="宋体" w:hAnsi="宋体" w:hint="eastAsia"/>
                <w:szCs w:val="21"/>
              </w:rPr>
              <w:t>我们控制方案的设计如下：</w:t>
            </w:r>
          </w:p>
          <w:p w:rsidR="002051EC" w:rsidRDefault="002051EC" w:rsidP="002051EC">
            <w:pPr>
              <w:snapToGrid w:val="0"/>
              <w:spacing w:line="400" w:lineRule="exact"/>
              <w:ind w:firstLine="420"/>
              <w:rPr>
                <w:rFonts w:ascii="宋体" w:hAnsi="宋体"/>
                <w:szCs w:val="21"/>
              </w:rPr>
            </w:pPr>
            <w:r w:rsidRPr="002051EC">
              <w:rPr>
                <w:rFonts w:ascii="宋体" w:hAnsi="宋体" w:hint="eastAsia"/>
                <w:szCs w:val="21"/>
              </w:rPr>
              <w:t>检测子系统</w:t>
            </w:r>
            <w:r w:rsidR="00B150B0">
              <w:rPr>
                <w:rFonts w:ascii="宋体" w:hAnsi="宋体" w:hint="eastAsia"/>
                <w:szCs w:val="21"/>
              </w:rPr>
              <w:t>负责读取和检测所有传感器的数值。</w:t>
            </w:r>
            <w:r w:rsidRPr="002051EC">
              <w:rPr>
                <w:rFonts w:ascii="宋体" w:hAnsi="宋体" w:hint="eastAsia"/>
                <w:szCs w:val="21"/>
              </w:rPr>
              <w:t>包括</w:t>
            </w:r>
            <w:r>
              <w:rPr>
                <w:rFonts w:ascii="宋体" w:hAnsi="宋体" w:hint="eastAsia"/>
                <w:szCs w:val="21"/>
              </w:rPr>
              <w:t>读取七路巡线传感器数值、超声波</w:t>
            </w:r>
            <w:r w:rsidR="00E276DA">
              <w:rPr>
                <w:rFonts w:ascii="宋体" w:hAnsi="宋体" w:hint="eastAsia"/>
                <w:szCs w:val="21"/>
              </w:rPr>
              <w:t>距离</w:t>
            </w:r>
            <w:r>
              <w:rPr>
                <w:rFonts w:ascii="宋体" w:hAnsi="宋体" w:hint="eastAsia"/>
                <w:szCs w:val="21"/>
              </w:rPr>
              <w:t>传感器数值、扫码信息、轮子（电机）转动圈数等，这些信号是其他各个环节的基础。</w:t>
            </w:r>
          </w:p>
          <w:p w:rsidR="00E276DA" w:rsidRPr="00E276DA" w:rsidRDefault="00E276DA" w:rsidP="00B83450">
            <w:pPr>
              <w:snapToGrid w:val="0"/>
              <w:spacing w:line="400" w:lineRule="exact"/>
              <w:ind w:firstLine="420"/>
              <w:rPr>
                <w:rFonts w:ascii="宋体" w:hAnsi="宋体" w:hint="eastAsia"/>
                <w:szCs w:val="21"/>
              </w:rPr>
            </w:pPr>
            <w:r>
              <w:rPr>
                <w:rFonts w:ascii="宋体" w:hAnsi="宋体" w:hint="eastAsia"/>
                <w:szCs w:val="21"/>
              </w:rPr>
              <w:t>运算子系统负责对一些由检测子系统检测到的信号进行处理。将信号转换成具体的数据，并对</w:t>
            </w:r>
            <w:r w:rsidR="00B83450">
              <w:rPr>
                <w:rFonts w:ascii="宋体" w:hAnsi="宋体" w:hint="eastAsia"/>
                <w:szCs w:val="21"/>
              </w:rPr>
              <w:t>这些数据通过一定的算法进行处理。例如，对于从七路巡线传感器获得的七个数据（0或1），首先进行加权平均，再对加权平均后的数值进行P</w:t>
            </w:r>
            <w:r w:rsidR="00B83450">
              <w:rPr>
                <w:rFonts w:ascii="宋体" w:hAnsi="宋体"/>
                <w:szCs w:val="21"/>
              </w:rPr>
              <w:t>ID</w:t>
            </w:r>
            <w:r w:rsidR="00B83450">
              <w:rPr>
                <w:rFonts w:ascii="宋体" w:hAnsi="宋体" w:hint="eastAsia"/>
                <w:szCs w:val="21"/>
              </w:rPr>
              <w:t>运算，最后得到执行子系统需要的参数。</w:t>
            </w:r>
          </w:p>
          <w:p w:rsidR="002051EC" w:rsidRDefault="002051EC" w:rsidP="002051EC">
            <w:pPr>
              <w:snapToGrid w:val="0"/>
              <w:spacing w:line="400" w:lineRule="exact"/>
              <w:ind w:firstLine="420"/>
              <w:rPr>
                <w:rFonts w:ascii="宋体" w:hAnsi="宋体"/>
                <w:szCs w:val="21"/>
              </w:rPr>
            </w:pPr>
            <w:r>
              <w:rPr>
                <w:rFonts w:ascii="宋体" w:hAnsi="宋体" w:hint="eastAsia"/>
                <w:szCs w:val="21"/>
              </w:rPr>
              <w:t>决策子系统根据检测到的信号</w:t>
            </w:r>
            <w:r w:rsidR="00CD6048">
              <w:rPr>
                <w:rFonts w:ascii="宋体" w:hAnsi="宋体" w:hint="eastAsia"/>
                <w:szCs w:val="21"/>
              </w:rPr>
              <w:t>作出相应的决策</w:t>
            </w:r>
            <w:r w:rsidR="00B150B0">
              <w:rPr>
                <w:rFonts w:ascii="宋体" w:hAnsi="宋体" w:hint="eastAsia"/>
                <w:szCs w:val="21"/>
              </w:rPr>
              <w:t>。</w:t>
            </w:r>
            <w:r w:rsidR="00CD6048">
              <w:rPr>
                <w:rFonts w:ascii="宋体" w:hAnsi="宋体" w:hint="eastAsia"/>
                <w:szCs w:val="21"/>
              </w:rPr>
              <w:t>例如，每检测到一条双侧黑线，相应的计数变量会加一，决策子系统根据这个计数变量的数值让程序进入相应的执行环节（</w:t>
            </w:r>
            <w:r w:rsidR="00B150B0">
              <w:rPr>
                <w:rFonts w:ascii="宋体" w:hAnsi="宋体" w:hint="eastAsia"/>
                <w:szCs w:val="21"/>
              </w:rPr>
              <w:t>例如，</w:t>
            </w:r>
            <w:r w:rsidR="00CD6048">
              <w:rPr>
                <w:rFonts w:ascii="宋体" w:hAnsi="宋体" w:hint="eastAsia"/>
                <w:szCs w:val="21"/>
              </w:rPr>
              <w:t>上坡</w:t>
            </w:r>
            <w:r w:rsidR="00B150B0">
              <w:rPr>
                <w:rFonts w:ascii="宋体" w:hAnsi="宋体" w:hint="eastAsia"/>
                <w:szCs w:val="21"/>
              </w:rPr>
              <w:t>、装载、</w:t>
            </w:r>
            <w:r w:rsidR="00CD6048">
              <w:rPr>
                <w:rFonts w:ascii="宋体" w:hAnsi="宋体" w:hint="eastAsia"/>
                <w:szCs w:val="21"/>
              </w:rPr>
              <w:t>避障</w:t>
            </w:r>
            <w:r w:rsidR="00B150B0">
              <w:rPr>
                <w:rFonts w:ascii="宋体" w:hAnsi="宋体" w:hint="eastAsia"/>
                <w:szCs w:val="21"/>
              </w:rPr>
              <w:t>等</w:t>
            </w:r>
            <w:r w:rsidR="00CD6048">
              <w:rPr>
                <w:rFonts w:ascii="宋体" w:hAnsi="宋体" w:hint="eastAsia"/>
                <w:szCs w:val="21"/>
              </w:rPr>
              <w:t>）</w:t>
            </w:r>
            <w:r w:rsidR="00B150B0">
              <w:rPr>
                <w:rFonts w:ascii="宋体" w:hAnsi="宋体" w:hint="eastAsia"/>
                <w:szCs w:val="21"/>
              </w:rPr>
              <w:t>。</w:t>
            </w:r>
          </w:p>
          <w:p w:rsidR="00B150B0" w:rsidRDefault="002051EC" w:rsidP="00B83450">
            <w:pPr>
              <w:snapToGrid w:val="0"/>
              <w:spacing w:line="400" w:lineRule="exact"/>
              <w:ind w:firstLine="420"/>
              <w:rPr>
                <w:rFonts w:ascii="宋体" w:hAnsi="宋体"/>
                <w:szCs w:val="21"/>
              </w:rPr>
            </w:pPr>
            <w:r w:rsidRPr="002051EC">
              <w:rPr>
                <w:rFonts w:ascii="宋体" w:hAnsi="宋体" w:hint="eastAsia"/>
                <w:szCs w:val="21"/>
              </w:rPr>
              <w:t>执行子系统</w:t>
            </w:r>
            <w:r w:rsidR="00516DD2">
              <w:rPr>
                <w:rFonts w:ascii="宋体" w:hAnsi="宋体" w:hint="eastAsia"/>
                <w:szCs w:val="21"/>
              </w:rPr>
              <w:t>接受决策子系统的命令和运算子系统的数据，来控制具体器件的工作。</w:t>
            </w:r>
            <w:r w:rsidRPr="002051EC">
              <w:rPr>
                <w:rFonts w:ascii="宋体" w:hAnsi="宋体" w:hint="eastAsia"/>
                <w:szCs w:val="21"/>
              </w:rPr>
              <w:t>包括</w:t>
            </w:r>
            <w:r w:rsidR="00B150B0">
              <w:rPr>
                <w:rFonts w:ascii="宋体" w:hAnsi="宋体" w:hint="eastAsia"/>
                <w:szCs w:val="21"/>
              </w:rPr>
              <w:t>控制</w:t>
            </w:r>
            <w:r w:rsidRPr="002051EC">
              <w:rPr>
                <w:rFonts w:ascii="宋体" w:hAnsi="宋体" w:hint="eastAsia"/>
                <w:szCs w:val="21"/>
              </w:rPr>
              <w:t>舵机</w:t>
            </w:r>
            <w:r w:rsidR="00B150B0">
              <w:rPr>
                <w:rFonts w:ascii="宋体" w:hAnsi="宋体" w:hint="eastAsia"/>
                <w:szCs w:val="21"/>
              </w:rPr>
              <w:t>、</w:t>
            </w:r>
            <w:r w:rsidRPr="002051EC">
              <w:rPr>
                <w:rFonts w:ascii="宋体" w:hAnsi="宋体" w:hint="eastAsia"/>
                <w:szCs w:val="21"/>
              </w:rPr>
              <w:t>直流电机</w:t>
            </w:r>
            <w:r w:rsidR="00B150B0">
              <w:rPr>
                <w:rFonts w:ascii="宋体" w:hAnsi="宋体" w:hint="eastAsia"/>
                <w:szCs w:val="21"/>
              </w:rPr>
              <w:t>、步进电机、气泵和电磁阀的工作。舵机由舵机驱动板驱动、直流电机由双路电机驱动板驱动、步进电机由L</w:t>
            </w:r>
            <w:r w:rsidR="00B150B0">
              <w:rPr>
                <w:rFonts w:ascii="宋体" w:hAnsi="宋体"/>
                <w:szCs w:val="21"/>
              </w:rPr>
              <w:t>298N</w:t>
            </w:r>
            <w:r w:rsidR="00B150B0">
              <w:rPr>
                <w:rFonts w:ascii="宋体" w:hAnsi="宋体" w:hint="eastAsia"/>
                <w:szCs w:val="21"/>
              </w:rPr>
              <w:t>驱动、气泵和电磁阀也由L</w:t>
            </w:r>
            <w:r w:rsidR="00B150B0">
              <w:rPr>
                <w:rFonts w:ascii="宋体" w:hAnsi="宋体"/>
                <w:szCs w:val="21"/>
              </w:rPr>
              <w:t>298N</w:t>
            </w:r>
            <w:r w:rsidR="00B150B0">
              <w:rPr>
                <w:rFonts w:ascii="宋体" w:hAnsi="宋体" w:hint="eastAsia"/>
                <w:szCs w:val="21"/>
              </w:rPr>
              <w:t>驱动。</w:t>
            </w:r>
          </w:p>
          <w:p w:rsidR="00710AA5" w:rsidRDefault="00710AA5" w:rsidP="00B83450">
            <w:pPr>
              <w:snapToGrid w:val="0"/>
              <w:spacing w:line="400" w:lineRule="exact"/>
              <w:ind w:firstLine="420"/>
              <w:rPr>
                <w:rFonts w:ascii="宋体" w:hAnsi="宋体" w:hint="eastAsia"/>
                <w:szCs w:val="21"/>
              </w:rPr>
            </w:pPr>
            <w:r>
              <w:rPr>
                <w:rFonts w:ascii="宋体" w:hAnsi="宋体" w:hint="eastAsia"/>
                <w:szCs w:val="21"/>
              </w:rPr>
              <w:t>整个系统的大部分控制都是开环的，也有一些闭环反馈的控制，比如巡线的P</w:t>
            </w:r>
            <w:r>
              <w:rPr>
                <w:rFonts w:ascii="宋体" w:hAnsi="宋体"/>
                <w:szCs w:val="21"/>
              </w:rPr>
              <w:t>ID</w:t>
            </w:r>
            <w:r>
              <w:rPr>
                <w:rFonts w:ascii="宋体" w:hAnsi="宋体" w:hint="eastAsia"/>
                <w:szCs w:val="21"/>
              </w:rPr>
              <w:t>控制、扫码时小车位置的控制等等。</w:t>
            </w:r>
          </w:p>
          <w:p w:rsidR="00087E46" w:rsidRDefault="00087E46" w:rsidP="002C720B">
            <w:pPr>
              <w:snapToGrid w:val="0"/>
              <w:spacing w:line="400" w:lineRule="exact"/>
              <w:ind w:firstLineChars="200" w:firstLine="420"/>
              <w:rPr>
                <w:rFonts w:ascii="宋体" w:hAnsi="宋体" w:hint="eastAsia"/>
                <w:szCs w:val="21"/>
              </w:rPr>
            </w:pPr>
            <w:r w:rsidRPr="00880C71">
              <w:rPr>
                <w:rFonts w:ascii="宋体" w:hAnsi="宋体" w:hint="eastAsia"/>
                <w:szCs w:val="21"/>
              </w:rPr>
              <w:t>我们选择 A</w:t>
            </w:r>
            <w:r>
              <w:rPr>
                <w:rFonts w:ascii="宋体" w:hAnsi="宋体"/>
                <w:szCs w:val="21"/>
              </w:rPr>
              <w:t>rduino</w:t>
            </w:r>
            <w:r w:rsidRPr="00880C71">
              <w:rPr>
                <w:rFonts w:ascii="宋体" w:hAnsi="宋体" w:hint="eastAsia"/>
                <w:szCs w:val="21"/>
              </w:rPr>
              <w:t xml:space="preserve"> </w:t>
            </w:r>
            <w:r>
              <w:rPr>
                <w:rFonts w:ascii="宋体" w:hAnsi="宋体"/>
                <w:szCs w:val="21"/>
              </w:rPr>
              <w:t>M</w:t>
            </w:r>
            <w:r w:rsidRPr="00880C71">
              <w:rPr>
                <w:rFonts w:ascii="宋体" w:hAnsi="宋体" w:hint="eastAsia"/>
                <w:szCs w:val="21"/>
              </w:rPr>
              <w:t>ega2560 单片机作为主控板，A</w:t>
            </w:r>
            <w:r>
              <w:rPr>
                <w:rFonts w:ascii="宋体" w:hAnsi="宋体"/>
                <w:szCs w:val="21"/>
              </w:rPr>
              <w:t>rduino</w:t>
            </w:r>
            <w:r w:rsidRPr="00880C71">
              <w:rPr>
                <w:rFonts w:ascii="宋体" w:hAnsi="宋体" w:hint="eastAsia"/>
                <w:szCs w:val="21"/>
              </w:rPr>
              <w:t xml:space="preserve"> </w:t>
            </w:r>
            <w:r>
              <w:rPr>
                <w:rFonts w:ascii="宋体" w:hAnsi="宋体"/>
                <w:szCs w:val="21"/>
              </w:rPr>
              <w:t>Nano</w:t>
            </w:r>
            <w:r>
              <w:rPr>
                <w:rFonts w:ascii="宋体" w:hAnsi="宋体" w:hint="eastAsia"/>
                <w:szCs w:val="21"/>
              </w:rPr>
              <w:t>单片机作为下位机分担主控板的工作</w:t>
            </w:r>
            <w:r w:rsidRPr="00880C71">
              <w:rPr>
                <w:rFonts w:ascii="宋体" w:hAnsi="宋体" w:hint="eastAsia"/>
                <w:szCs w:val="21"/>
              </w:rPr>
              <w:t>。</w:t>
            </w:r>
            <w:r>
              <w:rPr>
                <w:rFonts w:ascii="宋体" w:hAnsi="宋体" w:hint="eastAsia"/>
                <w:szCs w:val="21"/>
              </w:rPr>
              <w:t>主控板控制直流电机、舵机、气泵、电磁阀、七路巡线传感器、扫码器、超声波距离传感器</w:t>
            </w:r>
            <w:r w:rsidR="00DC6A93">
              <w:rPr>
                <w:rFonts w:ascii="宋体" w:hAnsi="宋体" w:hint="eastAsia"/>
                <w:szCs w:val="21"/>
              </w:rPr>
              <w:t>等器件</w:t>
            </w:r>
            <w:r>
              <w:rPr>
                <w:rFonts w:ascii="宋体" w:hAnsi="宋体" w:hint="eastAsia"/>
                <w:szCs w:val="21"/>
              </w:rPr>
              <w:t>的工作以及向下位机发送命令；下位机接受主控板的命令并控制步进电机的工作。</w:t>
            </w:r>
          </w:p>
          <w:p w:rsidR="00087E46" w:rsidRPr="00B83450" w:rsidRDefault="00087E46" w:rsidP="00B83450">
            <w:pPr>
              <w:snapToGrid w:val="0"/>
              <w:spacing w:line="400" w:lineRule="exact"/>
              <w:ind w:firstLine="420"/>
              <w:rPr>
                <w:rFonts w:ascii="宋体" w:hAnsi="宋体" w:hint="eastAsia"/>
                <w:szCs w:val="21"/>
              </w:rPr>
            </w:pPr>
            <w:r w:rsidRPr="00226370">
              <w:rPr>
                <w:rFonts w:ascii="宋体" w:hAnsi="宋体" w:hint="eastAsia"/>
                <w:szCs w:val="21"/>
              </w:rPr>
              <w:t>整个系统依靠</w:t>
            </w:r>
            <w:r w:rsidRPr="00226370">
              <w:rPr>
                <w:rFonts w:ascii="宋体" w:hAnsi="宋体"/>
                <w:szCs w:val="21"/>
              </w:rPr>
              <w:t xml:space="preserve"> 7.</w:t>
            </w:r>
            <w:r>
              <w:rPr>
                <w:rFonts w:ascii="宋体" w:hAnsi="宋体"/>
                <w:szCs w:val="21"/>
              </w:rPr>
              <w:t>5</w:t>
            </w:r>
            <w:r w:rsidRPr="00226370">
              <w:rPr>
                <w:rFonts w:ascii="宋体" w:hAnsi="宋体"/>
                <w:szCs w:val="21"/>
              </w:rPr>
              <w:t>V 的锂电池直接供电，由于舵机额定电压</w:t>
            </w:r>
            <w:r w:rsidR="00B83450">
              <w:rPr>
                <w:rFonts w:ascii="宋体" w:hAnsi="宋体" w:hint="eastAsia"/>
                <w:szCs w:val="21"/>
              </w:rPr>
              <w:t>低于</w:t>
            </w:r>
            <w:r w:rsidRPr="00226370">
              <w:rPr>
                <w:rFonts w:ascii="宋体" w:hAnsi="宋体"/>
                <w:szCs w:val="21"/>
              </w:rPr>
              <w:t xml:space="preserve"> </w:t>
            </w:r>
            <w:r w:rsidR="00B83450">
              <w:rPr>
                <w:rFonts w:ascii="宋体" w:hAnsi="宋体"/>
                <w:szCs w:val="21"/>
              </w:rPr>
              <w:t>7.5</w:t>
            </w:r>
            <w:r w:rsidRPr="00226370">
              <w:rPr>
                <w:rFonts w:ascii="宋体" w:hAnsi="宋体"/>
                <w:szCs w:val="21"/>
              </w:rPr>
              <w:t>V，故另通过一个</w:t>
            </w:r>
            <w:r>
              <w:rPr>
                <w:rFonts w:ascii="宋体" w:hAnsi="宋体" w:hint="eastAsia"/>
                <w:szCs w:val="21"/>
              </w:rPr>
              <w:t>降压</w:t>
            </w:r>
            <w:r w:rsidRPr="00226370">
              <w:rPr>
                <w:rFonts w:ascii="宋体" w:hAnsi="宋体" w:hint="eastAsia"/>
                <w:szCs w:val="21"/>
              </w:rPr>
              <w:t>模块实现降压功能间接给舵机供电。</w:t>
            </w:r>
            <w:r>
              <w:rPr>
                <w:rFonts w:ascii="宋体" w:hAnsi="宋体" w:hint="eastAsia"/>
                <w:szCs w:val="21"/>
              </w:rPr>
              <w:t>另采用三个电机驱动模块分别驱动直流电机、步进电机</w:t>
            </w:r>
            <w:r w:rsidR="00516DD2">
              <w:rPr>
                <w:rFonts w:ascii="宋体" w:hAnsi="宋体" w:hint="eastAsia"/>
                <w:szCs w:val="21"/>
              </w:rPr>
              <w:t>、电磁阀</w:t>
            </w:r>
            <w:r>
              <w:rPr>
                <w:rFonts w:ascii="宋体" w:hAnsi="宋体" w:hint="eastAsia"/>
                <w:szCs w:val="21"/>
              </w:rPr>
              <w:t>和气泵。</w:t>
            </w:r>
            <w:r w:rsidRPr="00226370">
              <w:rPr>
                <w:rFonts w:ascii="宋体" w:hAnsi="宋体" w:hint="eastAsia"/>
                <w:szCs w:val="21"/>
              </w:rPr>
              <w:t>电源正极串联一个</w:t>
            </w:r>
            <w:r w:rsidRPr="00226370">
              <w:rPr>
                <w:rFonts w:ascii="宋体" w:hAnsi="宋体"/>
                <w:szCs w:val="21"/>
              </w:rPr>
              <w:t xml:space="preserve"> 10A 保险丝防止短路</w:t>
            </w:r>
            <w:r>
              <w:rPr>
                <w:rFonts w:ascii="宋体" w:hAnsi="宋体" w:hint="eastAsia"/>
                <w:szCs w:val="21"/>
              </w:rPr>
              <w:t>。</w:t>
            </w:r>
          </w:p>
        </w:tc>
      </w:tr>
      <w:tr w:rsidR="00087E46" w:rsidRPr="000C0E47" w:rsidTr="0096743B">
        <w:tblPrEx>
          <w:tblCellMar>
            <w:top w:w="0" w:type="dxa"/>
            <w:bottom w:w="0" w:type="dxa"/>
          </w:tblCellMar>
        </w:tblPrEx>
        <w:trPr>
          <w:trHeight w:val="7299"/>
        </w:trPr>
        <w:tc>
          <w:tcPr>
            <w:tcW w:w="8897" w:type="dxa"/>
            <w:gridSpan w:val="2"/>
            <w:vMerge/>
            <w:tcBorders>
              <w:bottom w:val="single" w:sz="12" w:space="0" w:color="auto"/>
              <w:right w:val="single" w:sz="12" w:space="0" w:color="auto"/>
            </w:tcBorders>
            <w:vAlign w:val="center"/>
          </w:tcPr>
          <w:p w:rsidR="00087E46" w:rsidRPr="00DA1935" w:rsidRDefault="00087E46" w:rsidP="00087E46">
            <w:pPr>
              <w:spacing w:line="400" w:lineRule="exact"/>
              <w:jc w:val="center"/>
              <w:rPr>
                <w:rFonts w:ascii="仿宋_GB2312" w:eastAsia="仿宋_GB2312" w:hAnsi="宋体" w:hint="eastAsia"/>
                <w:color w:val="FF0000"/>
                <w:sz w:val="36"/>
                <w:szCs w:val="36"/>
              </w:rPr>
            </w:pPr>
          </w:p>
        </w:tc>
        <w:tc>
          <w:tcPr>
            <w:tcW w:w="10068" w:type="dxa"/>
            <w:gridSpan w:val="3"/>
            <w:tcBorders>
              <w:top w:val="single" w:sz="4" w:space="0" w:color="auto"/>
              <w:left w:val="single" w:sz="12" w:space="0" w:color="auto"/>
              <w:bottom w:val="single" w:sz="12" w:space="0" w:color="auto"/>
            </w:tcBorders>
          </w:tcPr>
          <w:p w:rsidR="00087E46" w:rsidRPr="00DA1935" w:rsidRDefault="00087E46" w:rsidP="00087E46">
            <w:pPr>
              <w:snapToGrid w:val="0"/>
              <w:spacing w:line="400" w:lineRule="exact"/>
              <w:rPr>
                <w:rFonts w:ascii="仿宋_GB2312" w:eastAsia="仿宋_GB2312" w:hAnsi="宋体"/>
                <w:b/>
                <w:sz w:val="28"/>
                <w:szCs w:val="28"/>
              </w:rPr>
            </w:pPr>
            <w:r w:rsidRPr="00DA1935">
              <w:rPr>
                <w:rFonts w:ascii="仿宋_GB2312" w:eastAsia="仿宋_GB2312" w:hAnsi="宋体" w:hint="eastAsia"/>
                <w:b/>
                <w:sz w:val="28"/>
                <w:szCs w:val="28"/>
              </w:rPr>
              <w:t>2、</w:t>
            </w:r>
            <w:r>
              <w:rPr>
                <w:rFonts w:ascii="仿宋_GB2312" w:eastAsia="仿宋_GB2312" w:hAnsi="宋体" w:hint="eastAsia"/>
                <w:b/>
                <w:sz w:val="28"/>
                <w:szCs w:val="28"/>
              </w:rPr>
              <w:t>器件选择及实施</w:t>
            </w:r>
            <w:r w:rsidRPr="00DA1935">
              <w:rPr>
                <w:rFonts w:ascii="仿宋_GB2312" w:eastAsia="仿宋_GB2312" w:hAnsi="宋体" w:hint="eastAsia"/>
                <w:b/>
                <w:sz w:val="28"/>
                <w:szCs w:val="28"/>
              </w:rPr>
              <w:t>方案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588"/>
              <w:gridCol w:w="970"/>
              <w:gridCol w:w="567"/>
              <w:gridCol w:w="1588"/>
              <w:gridCol w:w="970"/>
              <w:gridCol w:w="567"/>
              <w:gridCol w:w="1588"/>
              <w:gridCol w:w="970"/>
            </w:tblGrid>
            <w:tr w:rsidR="00087E46" w:rsidRPr="00177E9C" w:rsidTr="000D5D2D">
              <w:trPr>
                <w:trHeight w:val="299"/>
              </w:trPr>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序号</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元件</w:t>
                  </w:r>
                </w:p>
              </w:tc>
              <w:tc>
                <w:tcPr>
                  <w:tcW w:w="970"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数量</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序号</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元件</w:t>
                  </w:r>
                </w:p>
              </w:tc>
              <w:tc>
                <w:tcPr>
                  <w:tcW w:w="970"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数量</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序号</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元件</w:t>
                  </w:r>
                </w:p>
              </w:tc>
              <w:tc>
                <w:tcPr>
                  <w:tcW w:w="970"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数量</w:t>
                  </w:r>
                </w:p>
              </w:tc>
            </w:tr>
            <w:tr w:rsidR="00087E46" w:rsidRPr="00177E9C" w:rsidTr="000D5D2D">
              <w:trPr>
                <w:trHeight w:val="279"/>
              </w:trPr>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单片机（M</w:t>
                  </w:r>
                  <w:r w:rsidRPr="00177E9C">
                    <w:rPr>
                      <w:rFonts w:ascii="宋体" w:hAnsi="宋体"/>
                      <w:szCs w:val="21"/>
                    </w:rPr>
                    <w:t>ega</w:t>
                  </w:r>
                  <w:r w:rsidRPr="00177E9C">
                    <w:rPr>
                      <w:rFonts w:ascii="宋体" w:hAnsi="宋体" w:hint="eastAsia"/>
                      <w:szCs w:val="21"/>
                    </w:rPr>
                    <w:t>）</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7</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电机驱动</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szCs w:val="21"/>
                    </w:rPr>
                    <w:t>3</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3</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3</w:t>
                  </w:r>
                  <w:r w:rsidRPr="00177E9C">
                    <w:rPr>
                      <w:rFonts w:ascii="宋体" w:hAnsi="宋体"/>
                      <w:szCs w:val="21"/>
                    </w:rPr>
                    <w:t>00</w:t>
                  </w:r>
                  <w:r w:rsidRPr="00177E9C">
                    <w:rPr>
                      <w:rFonts w:ascii="宋体" w:hAnsi="宋体" w:hint="eastAsia"/>
                      <w:szCs w:val="21"/>
                    </w:rPr>
                    <w:t>度舵机</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2</w:t>
                  </w:r>
                </w:p>
              </w:tc>
            </w:tr>
            <w:tr w:rsidR="00087E46" w:rsidRPr="00177E9C" w:rsidTr="000D5D2D">
              <w:trPr>
                <w:trHeight w:val="299"/>
              </w:trPr>
              <w:tc>
                <w:tcPr>
                  <w:tcW w:w="567" w:type="dxa"/>
                  <w:vAlign w:val="center"/>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2</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b/>
                      <w:szCs w:val="21"/>
                    </w:rPr>
                  </w:pPr>
                  <w:r w:rsidRPr="00177E9C">
                    <w:rPr>
                      <w:rFonts w:ascii="宋体" w:hAnsi="宋体" w:hint="eastAsia"/>
                      <w:szCs w:val="21"/>
                    </w:rPr>
                    <w:t>单片机（N</w:t>
                  </w:r>
                  <w:r w:rsidRPr="00177E9C">
                    <w:rPr>
                      <w:rFonts w:ascii="宋体" w:hAnsi="宋体"/>
                      <w:szCs w:val="21"/>
                    </w:rPr>
                    <w:t>ano</w:t>
                  </w:r>
                  <w:r w:rsidRPr="00177E9C">
                    <w:rPr>
                      <w:rFonts w:ascii="宋体" w:hAnsi="宋体" w:hint="eastAsia"/>
                      <w:szCs w:val="21"/>
                    </w:rPr>
                    <w:t>）</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b/>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8</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巡线传感器</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4</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1</w:t>
                  </w:r>
                  <w:r w:rsidRPr="00177E9C">
                    <w:rPr>
                      <w:rFonts w:ascii="宋体" w:hAnsi="宋体"/>
                      <w:szCs w:val="21"/>
                    </w:rPr>
                    <w:t>80</w:t>
                  </w:r>
                  <w:r w:rsidRPr="00177E9C">
                    <w:rPr>
                      <w:rFonts w:ascii="宋体" w:hAnsi="宋体" w:hint="eastAsia"/>
                      <w:szCs w:val="21"/>
                    </w:rPr>
                    <w:t>度舵机</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r>
            <w:tr w:rsidR="00087E46" w:rsidRPr="00177E9C" w:rsidTr="000D5D2D">
              <w:trPr>
                <w:trHeight w:val="299"/>
              </w:trPr>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3</w:t>
                  </w:r>
                </w:p>
              </w:tc>
              <w:tc>
                <w:tcPr>
                  <w:tcW w:w="1588" w:type="dxa"/>
                  <w:shd w:val="clear" w:color="auto" w:fill="auto"/>
                </w:tcPr>
                <w:p w:rsidR="00087E46" w:rsidRPr="00177E9C" w:rsidRDefault="00087E46" w:rsidP="000D5D2D">
                  <w:pPr>
                    <w:framePr w:hSpace="181" w:wrap="around" w:vAnchor="text" w:hAnchor="page" w:x="3403" w:y="160"/>
                    <w:spacing w:line="400" w:lineRule="exact"/>
                    <w:rPr>
                      <w:rFonts w:ascii="宋体" w:hAnsi="宋体" w:hint="eastAsia"/>
                      <w:szCs w:val="21"/>
                    </w:rPr>
                  </w:pPr>
                  <w:r w:rsidRPr="00177E9C">
                    <w:rPr>
                      <w:rFonts w:ascii="宋体" w:hAnsi="宋体" w:hint="eastAsia"/>
                      <w:szCs w:val="21"/>
                    </w:rPr>
                    <w:t>超声波传感器</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2</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9</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舵机控制板</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5</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气泵</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r>
            <w:tr w:rsidR="00087E46" w:rsidRPr="00177E9C" w:rsidTr="000D5D2D">
              <w:trPr>
                <w:trHeight w:val="279"/>
              </w:trPr>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4</w:t>
                  </w:r>
                </w:p>
              </w:tc>
              <w:tc>
                <w:tcPr>
                  <w:tcW w:w="1588" w:type="dxa"/>
                  <w:shd w:val="clear" w:color="auto" w:fill="auto"/>
                </w:tcPr>
                <w:p w:rsidR="00087E46" w:rsidRPr="00177E9C" w:rsidRDefault="00087E46" w:rsidP="000D5D2D">
                  <w:pPr>
                    <w:framePr w:hSpace="181" w:wrap="around" w:vAnchor="text" w:hAnchor="page" w:x="3403" w:y="160"/>
                    <w:spacing w:line="400" w:lineRule="exact"/>
                    <w:rPr>
                      <w:rFonts w:ascii="宋体" w:hAnsi="宋体" w:hint="eastAsia"/>
                      <w:szCs w:val="21"/>
                    </w:rPr>
                  </w:pPr>
                  <w:r w:rsidRPr="00177E9C">
                    <w:rPr>
                      <w:rFonts w:ascii="宋体" w:hAnsi="宋体" w:hint="eastAsia"/>
                      <w:szCs w:val="21"/>
                    </w:rPr>
                    <w:t>直流电机</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4</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0</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稳压模块</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6</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电磁阀</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3</w:t>
                  </w:r>
                </w:p>
              </w:tc>
            </w:tr>
            <w:tr w:rsidR="00087E46" w:rsidRPr="00177E9C" w:rsidTr="000D5D2D">
              <w:trPr>
                <w:trHeight w:val="299"/>
              </w:trPr>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5</w:t>
                  </w:r>
                </w:p>
              </w:tc>
              <w:tc>
                <w:tcPr>
                  <w:tcW w:w="1588" w:type="dxa"/>
                  <w:shd w:val="clear" w:color="auto" w:fill="auto"/>
                </w:tcPr>
                <w:p w:rsidR="00087E46" w:rsidRPr="00177E9C" w:rsidRDefault="00087E46" w:rsidP="000D5D2D">
                  <w:pPr>
                    <w:framePr w:hSpace="181" w:wrap="around" w:vAnchor="text" w:hAnchor="page" w:x="3403" w:y="160"/>
                    <w:spacing w:line="400" w:lineRule="exact"/>
                    <w:rPr>
                      <w:rFonts w:ascii="宋体" w:hAnsi="宋体" w:hint="eastAsia"/>
                      <w:szCs w:val="21"/>
                    </w:rPr>
                  </w:pPr>
                  <w:r w:rsidRPr="00177E9C">
                    <w:rPr>
                      <w:rFonts w:ascii="宋体" w:hAnsi="宋体" w:hint="eastAsia"/>
                      <w:szCs w:val="21"/>
                    </w:rPr>
                    <w:t>扫码模块</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1</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保险丝</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7</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电池</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r>
            <w:tr w:rsidR="00087E46" w:rsidRPr="00177E9C" w:rsidTr="000D5D2D">
              <w:trPr>
                <w:trHeight w:val="52"/>
              </w:trPr>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6</w:t>
                  </w:r>
                </w:p>
              </w:tc>
              <w:tc>
                <w:tcPr>
                  <w:tcW w:w="1588" w:type="dxa"/>
                  <w:shd w:val="clear" w:color="auto" w:fill="auto"/>
                </w:tcPr>
                <w:p w:rsidR="00087E46" w:rsidRPr="00177E9C" w:rsidRDefault="00087E46" w:rsidP="000D5D2D">
                  <w:pPr>
                    <w:framePr w:hSpace="181" w:wrap="around" w:vAnchor="text" w:hAnchor="page" w:x="3403" w:y="160"/>
                    <w:spacing w:line="400" w:lineRule="exact"/>
                    <w:rPr>
                      <w:rFonts w:ascii="宋体" w:hAnsi="宋体" w:hint="eastAsia"/>
                      <w:szCs w:val="21"/>
                    </w:rPr>
                  </w:pPr>
                  <w:r w:rsidRPr="00177E9C">
                    <w:rPr>
                      <w:rFonts w:ascii="宋体" w:hAnsi="宋体" w:hint="eastAsia"/>
                      <w:szCs w:val="21"/>
                    </w:rPr>
                    <w:t>步进电机</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2</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轴承</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1</w:t>
                  </w:r>
                </w:p>
              </w:tc>
              <w:tc>
                <w:tcPr>
                  <w:tcW w:w="567" w:type="dxa"/>
                </w:tcPr>
                <w:p w:rsidR="00087E46" w:rsidRPr="00177E9C" w:rsidRDefault="00087E46" w:rsidP="00087E46">
                  <w:pPr>
                    <w:framePr w:hSpace="181" w:wrap="around" w:vAnchor="text" w:hAnchor="page" w:x="3403" w:y="160"/>
                    <w:spacing w:line="400" w:lineRule="exact"/>
                    <w:rPr>
                      <w:rFonts w:ascii="宋体" w:hAnsi="宋体" w:hint="eastAsia"/>
                      <w:szCs w:val="21"/>
                    </w:rPr>
                  </w:pPr>
                  <w:r>
                    <w:rPr>
                      <w:rFonts w:ascii="宋体" w:hAnsi="宋体" w:hint="eastAsia"/>
                      <w:szCs w:val="21"/>
                    </w:rPr>
                    <w:t>1</w:t>
                  </w:r>
                  <w:r>
                    <w:rPr>
                      <w:rFonts w:ascii="宋体" w:hAnsi="宋体"/>
                      <w:szCs w:val="21"/>
                    </w:rPr>
                    <w:t>8</w:t>
                  </w:r>
                </w:p>
              </w:tc>
              <w:tc>
                <w:tcPr>
                  <w:tcW w:w="1588" w:type="dxa"/>
                  <w:shd w:val="clear" w:color="auto" w:fill="auto"/>
                </w:tcPr>
                <w:p w:rsidR="00087E46" w:rsidRPr="00177E9C" w:rsidRDefault="00087E46" w:rsidP="00087E46">
                  <w:pPr>
                    <w:framePr w:hSpace="181" w:wrap="around" w:vAnchor="text" w:hAnchor="page" w:x="3403" w:y="160"/>
                    <w:spacing w:line="400" w:lineRule="exact"/>
                    <w:rPr>
                      <w:rFonts w:ascii="宋体" w:hAnsi="宋体" w:hint="eastAsia"/>
                      <w:szCs w:val="21"/>
                    </w:rPr>
                  </w:pPr>
                  <w:r w:rsidRPr="00177E9C">
                    <w:rPr>
                      <w:rFonts w:ascii="宋体" w:hAnsi="宋体" w:hint="eastAsia"/>
                      <w:szCs w:val="21"/>
                    </w:rPr>
                    <w:t>轮子</w:t>
                  </w:r>
                </w:p>
              </w:tc>
              <w:tc>
                <w:tcPr>
                  <w:tcW w:w="970" w:type="dxa"/>
                  <w:shd w:val="clear" w:color="auto" w:fill="auto"/>
                </w:tcPr>
                <w:p w:rsidR="00087E46" w:rsidRPr="00177E9C" w:rsidRDefault="00087E46" w:rsidP="00087E46">
                  <w:pPr>
                    <w:framePr w:hSpace="181" w:wrap="around" w:vAnchor="text" w:hAnchor="page" w:x="3403" w:y="160"/>
                    <w:spacing w:line="400" w:lineRule="exact"/>
                    <w:jc w:val="center"/>
                    <w:rPr>
                      <w:rFonts w:ascii="宋体" w:hAnsi="宋体" w:hint="eastAsia"/>
                      <w:szCs w:val="21"/>
                    </w:rPr>
                  </w:pPr>
                  <w:r w:rsidRPr="00177E9C">
                    <w:rPr>
                      <w:rFonts w:ascii="宋体" w:hAnsi="宋体" w:hint="eastAsia"/>
                      <w:szCs w:val="21"/>
                    </w:rPr>
                    <w:t>4</w:t>
                  </w:r>
                </w:p>
              </w:tc>
            </w:tr>
          </w:tbl>
          <w:p w:rsidR="0096743B" w:rsidRDefault="0096743B" w:rsidP="00087E46">
            <w:pPr>
              <w:spacing w:line="400" w:lineRule="exact"/>
              <w:rPr>
                <w:rFonts w:ascii="宋体" w:hAnsi="宋体"/>
                <w:szCs w:val="21"/>
              </w:rPr>
            </w:pPr>
          </w:p>
          <w:p w:rsidR="00087E46" w:rsidRPr="00774429" w:rsidRDefault="00710AA5" w:rsidP="00087E46">
            <w:pPr>
              <w:spacing w:line="400" w:lineRule="exact"/>
              <w:rPr>
                <w:rFonts w:ascii="宋体" w:hAnsi="宋体" w:hint="eastAsia"/>
                <w:szCs w:val="21"/>
              </w:rPr>
            </w:pPr>
            <w:r>
              <w:rPr>
                <w:rFonts w:ascii="宋体" w:hAnsi="宋体"/>
                <w:szCs w:val="21"/>
              </w:rPr>
              <w:t>a</w:t>
            </w:r>
            <w:r w:rsidR="00087E46" w:rsidRPr="00774429">
              <w:rPr>
                <w:rFonts w:ascii="宋体" w:hAnsi="宋体" w:hint="eastAsia"/>
                <w:szCs w:val="21"/>
              </w:rPr>
              <w:t xml:space="preserve">) 单片机：由于我们对主控板的 IO 口数量要求较高，因此我们选用 ARDUINO 系列的 </w:t>
            </w:r>
            <w:r w:rsidR="00087E46">
              <w:rPr>
                <w:rFonts w:ascii="宋体" w:hAnsi="宋体"/>
                <w:szCs w:val="21"/>
              </w:rPr>
              <w:t>M</w:t>
            </w:r>
            <w:r w:rsidR="00087E46" w:rsidRPr="00774429">
              <w:rPr>
                <w:rFonts w:ascii="宋体" w:hAnsi="宋体" w:hint="eastAsia"/>
                <w:szCs w:val="21"/>
              </w:rPr>
              <w:t>ega2560 作为主控板</w:t>
            </w:r>
            <w:r w:rsidR="00087E46">
              <w:rPr>
                <w:rFonts w:ascii="宋体" w:hAnsi="宋体" w:hint="eastAsia"/>
                <w:szCs w:val="21"/>
              </w:rPr>
              <w:t>，</w:t>
            </w:r>
            <w:r w:rsidR="00087E46" w:rsidRPr="00774429">
              <w:rPr>
                <w:rFonts w:ascii="宋体" w:hAnsi="宋体" w:hint="eastAsia"/>
                <w:szCs w:val="21"/>
              </w:rPr>
              <w:t>通过串口实现主控板和舵机控制板</w:t>
            </w:r>
            <w:r w:rsidR="00087E46">
              <w:rPr>
                <w:rFonts w:ascii="宋体" w:hAnsi="宋体" w:hint="eastAsia"/>
                <w:szCs w:val="21"/>
              </w:rPr>
              <w:t>、扫码模块</w:t>
            </w:r>
            <w:r w:rsidR="00087E46" w:rsidRPr="00774429">
              <w:rPr>
                <w:rFonts w:ascii="宋体" w:hAnsi="宋体" w:hint="eastAsia"/>
                <w:szCs w:val="21"/>
              </w:rPr>
              <w:t>之间的通讯，通过</w:t>
            </w:r>
            <w:r w:rsidR="00087E46">
              <w:rPr>
                <w:rFonts w:ascii="宋体" w:hAnsi="宋体" w:hint="eastAsia"/>
                <w:szCs w:val="21"/>
              </w:rPr>
              <w:t>三个数字口</w:t>
            </w:r>
            <w:r w:rsidR="00087E46" w:rsidRPr="00774429">
              <w:rPr>
                <w:rFonts w:ascii="宋体" w:hAnsi="宋体" w:hint="eastAsia"/>
                <w:szCs w:val="21"/>
              </w:rPr>
              <w:t>实现主控板和</w:t>
            </w:r>
            <w:r w:rsidR="00087E46">
              <w:rPr>
                <w:rFonts w:ascii="宋体" w:hAnsi="宋体" w:hint="eastAsia"/>
                <w:szCs w:val="21"/>
              </w:rPr>
              <w:t>下位机N</w:t>
            </w:r>
            <w:r w:rsidR="00087E46">
              <w:rPr>
                <w:rFonts w:ascii="宋体" w:hAnsi="宋体"/>
                <w:szCs w:val="21"/>
              </w:rPr>
              <w:t>ano</w:t>
            </w:r>
            <w:r w:rsidR="00087E46" w:rsidRPr="00774429">
              <w:rPr>
                <w:rFonts w:ascii="宋体" w:hAnsi="宋体" w:hint="eastAsia"/>
                <w:szCs w:val="21"/>
              </w:rPr>
              <w:t>之间的通讯</w:t>
            </w:r>
            <w:r w:rsidR="00087E46">
              <w:rPr>
                <w:rFonts w:ascii="宋体" w:hAnsi="宋体" w:hint="eastAsia"/>
                <w:szCs w:val="21"/>
              </w:rPr>
              <w:t>，</w:t>
            </w:r>
            <w:r w:rsidR="00087E46" w:rsidRPr="00774429">
              <w:rPr>
                <w:rFonts w:ascii="宋体" w:hAnsi="宋体" w:hint="eastAsia"/>
                <w:szCs w:val="21"/>
              </w:rPr>
              <w:t>以 C 语言作为编程语言。</w:t>
            </w:r>
          </w:p>
          <w:p w:rsidR="00087E46" w:rsidRDefault="00087E46" w:rsidP="00087E46">
            <w:pPr>
              <w:spacing w:line="400" w:lineRule="exact"/>
              <w:rPr>
                <w:rFonts w:ascii="宋体" w:hAnsi="宋体"/>
                <w:szCs w:val="21"/>
              </w:rPr>
            </w:pPr>
            <w:r w:rsidRPr="00774429">
              <w:rPr>
                <w:rFonts w:ascii="宋体" w:hAnsi="宋体" w:hint="eastAsia"/>
                <w:szCs w:val="21"/>
              </w:rPr>
              <w:t>b) 舵机：舵机</w:t>
            </w:r>
            <w:r>
              <w:rPr>
                <w:rFonts w:ascii="宋体" w:hAnsi="宋体" w:hint="eastAsia"/>
                <w:szCs w:val="21"/>
              </w:rPr>
              <w:t>采用两个3</w:t>
            </w:r>
            <w:r>
              <w:rPr>
                <w:rFonts w:ascii="宋体" w:hAnsi="宋体"/>
                <w:szCs w:val="21"/>
              </w:rPr>
              <w:t>00</w:t>
            </w:r>
            <w:r>
              <w:rPr>
                <w:rFonts w:ascii="宋体" w:hAnsi="宋体" w:hint="eastAsia"/>
                <w:szCs w:val="21"/>
              </w:rPr>
              <w:t>度大扭力舵机和一个探索者1</w:t>
            </w:r>
            <w:r>
              <w:rPr>
                <w:rFonts w:ascii="宋体" w:hAnsi="宋体"/>
                <w:szCs w:val="21"/>
              </w:rPr>
              <w:t>80</w:t>
            </w:r>
            <w:r>
              <w:rPr>
                <w:rFonts w:ascii="宋体" w:hAnsi="宋体" w:hint="eastAsia"/>
                <w:szCs w:val="21"/>
              </w:rPr>
              <w:t>度大舵机。</w:t>
            </w:r>
          </w:p>
          <w:p w:rsidR="00087E46" w:rsidRDefault="00087E46" w:rsidP="00087E46">
            <w:pPr>
              <w:spacing w:line="400" w:lineRule="exact"/>
              <w:rPr>
                <w:rFonts w:ascii="宋体" w:hAnsi="宋体"/>
                <w:szCs w:val="21"/>
              </w:rPr>
            </w:pPr>
            <w:r>
              <w:rPr>
                <w:rFonts w:ascii="宋体" w:hAnsi="宋体"/>
                <w:szCs w:val="21"/>
              </w:rPr>
              <w:t>c</w:t>
            </w:r>
            <w:r w:rsidRPr="00774429">
              <w:rPr>
                <w:rFonts w:ascii="宋体" w:hAnsi="宋体" w:hint="eastAsia"/>
                <w:szCs w:val="21"/>
              </w:rPr>
              <w:t xml:space="preserve">) </w:t>
            </w:r>
            <w:r>
              <w:rPr>
                <w:rFonts w:ascii="宋体" w:hAnsi="宋体" w:hint="eastAsia"/>
                <w:szCs w:val="21"/>
              </w:rPr>
              <w:t>步进电机</w:t>
            </w:r>
            <w:r w:rsidRPr="00774429">
              <w:rPr>
                <w:rFonts w:ascii="宋体" w:hAnsi="宋体" w:hint="eastAsia"/>
                <w:szCs w:val="21"/>
              </w:rPr>
              <w:t>：</w:t>
            </w:r>
            <w:r>
              <w:rPr>
                <w:rFonts w:ascii="宋体" w:hAnsi="宋体" w:hint="eastAsia"/>
                <w:szCs w:val="21"/>
              </w:rPr>
              <w:t>单步1</w:t>
            </w:r>
            <w:r>
              <w:rPr>
                <w:rFonts w:ascii="宋体" w:hAnsi="宋体"/>
                <w:szCs w:val="21"/>
              </w:rPr>
              <w:t>.8</w:t>
            </w:r>
            <w:r>
              <w:rPr>
                <w:rFonts w:ascii="宋体" w:hAnsi="宋体" w:hint="eastAsia"/>
                <w:szCs w:val="21"/>
              </w:rPr>
              <w:t>度，精度很高。</w:t>
            </w:r>
          </w:p>
          <w:p w:rsidR="00087E46" w:rsidRDefault="00087E46" w:rsidP="00087E46">
            <w:pPr>
              <w:spacing w:line="400" w:lineRule="exact"/>
              <w:rPr>
                <w:rFonts w:ascii="宋体" w:hAnsi="宋体"/>
                <w:szCs w:val="21"/>
              </w:rPr>
            </w:pPr>
            <w:r w:rsidRPr="003F329A">
              <w:rPr>
                <w:rFonts w:ascii="宋体" w:hAnsi="宋体" w:hint="eastAsia"/>
                <w:szCs w:val="21"/>
              </w:rPr>
              <w:t>d) HC-SR04 超声波模块：该超声波模块使用电压为 5V，静态电流小于 2mA，探测距离范围为 2~450cm，精度可达 0</w:t>
            </w:r>
            <w:r>
              <w:rPr>
                <w:rFonts w:ascii="宋体" w:hAnsi="宋体"/>
                <w:szCs w:val="21"/>
              </w:rPr>
              <w:t>.</w:t>
            </w:r>
            <w:r w:rsidRPr="003F329A">
              <w:rPr>
                <w:rFonts w:ascii="宋体" w:hAnsi="宋体" w:hint="eastAsia"/>
                <w:szCs w:val="21"/>
              </w:rPr>
              <w:t>3cm。</w:t>
            </w:r>
          </w:p>
          <w:p w:rsidR="00087E46" w:rsidRDefault="00087E46" w:rsidP="00087E46">
            <w:pPr>
              <w:spacing w:line="400" w:lineRule="exact"/>
              <w:rPr>
                <w:rFonts w:ascii="Tahoma" w:hAnsi="Tahoma" w:cs="Tahoma"/>
                <w:color w:val="000000"/>
                <w:sz w:val="18"/>
                <w:szCs w:val="18"/>
                <w:shd w:val="clear" w:color="auto" w:fill="FFFFFF"/>
              </w:rPr>
            </w:pPr>
            <w:r>
              <w:rPr>
                <w:rFonts w:ascii="宋体" w:hAnsi="宋体"/>
                <w:szCs w:val="21"/>
              </w:rPr>
              <w:t>e</w:t>
            </w:r>
            <w:r w:rsidRPr="003F329A">
              <w:rPr>
                <w:rFonts w:ascii="宋体" w:hAnsi="宋体" w:hint="eastAsia"/>
                <w:szCs w:val="21"/>
              </w:rPr>
              <w:t>)</w:t>
            </w:r>
            <w:r>
              <w:rPr>
                <w:rFonts w:ascii="宋体" w:hAnsi="宋体" w:hint="eastAsia"/>
                <w:szCs w:val="21"/>
              </w:rPr>
              <w:t>电机驱动</w:t>
            </w:r>
            <w:r w:rsidRPr="003F329A">
              <w:rPr>
                <w:rFonts w:ascii="宋体" w:hAnsi="宋体" w:hint="eastAsia"/>
                <w:szCs w:val="21"/>
              </w:rPr>
              <w:t>：</w:t>
            </w:r>
            <w:r>
              <w:rPr>
                <w:rFonts w:ascii="宋体" w:hAnsi="宋体" w:hint="eastAsia"/>
                <w:szCs w:val="21"/>
              </w:rPr>
              <w:t>两个</w:t>
            </w:r>
            <w:r w:rsidRPr="003F329A">
              <w:rPr>
                <w:rFonts w:ascii="宋体" w:hAnsi="宋体" w:hint="eastAsia"/>
                <w:szCs w:val="21"/>
              </w:rPr>
              <w:t xml:space="preserve">L298N </w:t>
            </w:r>
            <w:r>
              <w:rPr>
                <w:rFonts w:ascii="宋体" w:hAnsi="宋体" w:hint="eastAsia"/>
                <w:szCs w:val="21"/>
              </w:rPr>
              <w:t>用来驱动步进电机和气泵，一个</w:t>
            </w:r>
            <w:r w:rsidRPr="003F329A">
              <w:rPr>
                <w:rFonts w:ascii="宋体" w:hAnsi="宋体"/>
                <w:szCs w:val="21"/>
              </w:rPr>
              <w:t xml:space="preserve"> WSDC2412D</w:t>
            </w:r>
            <w:r w:rsidRPr="003F329A">
              <w:rPr>
                <w:rFonts w:ascii="宋体" w:hAnsi="宋体" w:hint="eastAsia"/>
                <w:szCs w:val="21"/>
              </w:rPr>
              <w:t>用于控制四个直流电机。</w:t>
            </w:r>
          </w:p>
          <w:p w:rsidR="00087E46" w:rsidRDefault="00087E46" w:rsidP="00087E46">
            <w:pPr>
              <w:spacing w:line="400" w:lineRule="exact"/>
              <w:rPr>
                <w:rFonts w:ascii="宋体" w:hAnsi="宋体"/>
                <w:szCs w:val="21"/>
              </w:rPr>
            </w:pPr>
            <w:r>
              <w:rPr>
                <w:rFonts w:ascii="宋体" w:hAnsi="宋体"/>
                <w:szCs w:val="21"/>
              </w:rPr>
              <w:t>f</w:t>
            </w:r>
            <w:r w:rsidRPr="003F329A">
              <w:rPr>
                <w:rFonts w:ascii="宋体" w:hAnsi="宋体" w:hint="eastAsia"/>
                <w:szCs w:val="21"/>
              </w:rPr>
              <w:t>)</w:t>
            </w:r>
            <w:r>
              <w:rPr>
                <w:rFonts w:ascii="宋体" w:hAnsi="宋体" w:hint="eastAsia"/>
                <w:szCs w:val="21"/>
              </w:rPr>
              <w:t>巡线传感器：七路红外传感器，可调每一路灵敏度。</w:t>
            </w:r>
          </w:p>
          <w:p w:rsidR="00087E46" w:rsidRDefault="00087E46" w:rsidP="00087E46">
            <w:pPr>
              <w:spacing w:line="400" w:lineRule="exact"/>
              <w:rPr>
                <w:rFonts w:ascii="宋体" w:hAnsi="宋体"/>
                <w:szCs w:val="21"/>
              </w:rPr>
            </w:pPr>
            <w:r>
              <w:rPr>
                <w:rFonts w:ascii="宋体" w:hAnsi="宋体"/>
                <w:szCs w:val="21"/>
              </w:rPr>
              <w:t>g</w:t>
            </w:r>
            <w:r w:rsidRPr="003F329A">
              <w:rPr>
                <w:rFonts w:ascii="宋体" w:hAnsi="宋体" w:hint="eastAsia"/>
                <w:szCs w:val="21"/>
              </w:rPr>
              <w:t>)</w:t>
            </w:r>
            <w:r>
              <w:rPr>
                <w:rFonts w:ascii="宋体" w:hAnsi="宋体" w:hint="eastAsia"/>
                <w:szCs w:val="21"/>
              </w:rPr>
              <w:t>气泵和电磁阀：工作电压都是6</w:t>
            </w:r>
            <w:r>
              <w:rPr>
                <w:rFonts w:ascii="宋体" w:hAnsi="宋体"/>
                <w:szCs w:val="21"/>
              </w:rPr>
              <w:t>V</w:t>
            </w:r>
            <w:r>
              <w:rPr>
                <w:rFonts w:ascii="宋体" w:hAnsi="宋体" w:hint="eastAsia"/>
                <w:szCs w:val="21"/>
              </w:rPr>
              <w:t>，适当组合后可实现单管路吸气和放气。</w:t>
            </w:r>
          </w:p>
          <w:p w:rsidR="00087E46" w:rsidRDefault="00087E46" w:rsidP="00087E46">
            <w:pPr>
              <w:spacing w:line="400" w:lineRule="exact"/>
              <w:rPr>
                <w:rFonts w:ascii="宋体" w:hAnsi="宋体"/>
                <w:szCs w:val="21"/>
              </w:rPr>
            </w:pPr>
            <w:r>
              <w:rPr>
                <w:rFonts w:ascii="宋体" w:hAnsi="宋体" w:hint="eastAsia"/>
                <w:szCs w:val="21"/>
              </w:rPr>
              <w:t>h</w:t>
            </w:r>
            <w:r>
              <w:rPr>
                <w:rFonts w:ascii="宋体" w:hAnsi="宋体"/>
                <w:szCs w:val="21"/>
              </w:rPr>
              <w:t>)</w:t>
            </w:r>
            <w:r>
              <w:rPr>
                <w:rFonts w:ascii="宋体" w:hAnsi="宋体" w:hint="eastAsia"/>
                <w:szCs w:val="21"/>
              </w:rPr>
              <w:t>扫码模块：主控板串口发送指令控制，扫码效率高。</w:t>
            </w:r>
          </w:p>
          <w:p w:rsidR="00087E46" w:rsidRDefault="00087E46" w:rsidP="00087E46">
            <w:pPr>
              <w:spacing w:line="400" w:lineRule="exact"/>
              <w:rPr>
                <w:rFonts w:ascii="仿宋_GB2312" w:eastAsia="仿宋_GB2312" w:hAnsi="宋体" w:hint="eastAsia"/>
                <w:b/>
                <w:sz w:val="28"/>
                <w:szCs w:val="28"/>
              </w:rPr>
            </w:pPr>
          </w:p>
          <w:p w:rsidR="00087E46" w:rsidRDefault="00087E46" w:rsidP="00087E46">
            <w:pPr>
              <w:spacing w:line="400" w:lineRule="exact"/>
              <w:rPr>
                <w:rFonts w:ascii="仿宋_GB2312" w:eastAsia="仿宋_GB2312" w:hAnsi="宋体"/>
                <w:color w:val="0000FF"/>
                <w:szCs w:val="21"/>
              </w:rPr>
            </w:pPr>
            <w:r w:rsidRPr="00DA1935">
              <w:rPr>
                <w:rFonts w:ascii="仿宋_GB2312" w:eastAsia="仿宋_GB2312" w:hAnsi="宋体" w:hint="eastAsia"/>
                <w:b/>
                <w:sz w:val="28"/>
                <w:szCs w:val="28"/>
              </w:rPr>
              <w:t>3、总结和体会</w:t>
            </w:r>
          </w:p>
          <w:p w:rsidR="00087E46" w:rsidRDefault="00087E46" w:rsidP="00087E46">
            <w:pPr>
              <w:spacing w:line="400" w:lineRule="exact"/>
              <w:ind w:firstLineChars="200" w:firstLine="420"/>
              <w:rPr>
                <w:rFonts w:ascii="宋体" w:hAnsi="宋体"/>
                <w:szCs w:val="21"/>
              </w:rPr>
            </w:pPr>
            <w:r w:rsidRPr="00A4460E">
              <w:rPr>
                <w:rFonts w:ascii="宋体" w:hAnsi="宋体" w:hint="eastAsia"/>
                <w:szCs w:val="21"/>
              </w:rPr>
              <w:t>控制部分的设计十分重要，</w:t>
            </w:r>
            <w:r>
              <w:rPr>
                <w:rFonts w:ascii="宋体" w:hAnsi="宋体" w:hint="eastAsia"/>
                <w:szCs w:val="21"/>
              </w:rPr>
              <w:t>需要达到</w:t>
            </w:r>
            <w:r w:rsidRPr="00A4460E">
              <w:rPr>
                <w:rFonts w:ascii="宋体" w:hAnsi="宋体" w:hint="eastAsia"/>
                <w:szCs w:val="21"/>
              </w:rPr>
              <w:t>稳、准、快</w:t>
            </w:r>
            <w:r>
              <w:rPr>
                <w:rFonts w:ascii="宋体" w:hAnsi="宋体" w:hint="eastAsia"/>
                <w:szCs w:val="21"/>
              </w:rPr>
              <w:t>三个要求。在具体实现过程中，出现过许多问题，比如器件之间的相互影响、控制板定时器的冲突等等。这些问题虽然不大，但查找起来却很麻烦，有时一个小小的问题就要花很长时间去发现和解决。不过，只要细心排查、持之以恒，问题总能得到较好的解决。</w:t>
            </w:r>
          </w:p>
          <w:p w:rsidR="00087E46" w:rsidRDefault="00087E46" w:rsidP="00366CB6">
            <w:pPr>
              <w:spacing w:line="400" w:lineRule="exact"/>
              <w:ind w:firstLineChars="200" w:firstLine="420"/>
              <w:rPr>
                <w:rFonts w:ascii="宋体" w:hAnsi="宋体"/>
                <w:szCs w:val="21"/>
              </w:rPr>
            </w:pPr>
            <w:r>
              <w:rPr>
                <w:rFonts w:ascii="宋体" w:hAnsi="宋体" w:hint="eastAsia"/>
                <w:szCs w:val="21"/>
              </w:rPr>
              <w:t>在我们</w:t>
            </w:r>
            <w:r w:rsidR="00366CB6">
              <w:rPr>
                <w:rFonts w:ascii="宋体" w:hAnsi="宋体" w:hint="eastAsia"/>
                <w:szCs w:val="21"/>
              </w:rPr>
              <w:t>遇</w:t>
            </w:r>
            <w:r>
              <w:rPr>
                <w:rFonts w:ascii="宋体" w:hAnsi="宋体" w:hint="eastAsia"/>
                <w:szCs w:val="21"/>
              </w:rPr>
              <w:t>到的问题中，</w:t>
            </w:r>
            <w:r w:rsidR="00366CB6">
              <w:rPr>
                <w:rFonts w:ascii="宋体" w:hAnsi="宋体" w:hint="eastAsia"/>
                <w:szCs w:val="21"/>
              </w:rPr>
              <w:t>除了</w:t>
            </w:r>
            <w:r>
              <w:rPr>
                <w:rFonts w:ascii="宋体" w:hAnsi="宋体" w:hint="eastAsia"/>
                <w:szCs w:val="21"/>
              </w:rPr>
              <w:t>程序</w:t>
            </w:r>
            <w:r w:rsidR="00366CB6">
              <w:rPr>
                <w:rFonts w:ascii="宋体" w:hAnsi="宋体" w:hint="eastAsia"/>
                <w:szCs w:val="21"/>
              </w:rPr>
              <w:t>上的</w:t>
            </w:r>
            <w:r>
              <w:rPr>
                <w:rFonts w:ascii="宋体" w:hAnsi="宋体" w:hint="eastAsia"/>
                <w:szCs w:val="21"/>
              </w:rPr>
              <w:t>问题，出问题最多的地方是器件间的相互影响，</w:t>
            </w:r>
            <w:r w:rsidR="00366CB6">
              <w:rPr>
                <w:rFonts w:ascii="宋体" w:hAnsi="宋体" w:hint="eastAsia"/>
                <w:szCs w:val="21"/>
              </w:rPr>
              <w:t>特别是其它器件对主控板的影响。比如，我们之前是用继电器控制电磁阀和气泵的工作，但发现气泵的启动会影响继电器与主控板相连的信号线上的电流突然增大，导致程序重启</w:t>
            </w:r>
            <w:r>
              <w:rPr>
                <w:rFonts w:ascii="宋体" w:hAnsi="宋体" w:hint="eastAsia"/>
                <w:szCs w:val="21"/>
              </w:rPr>
              <w:t>。这一点是我们在项目开始时没能预</w:t>
            </w:r>
            <w:r w:rsidR="00366CB6">
              <w:rPr>
                <w:rFonts w:ascii="宋体" w:hAnsi="宋体" w:hint="eastAsia"/>
                <w:szCs w:val="21"/>
              </w:rPr>
              <w:t>料</w:t>
            </w:r>
            <w:r>
              <w:rPr>
                <w:rFonts w:ascii="宋体" w:hAnsi="宋体" w:hint="eastAsia"/>
                <w:szCs w:val="21"/>
              </w:rPr>
              <w:t>到的。</w:t>
            </w:r>
          </w:p>
          <w:p w:rsidR="00087E46" w:rsidRPr="00366CB6" w:rsidRDefault="00087E46" w:rsidP="00087E46">
            <w:pPr>
              <w:spacing w:line="400" w:lineRule="exact"/>
              <w:rPr>
                <w:rFonts w:ascii="宋体" w:hAnsi="宋体"/>
                <w:szCs w:val="21"/>
              </w:rPr>
            </w:pPr>
          </w:p>
          <w:p w:rsidR="00087E46" w:rsidRPr="003F329A" w:rsidRDefault="00087E46" w:rsidP="00087E46">
            <w:pPr>
              <w:spacing w:line="400" w:lineRule="exact"/>
              <w:rPr>
                <w:rFonts w:ascii="宋体" w:hAnsi="宋体" w:hint="eastAsia"/>
                <w:szCs w:val="21"/>
              </w:rPr>
            </w:pPr>
          </w:p>
        </w:tc>
      </w:tr>
    </w:tbl>
    <w:p w:rsidR="00B82377" w:rsidRDefault="00D46524" w:rsidP="00B82377">
      <w:pPr>
        <w:rPr>
          <w:rFonts w:hint="eastAsia"/>
        </w:rPr>
      </w:pPr>
      <w:r>
        <w:rPr>
          <w:rFonts w:hint="eastAsia"/>
          <w:noProof/>
        </w:rPr>
        <mc:AlternateContent>
          <mc:Choice Requires="wps">
            <w:drawing>
              <wp:anchor distT="0" distB="0" distL="114300" distR="114300" simplePos="0" relativeHeight="251655168" behindDoc="0" locked="0" layoutInCell="1" allowOverlap="1">
                <wp:simplePos x="0" y="0"/>
                <wp:positionH relativeFrom="column">
                  <wp:posOffset>1028700</wp:posOffset>
                </wp:positionH>
                <wp:positionV relativeFrom="paragraph">
                  <wp:posOffset>92075</wp:posOffset>
                </wp:positionV>
                <wp:extent cx="30480" cy="8724265"/>
                <wp:effectExtent l="6350" t="11430" r="10795" b="8255"/>
                <wp:wrapNone/>
                <wp:docPr id="2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 cy="872426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366C" id="Line 53" o:spid="_x0000_s1026" style="position:absolute;left:0;text-align:lef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25pt" to="83.4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">
                <v:stroke dashstyle="dash"/>
              </v:line>
            </w:pict>
          </mc:Fallback>
        </mc:AlternateContent>
      </w:r>
    </w:p>
    <w:p w:rsidR="00B82377" w:rsidRDefault="00B82377" w:rsidP="00B82377">
      <w:pPr>
        <w:rPr>
          <w:rFonts w:hint="eastAsia"/>
        </w:rPr>
      </w:pPr>
    </w:p>
    <w:p w:rsidR="00B82377" w:rsidRDefault="00B82377" w:rsidP="00B82377">
      <w:pPr>
        <w:rPr>
          <w:rFonts w:hint="eastAsia"/>
        </w:rPr>
      </w:pPr>
    </w:p>
    <w:p w:rsidR="00B82377" w:rsidRDefault="00B82377" w:rsidP="00B82377">
      <w:pPr>
        <w:rPr>
          <w:rFonts w:hint="eastAsia"/>
        </w:rPr>
      </w:pPr>
    </w:p>
    <w:p w:rsidR="00B82377" w:rsidRDefault="00D46524" w:rsidP="00B82377">
      <w:pPr>
        <w:rPr>
          <w:rFonts w:hint="eastAsia"/>
        </w:rPr>
      </w:pPr>
      <w:r>
        <w:rPr>
          <w:noProof/>
        </w:rPr>
        <w:drawing>
          <wp:anchor distT="0" distB="0" distL="114300" distR="114300" simplePos="0" relativeHeight="251667456" behindDoc="0" locked="0" layoutInCell="1" allowOverlap="1">
            <wp:simplePos x="0" y="0"/>
            <wp:positionH relativeFrom="column">
              <wp:posOffset>2533650</wp:posOffset>
            </wp:positionH>
            <wp:positionV relativeFrom="paragraph">
              <wp:posOffset>33655</wp:posOffset>
            </wp:positionV>
            <wp:extent cx="4345305" cy="5800090"/>
            <wp:effectExtent l="0" t="0" r="0" b="0"/>
            <wp:wrapSquare wrapText="bothSides"/>
            <wp:docPr id="79" name="图片 79" descr="IMG_20181129_15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G_20181129_1535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5305" cy="5800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2377" w:rsidRDefault="00B82377" w:rsidP="00B82377">
      <w:pPr>
        <w:rPr>
          <w:rFonts w:hint="eastAsia"/>
        </w:rPr>
      </w:pPr>
    </w:p>
    <w:p w:rsidR="00B82377" w:rsidRDefault="00B82377" w:rsidP="00B82377">
      <w:pPr>
        <w:rPr>
          <w:rFonts w:hint="eastAsia"/>
        </w:rPr>
      </w:pPr>
    </w:p>
    <w:p w:rsidR="00B82377" w:rsidRDefault="00B82377" w:rsidP="00B82377">
      <w:pPr>
        <w:rPr>
          <w:rFonts w:hint="eastAsia"/>
        </w:rPr>
      </w:pPr>
    </w:p>
    <w:p w:rsidR="00B82377" w:rsidRDefault="00D46524" w:rsidP="00B82377">
      <w:pPr>
        <w:rPr>
          <w:rFonts w:hint="eastAsia"/>
        </w:rPr>
      </w:pPr>
      <w:r>
        <w:rPr>
          <w:noProof/>
        </w:rPr>
        <mc:AlternateContent>
          <mc:Choice Requires="wps">
            <w:drawing>
              <wp:anchor distT="0" distB="0" distL="114300" distR="114300" simplePos="0" relativeHeight="251656192" behindDoc="0" locked="0" layoutInCell="1" allowOverlap="1">
                <wp:simplePos x="0" y="0"/>
                <wp:positionH relativeFrom="column">
                  <wp:posOffset>342900</wp:posOffset>
                </wp:positionH>
                <wp:positionV relativeFrom="paragraph">
                  <wp:posOffset>0</wp:posOffset>
                </wp:positionV>
                <wp:extent cx="342900" cy="5646420"/>
                <wp:effectExtent l="6350" t="8890" r="12700" b="12065"/>
                <wp:wrapNone/>
                <wp:docPr id="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646420"/>
                        </a:xfrm>
                        <a:prstGeom prst="rect">
                          <a:avLst/>
                        </a:prstGeom>
                        <a:solidFill>
                          <a:srgbClr val="FFFFFF"/>
                        </a:solidFill>
                        <a:ln w="9525">
                          <a:solidFill>
                            <a:srgbClr val="000000"/>
                          </a:solidFill>
                          <a:prstDash val="dash"/>
                          <a:miter lim="800000"/>
                          <a:headEnd/>
                          <a:tailEnd/>
                        </a:ln>
                      </wps:spPr>
                      <wps:txbx>
                        <w:txbxContent>
                          <w:p w:rsidR="00B82377" w:rsidRDefault="00B82377" w:rsidP="00B82377">
                            <w:pPr>
                              <w:rPr>
                                <w:rFonts w:hint="eastAsia"/>
                              </w:rPr>
                            </w:pPr>
                            <w:r>
                              <w:rPr>
                                <w:rFonts w:hint="eastAsia"/>
                              </w:rPr>
                              <w:t>学校名称：</w:t>
                            </w:r>
                            <w:r>
                              <w:rPr>
                                <w:rFonts w:hint="eastAsia"/>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26" type="#_x0000_t202" style="position:absolute;left:0;text-align:left;margin-left:27pt;margin-top:0;width:27pt;height:44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">
                <v:stroke dashstyle="dash"/>
                <v:textbox style="layout-flow:vertical;mso-layout-flow-alt:bottom-to-top">
                  <w:txbxContent>
                    <w:p w:rsidR="00B82377" w:rsidRDefault="00B82377" w:rsidP="00B82377">
                      <w:pPr>
                        <w:rPr>
                          <w:rFonts w:hint="eastAsia"/>
                        </w:rPr>
                      </w:pPr>
                      <w:r>
                        <w:rPr>
                          <w:rFonts w:hint="eastAsia"/>
                        </w:rPr>
                        <w:t>学校名称：</w:t>
                      </w:r>
                      <w:r>
                        <w:rPr>
                          <w:rFonts w:hint="eastAsia"/>
                        </w:rPr>
                        <w:t xml:space="preserve">                                              </w:t>
                      </w:r>
                    </w:p>
                  </w:txbxContent>
                </v:textbox>
              </v:shape>
            </w:pict>
          </mc:Fallback>
        </mc:AlternateContent>
      </w:r>
    </w:p>
    <w:p w:rsidR="00B82377" w:rsidRDefault="00B82377" w:rsidP="00B82377">
      <w:pPr>
        <w:rPr>
          <w:rFonts w:hint="eastAsia"/>
        </w:rPr>
      </w:pPr>
    </w:p>
    <w:p w:rsidR="00B82377" w:rsidRDefault="00B82377" w:rsidP="00B82377">
      <w:pPr>
        <w:rPr>
          <w:rFonts w:hint="eastAsia"/>
        </w:rPr>
      </w:pPr>
    </w:p>
    <w:p w:rsidR="00B82377" w:rsidRDefault="00B82377" w:rsidP="00B82377">
      <w:pPr>
        <w:rPr>
          <w:rFonts w:hint="eastAsia"/>
        </w:rPr>
      </w:pPr>
    </w:p>
    <w:p w:rsidR="00B82377" w:rsidRDefault="00B82377" w:rsidP="00B82377">
      <w:pPr>
        <w:rPr>
          <w:rFonts w:hint="eastAsia"/>
        </w:rPr>
      </w:pPr>
    </w:p>
    <w:p w:rsidR="00B82377" w:rsidRDefault="00B82377" w:rsidP="00B82377">
      <w:pPr>
        <w:rPr>
          <w:rFonts w:hint="eastAsia"/>
        </w:rPr>
      </w:pPr>
    </w:p>
    <w:p w:rsidR="00B82377" w:rsidRDefault="00D46524" w:rsidP="00B82377">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685800</wp:posOffset>
                </wp:positionH>
                <wp:positionV relativeFrom="paragraph">
                  <wp:posOffset>297180</wp:posOffset>
                </wp:positionV>
                <wp:extent cx="342900" cy="4061460"/>
                <wp:effectExtent l="0" t="0" r="3175" b="0"/>
                <wp:wrapNone/>
                <wp:docPr id="1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2377" w:rsidRDefault="00B82377" w:rsidP="00B82377">
                            <w:pPr>
                              <w:jc w:val="right"/>
                              <w:rPr>
                                <w:rFonts w:hint="eastAsia"/>
                              </w:rPr>
                            </w:pPr>
                            <w:r>
                              <w:rPr>
                                <w:rFonts w:hint="eastAsia"/>
                              </w:rPr>
                              <w:t>装</w:t>
                            </w: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r>
                              <w:rPr>
                                <w:rFonts w:hint="eastAsia"/>
                              </w:rPr>
                              <w:t>订</w:t>
                            </w: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r>
                              <w:rPr>
                                <w:rFonts w:hint="eastAsia"/>
                              </w:rPr>
                              <w:t>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54pt;margin-top:23.4pt;width:27pt;height:319.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" stroked="f">
                <v:textbox>
                  <w:txbxContent>
                    <w:p w:rsidR="00B82377" w:rsidRDefault="00B82377" w:rsidP="00B82377">
                      <w:pPr>
                        <w:jc w:val="right"/>
                        <w:rPr>
                          <w:rFonts w:hint="eastAsia"/>
                        </w:rPr>
                      </w:pPr>
                      <w:r>
                        <w:rPr>
                          <w:rFonts w:hint="eastAsia"/>
                        </w:rPr>
                        <w:t>装</w:t>
                      </w: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r>
                        <w:rPr>
                          <w:rFonts w:hint="eastAsia"/>
                        </w:rPr>
                        <w:t>订</w:t>
                      </w: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p>
                    <w:p w:rsidR="00B82377" w:rsidRDefault="00B82377" w:rsidP="00B82377">
                      <w:pPr>
                        <w:jc w:val="right"/>
                        <w:rPr>
                          <w:rFonts w:hint="eastAsia"/>
                        </w:rPr>
                      </w:pPr>
                      <w:r>
                        <w:rPr>
                          <w:rFonts w:hint="eastAsia"/>
                        </w:rPr>
                        <w:t>线</w:t>
                      </w:r>
                    </w:p>
                  </w:txbxContent>
                </v:textbox>
              </v:shape>
            </w:pict>
          </mc:Fallback>
        </mc:AlternateContent>
      </w:r>
    </w:p>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 w:rsidR="00B82377" w:rsidRPr="00E94841" w:rsidRDefault="00B82377" w:rsidP="00B82377">
      <w:pPr>
        <w:rPr>
          <w:rFonts w:hint="eastAsia"/>
        </w:rPr>
      </w:pPr>
    </w:p>
    <w:p w:rsidR="00B82377" w:rsidRPr="00E94841" w:rsidRDefault="00B82377" w:rsidP="00B82377"/>
    <w:p w:rsidR="00B82377" w:rsidRPr="00E94841" w:rsidRDefault="00B82377" w:rsidP="00B82377"/>
    <w:p w:rsidR="00B82377" w:rsidRDefault="00B82377" w:rsidP="00B82377"/>
    <w:p w:rsidR="00B82377" w:rsidRPr="00E94841" w:rsidRDefault="00B82377" w:rsidP="00B82377"/>
    <w:p w:rsidR="00B82377" w:rsidRPr="00E94841" w:rsidRDefault="00B82377" w:rsidP="00B82377"/>
    <w:p w:rsidR="00B82377" w:rsidRPr="00E94841" w:rsidRDefault="00B82377" w:rsidP="00B82377"/>
    <w:p w:rsidR="00B82377" w:rsidRDefault="00B82377" w:rsidP="00B82377">
      <w:pPr>
        <w:rPr>
          <w:rFonts w:hint="eastAsia"/>
        </w:rPr>
      </w:pPr>
    </w:p>
    <w:p w:rsidR="002542CD" w:rsidRDefault="002542CD" w:rsidP="002542CD">
      <w:pPr>
        <w:rPr>
          <w:rFonts w:hint="eastAsia"/>
        </w:rPr>
      </w:pPr>
    </w:p>
    <w:p w:rsidR="00B82377" w:rsidRDefault="00B82377" w:rsidP="002542CD">
      <w:pPr>
        <w:rPr>
          <w:rFonts w:hint="eastAsia"/>
        </w:rPr>
      </w:pPr>
    </w:p>
    <w:p w:rsidR="00B82377" w:rsidRDefault="00B82377" w:rsidP="002542CD">
      <w:pPr>
        <w:rPr>
          <w:rFonts w:hint="eastAsia"/>
        </w:rPr>
      </w:pPr>
    </w:p>
    <w:p w:rsidR="00B82377" w:rsidRDefault="00B82377" w:rsidP="002542CD">
      <w:pPr>
        <w:rPr>
          <w:rFonts w:hint="eastAsia"/>
        </w:rPr>
      </w:pPr>
    </w:p>
    <w:p w:rsidR="00B82377" w:rsidRDefault="00B82377" w:rsidP="002542CD">
      <w:pPr>
        <w:rPr>
          <w:rFonts w:hint="eastAsia"/>
        </w:rPr>
      </w:pPr>
    </w:p>
    <w:p w:rsidR="00B82377" w:rsidRDefault="00B82377" w:rsidP="002542CD">
      <w:pPr>
        <w:rPr>
          <w:rFonts w:hint="eastAsia"/>
        </w:rPr>
      </w:pPr>
    </w:p>
    <w:p w:rsidR="006562C4" w:rsidRDefault="006562C4" w:rsidP="006562C4">
      <w:pPr>
        <w:rPr>
          <w:rFonts w:hint="eastAsia"/>
        </w:rPr>
      </w:pPr>
    </w:p>
    <w:tbl>
      <w:tblPr>
        <w:tblpPr w:leftFromText="180" w:rightFromText="180" w:vertAnchor="text" w:horzAnchor="page" w:tblpX="2233" w:tblpY="158"/>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000" w:firstRow="0" w:lastRow="0" w:firstColumn="0" w:lastColumn="0" w:noHBand="0" w:noVBand="0"/>
      </w:tblPr>
      <w:tblGrid>
        <w:gridCol w:w="11880"/>
        <w:gridCol w:w="1008"/>
        <w:gridCol w:w="4474"/>
        <w:gridCol w:w="1250"/>
        <w:gridCol w:w="1757"/>
      </w:tblGrid>
      <w:tr w:rsidR="00E375B8" w:rsidRPr="000C0E47">
        <w:tblPrEx>
          <w:tblCellMar>
            <w:top w:w="0" w:type="dxa"/>
            <w:bottom w:w="0" w:type="dxa"/>
          </w:tblCellMar>
        </w:tblPrEx>
        <w:trPr>
          <w:trHeight w:val="12827"/>
        </w:trPr>
        <w:tc>
          <w:tcPr>
            <w:tcW w:w="11880" w:type="dxa"/>
            <w:tcBorders>
              <w:top w:val="single" w:sz="12" w:space="0" w:color="auto"/>
              <w:left w:val="single" w:sz="12" w:space="0" w:color="auto"/>
              <w:bottom w:val="nil"/>
              <w:right w:val="single" w:sz="12" w:space="0" w:color="auto"/>
            </w:tcBorders>
            <w:vAlign w:val="center"/>
          </w:tcPr>
          <w:p w:rsidR="00E375B8" w:rsidRPr="00FA10DF" w:rsidRDefault="00D46524" w:rsidP="00F3597E">
            <w:pPr>
              <w:jc w:val="center"/>
              <w:rPr>
                <w:rFonts w:ascii="宋体" w:hAnsi="宋体" w:hint="eastAsia"/>
              </w:rPr>
            </w:pPr>
            <w:r w:rsidRPr="00760E4B">
              <w:rPr>
                <w:rFonts w:ascii="宋体" w:hAnsi="宋体"/>
                <w:noProof/>
              </w:rPr>
              <w:lastRenderedPageBreak/>
              <w:drawing>
                <wp:inline distT="0" distB="0" distL="0" distR="0">
                  <wp:extent cx="5676900" cy="5772150"/>
                  <wp:effectExtent l="0" t="0" r="0" b="0"/>
                  <wp:docPr id="1" name="图片 1" descr="UZ}E0_H)D)ZBDPM3`ERCN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Z}E0_H)D)ZBDPM3`ERCNI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5772150"/>
                          </a:xfrm>
                          <a:prstGeom prst="rect">
                            <a:avLst/>
                          </a:prstGeom>
                          <a:noFill/>
                          <a:ln>
                            <a:noFill/>
                          </a:ln>
                        </pic:spPr>
                      </pic:pic>
                    </a:graphicData>
                  </a:graphic>
                </wp:inline>
              </w:drawing>
            </w:r>
          </w:p>
        </w:tc>
        <w:tc>
          <w:tcPr>
            <w:tcW w:w="8489" w:type="dxa"/>
            <w:gridSpan w:val="4"/>
            <w:tcBorders>
              <w:top w:val="single" w:sz="12" w:space="0" w:color="auto"/>
              <w:left w:val="single" w:sz="12" w:space="0" w:color="auto"/>
              <w:bottom w:val="nil"/>
              <w:right w:val="single" w:sz="12" w:space="0" w:color="auto"/>
            </w:tcBorders>
          </w:tcPr>
          <w:p w:rsidR="00E375B8" w:rsidRDefault="00E375B8" w:rsidP="00E375B8">
            <w:pPr>
              <w:jc w:val="center"/>
              <w:rPr>
                <w:rFonts w:ascii="仿宋_GB2312" w:eastAsia="仿宋_GB2312" w:hAnsi="宋体"/>
                <w:sz w:val="28"/>
                <w:szCs w:val="28"/>
              </w:rPr>
            </w:pPr>
            <w:r>
              <w:rPr>
                <w:rFonts w:ascii="仿宋_GB2312" w:eastAsia="仿宋_GB2312" w:hAnsi="宋体" w:hint="eastAsia"/>
                <w:sz w:val="28"/>
                <w:szCs w:val="28"/>
              </w:rPr>
              <w:t>说  明</w:t>
            </w:r>
          </w:p>
          <w:p w:rsidR="003964BD" w:rsidRPr="00727373" w:rsidRDefault="00F3597E" w:rsidP="00760E4B">
            <w:pPr>
              <w:snapToGrid w:val="0"/>
              <w:spacing w:line="400" w:lineRule="exact"/>
              <w:ind w:firstLineChars="200" w:firstLine="420"/>
              <w:rPr>
                <w:rFonts w:ascii="宋体" w:hAnsi="宋体" w:hint="eastAsia"/>
                <w:szCs w:val="21"/>
              </w:rPr>
            </w:pPr>
            <w:r>
              <w:rPr>
                <w:rFonts w:ascii="宋体" w:hAnsi="宋体" w:hint="eastAsia"/>
                <w:szCs w:val="21"/>
              </w:rPr>
              <w:t>大箭头</w:t>
            </w:r>
            <w:r w:rsidR="00727373">
              <w:rPr>
                <w:rFonts w:ascii="宋体" w:hAnsi="宋体" w:hint="eastAsia"/>
                <w:szCs w:val="21"/>
              </w:rPr>
              <w:t>表示大负载的供电</w:t>
            </w:r>
            <w:r w:rsidR="003964BD" w:rsidRPr="00727373">
              <w:rPr>
                <w:rFonts w:ascii="宋体" w:hAnsi="宋体" w:hint="eastAsia"/>
                <w:szCs w:val="21"/>
              </w:rPr>
              <w:t>，</w:t>
            </w:r>
            <w:r>
              <w:rPr>
                <w:rFonts w:ascii="宋体" w:hAnsi="宋体" w:hint="eastAsia"/>
                <w:szCs w:val="21"/>
              </w:rPr>
              <w:t>小</w:t>
            </w:r>
            <w:r w:rsidR="003964BD" w:rsidRPr="00727373">
              <w:rPr>
                <w:rFonts w:ascii="宋体" w:hAnsi="宋体" w:hint="eastAsia"/>
                <w:szCs w:val="21"/>
              </w:rPr>
              <w:t>箭头表示</w:t>
            </w:r>
            <w:r w:rsidR="00727373">
              <w:rPr>
                <w:rFonts w:ascii="宋体" w:hAnsi="宋体" w:hint="eastAsia"/>
                <w:szCs w:val="21"/>
              </w:rPr>
              <w:t>小负载的供电和</w:t>
            </w:r>
            <w:r w:rsidR="003964BD" w:rsidRPr="00727373">
              <w:rPr>
                <w:rFonts w:ascii="宋体" w:hAnsi="宋体" w:hint="eastAsia"/>
                <w:szCs w:val="21"/>
              </w:rPr>
              <w:t>信号</w:t>
            </w:r>
            <w:r w:rsidR="00727373">
              <w:rPr>
                <w:rFonts w:ascii="宋体" w:hAnsi="宋体" w:hint="eastAsia"/>
                <w:szCs w:val="21"/>
              </w:rPr>
              <w:t>的</w:t>
            </w:r>
            <w:r w:rsidR="003964BD" w:rsidRPr="00727373">
              <w:rPr>
                <w:rFonts w:ascii="宋体" w:hAnsi="宋体" w:hint="eastAsia"/>
                <w:szCs w:val="21"/>
              </w:rPr>
              <w:t>传递与控制。</w:t>
            </w:r>
            <w:r>
              <w:rPr>
                <w:rFonts w:ascii="宋体" w:hAnsi="宋体" w:hint="eastAsia"/>
                <w:szCs w:val="21"/>
              </w:rPr>
              <w:t>以下是具体说明。</w:t>
            </w:r>
          </w:p>
          <w:p w:rsidR="00727373" w:rsidRDefault="00F3597E" w:rsidP="00760E4B">
            <w:pPr>
              <w:snapToGrid w:val="0"/>
              <w:spacing w:line="400" w:lineRule="exact"/>
              <w:ind w:firstLineChars="200" w:firstLine="420"/>
              <w:rPr>
                <w:rFonts w:ascii="宋体" w:hAnsi="宋体" w:hint="eastAsia"/>
                <w:szCs w:val="21"/>
              </w:rPr>
            </w:pPr>
            <w:r>
              <w:rPr>
                <w:rFonts w:ascii="宋体" w:hAnsi="宋体" w:hint="eastAsia"/>
                <w:szCs w:val="21"/>
              </w:rPr>
              <w:t>1</w:t>
            </w:r>
            <w:r>
              <w:rPr>
                <w:rFonts w:ascii="宋体" w:hAnsi="宋体"/>
                <w:szCs w:val="21"/>
              </w:rPr>
              <w:t>.</w:t>
            </w:r>
            <w:r w:rsidR="00727373" w:rsidRPr="00727373">
              <w:rPr>
                <w:rFonts w:ascii="宋体" w:hAnsi="宋体" w:hint="eastAsia"/>
                <w:szCs w:val="21"/>
              </w:rPr>
              <w:t>所有的传感器</w:t>
            </w:r>
            <w:r>
              <w:rPr>
                <w:rFonts w:ascii="宋体" w:hAnsi="宋体" w:hint="eastAsia"/>
                <w:szCs w:val="21"/>
              </w:rPr>
              <w:t>供电</w:t>
            </w:r>
            <w:r w:rsidR="00727373" w:rsidRPr="00727373">
              <w:rPr>
                <w:rFonts w:ascii="宋体" w:hAnsi="宋体" w:hint="eastAsia"/>
                <w:szCs w:val="21"/>
              </w:rPr>
              <w:t>线</w:t>
            </w:r>
            <w:r>
              <w:rPr>
                <w:rFonts w:ascii="宋体" w:hAnsi="宋体" w:hint="eastAsia"/>
                <w:szCs w:val="21"/>
              </w:rPr>
              <w:t>、地线</w:t>
            </w:r>
            <w:r w:rsidR="00727373" w:rsidRPr="00727373">
              <w:rPr>
                <w:rFonts w:ascii="宋体" w:hAnsi="宋体" w:hint="eastAsia"/>
                <w:szCs w:val="21"/>
              </w:rPr>
              <w:t>和信号线通过单片机扩展板连接在主控板 Mega2560 上，</w:t>
            </w:r>
            <w:r w:rsidR="00727373">
              <w:rPr>
                <w:rFonts w:ascii="宋体" w:hAnsi="宋体" w:hint="eastAsia"/>
                <w:szCs w:val="21"/>
              </w:rPr>
              <w:t>即</w:t>
            </w:r>
            <w:r w:rsidR="00727373" w:rsidRPr="00727373">
              <w:rPr>
                <w:rFonts w:ascii="宋体" w:hAnsi="宋体" w:hint="eastAsia"/>
                <w:szCs w:val="21"/>
              </w:rPr>
              <w:t>超声波</w:t>
            </w:r>
            <w:r w:rsidR="00727373">
              <w:rPr>
                <w:rFonts w:ascii="宋体" w:hAnsi="宋体" w:hint="eastAsia"/>
                <w:szCs w:val="21"/>
              </w:rPr>
              <w:t>模块、</w:t>
            </w:r>
            <w:r>
              <w:rPr>
                <w:rFonts w:ascii="宋体" w:hAnsi="宋体" w:hint="eastAsia"/>
                <w:szCs w:val="21"/>
              </w:rPr>
              <w:t>七路</w:t>
            </w:r>
            <w:r w:rsidR="00727373">
              <w:rPr>
                <w:rFonts w:ascii="宋体" w:hAnsi="宋体" w:hint="eastAsia"/>
                <w:szCs w:val="21"/>
              </w:rPr>
              <w:t>巡线</w:t>
            </w:r>
            <w:r w:rsidR="00727373" w:rsidRPr="00727373">
              <w:rPr>
                <w:rFonts w:ascii="宋体" w:hAnsi="宋体" w:hint="eastAsia"/>
                <w:szCs w:val="21"/>
              </w:rPr>
              <w:t>传感器</w:t>
            </w:r>
            <w:r>
              <w:rPr>
                <w:rFonts w:ascii="宋体" w:hAnsi="宋体" w:hint="eastAsia"/>
                <w:szCs w:val="21"/>
              </w:rPr>
              <w:t>、电机编码器和</w:t>
            </w:r>
            <w:r w:rsidR="00727373">
              <w:rPr>
                <w:rFonts w:ascii="宋体" w:hAnsi="宋体" w:hint="eastAsia"/>
                <w:szCs w:val="21"/>
              </w:rPr>
              <w:t>扫码模块。</w:t>
            </w:r>
            <w:r w:rsidR="002F3ABE">
              <w:rPr>
                <w:rFonts w:ascii="宋体" w:hAnsi="宋体" w:hint="eastAsia"/>
                <w:szCs w:val="21"/>
              </w:rPr>
              <w:t>在信号线的连接上，超声波模块</w:t>
            </w:r>
            <w:r w:rsidR="00294C24">
              <w:rPr>
                <w:rFonts w:ascii="宋体" w:hAnsi="宋体" w:hint="eastAsia"/>
                <w:szCs w:val="21"/>
              </w:rPr>
              <w:t>和七路巡线</w:t>
            </w:r>
            <w:r w:rsidR="00294C24" w:rsidRPr="00727373">
              <w:rPr>
                <w:rFonts w:ascii="宋体" w:hAnsi="宋体" w:hint="eastAsia"/>
                <w:szCs w:val="21"/>
              </w:rPr>
              <w:t>传感器</w:t>
            </w:r>
            <w:r w:rsidR="002F3ABE">
              <w:rPr>
                <w:rFonts w:ascii="宋体" w:hAnsi="宋体" w:hint="eastAsia"/>
                <w:szCs w:val="21"/>
              </w:rPr>
              <w:t>的信号口与M</w:t>
            </w:r>
            <w:r w:rsidR="002F3ABE">
              <w:rPr>
                <w:rFonts w:ascii="宋体" w:hAnsi="宋体"/>
                <w:szCs w:val="21"/>
              </w:rPr>
              <w:t>ega</w:t>
            </w:r>
            <w:r w:rsidR="002F3ABE">
              <w:rPr>
                <w:rFonts w:ascii="宋体" w:hAnsi="宋体" w:hint="eastAsia"/>
                <w:szCs w:val="21"/>
              </w:rPr>
              <w:t>板的数字口相连，</w:t>
            </w:r>
            <w:r w:rsidR="00294C24">
              <w:rPr>
                <w:rFonts w:ascii="宋体" w:hAnsi="宋体" w:hint="eastAsia"/>
                <w:szCs w:val="21"/>
              </w:rPr>
              <w:t>电机编码器的信号口与M</w:t>
            </w:r>
            <w:r w:rsidR="00294C24">
              <w:rPr>
                <w:rFonts w:ascii="宋体" w:hAnsi="宋体"/>
                <w:szCs w:val="21"/>
              </w:rPr>
              <w:t>ega</w:t>
            </w:r>
            <w:r w:rsidR="00294C24">
              <w:rPr>
                <w:rFonts w:ascii="宋体" w:hAnsi="宋体" w:hint="eastAsia"/>
                <w:szCs w:val="21"/>
              </w:rPr>
              <w:t>板的外部中断口相连，扫码模块与M</w:t>
            </w:r>
            <w:r w:rsidR="00294C24">
              <w:rPr>
                <w:rFonts w:ascii="宋体" w:hAnsi="宋体"/>
                <w:szCs w:val="21"/>
              </w:rPr>
              <w:t>ega</w:t>
            </w:r>
            <w:r w:rsidR="00294C24">
              <w:rPr>
                <w:rFonts w:ascii="宋体" w:hAnsi="宋体" w:hint="eastAsia"/>
                <w:szCs w:val="21"/>
              </w:rPr>
              <w:t>板通过串口进行通讯。</w:t>
            </w:r>
            <w:r>
              <w:rPr>
                <w:rFonts w:ascii="宋体" w:hAnsi="宋体" w:hint="eastAsia"/>
                <w:szCs w:val="21"/>
              </w:rPr>
              <w:t>N</w:t>
            </w:r>
            <w:r>
              <w:rPr>
                <w:rFonts w:ascii="宋体" w:hAnsi="宋体"/>
                <w:szCs w:val="21"/>
              </w:rPr>
              <w:t>ano</w:t>
            </w:r>
            <w:r>
              <w:rPr>
                <w:rFonts w:ascii="宋体" w:hAnsi="宋体" w:hint="eastAsia"/>
                <w:szCs w:val="21"/>
              </w:rPr>
              <w:t>板的供电</w:t>
            </w:r>
            <w:r w:rsidRPr="00727373">
              <w:rPr>
                <w:rFonts w:ascii="宋体" w:hAnsi="宋体" w:hint="eastAsia"/>
                <w:szCs w:val="21"/>
              </w:rPr>
              <w:t>线</w:t>
            </w:r>
            <w:r>
              <w:rPr>
                <w:rFonts w:ascii="宋体" w:hAnsi="宋体" w:hint="eastAsia"/>
                <w:szCs w:val="21"/>
              </w:rPr>
              <w:t>、地线</w:t>
            </w:r>
            <w:r w:rsidRPr="00727373">
              <w:rPr>
                <w:rFonts w:ascii="宋体" w:hAnsi="宋体" w:hint="eastAsia"/>
                <w:szCs w:val="21"/>
              </w:rPr>
              <w:t>和信号线</w:t>
            </w:r>
            <w:r>
              <w:rPr>
                <w:rFonts w:ascii="宋体" w:hAnsi="宋体" w:hint="eastAsia"/>
                <w:szCs w:val="21"/>
              </w:rPr>
              <w:t>也与</w:t>
            </w:r>
            <w:r w:rsidRPr="00727373">
              <w:rPr>
                <w:rFonts w:ascii="宋体" w:hAnsi="宋体" w:hint="eastAsia"/>
                <w:szCs w:val="21"/>
              </w:rPr>
              <w:t>Mega</w:t>
            </w:r>
            <w:r>
              <w:rPr>
                <w:rFonts w:ascii="宋体" w:hAnsi="宋体" w:hint="eastAsia"/>
                <w:szCs w:val="21"/>
              </w:rPr>
              <w:t>板直接相连</w:t>
            </w:r>
            <w:r w:rsidR="00DA64AA">
              <w:rPr>
                <w:rFonts w:ascii="宋体" w:hAnsi="宋体" w:hint="eastAsia"/>
                <w:szCs w:val="21"/>
              </w:rPr>
              <w:t>，两者之间的通讯通过</w:t>
            </w:r>
            <w:r w:rsidR="002F3ABE">
              <w:rPr>
                <w:rFonts w:ascii="宋体" w:hAnsi="宋体" w:hint="eastAsia"/>
                <w:szCs w:val="21"/>
              </w:rPr>
              <w:t>三个数字口进行</w:t>
            </w:r>
            <w:r>
              <w:rPr>
                <w:rFonts w:ascii="宋体" w:hAnsi="宋体" w:hint="eastAsia"/>
                <w:szCs w:val="21"/>
              </w:rPr>
              <w:t>。</w:t>
            </w:r>
          </w:p>
          <w:p w:rsidR="00727373" w:rsidRPr="00727373" w:rsidRDefault="00F3597E" w:rsidP="00760E4B">
            <w:pPr>
              <w:snapToGrid w:val="0"/>
              <w:spacing w:line="400" w:lineRule="exact"/>
              <w:ind w:firstLineChars="200" w:firstLine="420"/>
              <w:rPr>
                <w:rFonts w:ascii="宋体" w:hAnsi="宋体" w:hint="eastAsia"/>
                <w:szCs w:val="21"/>
              </w:rPr>
            </w:pPr>
            <w:r>
              <w:rPr>
                <w:rFonts w:ascii="宋体" w:hAnsi="宋体" w:hint="eastAsia"/>
                <w:szCs w:val="21"/>
              </w:rPr>
              <w:t>2</w:t>
            </w:r>
            <w:r>
              <w:rPr>
                <w:rFonts w:ascii="宋体" w:hAnsi="宋体"/>
                <w:szCs w:val="21"/>
              </w:rPr>
              <w:t>.</w:t>
            </w:r>
            <w:r w:rsidR="00727373">
              <w:rPr>
                <w:rFonts w:ascii="宋体" w:hAnsi="宋体" w:hint="eastAsia"/>
                <w:szCs w:val="21"/>
              </w:rPr>
              <w:t>气泵、电磁阀和步进电机需要较</w:t>
            </w:r>
            <w:r>
              <w:rPr>
                <w:rFonts w:ascii="宋体" w:hAnsi="宋体" w:hint="eastAsia"/>
                <w:szCs w:val="21"/>
              </w:rPr>
              <w:t>高</w:t>
            </w:r>
            <w:r w:rsidR="00727373">
              <w:rPr>
                <w:rFonts w:ascii="宋体" w:hAnsi="宋体" w:hint="eastAsia"/>
                <w:szCs w:val="21"/>
              </w:rPr>
              <w:t>的电压和</w:t>
            </w:r>
            <w:r>
              <w:rPr>
                <w:rFonts w:ascii="宋体" w:hAnsi="宋体" w:hint="eastAsia"/>
                <w:szCs w:val="21"/>
              </w:rPr>
              <w:t>较大的</w:t>
            </w:r>
            <w:r w:rsidR="00727373">
              <w:rPr>
                <w:rFonts w:ascii="宋体" w:hAnsi="宋体" w:hint="eastAsia"/>
                <w:szCs w:val="21"/>
              </w:rPr>
              <w:t>电流，由电源连接</w:t>
            </w:r>
            <w:r>
              <w:rPr>
                <w:rFonts w:ascii="宋体" w:hAnsi="宋体" w:hint="eastAsia"/>
                <w:szCs w:val="21"/>
              </w:rPr>
              <w:t>L</w:t>
            </w:r>
            <w:r>
              <w:rPr>
                <w:rFonts w:ascii="宋体" w:hAnsi="宋体"/>
                <w:szCs w:val="21"/>
              </w:rPr>
              <w:t>298N</w:t>
            </w:r>
            <w:r w:rsidR="00727373">
              <w:rPr>
                <w:rFonts w:ascii="宋体" w:hAnsi="宋体" w:hint="eastAsia"/>
                <w:szCs w:val="21"/>
              </w:rPr>
              <w:t>驱动后供电。</w:t>
            </w:r>
            <w:r>
              <w:rPr>
                <w:rFonts w:ascii="宋体" w:hAnsi="宋体" w:hint="eastAsia"/>
                <w:szCs w:val="21"/>
              </w:rPr>
              <w:t>驱动气泵和电磁阀的L</w:t>
            </w:r>
            <w:r>
              <w:rPr>
                <w:rFonts w:ascii="宋体" w:hAnsi="宋体"/>
                <w:szCs w:val="21"/>
              </w:rPr>
              <w:t>298N</w:t>
            </w:r>
            <w:r>
              <w:rPr>
                <w:rFonts w:ascii="宋体" w:hAnsi="宋体" w:hint="eastAsia"/>
                <w:szCs w:val="21"/>
              </w:rPr>
              <w:t>由M</w:t>
            </w:r>
            <w:r>
              <w:rPr>
                <w:rFonts w:ascii="宋体" w:hAnsi="宋体"/>
                <w:szCs w:val="21"/>
              </w:rPr>
              <w:t>ega</w:t>
            </w:r>
            <w:r>
              <w:rPr>
                <w:rFonts w:ascii="宋体" w:hAnsi="宋体" w:hint="eastAsia"/>
                <w:szCs w:val="21"/>
              </w:rPr>
              <w:t>板控制；驱动步进电机的L</w:t>
            </w:r>
            <w:r>
              <w:rPr>
                <w:rFonts w:ascii="宋体" w:hAnsi="宋体"/>
                <w:szCs w:val="21"/>
              </w:rPr>
              <w:t>298N</w:t>
            </w:r>
            <w:r>
              <w:rPr>
                <w:rFonts w:ascii="宋体" w:hAnsi="宋体" w:hint="eastAsia"/>
                <w:szCs w:val="21"/>
              </w:rPr>
              <w:t>由N</w:t>
            </w:r>
            <w:r>
              <w:rPr>
                <w:rFonts w:ascii="宋体" w:hAnsi="宋体"/>
                <w:szCs w:val="21"/>
              </w:rPr>
              <w:t>ano</w:t>
            </w:r>
            <w:r>
              <w:rPr>
                <w:rFonts w:ascii="宋体" w:hAnsi="宋体" w:hint="eastAsia"/>
                <w:szCs w:val="21"/>
              </w:rPr>
              <w:t>板控制。</w:t>
            </w:r>
          </w:p>
          <w:p w:rsidR="003964BD" w:rsidRDefault="00DA64AA" w:rsidP="00760E4B">
            <w:pPr>
              <w:snapToGrid w:val="0"/>
              <w:spacing w:line="400" w:lineRule="exact"/>
              <w:ind w:firstLineChars="200" w:firstLine="420"/>
              <w:rPr>
                <w:rFonts w:ascii="宋体" w:hAnsi="宋体"/>
                <w:szCs w:val="21"/>
              </w:rPr>
            </w:pPr>
            <w:r>
              <w:rPr>
                <w:rFonts w:ascii="宋体" w:hAnsi="宋体" w:hint="eastAsia"/>
                <w:szCs w:val="21"/>
              </w:rPr>
              <w:t>3</w:t>
            </w:r>
            <w:r>
              <w:rPr>
                <w:rFonts w:ascii="宋体" w:hAnsi="宋体"/>
                <w:szCs w:val="21"/>
              </w:rPr>
              <w:t>.</w:t>
            </w:r>
            <w:r w:rsidR="003964BD" w:rsidRPr="00727373">
              <w:rPr>
                <w:rFonts w:ascii="宋体" w:hAnsi="宋体" w:hint="eastAsia"/>
                <w:szCs w:val="21"/>
              </w:rPr>
              <w:t>所有的舵机</w:t>
            </w:r>
            <w:r>
              <w:rPr>
                <w:rFonts w:ascii="宋体" w:hAnsi="宋体" w:hint="eastAsia"/>
                <w:szCs w:val="21"/>
              </w:rPr>
              <w:t>由</w:t>
            </w:r>
            <w:r w:rsidR="003964BD" w:rsidRPr="00727373">
              <w:rPr>
                <w:rFonts w:ascii="宋体" w:hAnsi="宋体" w:hint="eastAsia"/>
                <w:szCs w:val="21"/>
              </w:rPr>
              <w:t>舵机控制板供电</w:t>
            </w:r>
            <w:r>
              <w:rPr>
                <w:rFonts w:ascii="宋体" w:hAnsi="宋体" w:hint="eastAsia"/>
                <w:szCs w:val="21"/>
              </w:rPr>
              <w:t>和控制</w:t>
            </w:r>
            <w:r w:rsidR="003964BD" w:rsidRPr="00727373">
              <w:rPr>
                <w:rFonts w:ascii="宋体" w:hAnsi="宋体" w:hint="eastAsia"/>
                <w:szCs w:val="21"/>
              </w:rPr>
              <w:t>，舵机控制板</w:t>
            </w:r>
            <w:r>
              <w:rPr>
                <w:rFonts w:ascii="宋体" w:hAnsi="宋体" w:hint="eastAsia"/>
                <w:szCs w:val="21"/>
              </w:rPr>
              <w:t>则由电源经稳压模块降压、稳压后供电</w:t>
            </w:r>
            <w:r w:rsidR="003964BD" w:rsidRPr="00727373">
              <w:rPr>
                <w:rFonts w:ascii="宋体" w:hAnsi="宋体" w:hint="eastAsia"/>
                <w:szCs w:val="21"/>
              </w:rPr>
              <w:t>，</w:t>
            </w:r>
            <w:r>
              <w:rPr>
                <w:rFonts w:ascii="宋体" w:hAnsi="宋体" w:hint="eastAsia"/>
                <w:szCs w:val="21"/>
              </w:rPr>
              <w:t>并受M</w:t>
            </w:r>
            <w:r>
              <w:rPr>
                <w:rFonts w:ascii="宋体" w:hAnsi="宋体"/>
                <w:szCs w:val="21"/>
              </w:rPr>
              <w:t>ega</w:t>
            </w:r>
            <w:r>
              <w:rPr>
                <w:rFonts w:ascii="宋体" w:hAnsi="宋体" w:hint="eastAsia"/>
                <w:szCs w:val="21"/>
              </w:rPr>
              <w:t>板串口命令控制</w:t>
            </w:r>
            <w:r w:rsidR="003964BD" w:rsidRPr="00727373">
              <w:rPr>
                <w:rFonts w:ascii="宋体" w:hAnsi="宋体" w:hint="eastAsia"/>
                <w:szCs w:val="21"/>
              </w:rPr>
              <w:t>。</w:t>
            </w:r>
          </w:p>
          <w:p w:rsidR="00727373" w:rsidRPr="00727373" w:rsidRDefault="00DA64AA" w:rsidP="00760E4B">
            <w:pPr>
              <w:snapToGrid w:val="0"/>
              <w:spacing w:line="400" w:lineRule="exact"/>
              <w:ind w:firstLineChars="200" w:firstLine="420"/>
              <w:rPr>
                <w:rFonts w:ascii="宋体" w:hAnsi="宋体" w:hint="eastAsia"/>
                <w:szCs w:val="21"/>
              </w:rPr>
            </w:pPr>
            <w:r>
              <w:rPr>
                <w:rFonts w:ascii="宋体" w:hAnsi="宋体" w:hint="eastAsia"/>
                <w:szCs w:val="21"/>
              </w:rPr>
              <w:t>4</w:t>
            </w:r>
            <w:r>
              <w:rPr>
                <w:rFonts w:ascii="宋体" w:hAnsi="宋体"/>
                <w:szCs w:val="21"/>
              </w:rPr>
              <w:t>.</w:t>
            </w:r>
            <w:r w:rsidR="00727373" w:rsidRPr="00727373">
              <w:rPr>
                <w:rFonts w:ascii="宋体" w:hAnsi="宋体" w:hint="eastAsia"/>
                <w:szCs w:val="21"/>
              </w:rPr>
              <w:t>四个直流电机</w:t>
            </w:r>
            <w:r>
              <w:rPr>
                <w:rFonts w:ascii="宋体" w:hAnsi="宋体" w:hint="eastAsia"/>
                <w:szCs w:val="21"/>
              </w:rPr>
              <w:t>（即电机1、2、3、4）由双H桥电机驱动模块驱动</w:t>
            </w:r>
            <w:r w:rsidR="00727373" w:rsidRPr="00727373">
              <w:rPr>
                <w:rFonts w:ascii="宋体" w:hAnsi="宋体" w:hint="eastAsia"/>
                <w:szCs w:val="21"/>
              </w:rPr>
              <w:t>，</w:t>
            </w:r>
            <w:r>
              <w:rPr>
                <w:rFonts w:ascii="宋体" w:hAnsi="宋体" w:hint="eastAsia"/>
                <w:szCs w:val="21"/>
              </w:rPr>
              <w:t>双H桥电机驱动模块有两路驱动，一路驱动一边的两个轮子。</w:t>
            </w:r>
            <w:r w:rsidR="00727373">
              <w:rPr>
                <w:rFonts w:ascii="宋体" w:hAnsi="宋体" w:hint="eastAsia"/>
                <w:szCs w:val="21"/>
              </w:rPr>
              <w:t>M</w:t>
            </w:r>
            <w:r w:rsidR="00727373">
              <w:rPr>
                <w:rFonts w:ascii="宋体" w:hAnsi="宋体"/>
                <w:szCs w:val="21"/>
              </w:rPr>
              <w:t>ega</w:t>
            </w:r>
            <w:r w:rsidR="00727373">
              <w:rPr>
                <w:rFonts w:ascii="宋体" w:hAnsi="宋体" w:hint="eastAsia"/>
                <w:szCs w:val="21"/>
              </w:rPr>
              <w:t>板</w:t>
            </w:r>
            <w:r w:rsidR="00727373" w:rsidRPr="00727373">
              <w:rPr>
                <w:rFonts w:ascii="宋体" w:hAnsi="宋体" w:hint="eastAsia"/>
                <w:szCs w:val="21"/>
              </w:rPr>
              <w:t>给</w:t>
            </w:r>
            <w:r>
              <w:rPr>
                <w:rFonts w:ascii="宋体" w:hAnsi="宋体" w:hint="eastAsia"/>
                <w:szCs w:val="21"/>
              </w:rPr>
              <w:t>双H桥电机驱动</w:t>
            </w:r>
            <w:r w:rsidR="00727373" w:rsidRPr="00727373">
              <w:rPr>
                <w:rFonts w:ascii="宋体" w:hAnsi="宋体" w:hint="eastAsia"/>
                <w:szCs w:val="21"/>
              </w:rPr>
              <w:t>提供控制信号，可实现电机的正转、反转和刹车功能。</w:t>
            </w:r>
          </w:p>
          <w:p w:rsidR="003964BD" w:rsidRPr="00DA64AA" w:rsidRDefault="00294C24" w:rsidP="00760E4B">
            <w:pPr>
              <w:snapToGrid w:val="0"/>
              <w:spacing w:line="400" w:lineRule="exact"/>
              <w:ind w:firstLineChars="200" w:firstLine="420"/>
              <w:rPr>
                <w:rFonts w:ascii="宋体" w:hAnsi="宋体" w:hint="eastAsia"/>
                <w:szCs w:val="21"/>
              </w:rPr>
            </w:pPr>
            <w:r>
              <w:rPr>
                <w:rFonts w:ascii="宋体" w:hAnsi="宋体" w:hint="eastAsia"/>
                <w:szCs w:val="21"/>
              </w:rPr>
              <w:t>5</w:t>
            </w:r>
            <w:r>
              <w:rPr>
                <w:rFonts w:ascii="宋体" w:hAnsi="宋体"/>
                <w:szCs w:val="21"/>
              </w:rPr>
              <w:t>.7.5V</w:t>
            </w:r>
            <w:r>
              <w:rPr>
                <w:rFonts w:ascii="宋体" w:hAnsi="宋体" w:hint="eastAsia"/>
                <w:szCs w:val="21"/>
              </w:rPr>
              <w:t>电源与各器件间通过一个总开关和一个熔断器连接，若电流过大，保险丝烧断，电路断开，可防止器件烧坏。在M</w:t>
            </w:r>
            <w:r>
              <w:rPr>
                <w:rFonts w:ascii="宋体" w:hAnsi="宋体"/>
                <w:szCs w:val="21"/>
              </w:rPr>
              <w:t>ega</w:t>
            </w:r>
            <w:r>
              <w:rPr>
                <w:rFonts w:ascii="宋体" w:hAnsi="宋体" w:hint="eastAsia"/>
                <w:szCs w:val="21"/>
              </w:rPr>
              <w:t>板供电支路上也串联了一个开关，这个开关的作用是可使舵机控制板单独上电，方便动作组的调节。</w:t>
            </w:r>
          </w:p>
        </w:tc>
      </w:tr>
      <w:tr w:rsidR="00DA1352" w:rsidRPr="000C0E47">
        <w:tblPrEx>
          <w:tblCellMar>
            <w:top w:w="0" w:type="dxa"/>
            <w:bottom w:w="0" w:type="dxa"/>
          </w:tblCellMar>
        </w:tblPrEx>
        <w:trPr>
          <w:trHeight w:val="504"/>
        </w:trPr>
        <w:tc>
          <w:tcPr>
            <w:tcW w:w="12888" w:type="dxa"/>
            <w:gridSpan w:val="2"/>
            <w:vMerge w:val="restart"/>
            <w:tcBorders>
              <w:top w:val="nil"/>
              <w:left w:val="single" w:sz="12" w:space="0" w:color="auto"/>
              <w:bottom w:val="single" w:sz="12" w:space="0" w:color="auto"/>
              <w:right w:val="single" w:sz="12" w:space="0" w:color="auto"/>
            </w:tcBorders>
            <w:vAlign w:val="center"/>
          </w:tcPr>
          <w:p w:rsidR="00DA1352" w:rsidRPr="00FA10DF" w:rsidRDefault="00DA1352" w:rsidP="00DA1352">
            <w:pPr>
              <w:rPr>
                <w:rFonts w:ascii="宋体" w:hAnsi="宋体" w:hint="eastAsia"/>
              </w:rPr>
            </w:pPr>
          </w:p>
        </w:tc>
        <w:tc>
          <w:tcPr>
            <w:tcW w:w="4474" w:type="dxa"/>
            <w:tcBorders>
              <w:top w:val="single" w:sz="12" w:space="0" w:color="auto"/>
              <w:left w:val="single" w:sz="12" w:space="0" w:color="auto"/>
              <w:bottom w:val="single" w:sz="6" w:space="0" w:color="auto"/>
              <w:right w:val="single" w:sz="8" w:space="0" w:color="auto"/>
            </w:tcBorders>
            <w:vAlign w:val="center"/>
          </w:tcPr>
          <w:p w:rsidR="00DA1352" w:rsidRPr="002809C8" w:rsidRDefault="00386EC9" w:rsidP="003F1E6E">
            <w:pPr>
              <w:jc w:val="center"/>
              <w:rPr>
                <w:rFonts w:ascii="仿宋_GB2312" w:eastAsia="仿宋_GB2312" w:hAnsi="宋体" w:hint="eastAsia"/>
                <w:color w:val="0000FF"/>
                <w:sz w:val="28"/>
                <w:szCs w:val="28"/>
              </w:rPr>
            </w:pPr>
            <w:r>
              <w:rPr>
                <w:rFonts w:ascii="仿宋_GB2312" w:eastAsia="仿宋_GB2312" w:hAnsi="宋体" w:hint="eastAsia"/>
                <w:sz w:val="28"/>
                <w:szCs w:val="28"/>
              </w:rPr>
              <w:t>电路</w:t>
            </w:r>
            <w:r w:rsidR="003F1E6E">
              <w:rPr>
                <w:rFonts w:ascii="仿宋_GB2312" w:eastAsia="仿宋_GB2312" w:hAnsi="宋体" w:hint="eastAsia"/>
                <w:sz w:val="28"/>
                <w:szCs w:val="28"/>
              </w:rPr>
              <w:t>原理图</w:t>
            </w:r>
          </w:p>
        </w:tc>
        <w:tc>
          <w:tcPr>
            <w:tcW w:w="1250" w:type="dxa"/>
            <w:tcBorders>
              <w:top w:val="single" w:sz="12" w:space="0" w:color="auto"/>
              <w:left w:val="single" w:sz="8" w:space="0" w:color="auto"/>
              <w:bottom w:val="single" w:sz="6" w:space="0" w:color="auto"/>
              <w:right w:val="single" w:sz="8" w:space="0" w:color="auto"/>
            </w:tcBorders>
            <w:vAlign w:val="center"/>
          </w:tcPr>
          <w:p w:rsidR="00DA1352" w:rsidRPr="0049361B" w:rsidRDefault="00DA1352" w:rsidP="00DA1352">
            <w:pPr>
              <w:jc w:val="center"/>
              <w:rPr>
                <w:rFonts w:ascii="仿宋_GB2312" w:eastAsia="仿宋_GB2312" w:hAnsi="宋体" w:hint="eastAsia"/>
              </w:rPr>
            </w:pPr>
            <w:r w:rsidRPr="0049361B">
              <w:rPr>
                <w:rFonts w:ascii="仿宋_GB2312" w:eastAsia="仿宋_GB2312" w:hAnsi="宋体" w:hint="eastAsia"/>
              </w:rPr>
              <w:t>比</w:t>
            </w:r>
            <w:r w:rsidR="0049361B" w:rsidRPr="0049361B">
              <w:rPr>
                <w:rFonts w:ascii="仿宋_GB2312" w:eastAsia="仿宋_GB2312" w:hAnsi="宋体" w:hint="eastAsia"/>
              </w:rPr>
              <w:t xml:space="preserve">  </w:t>
            </w:r>
            <w:r w:rsidRPr="0049361B">
              <w:rPr>
                <w:rFonts w:ascii="仿宋_GB2312" w:eastAsia="仿宋_GB2312" w:hAnsi="宋体" w:hint="eastAsia"/>
              </w:rPr>
              <w:t>例</w:t>
            </w:r>
          </w:p>
        </w:tc>
        <w:tc>
          <w:tcPr>
            <w:tcW w:w="1757" w:type="dxa"/>
            <w:tcBorders>
              <w:top w:val="single" w:sz="12" w:space="0" w:color="auto"/>
              <w:left w:val="single" w:sz="8" w:space="0" w:color="auto"/>
              <w:bottom w:val="single" w:sz="6" w:space="0" w:color="auto"/>
              <w:right w:val="single" w:sz="12" w:space="0" w:color="auto"/>
            </w:tcBorders>
            <w:vAlign w:val="center"/>
          </w:tcPr>
          <w:p w:rsidR="00DA1352" w:rsidRPr="0049361B" w:rsidRDefault="00DA1352" w:rsidP="00DA1352">
            <w:pPr>
              <w:jc w:val="center"/>
              <w:rPr>
                <w:rFonts w:ascii="仿宋_GB2312" w:eastAsia="仿宋_GB2312" w:hAnsi="宋体" w:hint="eastAsia"/>
              </w:rPr>
            </w:pPr>
          </w:p>
        </w:tc>
      </w:tr>
      <w:tr w:rsidR="00DA1352" w:rsidRPr="000C0E47">
        <w:tblPrEx>
          <w:tblCellMar>
            <w:top w:w="0" w:type="dxa"/>
            <w:bottom w:w="0" w:type="dxa"/>
          </w:tblCellMar>
        </w:tblPrEx>
        <w:trPr>
          <w:trHeight w:val="440"/>
        </w:trPr>
        <w:tc>
          <w:tcPr>
            <w:tcW w:w="12888" w:type="dxa"/>
            <w:gridSpan w:val="2"/>
            <w:vMerge/>
            <w:tcBorders>
              <w:top w:val="single" w:sz="6" w:space="0" w:color="auto"/>
              <w:left w:val="single" w:sz="12" w:space="0" w:color="auto"/>
              <w:bottom w:val="single" w:sz="12" w:space="0" w:color="auto"/>
              <w:right w:val="single" w:sz="12" w:space="0" w:color="auto"/>
            </w:tcBorders>
            <w:vAlign w:val="center"/>
          </w:tcPr>
          <w:p w:rsidR="00DA1352" w:rsidRPr="00FA10DF" w:rsidRDefault="00DA1352" w:rsidP="00DA1352">
            <w:pPr>
              <w:rPr>
                <w:rFonts w:ascii="宋体" w:hAnsi="宋体" w:hint="eastAsia"/>
              </w:rPr>
            </w:pPr>
          </w:p>
        </w:tc>
        <w:tc>
          <w:tcPr>
            <w:tcW w:w="4474" w:type="dxa"/>
            <w:tcBorders>
              <w:top w:val="single" w:sz="6" w:space="0" w:color="auto"/>
              <w:left w:val="single" w:sz="12" w:space="0" w:color="auto"/>
              <w:bottom w:val="single" w:sz="12" w:space="0" w:color="auto"/>
              <w:right w:val="single" w:sz="8" w:space="0" w:color="auto"/>
            </w:tcBorders>
            <w:vAlign w:val="center"/>
          </w:tcPr>
          <w:p w:rsidR="00DA1352" w:rsidRPr="00816455" w:rsidRDefault="003F1E6E" w:rsidP="00816455">
            <w:pPr>
              <w:jc w:val="center"/>
              <w:rPr>
                <w:rFonts w:ascii="华文行楷" w:eastAsia="华文行楷" w:hint="eastAsia"/>
                <w:b/>
                <w:szCs w:val="21"/>
              </w:rPr>
            </w:pPr>
            <w:r>
              <w:rPr>
                <w:rFonts w:ascii="华文行楷" w:eastAsia="华文行楷" w:hint="eastAsia"/>
                <w:b/>
                <w:szCs w:val="21"/>
              </w:rPr>
              <w:t>第四届</w:t>
            </w:r>
            <w:r w:rsidR="00816455">
              <w:rPr>
                <w:rFonts w:ascii="华文行楷" w:eastAsia="华文行楷" w:hint="eastAsia"/>
                <w:b/>
                <w:szCs w:val="21"/>
              </w:rPr>
              <w:t>浙江省</w:t>
            </w:r>
            <w:r w:rsidR="00816455" w:rsidRPr="00707416">
              <w:rPr>
                <w:rFonts w:ascii="华文行楷" w:eastAsia="华文行楷" w:hint="eastAsia"/>
                <w:b/>
                <w:szCs w:val="21"/>
              </w:rPr>
              <w:t>大学生工程训练综合能力竞赛</w:t>
            </w:r>
          </w:p>
        </w:tc>
        <w:tc>
          <w:tcPr>
            <w:tcW w:w="1250" w:type="dxa"/>
            <w:tcBorders>
              <w:top w:val="single" w:sz="6" w:space="0" w:color="auto"/>
              <w:left w:val="single" w:sz="8" w:space="0" w:color="auto"/>
              <w:bottom w:val="single" w:sz="12" w:space="0" w:color="auto"/>
              <w:right w:val="single" w:sz="8" w:space="0" w:color="auto"/>
            </w:tcBorders>
            <w:vAlign w:val="center"/>
          </w:tcPr>
          <w:p w:rsidR="00DA1352" w:rsidRPr="0049361B" w:rsidRDefault="0049361B" w:rsidP="00DA1352">
            <w:pPr>
              <w:jc w:val="center"/>
              <w:rPr>
                <w:rFonts w:ascii="仿宋_GB2312" w:eastAsia="仿宋_GB2312" w:hAnsi="宋体" w:hint="eastAsia"/>
              </w:rPr>
            </w:pPr>
            <w:r w:rsidRPr="0049361B">
              <w:rPr>
                <w:rFonts w:ascii="仿宋_GB2312" w:eastAsia="仿宋_GB2312" w:hAnsi="宋体" w:hint="eastAsia"/>
              </w:rPr>
              <w:t>共   页</w:t>
            </w:r>
          </w:p>
        </w:tc>
        <w:tc>
          <w:tcPr>
            <w:tcW w:w="1757" w:type="dxa"/>
            <w:tcBorders>
              <w:top w:val="single" w:sz="6" w:space="0" w:color="auto"/>
              <w:left w:val="single" w:sz="8" w:space="0" w:color="auto"/>
              <w:bottom w:val="single" w:sz="12" w:space="0" w:color="auto"/>
              <w:right w:val="single" w:sz="12" w:space="0" w:color="auto"/>
            </w:tcBorders>
            <w:vAlign w:val="center"/>
          </w:tcPr>
          <w:p w:rsidR="00DA1352" w:rsidRPr="0049361B" w:rsidRDefault="0049361B" w:rsidP="00DA1352">
            <w:pPr>
              <w:jc w:val="center"/>
              <w:rPr>
                <w:rFonts w:ascii="仿宋_GB2312" w:eastAsia="仿宋_GB2312" w:hAnsi="宋体" w:hint="eastAsia"/>
              </w:rPr>
            </w:pPr>
            <w:r w:rsidRPr="0049361B">
              <w:rPr>
                <w:rFonts w:ascii="仿宋_GB2312" w:eastAsia="仿宋_GB2312" w:hAnsi="宋体" w:hint="eastAsia"/>
              </w:rPr>
              <w:t xml:space="preserve">第 </w:t>
            </w:r>
            <w:r w:rsidR="0028608B">
              <w:rPr>
                <w:rFonts w:ascii="仿宋_GB2312" w:eastAsia="仿宋_GB2312" w:hAnsi="宋体"/>
              </w:rPr>
              <w:t>3</w:t>
            </w:r>
            <w:r w:rsidRPr="0049361B">
              <w:rPr>
                <w:rFonts w:ascii="仿宋_GB2312" w:eastAsia="仿宋_GB2312" w:hAnsi="宋体" w:hint="eastAsia"/>
              </w:rPr>
              <w:t xml:space="preserve"> 页</w:t>
            </w:r>
          </w:p>
        </w:tc>
      </w:tr>
    </w:tbl>
    <w:p w:rsidR="006562C4" w:rsidRDefault="00D46524" w:rsidP="006562C4">
      <w:pPr>
        <w:rPr>
          <w:rFonts w:hint="eastAsia"/>
        </w:rPr>
      </w:pP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1028700</wp:posOffset>
                </wp:positionH>
                <wp:positionV relativeFrom="paragraph">
                  <wp:posOffset>99060</wp:posOffset>
                </wp:positionV>
                <wp:extent cx="0" cy="8915400"/>
                <wp:effectExtent l="6350" t="8890" r="12700" b="10160"/>
                <wp:wrapNone/>
                <wp:docPr id="1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15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218DC" id="Line 34" o:spid="_x0000_s1026" style="position:absolute;left:0;text-align:lef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7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">
                <v:stroke dashstyle="dash"/>
              </v:line>
            </w:pict>
          </mc:Fallback>
        </mc:AlternateContent>
      </w:r>
    </w:p>
    <w:p w:rsidR="006562C4" w:rsidRDefault="006562C4" w:rsidP="006562C4">
      <w:pPr>
        <w:rPr>
          <w:rFonts w:hint="eastAsia"/>
        </w:rPr>
      </w:pPr>
    </w:p>
    <w:p w:rsidR="006562C4" w:rsidRDefault="006562C4" w:rsidP="006562C4">
      <w:pPr>
        <w:rPr>
          <w:rFonts w:hint="eastAsia"/>
        </w:rPr>
      </w:pPr>
    </w:p>
    <w:p w:rsidR="006562C4" w:rsidRDefault="006562C4" w:rsidP="006562C4">
      <w:pPr>
        <w:rPr>
          <w:rFonts w:hint="eastAsia"/>
        </w:rPr>
      </w:pPr>
    </w:p>
    <w:p w:rsidR="006562C4" w:rsidRDefault="006562C4" w:rsidP="006562C4">
      <w:pPr>
        <w:rPr>
          <w:rFonts w:hint="eastAsia"/>
        </w:rPr>
      </w:pPr>
    </w:p>
    <w:p w:rsidR="006562C4" w:rsidRDefault="00D46524" w:rsidP="006562C4">
      <w:pPr>
        <w:rPr>
          <w:rFonts w:hint="eastAsia"/>
        </w:rPr>
      </w:pPr>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685800</wp:posOffset>
                </wp:positionH>
                <wp:positionV relativeFrom="paragraph">
                  <wp:posOffset>297180</wp:posOffset>
                </wp:positionV>
                <wp:extent cx="342900" cy="4061460"/>
                <wp:effectExtent l="0" t="0" r="3175" b="0"/>
                <wp:wrapNone/>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1352" w:rsidRDefault="00DA1352" w:rsidP="006562C4">
                            <w:pPr>
                              <w:jc w:val="right"/>
                              <w:rPr>
                                <w:rFonts w:hint="eastAsia"/>
                              </w:rPr>
                            </w:pPr>
                            <w:r>
                              <w:rPr>
                                <w:rFonts w:hint="eastAsia"/>
                              </w:rPr>
                              <w:t>装</w:t>
                            </w: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r>
                              <w:rPr>
                                <w:rFonts w:hint="eastAsia"/>
                              </w:rPr>
                              <w:t>订</w:t>
                            </w: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r>
                              <w:rPr>
                                <w:rFonts w:hint="eastAsia"/>
                              </w:rPr>
                              <w:t>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54pt;margin-top:23.4pt;width:27pt;height:319.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" stroked="f">
                <v:textbox>
                  <w:txbxContent>
                    <w:p w:rsidR="00DA1352" w:rsidRDefault="00DA1352" w:rsidP="006562C4">
                      <w:pPr>
                        <w:jc w:val="right"/>
                        <w:rPr>
                          <w:rFonts w:hint="eastAsia"/>
                        </w:rPr>
                      </w:pPr>
                      <w:r>
                        <w:rPr>
                          <w:rFonts w:hint="eastAsia"/>
                        </w:rPr>
                        <w:t>装</w:t>
                      </w: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r>
                        <w:rPr>
                          <w:rFonts w:hint="eastAsia"/>
                        </w:rPr>
                        <w:t>订</w:t>
                      </w: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p>
                    <w:p w:rsidR="00DA1352" w:rsidRDefault="00DA1352" w:rsidP="006562C4">
                      <w:pPr>
                        <w:jc w:val="right"/>
                        <w:rPr>
                          <w:rFonts w:hint="eastAsia"/>
                        </w:rPr>
                      </w:pPr>
                      <w:r>
                        <w:rPr>
                          <w:rFonts w:hint="eastAsia"/>
                        </w:rPr>
                        <w:t>线</w:t>
                      </w:r>
                    </w:p>
                  </w:txbxContent>
                </v:textbox>
              </v:shape>
            </w:pict>
          </mc:Fallback>
        </mc:AlternateContent>
      </w:r>
    </w:p>
    <w:p w:rsidR="006562C4" w:rsidRDefault="006562C4" w:rsidP="006562C4">
      <w:pPr>
        <w:rPr>
          <w:rFonts w:hint="eastAsia"/>
        </w:rPr>
      </w:pPr>
    </w:p>
    <w:p w:rsidR="006562C4" w:rsidRDefault="00D46524" w:rsidP="006562C4">
      <w:pPr>
        <w:rPr>
          <w:rFonts w:hint="eastAsia"/>
        </w:rPr>
      </w:pPr>
      <w:r>
        <w:rPr>
          <w:noProof/>
        </w:rPr>
        <mc:AlternateContent>
          <mc:Choice Requires="wps">
            <w:drawing>
              <wp:anchor distT="0" distB="0" distL="114300" distR="114300" simplePos="0" relativeHeight="251652096" behindDoc="0" locked="0" layoutInCell="1" allowOverlap="1">
                <wp:simplePos x="0" y="0"/>
                <wp:positionH relativeFrom="column">
                  <wp:posOffset>306070</wp:posOffset>
                </wp:positionH>
                <wp:positionV relativeFrom="paragraph">
                  <wp:posOffset>100965</wp:posOffset>
                </wp:positionV>
                <wp:extent cx="342900" cy="5646420"/>
                <wp:effectExtent l="7620" t="6985" r="11430" b="13970"/>
                <wp:wrapNone/>
                <wp:docPr id="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646420"/>
                        </a:xfrm>
                        <a:prstGeom prst="rect">
                          <a:avLst/>
                        </a:prstGeom>
                        <a:solidFill>
                          <a:srgbClr val="FFFFFF"/>
                        </a:solidFill>
                        <a:ln w="9525">
                          <a:solidFill>
                            <a:srgbClr val="000000"/>
                          </a:solidFill>
                          <a:prstDash val="dash"/>
                          <a:miter lim="800000"/>
                          <a:headEnd/>
                          <a:tailEnd/>
                        </a:ln>
                      </wps:spPr>
                      <wps:txbx>
                        <w:txbxContent>
                          <w:p w:rsidR="00052DAC" w:rsidRDefault="00052DAC" w:rsidP="00052DAC">
                            <w:pPr>
                              <w:rPr>
                                <w:rFonts w:hint="eastAsia"/>
                              </w:rPr>
                            </w:pPr>
                            <w:r>
                              <w:rPr>
                                <w:rFonts w:hint="eastAsia"/>
                              </w:rPr>
                              <w:t>学校名称：</w:t>
                            </w:r>
                            <w:r>
                              <w:rPr>
                                <w:rFonts w:hint="eastAsia"/>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9" type="#_x0000_t202" style="position:absolute;left:0;text-align:left;margin-left:24.1pt;margin-top:7.95pt;width:27pt;height:44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">
                <v:stroke dashstyle="dash"/>
                <v:textbox style="layout-flow:vertical;mso-layout-flow-alt:bottom-to-top">
                  <w:txbxContent>
                    <w:p w:rsidR="00052DAC" w:rsidRDefault="00052DAC" w:rsidP="00052DAC">
                      <w:pPr>
                        <w:rPr>
                          <w:rFonts w:hint="eastAsia"/>
                        </w:rPr>
                      </w:pPr>
                      <w:r>
                        <w:rPr>
                          <w:rFonts w:hint="eastAsia"/>
                        </w:rPr>
                        <w:t>学校名称：</w:t>
                      </w:r>
                      <w:r>
                        <w:rPr>
                          <w:rFonts w:hint="eastAsia"/>
                        </w:rPr>
                        <w:t xml:space="preserve">                                              </w:t>
                      </w:r>
                    </w:p>
                  </w:txbxContent>
                </v:textbox>
              </v:shape>
            </w:pict>
          </mc:Fallback>
        </mc:AlternateContent>
      </w:r>
    </w:p>
    <w:p w:rsidR="006562C4" w:rsidRDefault="006562C4"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Default="009F6F01" w:rsidP="006562C4">
      <w:pPr>
        <w:rPr>
          <w:rFonts w:hint="eastAsia"/>
        </w:rPr>
      </w:pPr>
    </w:p>
    <w:p w:rsidR="009F6F01" w:rsidRPr="00E94841" w:rsidRDefault="009F6F01" w:rsidP="006562C4">
      <w:pPr>
        <w:rPr>
          <w:rFonts w:hint="eastAsia"/>
        </w:rPr>
      </w:pPr>
    </w:p>
    <w:p w:rsidR="00E21E9D" w:rsidRDefault="006562C4" w:rsidP="00E21E9D">
      <w:pPr>
        <w:rPr>
          <w:rFonts w:hint="eastAsia"/>
        </w:rPr>
      </w:pPr>
      <w:r>
        <w:br w:type="page"/>
      </w:r>
    </w:p>
    <w:tbl>
      <w:tblPr>
        <w:tblpPr w:leftFromText="180" w:rightFromText="180" w:vertAnchor="text" w:horzAnchor="page" w:tblpX="2233" w:tblpY="158"/>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000" w:firstRow="0" w:lastRow="0" w:firstColumn="0" w:lastColumn="0" w:noHBand="0" w:noVBand="0"/>
      </w:tblPr>
      <w:tblGrid>
        <w:gridCol w:w="12034"/>
        <w:gridCol w:w="5347"/>
        <w:gridCol w:w="1250"/>
        <w:gridCol w:w="1908"/>
      </w:tblGrid>
      <w:tr w:rsidR="00E375B8" w:rsidRPr="000C0E47" w:rsidTr="00493A02">
        <w:tblPrEx>
          <w:tblCellMar>
            <w:top w:w="0" w:type="dxa"/>
            <w:bottom w:w="0" w:type="dxa"/>
          </w:tblCellMar>
        </w:tblPrEx>
        <w:trPr>
          <w:trHeight w:val="12827"/>
        </w:trPr>
        <w:tc>
          <w:tcPr>
            <w:tcW w:w="12034" w:type="dxa"/>
            <w:tcBorders>
              <w:top w:val="single" w:sz="12" w:space="0" w:color="auto"/>
              <w:left w:val="single" w:sz="12" w:space="0" w:color="auto"/>
              <w:bottom w:val="nil"/>
              <w:right w:val="single" w:sz="12" w:space="0" w:color="auto"/>
            </w:tcBorders>
            <w:vAlign w:val="center"/>
          </w:tcPr>
          <w:p w:rsidR="00E375B8" w:rsidRPr="00FA10DF" w:rsidRDefault="00D46524" w:rsidP="00397BD0">
            <w:pPr>
              <w:jc w:val="center"/>
              <w:rPr>
                <w:rFonts w:ascii="宋体" w:hAnsi="宋体" w:hint="eastAsia"/>
              </w:rPr>
            </w:pPr>
            <w:r w:rsidRPr="0012109C">
              <w:rPr>
                <w:rFonts w:ascii="宋体" w:hAnsi="宋体"/>
                <w:noProof/>
              </w:rPr>
              <w:drawing>
                <wp:inline distT="0" distB="0" distL="0" distR="0">
                  <wp:extent cx="5114925" cy="7934325"/>
                  <wp:effectExtent l="0" t="0" r="9525" b="9525"/>
                  <wp:docPr id="2" name="图片 2" descr="小车程序流程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小车程序流程路"/>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7934325"/>
                          </a:xfrm>
                          <a:prstGeom prst="rect">
                            <a:avLst/>
                          </a:prstGeom>
                          <a:noFill/>
                          <a:ln>
                            <a:noFill/>
                          </a:ln>
                        </pic:spPr>
                      </pic:pic>
                    </a:graphicData>
                  </a:graphic>
                </wp:inline>
              </w:drawing>
            </w:r>
          </w:p>
        </w:tc>
        <w:tc>
          <w:tcPr>
            <w:tcW w:w="8505" w:type="dxa"/>
            <w:gridSpan w:val="3"/>
            <w:tcBorders>
              <w:top w:val="single" w:sz="12" w:space="0" w:color="auto"/>
              <w:left w:val="single" w:sz="12" w:space="0" w:color="auto"/>
              <w:bottom w:val="nil"/>
              <w:right w:val="single" w:sz="12" w:space="0" w:color="auto"/>
            </w:tcBorders>
          </w:tcPr>
          <w:p w:rsidR="00E375B8" w:rsidRDefault="00E375B8" w:rsidP="00E375B8">
            <w:pPr>
              <w:jc w:val="center"/>
              <w:rPr>
                <w:rFonts w:ascii="仿宋_GB2312" w:eastAsia="仿宋_GB2312" w:hAnsi="宋体"/>
                <w:sz w:val="28"/>
                <w:szCs w:val="28"/>
              </w:rPr>
            </w:pPr>
            <w:r>
              <w:rPr>
                <w:rFonts w:ascii="仿宋_GB2312" w:eastAsia="仿宋_GB2312" w:hAnsi="宋体" w:hint="eastAsia"/>
                <w:sz w:val="28"/>
                <w:szCs w:val="28"/>
              </w:rPr>
              <w:t>说  明</w:t>
            </w:r>
          </w:p>
          <w:p w:rsidR="00880A6F" w:rsidRPr="00760E4B" w:rsidRDefault="00BE16E4" w:rsidP="00760E4B">
            <w:pPr>
              <w:snapToGrid w:val="0"/>
              <w:spacing w:line="400" w:lineRule="exact"/>
              <w:ind w:firstLineChars="200" w:firstLine="420"/>
              <w:rPr>
                <w:rFonts w:ascii="宋体" w:hAnsi="宋体" w:hint="eastAsia"/>
                <w:szCs w:val="21"/>
              </w:rPr>
            </w:pPr>
            <w:r w:rsidRPr="00760E4B">
              <w:rPr>
                <w:rFonts w:ascii="宋体" w:hAnsi="宋体" w:hint="eastAsia"/>
                <w:szCs w:val="21"/>
              </w:rPr>
              <w:t>小车的</w:t>
            </w:r>
            <w:r w:rsidR="00880A6F" w:rsidRPr="00760E4B">
              <w:rPr>
                <w:rFonts w:ascii="宋体" w:hAnsi="宋体" w:hint="eastAsia"/>
                <w:szCs w:val="21"/>
              </w:rPr>
              <w:t>程序运行流程图如左图所示。具体描述如下：</w:t>
            </w:r>
          </w:p>
          <w:p w:rsidR="00880A6F" w:rsidRPr="00760E4B" w:rsidRDefault="00880A6F" w:rsidP="00760E4B">
            <w:pPr>
              <w:snapToGrid w:val="0"/>
              <w:spacing w:line="400" w:lineRule="exact"/>
              <w:ind w:firstLineChars="200" w:firstLine="420"/>
              <w:rPr>
                <w:rFonts w:ascii="宋体" w:hAnsi="宋体" w:hint="eastAsia"/>
                <w:szCs w:val="21"/>
              </w:rPr>
            </w:pPr>
            <w:r w:rsidRPr="00760E4B">
              <w:rPr>
                <w:rFonts w:ascii="宋体" w:hAnsi="宋体" w:hint="eastAsia"/>
                <w:szCs w:val="21"/>
              </w:rPr>
              <w:t>小车以巡线为主体，当检测到</w:t>
            </w:r>
            <w:r w:rsidR="00751A07" w:rsidRPr="00760E4B">
              <w:rPr>
                <w:rFonts w:ascii="宋体" w:hAnsi="宋体" w:hint="eastAsia"/>
                <w:szCs w:val="21"/>
              </w:rPr>
              <w:t>第一条双侧黑线后，开始上坡，当检测到</w:t>
            </w:r>
            <w:r w:rsidR="0012109C" w:rsidRPr="00760E4B">
              <w:rPr>
                <w:rFonts w:ascii="宋体" w:hAnsi="宋体" w:hint="eastAsia"/>
                <w:szCs w:val="21"/>
              </w:rPr>
              <w:t>第一条单侧黑线后开始物料的装载</w:t>
            </w:r>
            <w:r w:rsidR="00760E4B" w:rsidRPr="00760E4B">
              <w:rPr>
                <w:rFonts w:ascii="宋体" w:hAnsi="宋体" w:hint="eastAsia"/>
                <w:szCs w:val="21"/>
              </w:rPr>
              <w:t>，</w:t>
            </w:r>
            <w:r w:rsidR="0012109C" w:rsidRPr="00760E4B">
              <w:rPr>
                <w:rFonts w:ascii="宋体" w:hAnsi="宋体" w:hint="eastAsia"/>
                <w:szCs w:val="21"/>
              </w:rPr>
              <w:t>当检测到第二条双侧黑线后，开始避障或过栅格板或过减速带，当检测到第二条单侧黑线后，开始下料，当</w:t>
            </w:r>
            <w:r w:rsidR="00760E4B" w:rsidRPr="00760E4B">
              <w:rPr>
                <w:rFonts w:ascii="宋体" w:hAnsi="宋体" w:hint="eastAsia"/>
                <w:szCs w:val="21"/>
              </w:rPr>
              <w:t>检测到全白</w:t>
            </w:r>
            <w:r w:rsidR="0012109C" w:rsidRPr="00760E4B">
              <w:rPr>
                <w:rFonts w:ascii="宋体" w:hAnsi="宋体" w:hint="eastAsia"/>
                <w:szCs w:val="21"/>
              </w:rPr>
              <w:t>后，前进一段距离</w:t>
            </w:r>
            <w:r w:rsidR="00760E4B" w:rsidRPr="00760E4B">
              <w:rPr>
                <w:rFonts w:ascii="宋体" w:hAnsi="宋体" w:hint="eastAsia"/>
                <w:szCs w:val="21"/>
              </w:rPr>
              <w:t>后停止。</w:t>
            </w:r>
            <w:r w:rsidR="00760E4B">
              <w:rPr>
                <w:rFonts w:ascii="宋体" w:hAnsi="宋体" w:hint="eastAsia"/>
                <w:szCs w:val="21"/>
              </w:rPr>
              <w:t>上述流程</w:t>
            </w:r>
            <w:r w:rsidR="00F0318B">
              <w:rPr>
                <w:rFonts w:ascii="宋体" w:hAnsi="宋体" w:hint="eastAsia"/>
                <w:szCs w:val="21"/>
              </w:rPr>
              <w:t>中最</w:t>
            </w:r>
            <w:r w:rsidR="00760E4B">
              <w:rPr>
                <w:rFonts w:ascii="宋体" w:hAnsi="宋体" w:hint="eastAsia"/>
                <w:szCs w:val="21"/>
              </w:rPr>
              <w:t>主要</w:t>
            </w:r>
            <w:r w:rsidR="00F0318B">
              <w:rPr>
                <w:rFonts w:ascii="宋体" w:hAnsi="宋体" w:hint="eastAsia"/>
                <w:szCs w:val="21"/>
              </w:rPr>
              <w:t>的三个环节是</w:t>
            </w:r>
            <w:r w:rsidR="00760E4B">
              <w:rPr>
                <w:rFonts w:ascii="宋体" w:hAnsi="宋体" w:hint="eastAsia"/>
                <w:szCs w:val="21"/>
              </w:rPr>
              <w:t>巡线、定位和避障。</w:t>
            </w:r>
          </w:p>
          <w:p w:rsidR="00D12FEE" w:rsidRPr="00760E4B" w:rsidRDefault="00D12FEE" w:rsidP="00760E4B">
            <w:pPr>
              <w:snapToGrid w:val="0"/>
              <w:spacing w:line="400" w:lineRule="exact"/>
              <w:ind w:firstLineChars="200" w:firstLine="420"/>
              <w:rPr>
                <w:rFonts w:ascii="宋体" w:hAnsi="宋体" w:hint="eastAsia"/>
                <w:szCs w:val="21"/>
              </w:rPr>
            </w:pPr>
            <w:r>
              <w:rPr>
                <w:rFonts w:ascii="宋体" w:hAnsi="宋体" w:hint="eastAsia"/>
                <w:szCs w:val="21"/>
              </w:rPr>
              <w:t>巡线方案：</w:t>
            </w:r>
            <w:r w:rsidRPr="00760E4B">
              <w:rPr>
                <w:rFonts w:ascii="宋体" w:hAnsi="宋体" w:hint="eastAsia"/>
                <w:szCs w:val="21"/>
              </w:rPr>
              <w:t>七路灰度传感器接收到灰度信号并返回0或1，通过对返回值的加权</w:t>
            </w:r>
            <w:r w:rsidR="00760E4B">
              <w:rPr>
                <w:rFonts w:ascii="宋体" w:hAnsi="宋体" w:hint="eastAsia"/>
                <w:szCs w:val="21"/>
              </w:rPr>
              <w:t>平均</w:t>
            </w:r>
            <w:r w:rsidRPr="00760E4B">
              <w:rPr>
                <w:rFonts w:ascii="宋体" w:hAnsi="宋体" w:hint="eastAsia"/>
                <w:szCs w:val="21"/>
              </w:rPr>
              <w:t>即可知道小车头部偏离黑线的程度。采用P</w:t>
            </w:r>
            <w:r w:rsidRPr="00760E4B">
              <w:rPr>
                <w:rFonts w:ascii="宋体" w:hAnsi="宋体"/>
                <w:szCs w:val="21"/>
              </w:rPr>
              <w:t>ID</w:t>
            </w:r>
            <w:r w:rsidRPr="00760E4B">
              <w:rPr>
                <w:rFonts w:ascii="宋体" w:hAnsi="宋体" w:hint="eastAsia"/>
                <w:szCs w:val="21"/>
              </w:rPr>
              <w:t>算法保证小车能够有效地调整前进方向并实现平滑转弯。</w:t>
            </w:r>
          </w:p>
          <w:p w:rsidR="00880A6F" w:rsidRPr="00760E4B" w:rsidRDefault="00B63B86" w:rsidP="00760E4B">
            <w:pPr>
              <w:snapToGrid w:val="0"/>
              <w:spacing w:line="400" w:lineRule="exact"/>
              <w:ind w:firstLineChars="200" w:firstLine="420"/>
              <w:rPr>
                <w:rFonts w:ascii="宋体" w:hAnsi="宋体" w:hint="eastAsia"/>
                <w:szCs w:val="21"/>
              </w:rPr>
            </w:pPr>
            <w:r w:rsidRPr="00760E4B">
              <w:rPr>
                <w:rFonts w:ascii="宋体" w:hAnsi="宋体" w:hint="eastAsia"/>
                <w:szCs w:val="21"/>
              </w:rPr>
              <w:t>定位方案：为了使小车能够实现非常精确的定位，小车</w:t>
            </w:r>
            <w:r w:rsidR="00F0318B">
              <w:rPr>
                <w:rFonts w:ascii="宋体" w:hAnsi="宋体" w:hint="eastAsia"/>
                <w:szCs w:val="21"/>
              </w:rPr>
              <w:t>通过采集</w:t>
            </w:r>
            <w:r w:rsidRPr="00760E4B">
              <w:rPr>
                <w:rFonts w:ascii="宋体" w:hAnsi="宋体" w:hint="eastAsia"/>
                <w:szCs w:val="21"/>
              </w:rPr>
              <w:t>电机编码器</w:t>
            </w:r>
            <w:r w:rsidR="00F0318B">
              <w:rPr>
                <w:rFonts w:ascii="宋体" w:hAnsi="宋体" w:hint="eastAsia"/>
                <w:szCs w:val="21"/>
              </w:rPr>
              <w:t>产生的脉冲数</w:t>
            </w:r>
            <w:r w:rsidRPr="00760E4B">
              <w:rPr>
                <w:rFonts w:ascii="宋体" w:hAnsi="宋体" w:hint="eastAsia"/>
                <w:szCs w:val="21"/>
              </w:rPr>
              <w:t>进行定位。当小车判断到自己进入到上料区时，先让小车以巡线的方式前进一段距离，然后再退回一定的距离，使小车摆直。接下来小车每次前进一段固定的距离即可</w:t>
            </w:r>
            <w:r w:rsidR="00760E4B">
              <w:rPr>
                <w:rFonts w:ascii="宋体" w:hAnsi="宋体" w:hint="eastAsia"/>
                <w:szCs w:val="21"/>
              </w:rPr>
              <w:t>定位上料区每一列</w:t>
            </w:r>
            <w:r w:rsidRPr="00760E4B">
              <w:rPr>
                <w:rFonts w:ascii="宋体" w:hAnsi="宋体" w:hint="eastAsia"/>
                <w:szCs w:val="21"/>
              </w:rPr>
              <w:t>。</w:t>
            </w:r>
            <w:r w:rsidR="00760E4B">
              <w:rPr>
                <w:rFonts w:ascii="宋体" w:hAnsi="宋体" w:hint="eastAsia"/>
                <w:szCs w:val="21"/>
              </w:rPr>
              <w:t>在前进一段固定距离的过程中，小车仍保持巡线</w:t>
            </w:r>
            <w:r w:rsidR="00F0318B">
              <w:rPr>
                <w:rFonts w:ascii="宋体" w:hAnsi="宋体" w:hint="eastAsia"/>
                <w:szCs w:val="21"/>
              </w:rPr>
              <w:t>状态。</w:t>
            </w:r>
          </w:p>
          <w:p w:rsidR="00B63B86" w:rsidRPr="00F0318B" w:rsidRDefault="00B63B86" w:rsidP="00F0318B">
            <w:pPr>
              <w:snapToGrid w:val="0"/>
              <w:spacing w:line="400" w:lineRule="exact"/>
              <w:ind w:firstLineChars="200" w:firstLine="420"/>
              <w:rPr>
                <w:rFonts w:ascii="宋体" w:hAnsi="宋体" w:hint="eastAsia"/>
                <w:szCs w:val="21"/>
              </w:rPr>
            </w:pPr>
            <w:r w:rsidRPr="00760E4B">
              <w:rPr>
                <w:rFonts w:ascii="宋体" w:hAnsi="宋体" w:hint="eastAsia"/>
                <w:szCs w:val="21"/>
              </w:rPr>
              <w:t>避障方案：小车在刚进</w:t>
            </w:r>
            <w:r w:rsidR="00F0318B">
              <w:rPr>
                <w:rFonts w:ascii="宋体" w:hAnsi="宋体" w:hint="eastAsia"/>
                <w:szCs w:val="21"/>
              </w:rPr>
              <w:t>避障</w:t>
            </w:r>
            <w:r w:rsidRPr="00760E4B">
              <w:rPr>
                <w:rFonts w:ascii="宋体" w:hAnsi="宋体" w:hint="eastAsia"/>
                <w:szCs w:val="21"/>
              </w:rPr>
              <w:t>区时会用超声波传感器测量自己与障碍的距离，若距离大于</w:t>
            </w:r>
            <w:r w:rsidR="00F0318B">
              <w:rPr>
                <w:rFonts w:ascii="宋体" w:hAnsi="宋体"/>
                <w:szCs w:val="21"/>
              </w:rPr>
              <w:t>80</w:t>
            </w:r>
            <w:r w:rsidRPr="00760E4B">
              <w:rPr>
                <w:rFonts w:ascii="宋体" w:hAnsi="宋体" w:hint="eastAsia"/>
                <w:szCs w:val="21"/>
              </w:rPr>
              <w:t>厘米，则在避障时采用</w:t>
            </w:r>
            <w:r w:rsidR="00F0318B">
              <w:rPr>
                <w:rFonts w:ascii="宋体" w:hAnsi="宋体" w:hint="eastAsia"/>
                <w:szCs w:val="21"/>
              </w:rPr>
              <w:t>避</w:t>
            </w:r>
            <w:r w:rsidRPr="00760E4B">
              <w:rPr>
                <w:rFonts w:ascii="宋体" w:hAnsi="宋体" w:hint="eastAsia"/>
                <w:szCs w:val="21"/>
              </w:rPr>
              <w:t>障路线1，</w:t>
            </w:r>
            <w:r w:rsidR="00F0318B" w:rsidRPr="00760E4B">
              <w:rPr>
                <w:rFonts w:ascii="宋体" w:hAnsi="宋体" w:hint="eastAsia"/>
                <w:szCs w:val="21"/>
              </w:rPr>
              <w:t>若距离</w:t>
            </w:r>
            <w:r w:rsidR="00F0318B">
              <w:rPr>
                <w:rFonts w:ascii="宋体" w:hAnsi="宋体" w:hint="eastAsia"/>
                <w:szCs w:val="21"/>
              </w:rPr>
              <w:t>小</w:t>
            </w:r>
            <w:r w:rsidR="00F0318B" w:rsidRPr="00760E4B">
              <w:rPr>
                <w:rFonts w:ascii="宋体" w:hAnsi="宋体" w:hint="eastAsia"/>
                <w:szCs w:val="21"/>
              </w:rPr>
              <w:t>于</w:t>
            </w:r>
            <w:r w:rsidR="00F0318B">
              <w:rPr>
                <w:rFonts w:ascii="宋体" w:hAnsi="宋体"/>
                <w:szCs w:val="21"/>
              </w:rPr>
              <w:t>80</w:t>
            </w:r>
            <w:r w:rsidR="00F0318B" w:rsidRPr="00760E4B">
              <w:rPr>
                <w:rFonts w:ascii="宋体" w:hAnsi="宋体" w:hint="eastAsia"/>
                <w:szCs w:val="21"/>
              </w:rPr>
              <w:t>厘米</w:t>
            </w:r>
            <w:r w:rsidR="00F0318B">
              <w:rPr>
                <w:rFonts w:ascii="宋体" w:hAnsi="宋体" w:hint="eastAsia"/>
                <w:szCs w:val="21"/>
              </w:rPr>
              <w:t>且大于2</w:t>
            </w:r>
            <w:r w:rsidR="00F0318B">
              <w:rPr>
                <w:rFonts w:ascii="宋体" w:hAnsi="宋体"/>
                <w:szCs w:val="21"/>
              </w:rPr>
              <w:t>5</w:t>
            </w:r>
            <w:r w:rsidR="00F0318B">
              <w:rPr>
                <w:rFonts w:ascii="宋体" w:hAnsi="宋体" w:hint="eastAsia"/>
                <w:szCs w:val="21"/>
              </w:rPr>
              <w:t>厘米，</w:t>
            </w:r>
            <w:r w:rsidR="00F0318B" w:rsidRPr="00760E4B">
              <w:rPr>
                <w:rFonts w:ascii="宋体" w:hAnsi="宋体" w:hint="eastAsia"/>
                <w:szCs w:val="21"/>
              </w:rPr>
              <w:t>则在避障时采用</w:t>
            </w:r>
            <w:r w:rsidR="00F0318B">
              <w:rPr>
                <w:rFonts w:ascii="宋体" w:hAnsi="宋体" w:hint="eastAsia"/>
                <w:szCs w:val="21"/>
              </w:rPr>
              <w:t>避</w:t>
            </w:r>
            <w:r w:rsidR="00F0318B" w:rsidRPr="00760E4B">
              <w:rPr>
                <w:rFonts w:ascii="宋体" w:hAnsi="宋体" w:hint="eastAsia"/>
                <w:szCs w:val="21"/>
              </w:rPr>
              <w:t>障路线</w:t>
            </w:r>
            <w:r w:rsidR="00F0318B">
              <w:rPr>
                <w:rFonts w:ascii="宋体" w:hAnsi="宋体"/>
                <w:szCs w:val="21"/>
              </w:rPr>
              <w:t>2</w:t>
            </w:r>
            <w:r w:rsidR="00F0318B" w:rsidRPr="00760E4B">
              <w:rPr>
                <w:rFonts w:ascii="宋体" w:hAnsi="宋体" w:hint="eastAsia"/>
                <w:szCs w:val="21"/>
              </w:rPr>
              <w:t>，若距离</w:t>
            </w:r>
            <w:r w:rsidR="00F0318B">
              <w:rPr>
                <w:rFonts w:ascii="宋体" w:hAnsi="宋体" w:hint="eastAsia"/>
                <w:szCs w:val="21"/>
              </w:rPr>
              <w:t>小于</w:t>
            </w:r>
            <w:r w:rsidR="00F0318B">
              <w:rPr>
                <w:rFonts w:ascii="宋体" w:hAnsi="宋体"/>
                <w:szCs w:val="21"/>
              </w:rPr>
              <w:t>25</w:t>
            </w:r>
            <w:r w:rsidR="00F0318B" w:rsidRPr="00760E4B">
              <w:rPr>
                <w:rFonts w:ascii="宋体" w:hAnsi="宋体" w:hint="eastAsia"/>
                <w:szCs w:val="21"/>
              </w:rPr>
              <w:t>厘米，则在避障时采用</w:t>
            </w:r>
            <w:r w:rsidR="00F0318B">
              <w:rPr>
                <w:rFonts w:ascii="宋体" w:hAnsi="宋体" w:hint="eastAsia"/>
                <w:szCs w:val="21"/>
              </w:rPr>
              <w:t>避</w:t>
            </w:r>
            <w:r w:rsidR="00F0318B" w:rsidRPr="00760E4B">
              <w:rPr>
                <w:rFonts w:ascii="宋体" w:hAnsi="宋体" w:hint="eastAsia"/>
                <w:szCs w:val="21"/>
              </w:rPr>
              <w:t>障路线</w:t>
            </w:r>
            <w:r w:rsidR="00F0318B">
              <w:rPr>
                <w:rFonts w:ascii="宋体" w:hAnsi="宋体"/>
                <w:szCs w:val="21"/>
              </w:rPr>
              <w:t>3</w:t>
            </w:r>
            <w:r w:rsidRPr="00760E4B">
              <w:rPr>
                <w:rFonts w:ascii="宋体" w:hAnsi="宋体" w:hint="eastAsia"/>
                <w:szCs w:val="21"/>
              </w:rPr>
              <w:t>。小车在</w:t>
            </w:r>
            <w:r w:rsidR="00F0318B">
              <w:rPr>
                <w:rFonts w:ascii="宋体" w:hAnsi="宋体" w:hint="eastAsia"/>
                <w:szCs w:val="21"/>
              </w:rPr>
              <w:t>避</w:t>
            </w:r>
            <w:r w:rsidRPr="00760E4B">
              <w:rPr>
                <w:rFonts w:ascii="宋体" w:hAnsi="宋体" w:hint="eastAsia"/>
                <w:szCs w:val="21"/>
              </w:rPr>
              <w:t>障时的转弯</w:t>
            </w:r>
            <w:r w:rsidR="00F0318B">
              <w:rPr>
                <w:rFonts w:ascii="宋体" w:hAnsi="宋体" w:hint="eastAsia"/>
                <w:szCs w:val="21"/>
              </w:rPr>
              <w:t>方案是在下达左转命令后，</w:t>
            </w:r>
            <w:r w:rsidR="00F0318B" w:rsidRPr="00760E4B">
              <w:rPr>
                <w:rFonts w:ascii="宋体" w:hAnsi="宋体" w:hint="eastAsia"/>
                <w:szCs w:val="21"/>
              </w:rPr>
              <w:t>通过</w:t>
            </w:r>
            <w:r w:rsidR="00F0318B">
              <w:rPr>
                <w:rFonts w:ascii="宋体" w:hAnsi="宋体" w:hint="eastAsia"/>
                <w:szCs w:val="21"/>
              </w:rPr>
              <w:t>采集</w:t>
            </w:r>
            <w:r w:rsidR="00F0318B" w:rsidRPr="00760E4B">
              <w:rPr>
                <w:rFonts w:ascii="宋体" w:hAnsi="宋体" w:hint="eastAsia"/>
                <w:szCs w:val="21"/>
              </w:rPr>
              <w:t>电机编码器</w:t>
            </w:r>
            <w:r w:rsidR="00F0318B">
              <w:rPr>
                <w:rFonts w:ascii="宋体" w:hAnsi="宋体" w:hint="eastAsia"/>
                <w:szCs w:val="21"/>
              </w:rPr>
              <w:t>产生的脉冲数</w:t>
            </w:r>
            <w:r w:rsidRPr="00760E4B">
              <w:rPr>
                <w:rFonts w:ascii="宋体" w:hAnsi="宋体" w:hint="eastAsia"/>
                <w:szCs w:val="21"/>
              </w:rPr>
              <w:t>使左右两轮转过一定的圈数，调整好适当的圈数</w:t>
            </w:r>
            <w:r w:rsidR="00F0318B">
              <w:rPr>
                <w:rFonts w:ascii="宋体" w:hAnsi="宋体" w:hint="eastAsia"/>
                <w:szCs w:val="21"/>
              </w:rPr>
              <w:t>差</w:t>
            </w:r>
            <w:r w:rsidRPr="00760E4B">
              <w:rPr>
                <w:rFonts w:ascii="宋体" w:hAnsi="宋体" w:hint="eastAsia"/>
                <w:szCs w:val="21"/>
              </w:rPr>
              <w:t>，就能使小车转过固定的角度</w:t>
            </w:r>
            <w:r w:rsidR="00D12FEE" w:rsidRPr="00760E4B">
              <w:rPr>
                <w:rFonts w:ascii="宋体" w:hAnsi="宋体" w:hint="eastAsia"/>
                <w:szCs w:val="21"/>
              </w:rPr>
              <w:t>。</w:t>
            </w:r>
          </w:p>
        </w:tc>
      </w:tr>
      <w:tr w:rsidR="0049361B" w:rsidRPr="000C0E47" w:rsidTr="00493A02">
        <w:tblPrEx>
          <w:tblCellMar>
            <w:top w:w="0" w:type="dxa"/>
            <w:bottom w:w="0" w:type="dxa"/>
          </w:tblCellMar>
        </w:tblPrEx>
        <w:trPr>
          <w:trHeight w:val="504"/>
        </w:trPr>
        <w:tc>
          <w:tcPr>
            <w:tcW w:w="12034" w:type="dxa"/>
            <w:vMerge w:val="restart"/>
            <w:tcBorders>
              <w:top w:val="nil"/>
              <w:left w:val="single" w:sz="12" w:space="0" w:color="auto"/>
              <w:bottom w:val="single" w:sz="12" w:space="0" w:color="auto"/>
              <w:right w:val="single" w:sz="12" w:space="0" w:color="auto"/>
            </w:tcBorders>
            <w:vAlign w:val="center"/>
          </w:tcPr>
          <w:p w:rsidR="0049361B" w:rsidRPr="00FA10DF" w:rsidRDefault="0049361B" w:rsidP="0049361B">
            <w:pPr>
              <w:rPr>
                <w:rFonts w:ascii="宋体" w:hAnsi="宋体" w:hint="eastAsia"/>
              </w:rPr>
            </w:pPr>
          </w:p>
        </w:tc>
        <w:tc>
          <w:tcPr>
            <w:tcW w:w="5347" w:type="dxa"/>
            <w:tcBorders>
              <w:top w:val="single" w:sz="12" w:space="0" w:color="auto"/>
              <w:left w:val="single" w:sz="12" w:space="0" w:color="auto"/>
              <w:bottom w:val="single" w:sz="6" w:space="0" w:color="auto"/>
              <w:right w:val="single" w:sz="8" w:space="0" w:color="auto"/>
            </w:tcBorders>
            <w:vAlign w:val="center"/>
          </w:tcPr>
          <w:p w:rsidR="0049361B" w:rsidRPr="00540448" w:rsidRDefault="003F1E6E" w:rsidP="003F1E6E">
            <w:pPr>
              <w:jc w:val="center"/>
              <w:rPr>
                <w:rFonts w:ascii="仿宋_GB2312" w:eastAsia="仿宋_GB2312" w:hAnsi="宋体" w:hint="eastAsia"/>
                <w:color w:val="0000FF"/>
                <w:sz w:val="28"/>
                <w:szCs w:val="28"/>
              </w:rPr>
            </w:pPr>
            <w:r>
              <w:rPr>
                <w:rFonts w:ascii="仿宋_GB2312" w:eastAsia="仿宋_GB2312" w:hAnsi="宋体" w:hint="eastAsia"/>
                <w:sz w:val="28"/>
                <w:szCs w:val="28"/>
              </w:rPr>
              <w:t>程序</w:t>
            </w:r>
            <w:r>
              <w:rPr>
                <w:rFonts w:ascii="仿宋_GB2312" w:eastAsia="仿宋_GB2312" w:hAnsi="宋体"/>
                <w:sz w:val="28"/>
                <w:szCs w:val="28"/>
              </w:rPr>
              <w:t>流程图</w:t>
            </w:r>
          </w:p>
        </w:tc>
        <w:tc>
          <w:tcPr>
            <w:tcW w:w="1250" w:type="dxa"/>
            <w:tcBorders>
              <w:top w:val="single" w:sz="12" w:space="0" w:color="auto"/>
              <w:left w:val="single" w:sz="8" w:space="0" w:color="auto"/>
              <w:bottom w:val="single" w:sz="6" w:space="0" w:color="auto"/>
              <w:right w:val="single" w:sz="8" w:space="0" w:color="auto"/>
            </w:tcBorders>
            <w:vAlign w:val="center"/>
          </w:tcPr>
          <w:p w:rsidR="0049361B" w:rsidRPr="0049361B" w:rsidRDefault="0049361B" w:rsidP="0049361B">
            <w:pPr>
              <w:jc w:val="center"/>
              <w:rPr>
                <w:rFonts w:ascii="仿宋_GB2312" w:eastAsia="仿宋_GB2312" w:hAnsi="宋体" w:hint="eastAsia"/>
              </w:rPr>
            </w:pPr>
            <w:r w:rsidRPr="0049361B">
              <w:rPr>
                <w:rFonts w:ascii="仿宋_GB2312" w:eastAsia="仿宋_GB2312" w:hAnsi="宋体" w:hint="eastAsia"/>
              </w:rPr>
              <w:t>比  例</w:t>
            </w:r>
          </w:p>
        </w:tc>
        <w:tc>
          <w:tcPr>
            <w:tcW w:w="1908" w:type="dxa"/>
            <w:tcBorders>
              <w:top w:val="single" w:sz="12" w:space="0" w:color="auto"/>
              <w:left w:val="single" w:sz="8" w:space="0" w:color="auto"/>
              <w:bottom w:val="single" w:sz="6" w:space="0" w:color="auto"/>
              <w:right w:val="single" w:sz="12" w:space="0" w:color="auto"/>
            </w:tcBorders>
            <w:vAlign w:val="center"/>
          </w:tcPr>
          <w:p w:rsidR="0049361B" w:rsidRPr="0049361B" w:rsidRDefault="0049361B" w:rsidP="0049361B">
            <w:pPr>
              <w:jc w:val="center"/>
              <w:rPr>
                <w:rFonts w:ascii="仿宋_GB2312" w:eastAsia="仿宋_GB2312" w:hAnsi="宋体" w:hint="eastAsia"/>
              </w:rPr>
            </w:pPr>
          </w:p>
        </w:tc>
      </w:tr>
      <w:tr w:rsidR="0049361B" w:rsidRPr="000C0E47" w:rsidTr="00493A02">
        <w:tblPrEx>
          <w:tblCellMar>
            <w:top w:w="0" w:type="dxa"/>
            <w:bottom w:w="0" w:type="dxa"/>
          </w:tblCellMar>
        </w:tblPrEx>
        <w:trPr>
          <w:trHeight w:val="440"/>
        </w:trPr>
        <w:tc>
          <w:tcPr>
            <w:tcW w:w="12034" w:type="dxa"/>
            <w:vMerge/>
            <w:tcBorders>
              <w:top w:val="single" w:sz="6" w:space="0" w:color="auto"/>
              <w:left w:val="single" w:sz="12" w:space="0" w:color="auto"/>
              <w:bottom w:val="single" w:sz="12" w:space="0" w:color="auto"/>
              <w:right w:val="single" w:sz="12" w:space="0" w:color="auto"/>
            </w:tcBorders>
            <w:vAlign w:val="center"/>
          </w:tcPr>
          <w:p w:rsidR="0049361B" w:rsidRPr="00FA10DF" w:rsidRDefault="0049361B" w:rsidP="0049361B">
            <w:pPr>
              <w:rPr>
                <w:rFonts w:ascii="宋体" w:hAnsi="宋体" w:hint="eastAsia"/>
              </w:rPr>
            </w:pPr>
          </w:p>
        </w:tc>
        <w:tc>
          <w:tcPr>
            <w:tcW w:w="5347" w:type="dxa"/>
            <w:tcBorders>
              <w:top w:val="single" w:sz="6" w:space="0" w:color="auto"/>
              <w:left w:val="single" w:sz="12" w:space="0" w:color="auto"/>
              <w:bottom w:val="single" w:sz="12" w:space="0" w:color="auto"/>
              <w:right w:val="single" w:sz="8" w:space="0" w:color="auto"/>
            </w:tcBorders>
            <w:vAlign w:val="center"/>
          </w:tcPr>
          <w:p w:rsidR="0049361B" w:rsidRPr="00816455" w:rsidRDefault="003F1E6E" w:rsidP="00816455">
            <w:pPr>
              <w:jc w:val="center"/>
              <w:rPr>
                <w:rFonts w:ascii="华文行楷" w:eastAsia="华文行楷" w:hint="eastAsia"/>
                <w:b/>
                <w:szCs w:val="21"/>
              </w:rPr>
            </w:pPr>
            <w:r>
              <w:rPr>
                <w:rFonts w:ascii="华文行楷" w:eastAsia="华文行楷" w:hint="eastAsia"/>
                <w:b/>
                <w:szCs w:val="21"/>
              </w:rPr>
              <w:t>第四届</w:t>
            </w:r>
            <w:r w:rsidR="00816455">
              <w:rPr>
                <w:rFonts w:ascii="华文行楷" w:eastAsia="华文行楷" w:hint="eastAsia"/>
                <w:b/>
                <w:szCs w:val="21"/>
              </w:rPr>
              <w:t>浙江省</w:t>
            </w:r>
            <w:r w:rsidR="00816455" w:rsidRPr="00707416">
              <w:rPr>
                <w:rFonts w:ascii="华文行楷" w:eastAsia="华文行楷" w:hint="eastAsia"/>
                <w:b/>
                <w:szCs w:val="21"/>
              </w:rPr>
              <w:t>大学生工程训练综合能力竞赛</w:t>
            </w:r>
          </w:p>
        </w:tc>
        <w:tc>
          <w:tcPr>
            <w:tcW w:w="1250" w:type="dxa"/>
            <w:tcBorders>
              <w:top w:val="single" w:sz="6" w:space="0" w:color="auto"/>
              <w:left w:val="single" w:sz="8" w:space="0" w:color="auto"/>
              <w:bottom w:val="single" w:sz="12" w:space="0" w:color="auto"/>
              <w:right w:val="single" w:sz="8" w:space="0" w:color="auto"/>
            </w:tcBorders>
            <w:vAlign w:val="center"/>
          </w:tcPr>
          <w:p w:rsidR="0049361B" w:rsidRPr="0049361B" w:rsidRDefault="0049361B" w:rsidP="0049361B">
            <w:pPr>
              <w:jc w:val="center"/>
              <w:rPr>
                <w:rFonts w:ascii="仿宋_GB2312" w:eastAsia="仿宋_GB2312" w:hAnsi="宋体" w:hint="eastAsia"/>
              </w:rPr>
            </w:pPr>
            <w:r w:rsidRPr="0049361B">
              <w:rPr>
                <w:rFonts w:ascii="仿宋_GB2312" w:eastAsia="仿宋_GB2312" w:hAnsi="宋体" w:hint="eastAsia"/>
              </w:rPr>
              <w:t>共   页</w:t>
            </w:r>
          </w:p>
        </w:tc>
        <w:tc>
          <w:tcPr>
            <w:tcW w:w="1908" w:type="dxa"/>
            <w:tcBorders>
              <w:top w:val="single" w:sz="6" w:space="0" w:color="auto"/>
              <w:left w:val="single" w:sz="8" w:space="0" w:color="auto"/>
              <w:bottom w:val="single" w:sz="12" w:space="0" w:color="auto"/>
              <w:right w:val="single" w:sz="12" w:space="0" w:color="auto"/>
            </w:tcBorders>
            <w:vAlign w:val="center"/>
          </w:tcPr>
          <w:p w:rsidR="0049361B" w:rsidRPr="0049361B" w:rsidRDefault="0049361B" w:rsidP="0049361B">
            <w:pPr>
              <w:jc w:val="center"/>
              <w:rPr>
                <w:rFonts w:ascii="仿宋_GB2312" w:eastAsia="仿宋_GB2312" w:hAnsi="宋体" w:hint="eastAsia"/>
              </w:rPr>
            </w:pPr>
            <w:r w:rsidRPr="0049361B">
              <w:rPr>
                <w:rFonts w:ascii="仿宋_GB2312" w:eastAsia="仿宋_GB2312" w:hAnsi="宋体" w:hint="eastAsia"/>
              </w:rPr>
              <w:t xml:space="preserve">第 </w:t>
            </w:r>
            <w:r w:rsidR="0028608B">
              <w:rPr>
                <w:rFonts w:ascii="仿宋_GB2312" w:eastAsia="仿宋_GB2312" w:hAnsi="宋体"/>
              </w:rPr>
              <w:t>4</w:t>
            </w:r>
            <w:r w:rsidRPr="0049361B">
              <w:rPr>
                <w:rFonts w:ascii="仿宋_GB2312" w:eastAsia="仿宋_GB2312" w:hAnsi="宋体" w:hint="eastAsia"/>
              </w:rPr>
              <w:t xml:space="preserve"> 页</w:t>
            </w:r>
          </w:p>
        </w:tc>
      </w:tr>
    </w:tbl>
    <w:p w:rsidR="00E21E9D" w:rsidRDefault="00D46524" w:rsidP="00E21E9D">
      <w:pPr>
        <w:rPr>
          <w:rFonts w:hint="eastAsia"/>
        </w:rPr>
      </w:pP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1028700</wp:posOffset>
                </wp:positionH>
                <wp:positionV relativeFrom="paragraph">
                  <wp:posOffset>99060</wp:posOffset>
                </wp:positionV>
                <wp:extent cx="0" cy="8915400"/>
                <wp:effectExtent l="6350" t="6985" r="12700" b="12065"/>
                <wp:wrapNone/>
                <wp:docPr id="1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15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E2BB8" id="Line 43" o:spid="_x0000_s1026" style="position:absolute;left:0;text-align:lef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7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">
                <v:stroke dashstyle="dash"/>
              </v:line>
            </w:pict>
          </mc:Fallback>
        </mc:AlternateContent>
      </w:r>
    </w:p>
    <w:p w:rsidR="00E21E9D" w:rsidRDefault="00E21E9D" w:rsidP="00E21E9D">
      <w:pPr>
        <w:rPr>
          <w:rFonts w:hint="eastAsia"/>
        </w:rPr>
      </w:pPr>
    </w:p>
    <w:p w:rsidR="00E21E9D" w:rsidRDefault="00E21E9D" w:rsidP="00E21E9D">
      <w:pPr>
        <w:rPr>
          <w:rFonts w:hint="eastAsia"/>
        </w:rPr>
      </w:pPr>
    </w:p>
    <w:p w:rsidR="00E21E9D" w:rsidRDefault="00E21E9D" w:rsidP="00E21E9D">
      <w:pPr>
        <w:rPr>
          <w:rFonts w:hint="eastAsia"/>
        </w:rPr>
      </w:pPr>
    </w:p>
    <w:p w:rsidR="00E21E9D" w:rsidRDefault="00E21E9D" w:rsidP="00E21E9D">
      <w:pPr>
        <w:rPr>
          <w:rFonts w:hint="eastAsia"/>
        </w:rPr>
      </w:pPr>
    </w:p>
    <w:p w:rsidR="00E21E9D" w:rsidRDefault="00D46524" w:rsidP="00E21E9D">
      <w:pPr>
        <w:rPr>
          <w:rFonts w:hint="eastAsia"/>
        </w:rPr>
      </w:pP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685800</wp:posOffset>
                </wp:positionH>
                <wp:positionV relativeFrom="paragraph">
                  <wp:posOffset>297180</wp:posOffset>
                </wp:positionV>
                <wp:extent cx="342900" cy="4061460"/>
                <wp:effectExtent l="0" t="0" r="3175" b="635"/>
                <wp:wrapNone/>
                <wp:docPr id="1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E9D" w:rsidRDefault="00E21E9D" w:rsidP="00E21E9D">
                            <w:pPr>
                              <w:jc w:val="right"/>
                              <w:rPr>
                                <w:rFonts w:hint="eastAsia"/>
                              </w:rPr>
                            </w:pPr>
                            <w:r>
                              <w:rPr>
                                <w:rFonts w:hint="eastAsia"/>
                              </w:rPr>
                              <w:t>装</w:t>
                            </w: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r>
                              <w:rPr>
                                <w:rFonts w:hint="eastAsia"/>
                              </w:rPr>
                              <w:t>订</w:t>
                            </w: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r>
                              <w:rPr>
                                <w:rFonts w:hint="eastAsia"/>
                              </w:rPr>
                              <w:t>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0" type="#_x0000_t202" style="position:absolute;left:0;text-align:left;margin-left:54pt;margin-top:23.4pt;width:27pt;height:319.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" stroked="f">
                <v:textbox>
                  <w:txbxContent>
                    <w:p w:rsidR="00E21E9D" w:rsidRDefault="00E21E9D" w:rsidP="00E21E9D">
                      <w:pPr>
                        <w:jc w:val="right"/>
                        <w:rPr>
                          <w:rFonts w:hint="eastAsia"/>
                        </w:rPr>
                      </w:pPr>
                      <w:r>
                        <w:rPr>
                          <w:rFonts w:hint="eastAsia"/>
                        </w:rPr>
                        <w:t>装</w:t>
                      </w: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r>
                        <w:rPr>
                          <w:rFonts w:hint="eastAsia"/>
                        </w:rPr>
                        <w:t>订</w:t>
                      </w: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p>
                    <w:p w:rsidR="00E21E9D" w:rsidRDefault="00E21E9D" w:rsidP="00E21E9D">
                      <w:pPr>
                        <w:jc w:val="right"/>
                        <w:rPr>
                          <w:rFonts w:hint="eastAsia"/>
                        </w:rPr>
                      </w:pPr>
                      <w:r>
                        <w:rPr>
                          <w:rFonts w:hint="eastAsia"/>
                        </w:rPr>
                        <w:t>线</w:t>
                      </w:r>
                    </w:p>
                  </w:txbxContent>
                </v:textbox>
              </v:shape>
            </w:pict>
          </mc:Fallback>
        </mc:AlternateContent>
      </w:r>
    </w:p>
    <w:p w:rsidR="00E21E9D" w:rsidRDefault="00E21E9D" w:rsidP="00E21E9D">
      <w:pPr>
        <w:rPr>
          <w:rFonts w:hint="eastAsia"/>
        </w:rPr>
      </w:pPr>
    </w:p>
    <w:p w:rsidR="00E21E9D" w:rsidRDefault="00D46524" w:rsidP="00E21E9D">
      <w:pPr>
        <w:rPr>
          <w:rFonts w:hint="eastAsia"/>
        </w:rPr>
      </w:pPr>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342900</wp:posOffset>
                </wp:positionH>
                <wp:positionV relativeFrom="paragraph">
                  <wp:posOffset>99060</wp:posOffset>
                </wp:positionV>
                <wp:extent cx="342900" cy="5646420"/>
                <wp:effectExtent l="6350" t="12700" r="12700" b="8255"/>
                <wp:wrapNone/>
                <wp:docPr id="1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646420"/>
                        </a:xfrm>
                        <a:prstGeom prst="rect">
                          <a:avLst/>
                        </a:prstGeom>
                        <a:solidFill>
                          <a:srgbClr val="FFFFFF"/>
                        </a:solidFill>
                        <a:ln w="9525">
                          <a:solidFill>
                            <a:srgbClr val="000000"/>
                          </a:solidFill>
                          <a:prstDash val="dash"/>
                          <a:miter lim="800000"/>
                          <a:headEnd/>
                          <a:tailEnd/>
                        </a:ln>
                      </wps:spPr>
                      <wps:txbx>
                        <w:txbxContent>
                          <w:p w:rsidR="00052DAC" w:rsidRDefault="00052DAC" w:rsidP="00052DAC">
                            <w:pPr>
                              <w:rPr>
                                <w:rFonts w:hint="eastAsia"/>
                              </w:rPr>
                            </w:pPr>
                            <w:r>
                              <w:rPr>
                                <w:rFonts w:hint="eastAsia"/>
                              </w:rPr>
                              <w:t>学校名称：</w:t>
                            </w:r>
                            <w:r>
                              <w:rPr>
                                <w:rFonts w:hint="eastAsia"/>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1" type="#_x0000_t202" style="position:absolute;left:0;text-align:left;margin-left:27pt;margin-top:7.8pt;width:27pt;height:44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">
                <v:stroke dashstyle="dash"/>
                <v:textbox style="layout-flow:vertical;mso-layout-flow-alt:bottom-to-top">
                  <w:txbxContent>
                    <w:p w:rsidR="00052DAC" w:rsidRDefault="00052DAC" w:rsidP="00052DAC">
                      <w:pPr>
                        <w:rPr>
                          <w:rFonts w:hint="eastAsia"/>
                        </w:rPr>
                      </w:pPr>
                      <w:r>
                        <w:rPr>
                          <w:rFonts w:hint="eastAsia"/>
                        </w:rPr>
                        <w:t>学校名称：</w:t>
                      </w:r>
                      <w:r>
                        <w:rPr>
                          <w:rFonts w:hint="eastAsia"/>
                        </w:rPr>
                        <w:t xml:space="preserve">                                             </w:t>
                      </w:r>
                    </w:p>
                  </w:txbxContent>
                </v:textbox>
              </v:shape>
            </w:pict>
          </mc:Fallback>
        </mc:AlternateContent>
      </w: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E21E9D" w:rsidRDefault="00E21E9D"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E21E9D" w:rsidRDefault="00E21E9D"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p w:rsidR="009F6F01" w:rsidRDefault="009F6F01" w:rsidP="00E21E9D">
      <w:pPr>
        <w:rPr>
          <w:rFonts w:hint="eastAsia"/>
        </w:rPr>
      </w:pPr>
    </w:p>
    <w:tbl>
      <w:tblPr>
        <w:tblpPr w:leftFromText="180" w:rightFromText="180" w:vertAnchor="text" w:horzAnchor="page" w:tblpX="2233" w:tblpY="158"/>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000" w:firstRow="0" w:lastRow="0" w:firstColumn="0" w:lastColumn="0" w:noHBand="0" w:noVBand="0"/>
      </w:tblPr>
      <w:tblGrid>
        <w:gridCol w:w="12240"/>
        <w:gridCol w:w="648"/>
        <w:gridCol w:w="4474"/>
        <w:gridCol w:w="1250"/>
        <w:gridCol w:w="1757"/>
      </w:tblGrid>
      <w:tr w:rsidR="00081ED2" w:rsidRPr="000C0E47" w:rsidTr="006B5203">
        <w:tblPrEx>
          <w:tblCellMar>
            <w:top w:w="0" w:type="dxa"/>
            <w:bottom w:w="0" w:type="dxa"/>
          </w:tblCellMar>
        </w:tblPrEx>
        <w:trPr>
          <w:trHeight w:val="12303"/>
        </w:trPr>
        <w:tc>
          <w:tcPr>
            <w:tcW w:w="12240" w:type="dxa"/>
            <w:tcBorders>
              <w:top w:val="single" w:sz="12" w:space="0" w:color="auto"/>
              <w:left w:val="single" w:sz="12" w:space="0" w:color="auto"/>
              <w:bottom w:val="nil"/>
              <w:right w:val="single" w:sz="4" w:space="0" w:color="auto"/>
            </w:tcBorders>
            <w:vAlign w:val="center"/>
          </w:tcPr>
          <w:p w:rsidR="00E63631" w:rsidRPr="00E63631" w:rsidRDefault="00E63631" w:rsidP="00E63631">
            <w:pPr>
              <w:rPr>
                <w:rFonts w:ascii="宋体" w:hAnsi="宋体" w:hint="eastAsia"/>
              </w:rPr>
            </w:pPr>
            <w:r w:rsidRPr="00E63631">
              <w:rPr>
                <w:rFonts w:ascii="宋体" w:hAnsi="宋体" w:hint="eastAsia"/>
              </w:rPr>
              <w:lastRenderedPageBreak/>
              <w:t>/*读取七路灰度传感器数值进行加权计算、计数、设置</w:t>
            </w:r>
            <w:r w:rsidR="00200F6B">
              <w:rPr>
                <w:rFonts w:ascii="宋体" w:hAnsi="宋体" w:hint="eastAsia"/>
              </w:rPr>
              <w:t>信号标</w:t>
            </w:r>
            <w:r w:rsidRPr="00E63631">
              <w:rPr>
                <w:rFonts w:ascii="宋体" w:hAnsi="宋体" w:hint="eastAsia"/>
              </w:rPr>
              <w:t>志</w:t>
            </w:r>
            <w:r w:rsidR="00200F6B">
              <w:rPr>
                <w:rFonts w:ascii="宋体" w:hAnsi="宋体" w:hint="eastAsia"/>
              </w:rPr>
              <w:t>变量</w:t>
            </w:r>
            <w:r w:rsidRPr="00E63631">
              <w:rPr>
                <w:rFonts w:ascii="宋体" w:hAnsi="宋体" w:hint="eastAsia"/>
              </w:rPr>
              <w:t xml:space="preserve">*/  </w:t>
            </w:r>
          </w:p>
          <w:p w:rsidR="00E63631" w:rsidRPr="00E63631" w:rsidRDefault="00E63631" w:rsidP="00E63631">
            <w:pPr>
              <w:rPr>
                <w:rFonts w:ascii="宋体" w:hAnsi="宋体"/>
              </w:rPr>
            </w:pPr>
            <w:r w:rsidRPr="00E63631">
              <w:rPr>
                <w:rFonts w:ascii="宋体" w:hAnsi="宋体"/>
              </w:rPr>
              <w:t>void readsensor()</w:t>
            </w:r>
          </w:p>
          <w:p w:rsidR="00E63631" w:rsidRPr="00E63631" w:rsidRDefault="00E63631" w:rsidP="00E63631">
            <w:pPr>
              <w:rPr>
                <w:rFonts w:ascii="宋体" w:hAnsi="宋体"/>
              </w:rPr>
            </w:pPr>
            <w:r w:rsidRPr="00E63631">
              <w:rPr>
                <w:rFonts w:ascii="宋体" w:hAnsi="宋体"/>
              </w:rPr>
              <w:t xml:space="preserve">{    </w:t>
            </w:r>
          </w:p>
          <w:p w:rsidR="00E63631" w:rsidRPr="00E63631" w:rsidRDefault="00E63631" w:rsidP="00E63631">
            <w:pPr>
              <w:rPr>
                <w:rFonts w:ascii="宋体" w:hAnsi="宋体"/>
              </w:rPr>
            </w:pPr>
            <w:r w:rsidRPr="00E63631">
              <w:rPr>
                <w:rFonts w:ascii="宋体" w:hAnsi="宋体"/>
              </w:rPr>
              <w:t xml:space="preserve">  S1 = digitalRead(sensor1); S2 = digitalRead(sensor2); S3 = digitalRead(sensor3);</w:t>
            </w:r>
          </w:p>
          <w:p w:rsidR="00200F6B" w:rsidRDefault="00E63631" w:rsidP="00E63631">
            <w:pPr>
              <w:rPr>
                <w:rFonts w:ascii="宋体" w:hAnsi="宋体"/>
              </w:rPr>
            </w:pPr>
            <w:r w:rsidRPr="00E63631">
              <w:rPr>
                <w:rFonts w:ascii="宋体" w:hAnsi="宋体"/>
              </w:rPr>
              <w:t xml:space="preserve">  S4 = digitalRead(sensor4);S5 = digitalRead(sensor5);S6 = digitalRead(sensor6);</w:t>
            </w:r>
          </w:p>
          <w:p w:rsidR="00E63631" w:rsidRPr="00E63631" w:rsidRDefault="00E63631" w:rsidP="00200F6B">
            <w:pPr>
              <w:ind w:firstLineChars="100" w:firstLine="210"/>
              <w:rPr>
                <w:rFonts w:ascii="宋体" w:hAnsi="宋体"/>
              </w:rPr>
            </w:pPr>
            <w:r w:rsidRPr="00E63631">
              <w:rPr>
                <w:rFonts w:ascii="宋体" w:hAnsi="宋体"/>
              </w:rPr>
              <w:t>S7 = digitalRead(sensor7);</w:t>
            </w:r>
          </w:p>
          <w:p w:rsidR="00E63631" w:rsidRPr="00E63631" w:rsidRDefault="00E63631" w:rsidP="00E63631">
            <w:pPr>
              <w:rPr>
                <w:rFonts w:ascii="宋体" w:hAnsi="宋体"/>
              </w:rPr>
            </w:pPr>
            <w:r w:rsidRPr="00E63631">
              <w:rPr>
                <w:rFonts w:ascii="宋体" w:hAnsi="宋体"/>
              </w:rPr>
              <w:t xml:space="preserve">  offest=((-15*4*S1)+(-15*2*S2)+(-15*1*S3)+(15*1*S5)+(15*2*S6)+(15*4*S7))/(S1+S2+S3+S4+S5+S6+S7);</w:t>
            </w:r>
          </w:p>
          <w:p w:rsidR="00E63631" w:rsidRPr="00E63631" w:rsidRDefault="00E63631" w:rsidP="00E63631">
            <w:pPr>
              <w:rPr>
                <w:rFonts w:ascii="宋体" w:hAnsi="宋体"/>
              </w:rPr>
            </w:pPr>
            <w:r w:rsidRPr="00E63631">
              <w:rPr>
                <w:rFonts w:ascii="宋体" w:hAnsi="宋体"/>
              </w:rPr>
              <w:t xml:space="preserve">  if(S1==HIGH &amp;&amp; S2==HIGH &amp;&amp; S3==HIGH &amp;&amp; S4==HIGH &amp;&amp; S5==HIGH &amp;&amp; S6==HIGH &amp;&amp; S7==HIGH &amp;&amp; avoidding==0){   </w:t>
            </w:r>
          </w:p>
          <w:p w:rsidR="00E63631" w:rsidRPr="00E63631" w:rsidRDefault="00E63631" w:rsidP="00E63631">
            <w:pPr>
              <w:rPr>
                <w:rFonts w:ascii="宋体" w:hAnsi="宋体"/>
              </w:rPr>
            </w:pPr>
            <w:r w:rsidRPr="00E63631">
              <w:rPr>
                <w:rFonts w:ascii="宋体" w:hAnsi="宋体"/>
              </w:rPr>
              <w:t xml:space="preserve">      crossroad++;</w:t>
            </w:r>
          </w:p>
          <w:p w:rsidR="00E63631" w:rsidRPr="00E63631" w:rsidRDefault="00E63631" w:rsidP="00E63631">
            <w:pPr>
              <w:rPr>
                <w:rFonts w:ascii="宋体" w:hAnsi="宋体"/>
              </w:rPr>
            </w:pPr>
            <w:r w:rsidRPr="00E63631">
              <w:rPr>
                <w:rFonts w:ascii="宋体" w:hAnsi="宋体"/>
              </w:rPr>
              <w:t xml:space="preserve">    }</w:t>
            </w:r>
          </w:p>
          <w:p w:rsidR="00E63631" w:rsidRPr="00E63631" w:rsidRDefault="00E63631" w:rsidP="00E63631">
            <w:pPr>
              <w:rPr>
                <w:rFonts w:ascii="宋体" w:hAnsi="宋体"/>
              </w:rPr>
            </w:pPr>
            <w:r w:rsidRPr="00E63631">
              <w:rPr>
                <w:rFonts w:ascii="宋体" w:hAnsi="宋体"/>
              </w:rPr>
              <w:t xml:space="preserve">  else if(S3==HIGH &amp;&amp; S4==HIGH &amp;&amp; S5==HIGH &amp;&amp; S6==HIGH &amp;&amp; S7==HIGH &amp;&amp; cansingle==1 &amp;&amp; avoidding==0)</w:t>
            </w:r>
          </w:p>
          <w:p w:rsidR="00E63631" w:rsidRPr="00E63631" w:rsidRDefault="00E63631" w:rsidP="00200F6B">
            <w:pPr>
              <w:rPr>
                <w:rFonts w:ascii="宋体" w:hAnsi="宋体"/>
              </w:rPr>
            </w:pPr>
            <w:r w:rsidRPr="00E63631">
              <w:rPr>
                <w:rFonts w:ascii="宋体" w:hAnsi="宋体"/>
              </w:rPr>
              <w:t xml:space="preserve">    {</w:t>
            </w:r>
            <w:r w:rsidR="00200F6B">
              <w:rPr>
                <w:rFonts w:ascii="宋体" w:hAnsi="宋体"/>
              </w:rPr>
              <w:t xml:space="preserve">   </w:t>
            </w:r>
            <w:r w:rsidRPr="00E63631">
              <w:rPr>
                <w:rFonts w:ascii="宋体" w:hAnsi="宋体"/>
              </w:rPr>
              <w:t>singleroad++;</w:t>
            </w:r>
          </w:p>
          <w:p w:rsidR="00E63631" w:rsidRPr="00E63631" w:rsidRDefault="00E63631" w:rsidP="00E63631">
            <w:pPr>
              <w:rPr>
                <w:rFonts w:ascii="宋体" w:hAnsi="宋体"/>
              </w:rPr>
            </w:pPr>
            <w:r w:rsidRPr="00E63631">
              <w:rPr>
                <w:rFonts w:ascii="宋体" w:hAnsi="宋体"/>
              </w:rPr>
              <w:t xml:space="preserve">        offest=((-15*3*S1)+(-15*2*S2)+(-15*1*S3)+(15*1*S5))/(S1+S2+S3+S4+S5);</w:t>
            </w:r>
          </w:p>
          <w:p w:rsidR="00E63631" w:rsidRPr="00E63631" w:rsidRDefault="00E63631" w:rsidP="00E63631">
            <w:pPr>
              <w:rPr>
                <w:rFonts w:ascii="宋体" w:hAnsi="宋体"/>
              </w:rPr>
            </w:pPr>
            <w:r w:rsidRPr="00E63631">
              <w:rPr>
                <w:rFonts w:ascii="宋体" w:hAnsi="宋体"/>
              </w:rPr>
              <w:t xml:space="preserve">    }</w:t>
            </w:r>
          </w:p>
          <w:p w:rsidR="00E63631" w:rsidRPr="00E63631" w:rsidRDefault="00E63631" w:rsidP="00E63631">
            <w:pPr>
              <w:rPr>
                <w:rFonts w:ascii="宋体" w:hAnsi="宋体"/>
              </w:rPr>
            </w:pPr>
            <w:r w:rsidRPr="00E63631">
              <w:rPr>
                <w:rFonts w:ascii="宋体" w:hAnsi="宋体"/>
              </w:rPr>
              <w:t xml:space="preserve">  if(crossroad==3 &amp;&amp; S1==LOW &amp;&amp; S2==LOW &amp;&amp; S3==LOW &amp;&amp;S4==LOW &amp;&amp;S5==LOW &amp;&amp;S6==LOW &amp;&amp; S7==LOW &amp;&amp; avoidding==1) {  </w:t>
            </w:r>
          </w:p>
          <w:p w:rsidR="00E63631" w:rsidRPr="00E63631" w:rsidRDefault="00E63631" w:rsidP="00E63631">
            <w:pPr>
              <w:rPr>
                <w:rFonts w:ascii="宋体" w:hAnsi="宋体"/>
              </w:rPr>
            </w:pPr>
            <w:r w:rsidRPr="00E63631">
              <w:rPr>
                <w:rFonts w:ascii="宋体" w:hAnsi="宋体"/>
              </w:rPr>
              <w:t xml:space="preserve">        jsd=2;   </w:t>
            </w:r>
          </w:p>
          <w:p w:rsidR="00E63631" w:rsidRPr="00E63631" w:rsidRDefault="00E63631" w:rsidP="00E63631">
            <w:pPr>
              <w:rPr>
                <w:rFonts w:ascii="宋体" w:hAnsi="宋体"/>
              </w:rPr>
            </w:pPr>
            <w:r w:rsidRPr="00E63631">
              <w:rPr>
                <w:rFonts w:ascii="宋体" w:hAnsi="宋体"/>
              </w:rPr>
              <w:t xml:space="preserve">      }</w:t>
            </w:r>
          </w:p>
          <w:p w:rsidR="00200F6B" w:rsidRDefault="00E63631" w:rsidP="00200F6B">
            <w:pPr>
              <w:ind w:left="315" w:hangingChars="150" w:hanging="315"/>
              <w:rPr>
                <w:rFonts w:ascii="宋体" w:hAnsi="宋体"/>
              </w:rPr>
            </w:pPr>
            <w:r w:rsidRPr="00E63631">
              <w:rPr>
                <w:rFonts w:ascii="宋体" w:hAnsi="宋体"/>
              </w:rPr>
              <w:t xml:space="preserve">  if(crossroad==3 &amp;&amp; S1==HIGH &amp;&amp; S2==HIGH &amp;&amp; S3==HIGH &amp;&amp;S4==HIGH &amp;&amp;S5==HIGH &amp;&amp;S6==HIGH &amp;&amp; S7==HIGH &amp;&amp; avoidding==1) {  jsd=1;   </w:t>
            </w:r>
          </w:p>
          <w:p w:rsidR="00E63631" w:rsidRPr="00E63631" w:rsidRDefault="00E63631" w:rsidP="00200F6B">
            <w:pPr>
              <w:ind w:leftChars="150" w:left="315" w:firstLineChars="50" w:firstLine="105"/>
              <w:rPr>
                <w:rFonts w:ascii="宋体" w:hAnsi="宋体"/>
              </w:rPr>
            </w:pPr>
            <w:r w:rsidRPr="00E63631">
              <w:rPr>
                <w:rFonts w:ascii="宋体" w:hAnsi="宋体"/>
              </w:rPr>
              <w:t>}</w:t>
            </w:r>
          </w:p>
          <w:p w:rsidR="00E63631" w:rsidRPr="00E63631" w:rsidRDefault="00E63631" w:rsidP="00E63631">
            <w:pPr>
              <w:rPr>
                <w:rFonts w:ascii="宋体" w:hAnsi="宋体"/>
              </w:rPr>
            </w:pPr>
            <w:r w:rsidRPr="00E63631">
              <w:rPr>
                <w:rFonts w:ascii="宋体" w:hAnsi="宋体"/>
              </w:rPr>
              <w:t xml:space="preserve">  if(crossroad==-1 &amp;&amp; S1==LOW &amp;&amp; S2==LOW &amp;&amp; S3==LOW &amp;&amp;S4==LOW &amp;&amp;S5==LOW &amp;&amp;S6==LOW &amp;&amp; S7==LOW &amp;&amp; avoidding==0) {  </w:t>
            </w:r>
          </w:p>
          <w:p w:rsidR="00E63631" w:rsidRPr="00E63631" w:rsidRDefault="00E63631" w:rsidP="00E63631">
            <w:pPr>
              <w:rPr>
                <w:rFonts w:ascii="宋体" w:hAnsi="宋体"/>
              </w:rPr>
            </w:pPr>
            <w:r w:rsidRPr="00E63631">
              <w:rPr>
                <w:rFonts w:ascii="宋体" w:hAnsi="宋体"/>
              </w:rPr>
              <w:t xml:space="preserve">        endding=1;   </w:t>
            </w:r>
          </w:p>
          <w:p w:rsidR="00E63631" w:rsidRPr="00E63631" w:rsidRDefault="00E63631" w:rsidP="00E63631">
            <w:pPr>
              <w:rPr>
                <w:rFonts w:ascii="宋体" w:hAnsi="宋体"/>
              </w:rPr>
            </w:pPr>
            <w:r w:rsidRPr="00E63631">
              <w:rPr>
                <w:rFonts w:ascii="宋体" w:hAnsi="宋体"/>
              </w:rPr>
              <w:t xml:space="preserve">      }</w:t>
            </w:r>
          </w:p>
          <w:p w:rsidR="00081ED2" w:rsidRDefault="00E63631" w:rsidP="00E63631">
            <w:pPr>
              <w:rPr>
                <w:rFonts w:ascii="宋体" w:hAnsi="宋体"/>
              </w:rPr>
            </w:pPr>
            <w:r w:rsidRPr="00E63631">
              <w:rPr>
                <w:rFonts w:ascii="宋体" w:hAnsi="宋体"/>
              </w:rPr>
              <w:t>}</w:t>
            </w:r>
          </w:p>
          <w:p w:rsidR="00200F6B" w:rsidRPr="00200F6B" w:rsidRDefault="00200F6B" w:rsidP="00200F6B">
            <w:pPr>
              <w:rPr>
                <w:rFonts w:ascii="宋体" w:hAnsi="宋体"/>
              </w:rPr>
            </w:pPr>
            <w:r w:rsidRPr="00200F6B">
              <w:rPr>
                <w:rFonts w:ascii="宋体" w:hAnsi="宋体"/>
              </w:rPr>
              <w:t>/*PID*/</w:t>
            </w:r>
          </w:p>
          <w:p w:rsidR="00200F6B" w:rsidRPr="00200F6B" w:rsidRDefault="00200F6B" w:rsidP="00200F6B">
            <w:pPr>
              <w:rPr>
                <w:rFonts w:ascii="宋体" w:hAnsi="宋体"/>
              </w:rPr>
            </w:pPr>
            <w:r w:rsidRPr="00200F6B">
              <w:rPr>
                <w:rFonts w:ascii="宋体" w:hAnsi="宋体"/>
              </w:rPr>
              <w:t>float PID(float e,float kp,float ki,float kd)</w:t>
            </w:r>
          </w:p>
          <w:p w:rsidR="00200F6B" w:rsidRPr="00200F6B" w:rsidRDefault="00200F6B" w:rsidP="00200F6B">
            <w:pPr>
              <w:rPr>
                <w:rFonts w:ascii="宋体" w:hAnsi="宋体"/>
              </w:rPr>
            </w:pPr>
            <w:r w:rsidRPr="00200F6B">
              <w:rPr>
                <w:rFonts w:ascii="宋体" w:hAnsi="宋体"/>
              </w:rPr>
              <w:t>{</w:t>
            </w:r>
          </w:p>
          <w:p w:rsidR="00200F6B" w:rsidRPr="00200F6B" w:rsidRDefault="00200F6B" w:rsidP="00200F6B">
            <w:pPr>
              <w:rPr>
                <w:rFonts w:ascii="宋体" w:hAnsi="宋体" w:hint="eastAsia"/>
              </w:rPr>
            </w:pPr>
            <w:r w:rsidRPr="00200F6B">
              <w:rPr>
                <w:rFonts w:ascii="宋体" w:hAnsi="宋体" w:hint="eastAsia"/>
              </w:rPr>
              <w:t xml:space="preserve">  static float e_s=0,sum=0;//e_s用于保存上一次的误差值，用于计算微分项。Sum用于计算累加和，计算积分项。</w:t>
            </w:r>
          </w:p>
          <w:p w:rsidR="00200F6B" w:rsidRPr="00200F6B" w:rsidRDefault="00200F6B" w:rsidP="00200F6B">
            <w:pPr>
              <w:rPr>
                <w:rFonts w:ascii="宋体" w:hAnsi="宋体"/>
              </w:rPr>
            </w:pPr>
            <w:r w:rsidRPr="00200F6B">
              <w:rPr>
                <w:rFonts w:ascii="宋体" w:hAnsi="宋体"/>
              </w:rPr>
              <w:t xml:space="preserve">  float r;</w:t>
            </w:r>
          </w:p>
          <w:p w:rsidR="00200F6B" w:rsidRPr="00200F6B" w:rsidRDefault="00200F6B" w:rsidP="00200F6B">
            <w:pPr>
              <w:rPr>
                <w:rFonts w:ascii="宋体" w:hAnsi="宋体" w:hint="eastAsia"/>
              </w:rPr>
            </w:pPr>
            <w:r w:rsidRPr="00200F6B">
              <w:rPr>
                <w:rFonts w:ascii="宋体" w:hAnsi="宋体" w:hint="eastAsia"/>
              </w:rPr>
              <w:t xml:space="preserve">  sum+=e;//计算积分累加和</w:t>
            </w:r>
          </w:p>
          <w:p w:rsidR="00200F6B" w:rsidRPr="00200F6B" w:rsidRDefault="00200F6B" w:rsidP="00200F6B">
            <w:pPr>
              <w:rPr>
                <w:rFonts w:ascii="宋体" w:hAnsi="宋体" w:hint="eastAsia"/>
              </w:rPr>
            </w:pPr>
            <w:r w:rsidRPr="00200F6B">
              <w:rPr>
                <w:rFonts w:ascii="宋体" w:hAnsi="宋体" w:hint="eastAsia"/>
              </w:rPr>
              <w:t xml:space="preserve">  r=kp*e+ki*sum+kd*(e-e_s);//从左至右分别是比例项、积分项、微分项</w:t>
            </w:r>
          </w:p>
          <w:p w:rsidR="00200F6B" w:rsidRPr="00200F6B" w:rsidRDefault="00200F6B" w:rsidP="00200F6B">
            <w:pPr>
              <w:rPr>
                <w:rFonts w:ascii="宋体" w:hAnsi="宋体" w:hint="eastAsia"/>
              </w:rPr>
            </w:pPr>
            <w:r w:rsidRPr="00200F6B">
              <w:rPr>
                <w:rFonts w:ascii="宋体" w:hAnsi="宋体" w:hint="eastAsia"/>
              </w:rPr>
              <w:t xml:space="preserve">  e_s=e;//保存这一次的误差值用于下一次微分计算</w:t>
            </w:r>
          </w:p>
          <w:p w:rsidR="00200F6B" w:rsidRPr="00200F6B" w:rsidRDefault="00200F6B" w:rsidP="00200F6B">
            <w:pPr>
              <w:rPr>
                <w:rFonts w:ascii="宋体" w:hAnsi="宋体"/>
              </w:rPr>
            </w:pPr>
            <w:r w:rsidRPr="00200F6B">
              <w:rPr>
                <w:rFonts w:ascii="宋体" w:hAnsi="宋体"/>
              </w:rPr>
              <w:t xml:space="preserve">  return r;</w:t>
            </w:r>
          </w:p>
          <w:p w:rsidR="00E63631" w:rsidRDefault="00200F6B" w:rsidP="00200F6B">
            <w:pPr>
              <w:rPr>
                <w:rFonts w:ascii="宋体" w:hAnsi="宋体" w:hint="eastAsia"/>
              </w:rPr>
            </w:pPr>
            <w:r w:rsidRPr="00200F6B">
              <w:rPr>
                <w:rFonts w:ascii="宋体" w:hAnsi="宋体"/>
              </w:rPr>
              <w:t>}</w:t>
            </w:r>
          </w:p>
          <w:p w:rsidR="00E63631" w:rsidRPr="00E63631" w:rsidRDefault="00E63631" w:rsidP="00E63631">
            <w:pPr>
              <w:rPr>
                <w:rFonts w:ascii="宋体" w:hAnsi="宋体" w:hint="eastAsia"/>
              </w:rPr>
            </w:pPr>
            <w:r w:rsidRPr="00E63631">
              <w:rPr>
                <w:rFonts w:ascii="宋体" w:hAnsi="宋体" w:hint="eastAsia"/>
              </w:rPr>
              <w:t>/*巡线*/</w:t>
            </w:r>
          </w:p>
          <w:p w:rsidR="00E63631" w:rsidRPr="00E63631" w:rsidRDefault="00E63631" w:rsidP="00E63631">
            <w:pPr>
              <w:rPr>
                <w:rFonts w:ascii="宋体" w:hAnsi="宋体"/>
              </w:rPr>
            </w:pPr>
            <w:r w:rsidRPr="00E63631">
              <w:rPr>
                <w:rFonts w:ascii="宋体" w:hAnsi="宋体"/>
              </w:rPr>
              <w:t>void track()</w:t>
            </w:r>
          </w:p>
          <w:p w:rsidR="00E63631" w:rsidRPr="00E63631" w:rsidRDefault="00E63631" w:rsidP="00E63631">
            <w:pPr>
              <w:rPr>
                <w:rFonts w:ascii="宋体" w:hAnsi="宋体"/>
              </w:rPr>
            </w:pPr>
            <w:r w:rsidRPr="00E63631">
              <w:rPr>
                <w:rFonts w:ascii="宋体" w:hAnsi="宋体"/>
              </w:rPr>
              <w:t>{</w:t>
            </w:r>
          </w:p>
          <w:p w:rsidR="00E63631" w:rsidRPr="00E63631" w:rsidRDefault="00E63631" w:rsidP="00E63631">
            <w:pPr>
              <w:rPr>
                <w:rFonts w:ascii="宋体" w:hAnsi="宋体"/>
              </w:rPr>
            </w:pPr>
            <w:r w:rsidRPr="00E63631">
              <w:rPr>
                <w:rFonts w:ascii="宋体" w:hAnsi="宋体"/>
              </w:rPr>
              <w:t xml:space="preserve">    value=PID(offest,P,I,D);</w:t>
            </w:r>
          </w:p>
          <w:p w:rsidR="00E63631" w:rsidRPr="00E63631" w:rsidRDefault="00E63631" w:rsidP="00E63631">
            <w:pPr>
              <w:rPr>
                <w:rFonts w:ascii="宋体" w:hAnsi="宋体"/>
              </w:rPr>
            </w:pPr>
            <w:r w:rsidRPr="00E63631">
              <w:rPr>
                <w:rFonts w:ascii="宋体" w:hAnsi="宋体"/>
              </w:rPr>
              <w:t xml:space="preserve">    speedleft=constrain(prespeed1+value,0,255);</w:t>
            </w:r>
          </w:p>
          <w:p w:rsidR="00E63631" w:rsidRPr="00E63631" w:rsidRDefault="00E63631" w:rsidP="00E63631">
            <w:pPr>
              <w:rPr>
                <w:rFonts w:ascii="宋体" w:hAnsi="宋体"/>
              </w:rPr>
            </w:pPr>
            <w:r w:rsidRPr="00E63631">
              <w:rPr>
                <w:rFonts w:ascii="宋体" w:hAnsi="宋体"/>
              </w:rPr>
              <w:t xml:space="preserve">    speedright=constrain(prespeed1-value,0,255);</w:t>
            </w:r>
          </w:p>
          <w:p w:rsidR="00E63631" w:rsidRPr="00E63631" w:rsidRDefault="00E63631" w:rsidP="00E63631">
            <w:pPr>
              <w:rPr>
                <w:rFonts w:ascii="宋体" w:hAnsi="宋体"/>
              </w:rPr>
            </w:pPr>
            <w:r w:rsidRPr="00E63631">
              <w:rPr>
                <w:rFonts w:ascii="宋体" w:hAnsi="宋体"/>
              </w:rPr>
              <w:t xml:space="preserve">    go(speedleft,speedright);</w:t>
            </w:r>
          </w:p>
          <w:p w:rsidR="00E63631" w:rsidRPr="00FA10DF" w:rsidRDefault="00E63631" w:rsidP="00E63631">
            <w:pPr>
              <w:rPr>
                <w:rFonts w:ascii="宋体" w:hAnsi="宋体" w:hint="eastAsia"/>
              </w:rPr>
            </w:pPr>
            <w:r w:rsidRPr="00E63631">
              <w:rPr>
                <w:rFonts w:ascii="宋体" w:hAnsi="宋体"/>
              </w:rPr>
              <w:t>}</w:t>
            </w:r>
          </w:p>
        </w:tc>
        <w:tc>
          <w:tcPr>
            <w:tcW w:w="8129" w:type="dxa"/>
            <w:gridSpan w:val="4"/>
            <w:tcBorders>
              <w:top w:val="single" w:sz="12" w:space="0" w:color="auto"/>
              <w:left w:val="single" w:sz="4" w:space="0" w:color="auto"/>
              <w:bottom w:val="nil"/>
              <w:right w:val="single" w:sz="12" w:space="0" w:color="auto"/>
            </w:tcBorders>
          </w:tcPr>
          <w:p w:rsidR="00081ED2" w:rsidRDefault="00081ED2" w:rsidP="006B5203">
            <w:pPr>
              <w:jc w:val="center"/>
              <w:rPr>
                <w:rFonts w:ascii="仿宋_GB2312" w:eastAsia="仿宋_GB2312" w:hAnsi="宋体"/>
                <w:sz w:val="28"/>
                <w:szCs w:val="28"/>
              </w:rPr>
            </w:pPr>
            <w:r>
              <w:rPr>
                <w:rFonts w:ascii="仿宋_GB2312" w:eastAsia="仿宋_GB2312" w:hAnsi="宋体" w:hint="eastAsia"/>
                <w:sz w:val="28"/>
                <w:szCs w:val="28"/>
              </w:rPr>
              <w:t>关键</w:t>
            </w:r>
            <w:r>
              <w:rPr>
                <w:rFonts w:ascii="仿宋_GB2312" w:eastAsia="仿宋_GB2312" w:hAnsi="宋体"/>
                <w:sz w:val="28"/>
                <w:szCs w:val="28"/>
              </w:rPr>
              <w:t>代码</w:t>
            </w:r>
            <w:r>
              <w:rPr>
                <w:rFonts w:ascii="仿宋_GB2312" w:eastAsia="仿宋_GB2312" w:hAnsi="宋体" w:hint="eastAsia"/>
                <w:sz w:val="28"/>
                <w:szCs w:val="28"/>
              </w:rPr>
              <w:t>说明</w:t>
            </w:r>
          </w:p>
          <w:p w:rsidR="00200F6B" w:rsidRDefault="00081ED2" w:rsidP="00200F6B">
            <w:pPr>
              <w:ind w:firstLineChars="200" w:firstLine="420"/>
              <w:jc w:val="left"/>
              <w:rPr>
                <w:rFonts w:ascii="宋体" w:hAnsi="宋体"/>
                <w:szCs w:val="21"/>
              </w:rPr>
            </w:pPr>
            <w:r w:rsidRPr="00DE72C9">
              <w:rPr>
                <w:rFonts w:ascii="宋体" w:hAnsi="宋体" w:hint="eastAsia"/>
                <w:szCs w:val="21"/>
              </w:rPr>
              <w:t>左边是</w:t>
            </w:r>
            <w:r w:rsidR="00E63631">
              <w:rPr>
                <w:rFonts w:ascii="宋体" w:hAnsi="宋体" w:hint="eastAsia"/>
                <w:szCs w:val="21"/>
              </w:rPr>
              <w:t>巡线</w:t>
            </w:r>
            <w:r w:rsidRPr="00DE72C9">
              <w:rPr>
                <w:rFonts w:ascii="宋体" w:hAnsi="宋体" w:hint="eastAsia"/>
                <w:szCs w:val="21"/>
              </w:rPr>
              <w:t>的代码</w:t>
            </w:r>
            <w:r w:rsidR="00EC6240">
              <w:rPr>
                <w:rFonts w:ascii="宋体" w:hAnsi="宋体" w:hint="eastAsia"/>
                <w:szCs w:val="21"/>
              </w:rPr>
              <w:t>，采用P</w:t>
            </w:r>
            <w:r w:rsidR="00EC6240">
              <w:rPr>
                <w:rFonts w:ascii="宋体" w:hAnsi="宋体"/>
                <w:szCs w:val="21"/>
              </w:rPr>
              <w:t>ID</w:t>
            </w:r>
            <w:r w:rsidR="00EC6240">
              <w:rPr>
                <w:rFonts w:ascii="宋体" w:hAnsi="宋体" w:hint="eastAsia"/>
                <w:szCs w:val="21"/>
              </w:rPr>
              <w:t>算法</w:t>
            </w:r>
            <w:r w:rsidR="00200F6B">
              <w:rPr>
                <w:rFonts w:ascii="宋体" w:hAnsi="宋体" w:hint="eastAsia"/>
                <w:szCs w:val="21"/>
              </w:rPr>
              <w:t>。</w:t>
            </w:r>
          </w:p>
          <w:p w:rsidR="00081ED2" w:rsidRDefault="00200F6B" w:rsidP="00200F6B">
            <w:pPr>
              <w:ind w:firstLineChars="200" w:firstLine="420"/>
              <w:jc w:val="left"/>
              <w:rPr>
                <w:rFonts w:ascii="宋体" w:hAnsi="宋体"/>
                <w:szCs w:val="21"/>
              </w:rPr>
            </w:pPr>
            <w:r>
              <w:rPr>
                <w:rFonts w:ascii="宋体" w:hAnsi="宋体" w:hint="eastAsia"/>
              </w:rPr>
              <w:t>函数</w:t>
            </w:r>
            <w:r w:rsidRPr="00E63631">
              <w:rPr>
                <w:rFonts w:ascii="宋体" w:hAnsi="宋体"/>
              </w:rPr>
              <w:t>readsensor()</w:t>
            </w:r>
            <w:r w:rsidR="00E63631" w:rsidRPr="00E63631">
              <w:rPr>
                <w:rFonts w:ascii="宋体" w:hAnsi="宋体" w:hint="eastAsia"/>
              </w:rPr>
              <w:t>读取七路灰度传感器数值</w:t>
            </w:r>
            <w:r w:rsidR="00E63631">
              <w:rPr>
                <w:rFonts w:ascii="宋体" w:hAnsi="宋体" w:hint="eastAsia"/>
              </w:rPr>
              <w:t>，</w:t>
            </w:r>
            <w:r w:rsidR="00E63631" w:rsidRPr="00E63631">
              <w:rPr>
                <w:rFonts w:ascii="宋体" w:hAnsi="宋体" w:hint="eastAsia"/>
              </w:rPr>
              <w:t>加权</w:t>
            </w:r>
            <w:r w:rsidR="00E63631">
              <w:rPr>
                <w:rFonts w:ascii="宋体" w:hAnsi="宋体" w:hint="eastAsia"/>
              </w:rPr>
              <w:t>平均后</w:t>
            </w:r>
            <w:r w:rsidR="00E63631" w:rsidRPr="00E63631">
              <w:rPr>
                <w:rFonts w:ascii="宋体" w:hAnsi="宋体" w:hint="eastAsia"/>
              </w:rPr>
              <w:t>计算</w:t>
            </w:r>
            <w:r w:rsidR="00E63631">
              <w:rPr>
                <w:rFonts w:ascii="宋体" w:hAnsi="宋体" w:hint="eastAsia"/>
              </w:rPr>
              <w:t>出偏移量offest</w:t>
            </w:r>
            <w:r>
              <w:rPr>
                <w:rFonts w:ascii="宋体" w:hAnsi="宋体" w:hint="eastAsia"/>
              </w:rPr>
              <w:t>、</w:t>
            </w:r>
            <w:r w:rsidR="00E63631" w:rsidRPr="00DE72C9">
              <w:rPr>
                <w:rFonts w:ascii="宋体" w:hAnsi="宋体"/>
                <w:szCs w:val="21"/>
              </w:rPr>
              <w:t xml:space="preserve"> </w:t>
            </w:r>
            <w:r w:rsidR="00E63631">
              <w:rPr>
                <w:rFonts w:ascii="宋体" w:hAnsi="宋体" w:hint="eastAsia"/>
                <w:szCs w:val="21"/>
              </w:rPr>
              <w:t>对</w:t>
            </w:r>
            <w:r>
              <w:rPr>
                <w:rFonts w:ascii="宋体" w:hAnsi="宋体" w:hint="eastAsia"/>
                <w:szCs w:val="21"/>
              </w:rPr>
              <w:t>经过的</w:t>
            </w:r>
            <w:r w:rsidR="00E63631">
              <w:rPr>
                <w:rFonts w:ascii="宋体" w:hAnsi="宋体" w:hint="eastAsia"/>
                <w:szCs w:val="21"/>
              </w:rPr>
              <w:t>双侧黑线</w:t>
            </w:r>
            <w:r>
              <w:rPr>
                <w:rFonts w:ascii="宋体" w:hAnsi="宋体" w:hint="eastAsia"/>
                <w:szCs w:val="21"/>
              </w:rPr>
              <w:t>（</w:t>
            </w:r>
            <w:r w:rsidR="00E63631" w:rsidRPr="00E63631">
              <w:rPr>
                <w:rFonts w:ascii="宋体" w:hAnsi="宋体"/>
              </w:rPr>
              <w:t>crossroad</w:t>
            </w:r>
            <w:r>
              <w:rPr>
                <w:rFonts w:ascii="宋体" w:hAnsi="宋体" w:hint="eastAsia"/>
              </w:rPr>
              <w:t>）</w:t>
            </w:r>
            <w:r>
              <w:rPr>
                <w:rFonts w:ascii="宋体" w:hAnsi="宋体" w:hint="eastAsia"/>
                <w:szCs w:val="21"/>
              </w:rPr>
              <w:t>和</w:t>
            </w:r>
            <w:r w:rsidR="00E63631">
              <w:rPr>
                <w:rFonts w:ascii="宋体" w:hAnsi="宋体" w:hint="eastAsia"/>
                <w:szCs w:val="21"/>
              </w:rPr>
              <w:t>单侧黑线</w:t>
            </w:r>
            <w:r>
              <w:rPr>
                <w:rFonts w:ascii="宋体" w:hAnsi="宋体" w:hint="eastAsia"/>
                <w:szCs w:val="21"/>
              </w:rPr>
              <w:t>（</w:t>
            </w:r>
            <w:r w:rsidR="00E63631" w:rsidRPr="00E63631">
              <w:rPr>
                <w:rFonts w:ascii="宋体" w:hAnsi="宋体"/>
              </w:rPr>
              <w:t>singleroad</w:t>
            </w:r>
            <w:r>
              <w:rPr>
                <w:rFonts w:ascii="宋体" w:hAnsi="宋体" w:hint="eastAsia"/>
              </w:rPr>
              <w:t>）</w:t>
            </w:r>
            <w:r>
              <w:rPr>
                <w:rFonts w:ascii="宋体" w:hAnsi="宋体" w:hint="eastAsia"/>
                <w:szCs w:val="21"/>
              </w:rPr>
              <w:t>进行计数并改变一些信号标志变量的值。</w:t>
            </w:r>
          </w:p>
          <w:p w:rsidR="00200F6B" w:rsidRDefault="00200F6B" w:rsidP="00200F6B">
            <w:pPr>
              <w:ind w:firstLineChars="200" w:firstLine="420"/>
              <w:jc w:val="left"/>
              <w:rPr>
                <w:rFonts w:ascii="宋体" w:hAnsi="宋体"/>
              </w:rPr>
            </w:pPr>
            <w:r>
              <w:rPr>
                <w:rFonts w:ascii="宋体" w:hAnsi="宋体" w:hint="eastAsia"/>
              </w:rPr>
              <w:t>函数</w:t>
            </w:r>
            <w:r w:rsidR="00C01879" w:rsidRPr="00200F6B">
              <w:rPr>
                <w:rFonts w:ascii="宋体" w:hAnsi="宋体"/>
              </w:rPr>
              <w:t xml:space="preserve"> PID(float e,float kp,float ki,float kd)</w:t>
            </w:r>
            <w:r w:rsidR="00364BDC">
              <w:rPr>
                <w:rFonts w:ascii="宋体" w:hAnsi="宋体" w:hint="eastAsia"/>
              </w:rPr>
              <w:t>对偏移量e、</w:t>
            </w:r>
            <w:r w:rsidR="00364BDC">
              <w:rPr>
                <w:rFonts w:ascii="宋体" w:hAnsi="宋体"/>
              </w:rPr>
              <w:t>P</w:t>
            </w:r>
            <w:r w:rsidR="00364BDC">
              <w:rPr>
                <w:rFonts w:ascii="宋体" w:hAnsi="宋体" w:hint="eastAsia"/>
              </w:rPr>
              <w:t>参数、</w:t>
            </w:r>
            <w:r w:rsidR="00364BDC">
              <w:rPr>
                <w:rFonts w:ascii="宋体" w:hAnsi="宋体"/>
              </w:rPr>
              <w:t>I</w:t>
            </w:r>
            <w:r w:rsidR="00364BDC">
              <w:rPr>
                <w:rFonts w:ascii="宋体" w:hAnsi="宋体" w:hint="eastAsia"/>
              </w:rPr>
              <w:t>参数和D参数进行</w:t>
            </w:r>
            <w:r w:rsidR="00364BDC" w:rsidRPr="00200F6B">
              <w:rPr>
                <w:rFonts w:ascii="宋体" w:hAnsi="宋体"/>
              </w:rPr>
              <w:t xml:space="preserve"> PID</w:t>
            </w:r>
            <w:r w:rsidR="00364BDC">
              <w:rPr>
                <w:rFonts w:ascii="宋体" w:hAnsi="宋体" w:hint="eastAsia"/>
              </w:rPr>
              <w:t>运算。</w:t>
            </w:r>
          </w:p>
          <w:p w:rsidR="00364BDC" w:rsidRDefault="00364BDC" w:rsidP="00200F6B">
            <w:pPr>
              <w:ind w:firstLineChars="200" w:firstLine="420"/>
              <w:jc w:val="left"/>
              <w:rPr>
                <w:rFonts w:ascii="宋体" w:hAnsi="宋体"/>
              </w:rPr>
            </w:pPr>
            <w:r>
              <w:rPr>
                <w:rFonts w:ascii="宋体" w:hAnsi="宋体" w:hint="eastAsia"/>
              </w:rPr>
              <w:t>函数</w:t>
            </w:r>
            <w:r w:rsidRPr="00E63631">
              <w:rPr>
                <w:rFonts w:ascii="宋体" w:hAnsi="宋体"/>
              </w:rPr>
              <w:t>track()</w:t>
            </w:r>
            <w:r>
              <w:rPr>
                <w:rFonts w:ascii="宋体" w:hAnsi="宋体" w:hint="eastAsia"/>
              </w:rPr>
              <w:t>将函数</w:t>
            </w:r>
            <w:r w:rsidRPr="00200F6B">
              <w:rPr>
                <w:rFonts w:ascii="宋体" w:hAnsi="宋体"/>
              </w:rPr>
              <w:t xml:space="preserve"> PID</w:t>
            </w:r>
            <w:r>
              <w:rPr>
                <w:rFonts w:ascii="宋体" w:hAnsi="宋体" w:hint="eastAsia"/>
              </w:rPr>
              <w:t>(</w:t>
            </w:r>
            <w:r>
              <w:rPr>
                <w:rFonts w:ascii="宋体" w:hAnsi="宋体"/>
              </w:rPr>
              <w:t>)</w:t>
            </w:r>
            <w:r>
              <w:rPr>
                <w:rFonts w:ascii="宋体" w:hAnsi="宋体" w:hint="eastAsia"/>
              </w:rPr>
              <w:t>运算得到的数值用于左右轮差速的调节。</w:t>
            </w:r>
          </w:p>
          <w:p w:rsidR="00364BDC" w:rsidRDefault="00364BDC" w:rsidP="00200F6B">
            <w:pPr>
              <w:ind w:firstLineChars="200" w:firstLine="420"/>
              <w:jc w:val="left"/>
              <w:rPr>
                <w:rFonts w:ascii="宋体" w:hAnsi="宋体"/>
                <w:szCs w:val="21"/>
              </w:rPr>
            </w:pPr>
            <w:r>
              <w:rPr>
                <w:rFonts w:ascii="宋体" w:hAnsi="宋体" w:hint="eastAsia"/>
                <w:szCs w:val="21"/>
              </w:rPr>
              <w:t>以下主函数即可实现巡线功能：</w:t>
            </w:r>
          </w:p>
          <w:p w:rsidR="00364BDC" w:rsidRPr="00364BDC" w:rsidRDefault="00364BDC" w:rsidP="00364BDC">
            <w:pPr>
              <w:ind w:firstLineChars="200" w:firstLine="420"/>
              <w:jc w:val="left"/>
              <w:rPr>
                <w:rFonts w:ascii="宋体" w:hAnsi="宋体"/>
                <w:szCs w:val="21"/>
              </w:rPr>
            </w:pPr>
            <w:r w:rsidRPr="00364BDC">
              <w:rPr>
                <w:rFonts w:ascii="宋体" w:hAnsi="宋体"/>
                <w:szCs w:val="21"/>
              </w:rPr>
              <w:t xml:space="preserve">void loop() </w:t>
            </w:r>
          </w:p>
          <w:p w:rsidR="00364BDC" w:rsidRDefault="00364BDC" w:rsidP="00364BDC">
            <w:pPr>
              <w:ind w:firstLineChars="200" w:firstLine="420"/>
              <w:jc w:val="left"/>
              <w:rPr>
                <w:rFonts w:ascii="宋体" w:hAnsi="宋体"/>
                <w:szCs w:val="21"/>
              </w:rPr>
            </w:pPr>
            <w:r w:rsidRPr="00364BDC">
              <w:rPr>
                <w:rFonts w:ascii="宋体" w:hAnsi="宋体"/>
                <w:szCs w:val="21"/>
              </w:rPr>
              <w:t>{</w:t>
            </w:r>
            <w:r w:rsidRPr="00364BDC">
              <w:rPr>
                <w:rFonts w:ascii="宋体" w:hAnsi="宋体"/>
                <w:szCs w:val="21"/>
              </w:rPr>
              <w:tab/>
            </w:r>
          </w:p>
          <w:p w:rsidR="00364BDC" w:rsidRDefault="00364BDC" w:rsidP="00364BDC">
            <w:pPr>
              <w:ind w:firstLineChars="350" w:firstLine="735"/>
              <w:jc w:val="left"/>
              <w:rPr>
                <w:rFonts w:ascii="宋体" w:hAnsi="宋体"/>
                <w:szCs w:val="21"/>
              </w:rPr>
            </w:pPr>
            <w:r w:rsidRPr="00364BDC">
              <w:rPr>
                <w:rFonts w:ascii="宋体" w:hAnsi="宋体"/>
                <w:szCs w:val="21"/>
              </w:rPr>
              <w:t>readsensor();</w:t>
            </w:r>
          </w:p>
          <w:p w:rsidR="00364BDC" w:rsidRDefault="00364BDC" w:rsidP="00364BDC">
            <w:pPr>
              <w:ind w:firstLineChars="350" w:firstLine="735"/>
              <w:jc w:val="left"/>
              <w:rPr>
                <w:rFonts w:ascii="宋体" w:hAnsi="宋体"/>
                <w:szCs w:val="21"/>
              </w:rPr>
            </w:pPr>
            <w:r w:rsidRPr="00364BDC">
              <w:rPr>
                <w:rFonts w:ascii="宋体" w:hAnsi="宋体"/>
                <w:szCs w:val="21"/>
              </w:rPr>
              <w:t>track();</w:t>
            </w:r>
          </w:p>
          <w:p w:rsidR="00364BDC" w:rsidRDefault="00364BDC" w:rsidP="00364BDC">
            <w:pPr>
              <w:ind w:firstLineChars="250" w:firstLine="525"/>
              <w:jc w:val="left"/>
              <w:rPr>
                <w:rFonts w:ascii="宋体" w:hAnsi="宋体"/>
                <w:szCs w:val="21"/>
              </w:rPr>
            </w:pPr>
            <w:r>
              <w:rPr>
                <w:rFonts w:ascii="宋体" w:hAnsi="宋体" w:hint="eastAsia"/>
                <w:szCs w:val="21"/>
              </w:rPr>
              <w:t>}</w:t>
            </w:r>
          </w:p>
          <w:p w:rsidR="00364BDC" w:rsidRPr="00E63631" w:rsidRDefault="00364BDC" w:rsidP="00364BDC">
            <w:pPr>
              <w:ind w:firstLineChars="250" w:firstLine="525"/>
              <w:jc w:val="left"/>
              <w:rPr>
                <w:rFonts w:ascii="宋体" w:hAnsi="宋体" w:hint="eastAsia"/>
                <w:szCs w:val="21"/>
              </w:rPr>
            </w:pPr>
            <w:r>
              <w:rPr>
                <w:rFonts w:ascii="宋体" w:hAnsi="宋体" w:hint="eastAsia"/>
                <w:szCs w:val="21"/>
              </w:rPr>
              <w:t>采用P</w:t>
            </w:r>
            <w:r>
              <w:rPr>
                <w:rFonts w:ascii="宋体" w:hAnsi="宋体"/>
                <w:szCs w:val="21"/>
              </w:rPr>
              <w:t>ID</w:t>
            </w:r>
            <w:r>
              <w:rPr>
                <w:rFonts w:ascii="宋体" w:hAnsi="宋体" w:hint="eastAsia"/>
                <w:szCs w:val="21"/>
              </w:rPr>
              <w:t>算法可以使车子在转弯过程中行驶得比较平滑。</w:t>
            </w:r>
          </w:p>
        </w:tc>
      </w:tr>
      <w:tr w:rsidR="00081ED2" w:rsidRPr="000C0E47" w:rsidTr="006B5203">
        <w:tblPrEx>
          <w:tblCellMar>
            <w:top w:w="0" w:type="dxa"/>
            <w:bottom w:w="0" w:type="dxa"/>
          </w:tblCellMar>
        </w:tblPrEx>
        <w:trPr>
          <w:trHeight w:val="504"/>
        </w:trPr>
        <w:tc>
          <w:tcPr>
            <w:tcW w:w="12888" w:type="dxa"/>
            <w:gridSpan w:val="2"/>
            <w:vMerge w:val="restart"/>
            <w:tcBorders>
              <w:top w:val="nil"/>
              <w:left w:val="single" w:sz="12" w:space="0" w:color="auto"/>
              <w:bottom w:val="single" w:sz="12" w:space="0" w:color="auto"/>
              <w:right w:val="single" w:sz="12" w:space="0" w:color="auto"/>
            </w:tcBorders>
            <w:vAlign w:val="center"/>
          </w:tcPr>
          <w:p w:rsidR="00081ED2" w:rsidRPr="00FA10DF" w:rsidRDefault="00081ED2" w:rsidP="006B5203">
            <w:pPr>
              <w:rPr>
                <w:rFonts w:ascii="宋体" w:hAnsi="宋体" w:hint="eastAsia"/>
              </w:rPr>
            </w:pPr>
          </w:p>
        </w:tc>
        <w:tc>
          <w:tcPr>
            <w:tcW w:w="4474" w:type="dxa"/>
            <w:tcBorders>
              <w:top w:val="single" w:sz="12" w:space="0" w:color="auto"/>
              <w:left w:val="single" w:sz="12" w:space="0" w:color="auto"/>
              <w:bottom w:val="single" w:sz="6" w:space="0" w:color="auto"/>
              <w:right w:val="single" w:sz="8" w:space="0" w:color="auto"/>
            </w:tcBorders>
            <w:vAlign w:val="center"/>
          </w:tcPr>
          <w:p w:rsidR="00081ED2" w:rsidRPr="00540448" w:rsidRDefault="00081ED2" w:rsidP="006B5203">
            <w:pPr>
              <w:jc w:val="center"/>
              <w:rPr>
                <w:rFonts w:ascii="仿宋_GB2312" w:eastAsia="仿宋_GB2312" w:hAnsi="宋体" w:hint="eastAsia"/>
                <w:color w:val="0000FF"/>
                <w:sz w:val="28"/>
                <w:szCs w:val="28"/>
              </w:rPr>
            </w:pPr>
            <w:r>
              <w:rPr>
                <w:rFonts w:ascii="仿宋_GB2312" w:eastAsia="仿宋_GB2312" w:hAnsi="宋体" w:hint="eastAsia"/>
                <w:sz w:val="28"/>
                <w:szCs w:val="28"/>
              </w:rPr>
              <w:t>关键</w:t>
            </w:r>
            <w:r>
              <w:rPr>
                <w:rFonts w:ascii="仿宋_GB2312" w:eastAsia="仿宋_GB2312" w:hAnsi="宋体"/>
                <w:sz w:val="28"/>
                <w:szCs w:val="28"/>
              </w:rPr>
              <w:t>代码</w:t>
            </w:r>
            <w:r>
              <w:rPr>
                <w:rFonts w:ascii="仿宋_GB2312" w:eastAsia="仿宋_GB2312" w:hAnsi="宋体" w:hint="eastAsia"/>
                <w:sz w:val="28"/>
                <w:szCs w:val="28"/>
              </w:rPr>
              <w:t>说明</w:t>
            </w:r>
          </w:p>
        </w:tc>
        <w:tc>
          <w:tcPr>
            <w:tcW w:w="1250" w:type="dxa"/>
            <w:tcBorders>
              <w:top w:val="single" w:sz="12" w:space="0" w:color="auto"/>
              <w:left w:val="single" w:sz="8" w:space="0" w:color="auto"/>
              <w:bottom w:val="single" w:sz="6" w:space="0" w:color="auto"/>
              <w:right w:val="single" w:sz="8" w:space="0" w:color="auto"/>
            </w:tcBorders>
            <w:vAlign w:val="center"/>
          </w:tcPr>
          <w:p w:rsidR="00081ED2" w:rsidRPr="0049361B" w:rsidRDefault="00081ED2" w:rsidP="006B5203">
            <w:pPr>
              <w:jc w:val="center"/>
              <w:rPr>
                <w:rFonts w:ascii="仿宋_GB2312" w:eastAsia="仿宋_GB2312" w:hAnsi="宋体" w:hint="eastAsia"/>
              </w:rPr>
            </w:pPr>
            <w:r w:rsidRPr="0049361B">
              <w:rPr>
                <w:rFonts w:ascii="仿宋_GB2312" w:eastAsia="仿宋_GB2312" w:hAnsi="宋体" w:hint="eastAsia"/>
              </w:rPr>
              <w:t>比  例</w:t>
            </w:r>
          </w:p>
        </w:tc>
        <w:tc>
          <w:tcPr>
            <w:tcW w:w="1757" w:type="dxa"/>
            <w:tcBorders>
              <w:top w:val="single" w:sz="12" w:space="0" w:color="auto"/>
              <w:left w:val="single" w:sz="8" w:space="0" w:color="auto"/>
              <w:bottom w:val="single" w:sz="6" w:space="0" w:color="auto"/>
              <w:right w:val="single" w:sz="12" w:space="0" w:color="auto"/>
            </w:tcBorders>
            <w:vAlign w:val="center"/>
          </w:tcPr>
          <w:p w:rsidR="00081ED2" w:rsidRPr="0049361B" w:rsidRDefault="00081ED2" w:rsidP="006B5203">
            <w:pPr>
              <w:jc w:val="center"/>
              <w:rPr>
                <w:rFonts w:ascii="仿宋_GB2312" w:eastAsia="仿宋_GB2312" w:hAnsi="宋体" w:hint="eastAsia"/>
              </w:rPr>
            </w:pPr>
          </w:p>
        </w:tc>
      </w:tr>
      <w:tr w:rsidR="00081ED2" w:rsidRPr="000C0E47" w:rsidTr="006B5203">
        <w:tblPrEx>
          <w:tblCellMar>
            <w:top w:w="0" w:type="dxa"/>
            <w:bottom w:w="0" w:type="dxa"/>
          </w:tblCellMar>
        </w:tblPrEx>
        <w:trPr>
          <w:trHeight w:val="440"/>
        </w:trPr>
        <w:tc>
          <w:tcPr>
            <w:tcW w:w="12888" w:type="dxa"/>
            <w:gridSpan w:val="2"/>
            <w:vMerge/>
            <w:tcBorders>
              <w:top w:val="single" w:sz="6" w:space="0" w:color="auto"/>
              <w:left w:val="single" w:sz="12" w:space="0" w:color="auto"/>
              <w:bottom w:val="single" w:sz="12" w:space="0" w:color="auto"/>
              <w:right w:val="single" w:sz="12" w:space="0" w:color="auto"/>
            </w:tcBorders>
            <w:vAlign w:val="center"/>
          </w:tcPr>
          <w:p w:rsidR="00081ED2" w:rsidRPr="00FA10DF" w:rsidRDefault="00081ED2" w:rsidP="006B5203">
            <w:pPr>
              <w:rPr>
                <w:rFonts w:ascii="宋体" w:hAnsi="宋体" w:hint="eastAsia"/>
              </w:rPr>
            </w:pPr>
          </w:p>
        </w:tc>
        <w:tc>
          <w:tcPr>
            <w:tcW w:w="4474" w:type="dxa"/>
            <w:tcBorders>
              <w:top w:val="single" w:sz="6" w:space="0" w:color="auto"/>
              <w:left w:val="single" w:sz="12" w:space="0" w:color="auto"/>
              <w:bottom w:val="single" w:sz="12" w:space="0" w:color="auto"/>
              <w:right w:val="single" w:sz="8" w:space="0" w:color="auto"/>
            </w:tcBorders>
            <w:vAlign w:val="center"/>
          </w:tcPr>
          <w:p w:rsidR="00081ED2" w:rsidRPr="00816455" w:rsidRDefault="00081ED2" w:rsidP="006B5203">
            <w:pPr>
              <w:jc w:val="center"/>
              <w:rPr>
                <w:rFonts w:ascii="华文行楷" w:eastAsia="华文行楷" w:hint="eastAsia"/>
                <w:b/>
                <w:szCs w:val="21"/>
              </w:rPr>
            </w:pPr>
            <w:r>
              <w:rPr>
                <w:rFonts w:ascii="华文行楷" w:eastAsia="华文行楷" w:hint="eastAsia"/>
                <w:b/>
                <w:szCs w:val="21"/>
              </w:rPr>
              <w:t>第四届浙江省</w:t>
            </w:r>
            <w:r w:rsidRPr="00707416">
              <w:rPr>
                <w:rFonts w:ascii="华文行楷" w:eastAsia="华文行楷" w:hint="eastAsia"/>
                <w:b/>
                <w:szCs w:val="21"/>
              </w:rPr>
              <w:t>大学生工程训练综合能力竞赛</w:t>
            </w:r>
          </w:p>
        </w:tc>
        <w:tc>
          <w:tcPr>
            <w:tcW w:w="1250" w:type="dxa"/>
            <w:tcBorders>
              <w:top w:val="single" w:sz="6" w:space="0" w:color="auto"/>
              <w:left w:val="single" w:sz="8" w:space="0" w:color="auto"/>
              <w:bottom w:val="single" w:sz="12" w:space="0" w:color="auto"/>
              <w:right w:val="single" w:sz="8" w:space="0" w:color="auto"/>
            </w:tcBorders>
            <w:vAlign w:val="center"/>
          </w:tcPr>
          <w:p w:rsidR="00081ED2" w:rsidRPr="0049361B" w:rsidRDefault="00081ED2" w:rsidP="006B5203">
            <w:pPr>
              <w:jc w:val="center"/>
              <w:rPr>
                <w:rFonts w:ascii="仿宋_GB2312" w:eastAsia="仿宋_GB2312" w:hAnsi="宋体" w:hint="eastAsia"/>
              </w:rPr>
            </w:pPr>
            <w:r w:rsidRPr="0049361B">
              <w:rPr>
                <w:rFonts w:ascii="仿宋_GB2312" w:eastAsia="仿宋_GB2312" w:hAnsi="宋体" w:hint="eastAsia"/>
              </w:rPr>
              <w:t>共   页</w:t>
            </w:r>
          </w:p>
        </w:tc>
        <w:tc>
          <w:tcPr>
            <w:tcW w:w="1757" w:type="dxa"/>
            <w:tcBorders>
              <w:top w:val="single" w:sz="6" w:space="0" w:color="auto"/>
              <w:left w:val="single" w:sz="8" w:space="0" w:color="auto"/>
              <w:bottom w:val="single" w:sz="12" w:space="0" w:color="auto"/>
              <w:right w:val="single" w:sz="12" w:space="0" w:color="auto"/>
            </w:tcBorders>
            <w:vAlign w:val="center"/>
          </w:tcPr>
          <w:p w:rsidR="00081ED2" w:rsidRPr="0049361B" w:rsidRDefault="00081ED2" w:rsidP="006B5203">
            <w:pPr>
              <w:jc w:val="center"/>
              <w:rPr>
                <w:rFonts w:ascii="仿宋_GB2312" w:eastAsia="仿宋_GB2312" w:hAnsi="宋体" w:hint="eastAsia"/>
              </w:rPr>
            </w:pPr>
            <w:r w:rsidRPr="0049361B">
              <w:rPr>
                <w:rFonts w:ascii="仿宋_GB2312" w:eastAsia="仿宋_GB2312" w:hAnsi="宋体" w:hint="eastAsia"/>
              </w:rPr>
              <w:t>第</w:t>
            </w:r>
            <w:r>
              <w:rPr>
                <w:rFonts w:ascii="仿宋_GB2312" w:eastAsia="仿宋_GB2312" w:hAnsi="宋体"/>
              </w:rPr>
              <w:t>5</w:t>
            </w:r>
            <w:r w:rsidRPr="0049361B">
              <w:rPr>
                <w:rFonts w:ascii="仿宋_GB2312" w:eastAsia="仿宋_GB2312" w:hAnsi="宋体" w:hint="eastAsia"/>
              </w:rPr>
              <w:t xml:space="preserve"> 页</w:t>
            </w:r>
          </w:p>
        </w:tc>
      </w:tr>
    </w:tbl>
    <w:p w:rsidR="00081ED2" w:rsidRDefault="00D46524" w:rsidP="00081ED2">
      <w:pPr>
        <w:rPr>
          <w:rFonts w:hint="eastAsia"/>
        </w:rPr>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1028700</wp:posOffset>
                </wp:positionH>
                <wp:positionV relativeFrom="paragraph">
                  <wp:posOffset>99060</wp:posOffset>
                </wp:positionV>
                <wp:extent cx="0" cy="8915400"/>
                <wp:effectExtent l="6350" t="8890" r="12700" b="10160"/>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15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DC233" id="Line 77" o:spid="_x0000_s1026" style="position:absolute;left:0;text-align:lef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7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">
                <v:stroke dashstyle="dash"/>
              </v:line>
            </w:pict>
          </mc:Fallback>
        </mc:AlternateContent>
      </w: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D46524" w:rsidP="00081ED2">
      <w:pPr>
        <w:rPr>
          <w:rFonts w:hint="eastAsia"/>
        </w:rPr>
      </w:pP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685800</wp:posOffset>
                </wp:positionH>
                <wp:positionV relativeFrom="paragraph">
                  <wp:posOffset>297180</wp:posOffset>
                </wp:positionV>
                <wp:extent cx="342900" cy="4061460"/>
                <wp:effectExtent l="0" t="0" r="3175" b="0"/>
                <wp:wrapNone/>
                <wp:docPr id="1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1ED2" w:rsidRDefault="00081ED2" w:rsidP="00081ED2">
                            <w:pPr>
                              <w:jc w:val="right"/>
                              <w:rPr>
                                <w:rFonts w:hint="eastAsia"/>
                              </w:rPr>
                            </w:pPr>
                            <w:r>
                              <w:rPr>
                                <w:rFonts w:hint="eastAsia"/>
                              </w:rPr>
                              <w:t>装</w:t>
                            </w: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r>
                              <w:rPr>
                                <w:rFonts w:hint="eastAsia"/>
                              </w:rPr>
                              <w:t>订</w:t>
                            </w: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r>
                              <w:rPr>
                                <w:rFonts w:hint="eastAsia"/>
                              </w:rPr>
                              <w:t>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2" type="#_x0000_t202" style="position:absolute;left:0;text-align:left;margin-left:54pt;margin-top:23.4pt;width:27pt;height:3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" stroked="f">
                <v:textbox>
                  <w:txbxContent>
                    <w:p w:rsidR="00081ED2" w:rsidRDefault="00081ED2" w:rsidP="00081ED2">
                      <w:pPr>
                        <w:jc w:val="right"/>
                        <w:rPr>
                          <w:rFonts w:hint="eastAsia"/>
                        </w:rPr>
                      </w:pPr>
                      <w:r>
                        <w:rPr>
                          <w:rFonts w:hint="eastAsia"/>
                        </w:rPr>
                        <w:t>装</w:t>
                      </w: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r>
                        <w:rPr>
                          <w:rFonts w:hint="eastAsia"/>
                        </w:rPr>
                        <w:t>订</w:t>
                      </w: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p>
                    <w:p w:rsidR="00081ED2" w:rsidRDefault="00081ED2" w:rsidP="00081ED2">
                      <w:pPr>
                        <w:jc w:val="right"/>
                        <w:rPr>
                          <w:rFonts w:hint="eastAsia"/>
                        </w:rPr>
                      </w:pPr>
                      <w:r>
                        <w:rPr>
                          <w:rFonts w:hint="eastAsia"/>
                        </w:rPr>
                        <w:t>线</w:t>
                      </w:r>
                    </w:p>
                  </w:txbxContent>
                </v:textbox>
              </v:shape>
            </w:pict>
          </mc:Fallback>
        </mc:AlternateContent>
      </w:r>
    </w:p>
    <w:p w:rsidR="00081ED2" w:rsidRDefault="00081ED2" w:rsidP="00081ED2">
      <w:pPr>
        <w:rPr>
          <w:rFonts w:hint="eastAsia"/>
        </w:rPr>
      </w:pPr>
    </w:p>
    <w:p w:rsidR="00081ED2" w:rsidRDefault="00081ED2" w:rsidP="00081ED2">
      <w:pPr>
        <w:rPr>
          <w:rFonts w:hint="eastAsia"/>
        </w:rPr>
      </w:pPr>
    </w:p>
    <w:p w:rsidR="00081ED2" w:rsidRPr="00E94841" w:rsidRDefault="00081ED2" w:rsidP="00081ED2">
      <w:pPr>
        <w:rPr>
          <w:rFonts w:hint="eastAsia"/>
        </w:rPr>
      </w:pPr>
    </w:p>
    <w:p w:rsidR="00081ED2" w:rsidRDefault="00D46524" w:rsidP="00081ED2">
      <w:pPr>
        <w:rPr>
          <w:rFonts w:hint="eastAsia"/>
        </w:rPr>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0</wp:posOffset>
                </wp:positionV>
                <wp:extent cx="342900" cy="5646420"/>
                <wp:effectExtent l="6350" t="6985" r="12700" b="13970"/>
                <wp:wrapNone/>
                <wp:docPr id="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646420"/>
                        </a:xfrm>
                        <a:prstGeom prst="rect">
                          <a:avLst/>
                        </a:prstGeom>
                        <a:solidFill>
                          <a:srgbClr val="FFFFFF"/>
                        </a:solidFill>
                        <a:ln w="9525">
                          <a:solidFill>
                            <a:srgbClr val="000000"/>
                          </a:solidFill>
                          <a:prstDash val="dash"/>
                          <a:miter lim="800000"/>
                          <a:headEnd/>
                          <a:tailEnd/>
                        </a:ln>
                      </wps:spPr>
                      <wps:txbx>
                        <w:txbxContent>
                          <w:p w:rsidR="00081ED2" w:rsidRDefault="00081ED2" w:rsidP="00081ED2">
                            <w:pPr>
                              <w:rPr>
                                <w:rFonts w:hint="eastAsia"/>
                              </w:rPr>
                            </w:pPr>
                            <w:r>
                              <w:rPr>
                                <w:rFonts w:hint="eastAsia"/>
                              </w:rPr>
                              <w:t>学校名称：</w:t>
                            </w:r>
                            <w:r>
                              <w:rPr>
                                <w:rFonts w:hint="eastAsia"/>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18pt;margin-top:0;width:27pt;height:44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">
                <v:stroke dashstyle="dash"/>
                <v:textbox style="layout-flow:vertical;mso-layout-flow-alt:bottom-to-top">
                  <w:txbxContent>
                    <w:p w:rsidR="00081ED2" w:rsidRDefault="00081ED2" w:rsidP="00081ED2">
                      <w:pPr>
                        <w:rPr>
                          <w:rFonts w:hint="eastAsia"/>
                        </w:rPr>
                      </w:pPr>
                      <w:r>
                        <w:rPr>
                          <w:rFonts w:hint="eastAsia"/>
                        </w:rPr>
                        <w:t>学校名称：</w:t>
                      </w:r>
                      <w:r>
                        <w:rPr>
                          <w:rFonts w:hint="eastAsia"/>
                        </w:rPr>
                        <w:t xml:space="preserve">                                              </w:t>
                      </w:r>
                    </w:p>
                  </w:txbxContent>
                </v:textbox>
              </v:shape>
            </w:pict>
          </mc:Fallback>
        </mc:AlternateContent>
      </w: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081ED2" w:rsidRDefault="00081ED2" w:rsidP="00081ED2">
      <w:pPr>
        <w:rPr>
          <w:rFonts w:hint="eastAsia"/>
        </w:rPr>
      </w:pPr>
    </w:p>
    <w:p w:rsidR="009F6F01" w:rsidRDefault="009F6F01" w:rsidP="00E21E9D"/>
    <w:p w:rsidR="00081ED2" w:rsidRDefault="00081ED2" w:rsidP="00E21E9D"/>
    <w:p w:rsidR="0053740D" w:rsidRDefault="0053740D" w:rsidP="00E21E9D">
      <w:pPr>
        <w:rPr>
          <w:rFonts w:hint="eastAsia"/>
        </w:rPr>
      </w:pPr>
    </w:p>
    <w:tbl>
      <w:tblPr>
        <w:tblpPr w:leftFromText="180" w:rightFromText="180" w:vertAnchor="text" w:horzAnchor="page" w:tblpX="2233" w:tblpY="158"/>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000" w:firstRow="0" w:lastRow="0" w:firstColumn="0" w:lastColumn="0" w:noHBand="0" w:noVBand="0"/>
      </w:tblPr>
      <w:tblGrid>
        <w:gridCol w:w="12240"/>
        <w:gridCol w:w="648"/>
        <w:gridCol w:w="4474"/>
        <w:gridCol w:w="1250"/>
        <w:gridCol w:w="1757"/>
      </w:tblGrid>
      <w:tr w:rsidR="0028608B" w:rsidRPr="000C0E47" w:rsidTr="00177E9C">
        <w:tblPrEx>
          <w:tblCellMar>
            <w:top w:w="0" w:type="dxa"/>
            <w:bottom w:w="0" w:type="dxa"/>
          </w:tblCellMar>
        </w:tblPrEx>
        <w:trPr>
          <w:trHeight w:val="12303"/>
        </w:trPr>
        <w:tc>
          <w:tcPr>
            <w:tcW w:w="12240" w:type="dxa"/>
            <w:tcBorders>
              <w:top w:val="single" w:sz="12" w:space="0" w:color="auto"/>
              <w:left w:val="single" w:sz="12" w:space="0" w:color="auto"/>
              <w:bottom w:val="nil"/>
              <w:right w:val="single" w:sz="4" w:space="0" w:color="auto"/>
            </w:tcBorders>
            <w:vAlign w:val="center"/>
          </w:tcPr>
          <w:p w:rsidR="00364BDC" w:rsidRPr="00364BDC" w:rsidRDefault="00364BDC" w:rsidP="00364BDC">
            <w:pPr>
              <w:rPr>
                <w:rFonts w:ascii="宋体" w:hAnsi="宋体" w:hint="eastAsia"/>
              </w:rPr>
            </w:pPr>
            <w:r w:rsidRPr="00364BDC">
              <w:rPr>
                <w:rFonts w:ascii="宋体" w:hAnsi="宋体" w:hint="eastAsia"/>
              </w:rPr>
              <w:lastRenderedPageBreak/>
              <w:t>/*定位巡线*/</w:t>
            </w:r>
          </w:p>
          <w:p w:rsidR="00364BDC" w:rsidRPr="00364BDC" w:rsidRDefault="00364BDC" w:rsidP="00364BDC">
            <w:pPr>
              <w:rPr>
                <w:rFonts w:ascii="宋体" w:hAnsi="宋体"/>
              </w:rPr>
            </w:pPr>
            <w:r w:rsidRPr="00364BDC">
              <w:rPr>
                <w:rFonts w:ascii="宋体" w:hAnsi="宋体"/>
              </w:rPr>
              <w:t>void locatetrack(int defvalA){</w:t>
            </w:r>
            <w:r w:rsidRPr="00364BDC">
              <w:rPr>
                <w:rFonts w:ascii="宋体" w:hAnsi="宋体"/>
              </w:rPr>
              <w:tab/>
            </w:r>
          </w:p>
          <w:p w:rsidR="00364BDC" w:rsidRPr="00364BDC" w:rsidRDefault="00364BDC" w:rsidP="00364BDC">
            <w:pPr>
              <w:rPr>
                <w:rFonts w:ascii="宋体" w:hAnsi="宋体"/>
              </w:rPr>
            </w:pPr>
            <w:r w:rsidRPr="00364BDC">
              <w:rPr>
                <w:rFonts w:ascii="宋体" w:hAnsi="宋体"/>
              </w:rPr>
              <w:tab/>
              <w:t>attachInterrupt(3, encoder, CHANGE);</w:t>
            </w:r>
            <w:r w:rsidRPr="00364BDC">
              <w:rPr>
                <w:rFonts w:ascii="宋体" w:hAnsi="宋体"/>
              </w:rPr>
              <w:tab/>
              <w:t xml:space="preserve">  </w:t>
            </w:r>
          </w:p>
          <w:p w:rsidR="00364BDC" w:rsidRPr="00364BDC" w:rsidRDefault="00364BDC" w:rsidP="00364BDC">
            <w:pPr>
              <w:rPr>
                <w:rFonts w:ascii="宋体" w:hAnsi="宋体"/>
              </w:rPr>
            </w:pPr>
            <w:r w:rsidRPr="00364BDC">
              <w:rPr>
                <w:rFonts w:ascii="宋体" w:hAnsi="宋体"/>
              </w:rPr>
              <w:tab/>
              <w:t xml:space="preserve">while(valA!=defvalA){ </w:t>
            </w:r>
          </w:p>
          <w:p w:rsidR="00364BDC" w:rsidRPr="00364BDC" w:rsidRDefault="00364BDC" w:rsidP="00364BDC">
            <w:pPr>
              <w:rPr>
                <w:rFonts w:ascii="宋体" w:hAnsi="宋体"/>
              </w:rPr>
            </w:pPr>
            <w:r w:rsidRPr="00364BDC">
              <w:rPr>
                <w:rFonts w:ascii="宋体" w:hAnsi="宋体"/>
              </w:rPr>
              <w:t xml:space="preserve">        bmreadsensor();</w:t>
            </w:r>
          </w:p>
          <w:p w:rsidR="00364BDC" w:rsidRPr="00364BDC" w:rsidRDefault="00364BDC" w:rsidP="00364BDC">
            <w:pPr>
              <w:rPr>
                <w:rFonts w:ascii="宋体" w:hAnsi="宋体"/>
              </w:rPr>
            </w:pPr>
            <w:r w:rsidRPr="00364BDC">
              <w:rPr>
                <w:rFonts w:ascii="宋体" w:hAnsi="宋体"/>
              </w:rPr>
              <w:tab/>
            </w:r>
            <w:r w:rsidRPr="00364BDC">
              <w:rPr>
                <w:rFonts w:ascii="宋体" w:hAnsi="宋体"/>
              </w:rPr>
              <w:tab/>
              <w:t>if(S2==LOW &amp;&amp; S3==HIGH )</w:t>
            </w:r>
          </w:p>
          <w:p w:rsidR="00364BDC" w:rsidRPr="00364BDC" w:rsidRDefault="00364BDC" w:rsidP="00364BDC">
            <w:pPr>
              <w:rPr>
                <w:rFonts w:ascii="宋体" w:hAnsi="宋体"/>
              </w:rPr>
            </w:pPr>
            <w:r w:rsidRPr="00364BDC">
              <w:rPr>
                <w:rFonts w:ascii="宋体" w:hAnsi="宋体"/>
              </w:rPr>
              <w:tab/>
            </w:r>
            <w:r w:rsidRPr="00364BDC">
              <w:rPr>
                <w:rFonts w:ascii="宋体" w:hAnsi="宋体"/>
              </w:rPr>
              <w:tab/>
              <w:t>{</w:t>
            </w:r>
            <w:r w:rsidRPr="00364BDC">
              <w:rPr>
                <w:rFonts w:ascii="宋体" w:hAnsi="宋体"/>
              </w:rPr>
              <w:tab/>
            </w:r>
            <w:r w:rsidRPr="00364BDC">
              <w:rPr>
                <w:rFonts w:ascii="宋体" w:hAnsi="宋体"/>
              </w:rPr>
              <w:tab/>
            </w:r>
          </w:p>
          <w:p w:rsidR="00364BDC" w:rsidRPr="00364BDC" w:rsidRDefault="00364BDC" w:rsidP="00364BDC">
            <w:pPr>
              <w:rPr>
                <w:rFonts w:ascii="宋体" w:hAnsi="宋体"/>
              </w:rPr>
            </w:pPr>
            <w:r w:rsidRPr="00364BDC">
              <w:rPr>
                <w:rFonts w:ascii="宋体" w:hAnsi="宋体"/>
              </w:rPr>
              <w:tab/>
            </w:r>
            <w:r w:rsidRPr="00364BDC">
              <w:rPr>
                <w:rFonts w:ascii="宋体" w:hAnsi="宋体"/>
              </w:rPr>
              <w:tab/>
            </w:r>
            <w:r w:rsidRPr="00364BDC">
              <w:rPr>
                <w:rFonts w:ascii="宋体" w:hAnsi="宋体"/>
              </w:rPr>
              <w:tab/>
              <w:t>foreward(60);</w:t>
            </w:r>
          </w:p>
          <w:p w:rsidR="00364BDC" w:rsidRPr="00364BDC" w:rsidRDefault="00364BDC" w:rsidP="00364BDC">
            <w:pPr>
              <w:rPr>
                <w:rFonts w:ascii="宋体" w:hAnsi="宋体"/>
              </w:rPr>
            </w:pPr>
            <w:r w:rsidRPr="00364BDC">
              <w:rPr>
                <w:rFonts w:ascii="宋体" w:hAnsi="宋体"/>
              </w:rPr>
              <w:tab/>
            </w:r>
            <w:r w:rsidRPr="00364BDC">
              <w:rPr>
                <w:rFonts w:ascii="宋体" w:hAnsi="宋体"/>
              </w:rPr>
              <w:tab/>
              <w:t>}else</w:t>
            </w:r>
          </w:p>
          <w:p w:rsidR="00364BDC" w:rsidRPr="00364BDC" w:rsidRDefault="00364BDC" w:rsidP="00364BDC">
            <w:pPr>
              <w:rPr>
                <w:rFonts w:ascii="宋体" w:hAnsi="宋体"/>
              </w:rPr>
            </w:pPr>
            <w:r w:rsidRPr="00364BDC">
              <w:rPr>
                <w:rFonts w:ascii="宋体" w:hAnsi="宋体"/>
              </w:rPr>
              <w:tab/>
            </w:r>
            <w:r w:rsidRPr="00364BDC">
              <w:rPr>
                <w:rFonts w:ascii="宋体" w:hAnsi="宋体"/>
              </w:rPr>
              <w:tab/>
              <w:t>if(S2==LOW &amp;&amp; S3==LOW )</w:t>
            </w:r>
          </w:p>
          <w:p w:rsidR="00364BDC" w:rsidRPr="00364BDC" w:rsidRDefault="00364BDC" w:rsidP="00364BDC">
            <w:pPr>
              <w:rPr>
                <w:rFonts w:ascii="宋体" w:hAnsi="宋体"/>
              </w:rPr>
            </w:pPr>
            <w:r w:rsidRPr="00364BDC">
              <w:rPr>
                <w:rFonts w:ascii="宋体" w:hAnsi="宋体"/>
              </w:rPr>
              <w:tab/>
            </w:r>
            <w:r w:rsidRPr="00364BDC">
              <w:rPr>
                <w:rFonts w:ascii="宋体" w:hAnsi="宋体"/>
              </w:rPr>
              <w:tab/>
              <w:t>{</w:t>
            </w:r>
            <w:r w:rsidRPr="00364BDC">
              <w:rPr>
                <w:rFonts w:ascii="宋体" w:hAnsi="宋体"/>
              </w:rPr>
              <w:tab/>
            </w:r>
            <w:r w:rsidRPr="00364BDC">
              <w:rPr>
                <w:rFonts w:ascii="宋体" w:hAnsi="宋体"/>
              </w:rPr>
              <w:tab/>
            </w:r>
          </w:p>
          <w:p w:rsidR="00364BDC" w:rsidRPr="00364BDC" w:rsidRDefault="00364BDC" w:rsidP="00364BDC">
            <w:pPr>
              <w:rPr>
                <w:rFonts w:ascii="宋体" w:hAnsi="宋体"/>
              </w:rPr>
            </w:pPr>
            <w:r w:rsidRPr="00364BDC">
              <w:rPr>
                <w:rFonts w:ascii="宋体" w:hAnsi="宋体"/>
              </w:rPr>
              <w:tab/>
            </w:r>
            <w:r w:rsidRPr="00364BDC">
              <w:rPr>
                <w:rFonts w:ascii="宋体" w:hAnsi="宋体"/>
              </w:rPr>
              <w:tab/>
            </w:r>
            <w:r w:rsidRPr="00364BDC">
              <w:rPr>
                <w:rFonts w:ascii="宋体" w:hAnsi="宋体"/>
              </w:rPr>
              <w:tab/>
              <w:t>go(100,20);</w:t>
            </w:r>
          </w:p>
          <w:p w:rsidR="00364BDC" w:rsidRPr="00364BDC" w:rsidRDefault="00364BDC" w:rsidP="00364BDC">
            <w:pPr>
              <w:rPr>
                <w:rFonts w:ascii="宋体" w:hAnsi="宋体"/>
              </w:rPr>
            </w:pPr>
            <w:r w:rsidRPr="00364BDC">
              <w:rPr>
                <w:rFonts w:ascii="宋体" w:hAnsi="宋体"/>
              </w:rPr>
              <w:tab/>
            </w:r>
            <w:r w:rsidRPr="00364BDC">
              <w:rPr>
                <w:rFonts w:ascii="宋体" w:hAnsi="宋体"/>
              </w:rPr>
              <w:tab/>
              <w:t>}else</w:t>
            </w:r>
          </w:p>
          <w:p w:rsidR="00364BDC" w:rsidRPr="00364BDC" w:rsidRDefault="00364BDC" w:rsidP="00364BDC">
            <w:pPr>
              <w:rPr>
                <w:rFonts w:ascii="宋体" w:hAnsi="宋体"/>
              </w:rPr>
            </w:pPr>
            <w:r w:rsidRPr="00364BDC">
              <w:rPr>
                <w:rFonts w:ascii="宋体" w:hAnsi="宋体"/>
              </w:rPr>
              <w:tab/>
            </w:r>
            <w:r w:rsidRPr="00364BDC">
              <w:rPr>
                <w:rFonts w:ascii="宋体" w:hAnsi="宋体"/>
              </w:rPr>
              <w:tab/>
              <w:t>if(S2==HIGH &amp;&amp; S3==HIGH )</w:t>
            </w:r>
          </w:p>
          <w:p w:rsidR="00364BDC" w:rsidRPr="00364BDC" w:rsidRDefault="00364BDC" w:rsidP="00364BDC">
            <w:pPr>
              <w:rPr>
                <w:rFonts w:ascii="宋体" w:hAnsi="宋体"/>
              </w:rPr>
            </w:pPr>
            <w:r w:rsidRPr="00364BDC">
              <w:rPr>
                <w:rFonts w:ascii="宋体" w:hAnsi="宋体"/>
              </w:rPr>
              <w:tab/>
            </w:r>
            <w:r w:rsidRPr="00364BDC">
              <w:rPr>
                <w:rFonts w:ascii="宋体" w:hAnsi="宋体"/>
              </w:rPr>
              <w:tab/>
              <w:t>{</w:t>
            </w:r>
            <w:r w:rsidRPr="00364BDC">
              <w:rPr>
                <w:rFonts w:ascii="宋体" w:hAnsi="宋体"/>
              </w:rPr>
              <w:tab/>
            </w:r>
            <w:r w:rsidRPr="00364BDC">
              <w:rPr>
                <w:rFonts w:ascii="宋体" w:hAnsi="宋体"/>
              </w:rPr>
              <w:tab/>
            </w:r>
          </w:p>
          <w:p w:rsidR="00364BDC" w:rsidRPr="00364BDC" w:rsidRDefault="00364BDC" w:rsidP="00364BDC">
            <w:pPr>
              <w:rPr>
                <w:rFonts w:ascii="宋体" w:hAnsi="宋体"/>
              </w:rPr>
            </w:pPr>
            <w:r w:rsidRPr="00364BDC">
              <w:rPr>
                <w:rFonts w:ascii="宋体" w:hAnsi="宋体"/>
              </w:rPr>
              <w:tab/>
            </w:r>
            <w:r w:rsidRPr="00364BDC">
              <w:rPr>
                <w:rFonts w:ascii="宋体" w:hAnsi="宋体"/>
              </w:rPr>
              <w:tab/>
            </w:r>
            <w:r w:rsidRPr="00364BDC">
              <w:rPr>
                <w:rFonts w:ascii="宋体" w:hAnsi="宋体"/>
              </w:rPr>
              <w:tab/>
              <w:t>go(20,100);</w:t>
            </w:r>
          </w:p>
          <w:p w:rsidR="00364BDC" w:rsidRPr="00364BDC" w:rsidRDefault="00364BDC" w:rsidP="00364BDC">
            <w:pPr>
              <w:rPr>
                <w:rFonts w:ascii="宋体" w:hAnsi="宋体"/>
              </w:rPr>
            </w:pPr>
            <w:r w:rsidRPr="00364BDC">
              <w:rPr>
                <w:rFonts w:ascii="宋体" w:hAnsi="宋体"/>
              </w:rPr>
              <w:tab/>
            </w:r>
            <w:r w:rsidRPr="00364BDC">
              <w:rPr>
                <w:rFonts w:ascii="宋体" w:hAnsi="宋体"/>
              </w:rPr>
              <w:tab/>
              <w:t>}</w:t>
            </w:r>
          </w:p>
          <w:p w:rsidR="00364BDC" w:rsidRPr="00364BDC" w:rsidRDefault="00364BDC" w:rsidP="00364BDC">
            <w:pPr>
              <w:rPr>
                <w:rFonts w:ascii="宋体" w:hAnsi="宋体"/>
              </w:rPr>
            </w:pPr>
            <w:r w:rsidRPr="00364BDC">
              <w:rPr>
                <w:rFonts w:ascii="宋体" w:hAnsi="宋体"/>
              </w:rPr>
              <w:tab/>
              <w:t>}</w:t>
            </w:r>
          </w:p>
          <w:p w:rsidR="00364BDC" w:rsidRPr="00364BDC" w:rsidRDefault="00364BDC" w:rsidP="00364BDC">
            <w:pPr>
              <w:rPr>
                <w:rFonts w:ascii="宋体" w:hAnsi="宋体"/>
              </w:rPr>
            </w:pPr>
            <w:r w:rsidRPr="00364BDC">
              <w:rPr>
                <w:rFonts w:ascii="宋体" w:hAnsi="宋体"/>
              </w:rPr>
              <w:tab/>
              <w:t>detachInterrupt(3);</w:t>
            </w:r>
          </w:p>
          <w:p w:rsidR="00364BDC" w:rsidRPr="00364BDC" w:rsidRDefault="00364BDC" w:rsidP="00364BDC">
            <w:pPr>
              <w:rPr>
                <w:rFonts w:ascii="宋体" w:hAnsi="宋体"/>
              </w:rPr>
            </w:pPr>
            <w:r w:rsidRPr="00364BDC">
              <w:rPr>
                <w:rFonts w:ascii="宋体" w:hAnsi="宋体"/>
              </w:rPr>
              <w:t xml:space="preserve">    valA=0;</w:t>
            </w:r>
          </w:p>
          <w:p w:rsidR="00364BDC" w:rsidRPr="00364BDC" w:rsidRDefault="00364BDC" w:rsidP="00364BDC">
            <w:pPr>
              <w:rPr>
                <w:rFonts w:ascii="宋体" w:hAnsi="宋体"/>
              </w:rPr>
            </w:pPr>
            <w:r w:rsidRPr="00364BDC">
              <w:rPr>
                <w:rFonts w:ascii="宋体" w:hAnsi="宋体"/>
              </w:rPr>
              <w:t xml:space="preserve">    return;</w:t>
            </w:r>
          </w:p>
          <w:p w:rsidR="0028608B" w:rsidRDefault="00364BDC" w:rsidP="00364BDC">
            <w:pPr>
              <w:rPr>
                <w:rFonts w:ascii="宋体" w:hAnsi="宋体"/>
              </w:rPr>
            </w:pPr>
            <w:r w:rsidRPr="00364BDC">
              <w:rPr>
                <w:rFonts w:ascii="宋体" w:hAnsi="宋体"/>
              </w:rPr>
              <w:t>}</w:t>
            </w:r>
          </w:p>
          <w:p w:rsidR="00EC6240" w:rsidRDefault="00EC6240" w:rsidP="00364BDC">
            <w:pPr>
              <w:rPr>
                <w:rFonts w:ascii="宋体" w:hAnsi="宋体" w:hint="eastAsia"/>
              </w:rPr>
            </w:pPr>
          </w:p>
          <w:p w:rsidR="00EC6240" w:rsidRPr="00EC6240" w:rsidRDefault="00EC6240" w:rsidP="00EC6240">
            <w:pPr>
              <w:rPr>
                <w:rFonts w:ascii="宋体" w:hAnsi="宋体" w:hint="eastAsia"/>
              </w:rPr>
            </w:pPr>
            <w:r w:rsidRPr="00EC6240">
              <w:rPr>
                <w:rFonts w:ascii="宋体" w:hAnsi="宋体" w:hint="eastAsia"/>
              </w:rPr>
              <w:t>/*编码器后退*/</w:t>
            </w:r>
          </w:p>
          <w:p w:rsidR="00EC6240" w:rsidRPr="00EC6240" w:rsidRDefault="00EC6240" w:rsidP="00EC6240">
            <w:pPr>
              <w:rPr>
                <w:rFonts w:ascii="宋体" w:hAnsi="宋体"/>
              </w:rPr>
            </w:pPr>
            <w:r w:rsidRPr="00EC6240">
              <w:rPr>
                <w:rFonts w:ascii="宋体" w:hAnsi="宋体"/>
              </w:rPr>
              <w:t>void bmback(int defvalA){</w:t>
            </w:r>
            <w:r w:rsidRPr="00EC6240">
              <w:rPr>
                <w:rFonts w:ascii="宋体" w:hAnsi="宋体"/>
              </w:rPr>
              <w:tab/>
              <w:t xml:space="preserve">    </w:t>
            </w:r>
          </w:p>
          <w:p w:rsidR="00EC6240" w:rsidRPr="00EC6240" w:rsidRDefault="00EC6240" w:rsidP="00EC6240">
            <w:pPr>
              <w:rPr>
                <w:rFonts w:ascii="宋体" w:hAnsi="宋体"/>
              </w:rPr>
            </w:pPr>
            <w:r w:rsidRPr="00EC6240">
              <w:rPr>
                <w:rFonts w:ascii="宋体" w:hAnsi="宋体"/>
              </w:rPr>
              <w:tab/>
              <w:t>attachInterrupt(3, encoder, CHANGE);</w:t>
            </w:r>
            <w:r w:rsidRPr="00EC6240">
              <w:rPr>
                <w:rFonts w:ascii="宋体" w:hAnsi="宋体"/>
              </w:rPr>
              <w:tab/>
              <w:t xml:space="preserve">  </w:t>
            </w:r>
          </w:p>
          <w:p w:rsidR="00EC6240" w:rsidRPr="00EC6240" w:rsidRDefault="00EC6240" w:rsidP="00EC6240">
            <w:pPr>
              <w:rPr>
                <w:rFonts w:ascii="宋体" w:hAnsi="宋体"/>
              </w:rPr>
            </w:pPr>
            <w:r w:rsidRPr="00EC6240">
              <w:rPr>
                <w:rFonts w:ascii="宋体" w:hAnsi="宋体"/>
              </w:rPr>
              <w:tab/>
              <w:t>while(valA!=defvalA){</w:t>
            </w:r>
          </w:p>
          <w:p w:rsidR="00EC6240" w:rsidRPr="00EC6240" w:rsidRDefault="00EC6240" w:rsidP="00EC6240">
            <w:pPr>
              <w:rPr>
                <w:rFonts w:ascii="宋体" w:hAnsi="宋体"/>
              </w:rPr>
            </w:pPr>
            <w:r w:rsidRPr="00EC6240">
              <w:rPr>
                <w:rFonts w:ascii="宋体" w:hAnsi="宋体"/>
              </w:rPr>
              <w:tab/>
            </w:r>
            <w:r w:rsidRPr="00EC6240">
              <w:rPr>
                <w:rFonts w:ascii="宋体" w:hAnsi="宋体"/>
              </w:rPr>
              <w:tab/>
              <w:t>backward(80,80);</w:t>
            </w:r>
          </w:p>
          <w:p w:rsidR="00EC6240" w:rsidRPr="00EC6240" w:rsidRDefault="00EC6240" w:rsidP="00EC6240">
            <w:pPr>
              <w:rPr>
                <w:rFonts w:ascii="宋体" w:hAnsi="宋体"/>
              </w:rPr>
            </w:pPr>
            <w:r w:rsidRPr="00EC6240">
              <w:rPr>
                <w:rFonts w:ascii="宋体" w:hAnsi="宋体"/>
              </w:rPr>
              <w:tab/>
              <w:t>}</w:t>
            </w:r>
          </w:p>
          <w:p w:rsidR="00EC6240" w:rsidRPr="00EC6240" w:rsidRDefault="00EC6240" w:rsidP="00EC6240">
            <w:pPr>
              <w:rPr>
                <w:rFonts w:ascii="宋体" w:hAnsi="宋体"/>
              </w:rPr>
            </w:pPr>
            <w:r w:rsidRPr="00EC6240">
              <w:rPr>
                <w:rFonts w:ascii="宋体" w:hAnsi="宋体"/>
              </w:rPr>
              <w:tab/>
              <w:t>detachInterrupt(3);</w:t>
            </w:r>
          </w:p>
          <w:p w:rsidR="00EC6240" w:rsidRPr="00EC6240" w:rsidRDefault="00EC6240" w:rsidP="00EC6240">
            <w:pPr>
              <w:rPr>
                <w:rFonts w:ascii="宋体" w:hAnsi="宋体"/>
              </w:rPr>
            </w:pPr>
            <w:r w:rsidRPr="00EC6240">
              <w:rPr>
                <w:rFonts w:ascii="宋体" w:hAnsi="宋体"/>
              </w:rPr>
              <w:t xml:space="preserve">  valA=0;</w:t>
            </w:r>
          </w:p>
          <w:p w:rsidR="00EC6240" w:rsidRPr="00EC6240" w:rsidRDefault="00EC6240" w:rsidP="00EC6240">
            <w:pPr>
              <w:rPr>
                <w:rFonts w:ascii="宋体" w:hAnsi="宋体"/>
              </w:rPr>
            </w:pPr>
            <w:r w:rsidRPr="00EC6240">
              <w:rPr>
                <w:rFonts w:ascii="宋体" w:hAnsi="宋体"/>
              </w:rPr>
              <w:t xml:space="preserve">  return;</w:t>
            </w:r>
          </w:p>
          <w:p w:rsidR="00EC6240" w:rsidRDefault="00EC6240" w:rsidP="00EC6240">
            <w:pPr>
              <w:rPr>
                <w:rFonts w:ascii="宋体" w:hAnsi="宋体"/>
              </w:rPr>
            </w:pPr>
            <w:r w:rsidRPr="00EC6240">
              <w:rPr>
                <w:rFonts w:ascii="宋体" w:hAnsi="宋体"/>
              </w:rPr>
              <w:t>}</w:t>
            </w:r>
          </w:p>
          <w:p w:rsidR="00EC6240" w:rsidRDefault="00EC6240" w:rsidP="00EC6240">
            <w:pPr>
              <w:rPr>
                <w:rFonts w:ascii="宋体" w:hAnsi="宋体" w:hint="eastAsia"/>
              </w:rPr>
            </w:pPr>
          </w:p>
          <w:p w:rsidR="00364BDC" w:rsidRPr="00364BDC" w:rsidRDefault="00364BDC" w:rsidP="00364BDC">
            <w:pPr>
              <w:rPr>
                <w:rFonts w:ascii="宋体" w:hAnsi="宋体" w:hint="eastAsia"/>
              </w:rPr>
            </w:pPr>
            <w:r w:rsidRPr="00364BDC">
              <w:rPr>
                <w:rFonts w:ascii="宋体" w:hAnsi="宋体" w:hint="eastAsia"/>
              </w:rPr>
              <w:t>/*中断函数——编码器*/</w:t>
            </w:r>
          </w:p>
          <w:p w:rsidR="00364BDC" w:rsidRPr="00364BDC" w:rsidRDefault="00364BDC" w:rsidP="00364BDC">
            <w:pPr>
              <w:rPr>
                <w:rFonts w:ascii="宋体" w:hAnsi="宋体"/>
              </w:rPr>
            </w:pPr>
            <w:r w:rsidRPr="00364BDC">
              <w:rPr>
                <w:rFonts w:ascii="宋体" w:hAnsi="宋体"/>
              </w:rPr>
              <w:t>void encoder(){</w:t>
            </w:r>
          </w:p>
          <w:p w:rsidR="00364BDC" w:rsidRPr="00364BDC" w:rsidRDefault="00364BDC" w:rsidP="00364BDC">
            <w:pPr>
              <w:rPr>
                <w:rFonts w:ascii="宋体" w:hAnsi="宋体"/>
              </w:rPr>
            </w:pPr>
            <w:r w:rsidRPr="00364BDC">
              <w:rPr>
                <w:rFonts w:ascii="宋体" w:hAnsi="宋体"/>
              </w:rPr>
              <w:t xml:space="preserve">  valA++;</w:t>
            </w:r>
          </w:p>
          <w:p w:rsidR="00364BDC" w:rsidRDefault="00364BDC" w:rsidP="00364BDC">
            <w:pPr>
              <w:rPr>
                <w:rFonts w:ascii="宋体" w:hAnsi="宋体"/>
              </w:rPr>
            </w:pPr>
            <w:r w:rsidRPr="00364BDC">
              <w:rPr>
                <w:rFonts w:ascii="宋体" w:hAnsi="宋体"/>
              </w:rPr>
              <w:t>}</w:t>
            </w:r>
          </w:p>
          <w:p w:rsidR="00EC6240" w:rsidRPr="00FA10DF" w:rsidRDefault="00EC6240" w:rsidP="00EC6240">
            <w:pPr>
              <w:rPr>
                <w:rFonts w:ascii="宋体" w:hAnsi="宋体" w:hint="eastAsia"/>
              </w:rPr>
            </w:pPr>
          </w:p>
        </w:tc>
        <w:tc>
          <w:tcPr>
            <w:tcW w:w="8129" w:type="dxa"/>
            <w:gridSpan w:val="4"/>
            <w:tcBorders>
              <w:top w:val="single" w:sz="12" w:space="0" w:color="auto"/>
              <w:left w:val="single" w:sz="4" w:space="0" w:color="auto"/>
              <w:bottom w:val="nil"/>
              <w:right w:val="single" w:sz="12" w:space="0" w:color="auto"/>
            </w:tcBorders>
          </w:tcPr>
          <w:p w:rsidR="0028608B" w:rsidRDefault="0028608B" w:rsidP="00177E9C">
            <w:pPr>
              <w:jc w:val="center"/>
              <w:rPr>
                <w:rFonts w:ascii="仿宋_GB2312" w:eastAsia="仿宋_GB2312" w:hAnsi="宋体"/>
                <w:sz w:val="28"/>
                <w:szCs w:val="28"/>
              </w:rPr>
            </w:pPr>
            <w:r>
              <w:rPr>
                <w:rFonts w:ascii="仿宋_GB2312" w:eastAsia="仿宋_GB2312" w:hAnsi="宋体" w:hint="eastAsia"/>
                <w:sz w:val="28"/>
                <w:szCs w:val="28"/>
              </w:rPr>
              <w:t>关键</w:t>
            </w:r>
            <w:r>
              <w:rPr>
                <w:rFonts w:ascii="仿宋_GB2312" w:eastAsia="仿宋_GB2312" w:hAnsi="宋体"/>
                <w:sz w:val="28"/>
                <w:szCs w:val="28"/>
              </w:rPr>
              <w:t>代码</w:t>
            </w:r>
            <w:r>
              <w:rPr>
                <w:rFonts w:ascii="仿宋_GB2312" w:eastAsia="仿宋_GB2312" w:hAnsi="宋体" w:hint="eastAsia"/>
                <w:sz w:val="28"/>
                <w:szCs w:val="28"/>
              </w:rPr>
              <w:t>说明</w:t>
            </w:r>
          </w:p>
          <w:p w:rsidR="00DE72C9" w:rsidRDefault="0028608B" w:rsidP="00DE72C9">
            <w:pPr>
              <w:ind w:firstLineChars="200" w:firstLine="420"/>
              <w:jc w:val="left"/>
              <w:rPr>
                <w:rFonts w:ascii="宋体" w:hAnsi="宋体"/>
                <w:szCs w:val="21"/>
              </w:rPr>
            </w:pPr>
            <w:r w:rsidRPr="00DE72C9">
              <w:rPr>
                <w:rFonts w:ascii="宋体" w:hAnsi="宋体" w:hint="eastAsia"/>
                <w:szCs w:val="21"/>
              </w:rPr>
              <w:t>左边是</w:t>
            </w:r>
            <w:r w:rsidR="00DE72C9" w:rsidRPr="00DE72C9">
              <w:rPr>
                <w:rFonts w:ascii="宋体" w:hAnsi="宋体" w:hint="eastAsia"/>
                <w:szCs w:val="21"/>
              </w:rPr>
              <w:t>定位的代码。通过主控板</w:t>
            </w:r>
            <w:r w:rsidR="00E63631">
              <w:rPr>
                <w:rFonts w:ascii="宋体" w:hAnsi="宋体" w:hint="eastAsia"/>
                <w:szCs w:val="21"/>
              </w:rPr>
              <w:t>M</w:t>
            </w:r>
            <w:r w:rsidR="00E63631">
              <w:rPr>
                <w:rFonts w:ascii="宋体" w:hAnsi="宋体"/>
                <w:szCs w:val="21"/>
              </w:rPr>
              <w:t>ega</w:t>
            </w:r>
            <w:r w:rsidR="00E63631">
              <w:rPr>
                <w:rFonts w:ascii="宋体" w:hAnsi="宋体" w:hint="eastAsia"/>
                <w:szCs w:val="21"/>
              </w:rPr>
              <w:t>板</w:t>
            </w:r>
            <w:r w:rsidR="00DE72C9" w:rsidRPr="00DE72C9">
              <w:rPr>
                <w:rFonts w:ascii="宋体" w:hAnsi="宋体" w:hint="eastAsia"/>
                <w:szCs w:val="21"/>
              </w:rPr>
              <w:t>上的外部中断对电机编码器的脉冲信号进行计数，从而得到车子前进的</w:t>
            </w:r>
            <w:r w:rsidR="00DE72C9">
              <w:rPr>
                <w:rFonts w:ascii="宋体" w:hAnsi="宋体" w:hint="eastAsia"/>
                <w:szCs w:val="21"/>
              </w:rPr>
              <w:t>距离。在这里，因为车子直线行驶，所以只检测一边电机编码器产生的中断信号。</w:t>
            </w:r>
          </w:p>
          <w:p w:rsidR="00EC6240" w:rsidRDefault="00EC6240" w:rsidP="00EC6240">
            <w:pPr>
              <w:jc w:val="left"/>
              <w:rPr>
                <w:rFonts w:ascii="宋体" w:hAnsi="宋体" w:hint="eastAsia"/>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函数</w:t>
            </w:r>
            <w:r w:rsidRPr="00364BDC">
              <w:rPr>
                <w:rFonts w:ascii="宋体" w:hAnsi="宋体"/>
              </w:rPr>
              <w:t xml:space="preserve"> encoder()</w:t>
            </w:r>
            <w:r>
              <w:rPr>
                <w:rFonts w:ascii="宋体" w:hAnsi="宋体" w:hint="eastAsia"/>
              </w:rPr>
              <w:t>是中断函数，当编码器产生电平变化的脉冲时，程序进入中断函数，</w:t>
            </w:r>
            <w:r w:rsidRPr="00364BDC">
              <w:rPr>
                <w:rFonts w:ascii="宋体" w:hAnsi="宋体"/>
              </w:rPr>
              <w:t xml:space="preserve"> </w:t>
            </w:r>
            <w:r>
              <w:rPr>
                <w:rFonts w:ascii="宋体" w:hAnsi="宋体" w:hint="eastAsia"/>
              </w:rPr>
              <w:t>计数变量</w:t>
            </w:r>
            <w:r w:rsidRPr="00364BDC">
              <w:rPr>
                <w:rFonts w:ascii="宋体" w:hAnsi="宋体"/>
              </w:rPr>
              <w:t>valA</w:t>
            </w:r>
            <w:r w:rsidR="00516FED">
              <w:rPr>
                <w:rFonts w:ascii="宋体" w:hAnsi="宋体" w:hint="eastAsia"/>
              </w:rPr>
              <w:t>自增一。</w:t>
            </w:r>
          </w:p>
          <w:p w:rsidR="00DE72C9" w:rsidRDefault="00DE72C9" w:rsidP="00DE72C9">
            <w:pPr>
              <w:ind w:firstLineChars="200" w:firstLine="420"/>
              <w:jc w:val="left"/>
              <w:rPr>
                <w:rFonts w:ascii="宋体" w:hAnsi="宋体"/>
              </w:rPr>
            </w:pPr>
            <w:r>
              <w:rPr>
                <w:rFonts w:ascii="宋体" w:hAnsi="宋体" w:hint="eastAsia"/>
                <w:szCs w:val="21"/>
              </w:rPr>
              <w:t>在</w:t>
            </w:r>
            <w:r w:rsidR="00EC6240">
              <w:rPr>
                <w:rFonts w:ascii="宋体" w:hAnsi="宋体" w:hint="eastAsia"/>
                <w:szCs w:val="21"/>
              </w:rPr>
              <w:t>函数</w:t>
            </w:r>
            <w:r w:rsidRPr="00DE72C9">
              <w:rPr>
                <w:rFonts w:ascii="宋体" w:hAnsi="宋体"/>
                <w:szCs w:val="21"/>
              </w:rPr>
              <w:t>locatetrack</w:t>
            </w:r>
            <w:r w:rsidR="000F4111">
              <w:rPr>
                <w:rFonts w:ascii="宋体" w:hAnsi="宋体"/>
                <w:szCs w:val="21"/>
              </w:rPr>
              <w:t>(</w:t>
            </w:r>
            <w:r w:rsidR="000F4111" w:rsidRPr="00364BDC">
              <w:rPr>
                <w:rFonts w:ascii="宋体" w:hAnsi="宋体"/>
              </w:rPr>
              <w:t>int defvalA</w:t>
            </w:r>
            <w:r w:rsidR="00EC6240">
              <w:rPr>
                <w:rFonts w:ascii="宋体" w:hAnsi="宋体"/>
                <w:szCs w:val="21"/>
              </w:rPr>
              <w:t>)</w:t>
            </w:r>
            <w:r>
              <w:rPr>
                <w:rFonts w:ascii="宋体" w:hAnsi="宋体" w:hint="eastAsia"/>
                <w:szCs w:val="21"/>
              </w:rPr>
              <w:t>中，while循环内的代码是为了让车子在前进的过程中能够矫正位置，这样保证车身不产生较大的歪斜。</w:t>
            </w:r>
            <w:r w:rsidR="00651EE7">
              <w:rPr>
                <w:rFonts w:ascii="宋体" w:hAnsi="宋体" w:hint="eastAsia"/>
                <w:szCs w:val="21"/>
              </w:rPr>
              <w:t>当val</w:t>
            </w:r>
            <w:r w:rsidR="00651EE7">
              <w:rPr>
                <w:rFonts w:ascii="宋体" w:hAnsi="宋体"/>
                <w:szCs w:val="21"/>
              </w:rPr>
              <w:t>A</w:t>
            </w:r>
            <w:r w:rsidR="00651EE7">
              <w:rPr>
                <w:rFonts w:ascii="宋体" w:hAnsi="宋体" w:hint="eastAsia"/>
                <w:szCs w:val="21"/>
              </w:rPr>
              <w:t>增大到</w:t>
            </w:r>
            <w:r w:rsidR="00651EE7" w:rsidRPr="00364BDC">
              <w:rPr>
                <w:rFonts w:ascii="宋体" w:hAnsi="宋体"/>
              </w:rPr>
              <w:t xml:space="preserve"> defvalA</w:t>
            </w:r>
            <w:r w:rsidR="00651EE7">
              <w:rPr>
                <w:rFonts w:ascii="宋体" w:hAnsi="宋体" w:hint="eastAsia"/>
              </w:rPr>
              <w:t>时，循环结束，</w:t>
            </w:r>
            <w:r w:rsidR="000F4111">
              <w:rPr>
                <w:rFonts w:ascii="宋体" w:hAnsi="宋体" w:hint="eastAsia"/>
              </w:rPr>
              <w:t>这样就能实现</w:t>
            </w:r>
            <w:r w:rsidR="00651EE7">
              <w:rPr>
                <w:rFonts w:ascii="宋体" w:hAnsi="宋体" w:hint="eastAsia"/>
              </w:rPr>
              <w:t>车子向前行驶一定的圈数。</w:t>
            </w:r>
          </w:p>
          <w:p w:rsidR="000F4111" w:rsidRPr="000F4111" w:rsidRDefault="000F4111" w:rsidP="00DE72C9">
            <w:pPr>
              <w:ind w:firstLineChars="200" w:firstLine="420"/>
              <w:jc w:val="left"/>
              <w:rPr>
                <w:rFonts w:ascii="宋体" w:hAnsi="宋体" w:hint="eastAsia"/>
              </w:rPr>
            </w:pPr>
            <w:r>
              <w:rPr>
                <w:rFonts w:ascii="宋体" w:hAnsi="宋体" w:hint="eastAsia"/>
              </w:rPr>
              <w:t>函数</w:t>
            </w:r>
            <w:r w:rsidRPr="00EC6240">
              <w:rPr>
                <w:rFonts w:ascii="宋体" w:hAnsi="宋体"/>
              </w:rPr>
              <w:t>bmback(int defvalA)</w:t>
            </w:r>
            <w:r>
              <w:rPr>
                <w:rFonts w:ascii="宋体" w:hAnsi="宋体" w:hint="eastAsia"/>
              </w:rPr>
              <w:t>实现车子向后退一定的圈数，原理与</w:t>
            </w:r>
            <w:r w:rsidRPr="00DE72C9">
              <w:rPr>
                <w:rFonts w:ascii="宋体" w:hAnsi="宋体"/>
                <w:szCs w:val="21"/>
              </w:rPr>
              <w:t xml:space="preserve"> locatetrack</w:t>
            </w:r>
            <w:r>
              <w:rPr>
                <w:rFonts w:ascii="宋体" w:hAnsi="宋体"/>
                <w:szCs w:val="21"/>
              </w:rPr>
              <w:t>(</w:t>
            </w:r>
            <w:r w:rsidRPr="00364BDC">
              <w:rPr>
                <w:rFonts w:ascii="宋体" w:hAnsi="宋体"/>
              </w:rPr>
              <w:t>int defvalA</w:t>
            </w:r>
            <w:r>
              <w:rPr>
                <w:rFonts w:ascii="宋体" w:hAnsi="宋体"/>
                <w:szCs w:val="21"/>
              </w:rPr>
              <w:t>)</w:t>
            </w:r>
            <w:r>
              <w:rPr>
                <w:rFonts w:ascii="宋体" w:hAnsi="宋体" w:hint="eastAsia"/>
                <w:szCs w:val="21"/>
              </w:rPr>
              <w:t>相同，但没有车身矫直的功能。</w:t>
            </w:r>
          </w:p>
          <w:p w:rsidR="00651EE7" w:rsidRPr="00DE72C9" w:rsidRDefault="00651EE7" w:rsidP="00DE72C9">
            <w:pPr>
              <w:ind w:firstLineChars="200" w:firstLine="420"/>
              <w:jc w:val="left"/>
              <w:rPr>
                <w:rFonts w:ascii="宋体" w:hAnsi="宋体" w:hint="eastAsia"/>
                <w:szCs w:val="21"/>
              </w:rPr>
            </w:pPr>
          </w:p>
        </w:tc>
      </w:tr>
      <w:tr w:rsidR="0028608B" w:rsidRPr="000C0E47" w:rsidTr="00177E9C">
        <w:tblPrEx>
          <w:tblCellMar>
            <w:top w:w="0" w:type="dxa"/>
            <w:bottom w:w="0" w:type="dxa"/>
          </w:tblCellMar>
        </w:tblPrEx>
        <w:trPr>
          <w:trHeight w:val="504"/>
        </w:trPr>
        <w:tc>
          <w:tcPr>
            <w:tcW w:w="12888" w:type="dxa"/>
            <w:gridSpan w:val="2"/>
            <w:vMerge w:val="restart"/>
            <w:tcBorders>
              <w:top w:val="nil"/>
              <w:left w:val="single" w:sz="12" w:space="0" w:color="auto"/>
              <w:bottom w:val="single" w:sz="12" w:space="0" w:color="auto"/>
              <w:right w:val="single" w:sz="12" w:space="0" w:color="auto"/>
            </w:tcBorders>
            <w:vAlign w:val="center"/>
          </w:tcPr>
          <w:p w:rsidR="0028608B" w:rsidRPr="00EC6240" w:rsidRDefault="0028608B" w:rsidP="00177E9C">
            <w:pPr>
              <w:rPr>
                <w:rFonts w:ascii="宋体" w:hAnsi="宋体" w:hint="eastAsia"/>
              </w:rPr>
            </w:pPr>
          </w:p>
        </w:tc>
        <w:tc>
          <w:tcPr>
            <w:tcW w:w="4474" w:type="dxa"/>
            <w:tcBorders>
              <w:top w:val="single" w:sz="12" w:space="0" w:color="auto"/>
              <w:left w:val="single" w:sz="12" w:space="0" w:color="auto"/>
              <w:bottom w:val="single" w:sz="6" w:space="0" w:color="auto"/>
              <w:right w:val="single" w:sz="8" w:space="0" w:color="auto"/>
            </w:tcBorders>
            <w:vAlign w:val="center"/>
          </w:tcPr>
          <w:p w:rsidR="0028608B" w:rsidRPr="00540448" w:rsidRDefault="0028608B" w:rsidP="00177E9C">
            <w:pPr>
              <w:jc w:val="center"/>
              <w:rPr>
                <w:rFonts w:ascii="仿宋_GB2312" w:eastAsia="仿宋_GB2312" w:hAnsi="宋体" w:hint="eastAsia"/>
                <w:color w:val="0000FF"/>
                <w:sz w:val="28"/>
                <w:szCs w:val="28"/>
              </w:rPr>
            </w:pPr>
            <w:r>
              <w:rPr>
                <w:rFonts w:ascii="仿宋_GB2312" w:eastAsia="仿宋_GB2312" w:hAnsi="宋体" w:hint="eastAsia"/>
                <w:sz w:val="28"/>
                <w:szCs w:val="28"/>
              </w:rPr>
              <w:t>关键</w:t>
            </w:r>
            <w:r>
              <w:rPr>
                <w:rFonts w:ascii="仿宋_GB2312" w:eastAsia="仿宋_GB2312" w:hAnsi="宋体"/>
                <w:sz w:val="28"/>
                <w:szCs w:val="28"/>
              </w:rPr>
              <w:t>代码</w:t>
            </w:r>
            <w:r>
              <w:rPr>
                <w:rFonts w:ascii="仿宋_GB2312" w:eastAsia="仿宋_GB2312" w:hAnsi="宋体" w:hint="eastAsia"/>
                <w:sz w:val="28"/>
                <w:szCs w:val="28"/>
              </w:rPr>
              <w:t>说明</w:t>
            </w:r>
          </w:p>
        </w:tc>
        <w:tc>
          <w:tcPr>
            <w:tcW w:w="1250" w:type="dxa"/>
            <w:tcBorders>
              <w:top w:val="single" w:sz="12" w:space="0" w:color="auto"/>
              <w:left w:val="single" w:sz="8" w:space="0" w:color="auto"/>
              <w:bottom w:val="single" w:sz="6" w:space="0" w:color="auto"/>
              <w:right w:val="single" w:sz="8" w:space="0" w:color="auto"/>
            </w:tcBorders>
            <w:vAlign w:val="center"/>
          </w:tcPr>
          <w:p w:rsidR="0028608B" w:rsidRPr="0049361B" w:rsidRDefault="0028608B" w:rsidP="00177E9C">
            <w:pPr>
              <w:jc w:val="center"/>
              <w:rPr>
                <w:rFonts w:ascii="仿宋_GB2312" w:eastAsia="仿宋_GB2312" w:hAnsi="宋体" w:hint="eastAsia"/>
              </w:rPr>
            </w:pPr>
            <w:r w:rsidRPr="0049361B">
              <w:rPr>
                <w:rFonts w:ascii="仿宋_GB2312" w:eastAsia="仿宋_GB2312" w:hAnsi="宋体" w:hint="eastAsia"/>
              </w:rPr>
              <w:t>比  例</w:t>
            </w:r>
          </w:p>
        </w:tc>
        <w:tc>
          <w:tcPr>
            <w:tcW w:w="1757" w:type="dxa"/>
            <w:tcBorders>
              <w:top w:val="single" w:sz="12" w:space="0" w:color="auto"/>
              <w:left w:val="single" w:sz="8" w:space="0" w:color="auto"/>
              <w:bottom w:val="single" w:sz="6" w:space="0" w:color="auto"/>
              <w:right w:val="single" w:sz="12" w:space="0" w:color="auto"/>
            </w:tcBorders>
            <w:vAlign w:val="center"/>
          </w:tcPr>
          <w:p w:rsidR="0028608B" w:rsidRPr="0049361B" w:rsidRDefault="0028608B" w:rsidP="00177E9C">
            <w:pPr>
              <w:jc w:val="center"/>
              <w:rPr>
                <w:rFonts w:ascii="仿宋_GB2312" w:eastAsia="仿宋_GB2312" w:hAnsi="宋体" w:hint="eastAsia"/>
              </w:rPr>
            </w:pPr>
          </w:p>
        </w:tc>
      </w:tr>
      <w:tr w:rsidR="0028608B" w:rsidRPr="000C0E47" w:rsidTr="00177E9C">
        <w:tblPrEx>
          <w:tblCellMar>
            <w:top w:w="0" w:type="dxa"/>
            <w:bottom w:w="0" w:type="dxa"/>
          </w:tblCellMar>
        </w:tblPrEx>
        <w:trPr>
          <w:trHeight w:val="440"/>
        </w:trPr>
        <w:tc>
          <w:tcPr>
            <w:tcW w:w="12888" w:type="dxa"/>
            <w:gridSpan w:val="2"/>
            <w:vMerge/>
            <w:tcBorders>
              <w:top w:val="single" w:sz="6" w:space="0" w:color="auto"/>
              <w:left w:val="single" w:sz="12" w:space="0" w:color="auto"/>
              <w:bottom w:val="single" w:sz="12" w:space="0" w:color="auto"/>
              <w:right w:val="single" w:sz="12" w:space="0" w:color="auto"/>
            </w:tcBorders>
            <w:vAlign w:val="center"/>
          </w:tcPr>
          <w:p w:rsidR="0028608B" w:rsidRPr="00FA10DF" w:rsidRDefault="0028608B" w:rsidP="00177E9C">
            <w:pPr>
              <w:rPr>
                <w:rFonts w:ascii="宋体" w:hAnsi="宋体" w:hint="eastAsia"/>
              </w:rPr>
            </w:pPr>
          </w:p>
        </w:tc>
        <w:tc>
          <w:tcPr>
            <w:tcW w:w="4474" w:type="dxa"/>
            <w:tcBorders>
              <w:top w:val="single" w:sz="6" w:space="0" w:color="auto"/>
              <w:left w:val="single" w:sz="12" w:space="0" w:color="auto"/>
              <w:bottom w:val="single" w:sz="12" w:space="0" w:color="auto"/>
              <w:right w:val="single" w:sz="8" w:space="0" w:color="auto"/>
            </w:tcBorders>
            <w:vAlign w:val="center"/>
          </w:tcPr>
          <w:p w:rsidR="0028608B" w:rsidRPr="00816455" w:rsidRDefault="0028608B" w:rsidP="00177E9C">
            <w:pPr>
              <w:jc w:val="center"/>
              <w:rPr>
                <w:rFonts w:ascii="华文行楷" w:eastAsia="华文行楷" w:hint="eastAsia"/>
                <w:b/>
                <w:szCs w:val="21"/>
              </w:rPr>
            </w:pPr>
            <w:r>
              <w:rPr>
                <w:rFonts w:ascii="华文行楷" w:eastAsia="华文行楷" w:hint="eastAsia"/>
                <w:b/>
                <w:szCs w:val="21"/>
              </w:rPr>
              <w:t>第四届浙江省</w:t>
            </w:r>
            <w:r w:rsidRPr="00707416">
              <w:rPr>
                <w:rFonts w:ascii="华文行楷" w:eastAsia="华文行楷" w:hint="eastAsia"/>
                <w:b/>
                <w:szCs w:val="21"/>
              </w:rPr>
              <w:t>大学生工程训练综合能力竞赛</w:t>
            </w:r>
          </w:p>
        </w:tc>
        <w:tc>
          <w:tcPr>
            <w:tcW w:w="1250" w:type="dxa"/>
            <w:tcBorders>
              <w:top w:val="single" w:sz="6" w:space="0" w:color="auto"/>
              <w:left w:val="single" w:sz="8" w:space="0" w:color="auto"/>
              <w:bottom w:val="single" w:sz="12" w:space="0" w:color="auto"/>
              <w:right w:val="single" w:sz="8" w:space="0" w:color="auto"/>
            </w:tcBorders>
            <w:vAlign w:val="center"/>
          </w:tcPr>
          <w:p w:rsidR="0028608B" w:rsidRPr="0049361B" w:rsidRDefault="0028608B" w:rsidP="00177E9C">
            <w:pPr>
              <w:jc w:val="center"/>
              <w:rPr>
                <w:rFonts w:ascii="仿宋_GB2312" w:eastAsia="仿宋_GB2312" w:hAnsi="宋体" w:hint="eastAsia"/>
              </w:rPr>
            </w:pPr>
            <w:r w:rsidRPr="0049361B">
              <w:rPr>
                <w:rFonts w:ascii="仿宋_GB2312" w:eastAsia="仿宋_GB2312" w:hAnsi="宋体" w:hint="eastAsia"/>
              </w:rPr>
              <w:t>共   页</w:t>
            </w:r>
          </w:p>
        </w:tc>
        <w:tc>
          <w:tcPr>
            <w:tcW w:w="1757" w:type="dxa"/>
            <w:tcBorders>
              <w:top w:val="single" w:sz="6" w:space="0" w:color="auto"/>
              <w:left w:val="single" w:sz="8" w:space="0" w:color="auto"/>
              <w:bottom w:val="single" w:sz="12" w:space="0" w:color="auto"/>
              <w:right w:val="single" w:sz="12" w:space="0" w:color="auto"/>
            </w:tcBorders>
            <w:vAlign w:val="center"/>
          </w:tcPr>
          <w:p w:rsidR="0028608B" w:rsidRPr="0049361B" w:rsidRDefault="0028608B" w:rsidP="00177E9C">
            <w:pPr>
              <w:jc w:val="center"/>
              <w:rPr>
                <w:rFonts w:ascii="仿宋_GB2312" w:eastAsia="仿宋_GB2312" w:hAnsi="宋体" w:hint="eastAsia"/>
              </w:rPr>
            </w:pPr>
            <w:r w:rsidRPr="0049361B">
              <w:rPr>
                <w:rFonts w:ascii="仿宋_GB2312" w:eastAsia="仿宋_GB2312" w:hAnsi="宋体" w:hint="eastAsia"/>
              </w:rPr>
              <w:t>第</w:t>
            </w:r>
            <w:r w:rsidR="003340F4">
              <w:rPr>
                <w:rFonts w:ascii="仿宋_GB2312" w:eastAsia="仿宋_GB2312" w:hAnsi="宋体" w:hint="eastAsia"/>
              </w:rPr>
              <w:t>6</w:t>
            </w:r>
            <w:r w:rsidRPr="0049361B">
              <w:rPr>
                <w:rFonts w:ascii="仿宋_GB2312" w:eastAsia="仿宋_GB2312" w:hAnsi="宋体" w:hint="eastAsia"/>
              </w:rPr>
              <w:t xml:space="preserve"> 页</w:t>
            </w:r>
          </w:p>
        </w:tc>
      </w:tr>
    </w:tbl>
    <w:p w:rsidR="0028608B" w:rsidRDefault="00D46524" w:rsidP="0028608B">
      <w:pPr>
        <w:rPr>
          <w:rFonts w:hint="eastAsia"/>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99060</wp:posOffset>
                </wp:positionV>
                <wp:extent cx="0" cy="8915400"/>
                <wp:effectExtent l="6350" t="8890" r="12700" b="10160"/>
                <wp:wrapNone/>
                <wp:docPr id="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15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1FEFC" id="Line 63"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7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">
                <v:stroke dashstyle="dash"/>
              </v:line>
            </w:pict>
          </mc:Fallback>
        </mc:AlternateContent>
      </w: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D46524" w:rsidP="0028608B">
      <w:pPr>
        <w:rPr>
          <w:rFonts w:hint="eastAsia"/>
        </w:rPr>
      </w:pP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297180</wp:posOffset>
                </wp:positionV>
                <wp:extent cx="342900" cy="4061460"/>
                <wp:effectExtent l="0" t="0" r="3175" b="0"/>
                <wp:wrapNone/>
                <wp:docPr id="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08B" w:rsidRDefault="0028608B" w:rsidP="0028608B">
                            <w:pPr>
                              <w:jc w:val="right"/>
                              <w:rPr>
                                <w:rFonts w:hint="eastAsia"/>
                              </w:rPr>
                            </w:pPr>
                            <w:r>
                              <w:rPr>
                                <w:rFonts w:hint="eastAsia"/>
                              </w:rPr>
                              <w:t>装</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订</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4" type="#_x0000_t202" style="position:absolute;left:0;text-align:left;margin-left:54pt;margin-top:23.4pt;width:27pt;height:31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" stroked="f">
                <v:textbox>
                  <w:txbxContent>
                    <w:p w:rsidR="0028608B" w:rsidRDefault="0028608B" w:rsidP="0028608B">
                      <w:pPr>
                        <w:jc w:val="right"/>
                        <w:rPr>
                          <w:rFonts w:hint="eastAsia"/>
                        </w:rPr>
                      </w:pPr>
                      <w:r>
                        <w:rPr>
                          <w:rFonts w:hint="eastAsia"/>
                        </w:rPr>
                        <w:t>装</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订</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线</w:t>
                      </w:r>
                    </w:p>
                  </w:txbxContent>
                </v:textbox>
              </v:shape>
            </w:pict>
          </mc:Fallback>
        </mc:AlternateContent>
      </w:r>
    </w:p>
    <w:p w:rsidR="0028608B" w:rsidRDefault="0028608B" w:rsidP="0028608B">
      <w:pPr>
        <w:rPr>
          <w:rFonts w:hint="eastAsia"/>
        </w:rPr>
      </w:pPr>
    </w:p>
    <w:p w:rsidR="0028608B" w:rsidRDefault="0028608B" w:rsidP="0028608B">
      <w:pPr>
        <w:rPr>
          <w:rFonts w:hint="eastAsia"/>
        </w:rPr>
      </w:pPr>
    </w:p>
    <w:p w:rsidR="0028608B" w:rsidRPr="00E94841" w:rsidRDefault="0028608B" w:rsidP="0028608B">
      <w:pPr>
        <w:rPr>
          <w:rFonts w:hint="eastAsia"/>
        </w:rPr>
      </w:pPr>
    </w:p>
    <w:p w:rsidR="0028608B" w:rsidRDefault="00D46524" w:rsidP="0028608B">
      <w:pPr>
        <w:rPr>
          <w:rFonts w:hint="eastAsia"/>
        </w:rPr>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0</wp:posOffset>
                </wp:positionV>
                <wp:extent cx="342900" cy="5646420"/>
                <wp:effectExtent l="6350" t="6985" r="12700" b="13970"/>
                <wp:wrapNone/>
                <wp:docPr id="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646420"/>
                        </a:xfrm>
                        <a:prstGeom prst="rect">
                          <a:avLst/>
                        </a:prstGeom>
                        <a:solidFill>
                          <a:srgbClr val="FFFFFF"/>
                        </a:solidFill>
                        <a:ln w="9525">
                          <a:solidFill>
                            <a:srgbClr val="000000"/>
                          </a:solidFill>
                          <a:prstDash val="dash"/>
                          <a:miter lim="800000"/>
                          <a:headEnd/>
                          <a:tailEnd/>
                        </a:ln>
                      </wps:spPr>
                      <wps:txbx>
                        <w:txbxContent>
                          <w:p w:rsidR="0028608B" w:rsidRDefault="0028608B" w:rsidP="0028608B">
                            <w:pPr>
                              <w:rPr>
                                <w:rFonts w:hint="eastAsia"/>
                              </w:rPr>
                            </w:pPr>
                            <w:r>
                              <w:rPr>
                                <w:rFonts w:hint="eastAsia"/>
                              </w:rPr>
                              <w:t>学校名称：</w:t>
                            </w:r>
                            <w:r>
                              <w:rPr>
                                <w:rFonts w:hint="eastAsia"/>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5" type="#_x0000_t202" style="position:absolute;left:0;text-align:left;margin-left:18pt;margin-top:0;width:27pt;height:44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">
                <v:stroke dashstyle="dash"/>
                <v:textbox style="layout-flow:vertical;mso-layout-flow-alt:bottom-to-top">
                  <w:txbxContent>
                    <w:p w:rsidR="0028608B" w:rsidRDefault="0028608B" w:rsidP="0028608B">
                      <w:pPr>
                        <w:rPr>
                          <w:rFonts w:hint="eastAsia"/>
                        </w:rPr>
                      </w:pPr>
                      <w:r>
                        <w:rPr>
                          <w:rFonts w:hint="eastAsia"/>
                        </w:rPr>
                        <w:t>学校名称：</w:t>
                      </w:r>
                      <w:r>
                        <w:rPr>
                          <w:rFonts w:hint="eastAsia"/>
                        </w:rPr>
                        <w:t xml:space="preserve">                                              </w:t>
                      </w:r>
                    </w:p>
                  </w:txbxContent>
                </v:textbox>
              </v:shape>
            </w:pict>
          </mc:Fallback>
        </mc:AlternateContent>
      </w: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9F6F01" w:rsidRDefault="009F6F01" w:rsidP="00E21E9D"/>
    <w:tbl>
      <w:tblPr>
        <w:tblpPr w:leftFromText="180" w:rightFromText="180" w:vertAnchor="text" w:horzAnchor="page" w:tblpX="2233" w:tblpY="158"/>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000" w:firstRow="0" w:lastRow="0" w:firstColumn="0" w:lastColumn="0" w:noHBand="0" w:noVBand="0"/>
      </w:tblPr>
      <w:tblGrid>
        <w:gridCol w:w="6120"/>
        <w:gridCol w:w="6120"/>
        <w:gridCol w:w="648"/>
        <w:gridCol w:w="4474"/>
        <w:gridCol w:w="1250"/>
        <w:gridCol w:w="1757"/>
      </w:tblGrid>
      <w:tr w:rsidR="00FC3FB5" w:rsidRPr="000C0E47" w:rsidTr="006B5203">
        <w:tblPrEx>
          <w:tblCellMar>
            <w:top w:w="0" w:type="dxa"/>
            <w:bottom w:w="0" w:type="dxa"/>
          </w:tblCellMar>
        </w:tblPrEx>
        <w:trPr>
          <w:trHeight w:val="12303"/>
        </w:trPr>
        <w:tc>
          <w:tcPr>
            <w:tcW w:w="6120" w:type="dxa"/>
            <w:tcBorders>
              <w:top w:val="single" w:sz="12" w:space="0" w:color="auto"/>
              <w:left w:val="single" w:sz="12" w:space="0" w:color="auto"/>
              <w:bottom w:val="nil"/>
              <w:right w:val="single" w:sz="4" w:space="0" w:color="auto"/>
            </w:tcBorders>
            <w:vAlign w:val="center"/>
          </w:tcPr>
          <w:p w:rsidR="00FC3FB5" w:rsidRPr="00FC3FB5" w:rsidRDefault="00FC3FB5" w:rsidP="00FC3FB5">
            <w:pPr>
              <w:rPr>
                <w:rFonts w:ascii="宋体" w:hAnsi="宋体"/>
              </w:rPr>
            </w:pPr>
            <w:r w:rsidRPr="00FC3FB5">
              <w:rPr>
                <w:rFonts w:ascii="宋体" w:hAnsi="宋体"/>
              </w:rPr>
              <w:lastRenderedPageBreak/>
              <w:t>char outputTable[8] = {0x08, 0x0a, 0x02, 0x06, 0x04, 0x05, 0x01, 0x09};</w:t>
            </w:r>
          </w:p>
          <w:p w:rsidR="00FC3FB5" w:rsidRPr="00FC3FB5" w:rsidRDefault="00FC3FB5" w:rsidP="00FC3FB5">
            <w:pPr>
              <w:rPr>
                <w:rFonts w:ascii="宋体" w:hAnsi="宋体"/>
              </w:rPr>
            </w:pPr>
            <w:r w:rsidRPr="00FC3FB5">
              <w:rPr>
                <w:rFonts w:ascii="宋体" w:hAnsi="宋体"/>
              </w:rPr>
              <w:t>unsigned int stepTable[4] = {0, 406, 812, 1217};</w:t>
            </w:r>
          </w:p>
          <w:p w:rsidR="00FC3FB5" w:rsidRPr="00FC3FB5" w:rsidRDefault="00FC3FB5" w:rsidP="00FC3FB5">
            <w:pPr>
              <w:rPr>
                <w:rFonts w:ascii="宋体" w:hAnsi="宋体" w:hint="eastAsia"/>
              </w:rPr>
            </w:pPr>
            <w:r w:rsidRPr="00FC3FB5">
              <w:rPr>
                <w:rFonts w:ascii="宋体" w:hAnsi="宋体"/>
              </w:rPr>
              <w:t>char table[6] = {0, 1, 2, 3, -2, -1};</w:t>
            </w:r>
          </w:p>
          <w:p w:rsidR="00FC3FB5" w:rsidRPr="00FC3FB5" w:rsidRDefault="00FC3FB5" w:rsidP="00FC3FB5">
            <w:pPr>
              <w:rPr>
                <w:rFonts w:ascii="宋体" w:hAnsi="宋体"/>
              </w:rPr>
            </w:pPr>
            <w:r w:rsidRPr="00FC3FB5">
              <w:rPr>
                <w:rFonts w:ascii="宋体" w:hAnsi="宋体"/>
              </w:rPr>
              <w:t>unsigned char i = 0;</w:t>
            </w:r>
          </w:p>
          <w:p w:rsidR="00FC3FB5" w:rsidRPr="00FC3FB5" w:rsidRDefault="00FC3FB5" w:rsidP="00FC3FB5">
            <w:pPr>
              <w:rPr>
                <w:rFonts w:ascii="宋体" w:hAnsi="宋体"/>
              </w:rPr>
            </w:pPr>
            <w:r w:rsidRPr="00FC3FB5">
              <w:rPr>
                <w:rFonts w:ascii="宋体" w:hAnsi="宋体"/>
              </w:rPr>
              <w:t>unsigned int step = 0;</w:t>
            </w:r>
          </w:p>
          <w:p w:rsidR="00FC3FB5" w:rsidRPr="00FC3FB5" w:rsidRDefault="00FC3FB5" w:rsidP="00FC3FB5">
            <w:pPr>
              <w:rPr>
                <w:rFonts w:ascii="宋体" w:hAnsi="宋体"/>
              </w:rPr>
            </w:pPr>
            <w:r w:rsidRPr="00FC3FB5">
              <w:rPr>
                <w:rFonts w:ascii="宋体" w:hAnsi="宋体"/>
              </w:rPr>
              <w:t>unsigned int targetStep = 0;</w:t>
            </w:r>
          </w:p>
          <w:p w:rsidR="00FC3FB5" w:rsidRPr="00FC3FB5" w:rsidRDefault="00FC3FB5" w:rsidP="00FC3FB5">
            <w:pPr>
              <w:rPr>
                <w:rFonts w:ascii="宋体" w:hAnsi="宋体"/>
              </w:rPr>
            </w:pPr>
            <w:r w:rsidRPr="00FC3FB5">
              <w:rPr>
                <w:rFonts w:ascii="宋体" w:hAnsi="宋体"/>
              </w:rPr>
              <w:t>char position = 1;</w:t>
            </w:r>
          </w:p>
          <w:p w:rsidR="00FC3FB5" w:rsidRPr="00FC3FB5" w:rsidRDefault="00FC3FB5" w:rsidP="00FC3FB5">
            <w:pPr>
              <w:rPr>
                <w:rFonts w:ascii="宋体" w:hAnsi="宋体"/>
              </w:rPr>
            </w:pPr>
            <w:r w:rsidRPr="00FC3FB5">
              <w:rPr>
                <w:rFonts w:ascii="宋体" w:hAnsi="宋体"/>
              </w:rPr>
              <w:t>char move = 0;</w:t>
            </w:r>
          </w:p>
          <w:p w:rsidR="00FC3FB5" w:rsidRPr="00FC3FB5" w:rsidRDefault="00FC3FB5" w:rsidP="00FC3FB5">
            <w:pPr>
              <w:rPr>
                <w:rFonts w:ascii="宋体" w:hAnsi="宋体"/>
              </w:rPr>
            </w:pPr>
            <w:r w:rsidRPr="00FC3FB5">
              <w:rPr>
                <w:rFonts w:ascii="宋体" w:hAnsi="宋体"/>
              </w:rPr>
              <w:t>char dir = 0;</w:t>
            </w:r>
          </w:p>
          <w:p w:rsidR="00FC3FB5" w:rsidRPr="00FC3FB5" w:rsidRDefault="00FC3FB5" w:rsidP="00FC3FB5">
            <w:pPr>
              <w:rPr>
                <w:rFonts w:ascii="宋体" w:hAnsi="宋体" w:hint="eastAsia"/>
              </w:rPr>
            </w:pPr>
            <w:r w:rsidRPr="00FC3FB5">
              <w:rPr>
                <w:rFonts w:ascii="宋体" w:hAnsi="宋体" w:hint="eastAsia"/>
              </w:rPr>
              <w:t>unsigned int speed = 2000; //目标速度900°/s</w:t>
            </w:r>
          </w:p>
          <w:p w:rsidR="00FC3FB5" w:rsidRPr="00FC3FB5" w:rsidRDefault="00FC3FB5" w:rsidP="00FC3FB5">
            <w:pPr>
              <w:rPr>
                <w:rFonts w:ascii="宋体" w:hAnsi="宋体" w:hint="eastAsia"/>
              </w:rPr>
            </w:pPr>
            <w:r w:rsidRPr="00FC3FB5">
              <w:rPr>
                <w:rFonts w:ascii="宋体" w:hAnsi="宋体"/>
              </w:rPr>
              <w:t>unsigned int OCR1A_temp;</w:t>
            </w:r>
          </w:p>
          <w:p w:rsidR="00FC3FB5" w:rsidRPr="00FC3FB5" w:rsidRDefault="00FC3FB5" w:rsidP="00FC3FB5">
            <w:pPr>
              <w:rPr>
                <w:rFonts w:ascii="宋体" w:hAnsi="宋体"/>
              </w:rPr>
            </w:pPr>
            <w:r w:rsidRPr="00FC3FB5">
              <w:rPr>
                <w:rFonts w:ascii="宋体" w:hAnsi="宋体"/>
              </w:rPr>
              <w:t>void setup()</w:t>
            </w:r>
          </w:p>
          <w:p w:rsidR="00FC3FB5" w:rsidRPr="00FC3FB5" w:rsidRDefault="00FC3FB5" w:rsidP="00FC3FB5">
            <w:pPr>
              <w:rPr>
                <w:rFonts w:ascii="宋体" w:hAnsi="宋体" w:hint="eastAsia"/>
              </w:rPr>
            </w:pPr>
            <w:r w:rsidRPr="00FC3FB5">
              <w:rPr>
                <w:rFonts w:ascii="宋体" w:hAnsi="宋体"/>
              </w:rPr>
              <w:t>{</w:t>
            </w:r>
          </w:p>
          <w:p w:rsidR="00FC3FB5" w:rsidRPr="00FC3FB5" w:rsidRDefault="00FC3FB5" w:rsidP="00FC3FB5">
            <w:pPr>
              <w:rPr>
                <w:rFonts w:ascii="宋体" w:hAnsi="宋体"/>
              </w:rPr>
            </w:pPr>
            <w:r w:rsidRPr="00FC3FB5">
              <w:rPr>
                <w:rFonts w:ascii="宋体" w:hAnsi="宋体"/>
              </w:rPr>
              <w:t xml:space="preserve">  pinMode(5, OUTPUT);</w:t>
            </w:r>
          </w:p>
          <w:p w:rsidR="00FC3FB5" w:rsidRPr="00FC3FB5" w:rsidRDefault="00FC3FB5" w:rsidP="00FC3FB5">
            <w:pPr>
              <w:rPr>
                <w:rFonts w:ascii="宋体" w:hAnsi="宋体" w:hint="eastAsia"/>
              </w:rPr>
            </w:pPr>
            <w:r w:rsidRPr="00FC3FB5">
              <w:rPr>
                <w:rFonts w:ascii="宋体" w:hAnsi="宋体" w:hint="eastAsia"/>
              </w:rPr>
              <w:t xml:space="preserve">  pinMode(6, OUTPUT); //5和6用于输出PWM</w:t>
            </w:r>
          </w:p>
          <w:p w:rsidR="00FC3FB5" w:rsidRPr="00FC3FB5" w:rsidRDefault="00FC3FB5" w:rsidP="00FC3FB5">
            <w:pPr>
              <w:rPr>
                <w:rFonts w:ascii="宋体" w:hAnsi="宋体"/>
              </w:rPr>
            </w:pPr>
            <w:r w:rsidRPr="00FC3FB5">
              <w:rPr>
                <w:rFonts w:ascii="宋体" w:hAnsi="宋体"/>
              </w:rPr>
              <w:t xml:space="preserve">  pinMode(2, INPUT);</w:t>
            </w:r>
          </w:p>
          <w:p w:rsidR="00FC3FB5" w:rsidRPr="00FC3FB5" w:rsidRDefault="00FC3FB5" w:rsidP="00FC3FB5">
            <w:pPr>
              <w:rPr>
                <w:rFonts w:ascii="宋体" w:hAnsi="宋体"/>
              </w:rPr>
            </w:pPr>
            <w:r w:rsidRPr="00FC3FB5">
              <w:rPr>
                <w:rFonts w:ascii="宋体" w:hAnsi="宋体"/>
              </w:rPr>
              <w:t xml:space="preserve">  pinMode(3, INPUT);</w:t>
            </w:r>
          </w:p>
          <w:p w:rsidR="00FC3FB5" w:rsidRPr="00FC3FB5" w:rsidRDefault="00FC3FB5" w:rsidP="00FC3FB5">
            <w:pPr>
              <w:rPr>
                <w:rFonts w:ascii="宋体" w:hAnsi="宋体" w:hint="eastAsia"/>
              </w:rPr>
            </w:pPr>
            <w:r w:rsidRPr="00FC3FB5">
              <w:rPr>
                <w:rFonts w:ascii="宋体" w:hAnsi="宋体" w:hint="eastAsia"/>
              </w:rPr>
              <w:t xml:space="preserve">  pinMode(4, INPUT); //2、3、4用于通信</w:t>
            </w:r>
          </w:p>
          <w:p w:rsidR="00FC3FB5" w:rsidRPr="00FC3FB5" w:rsidRDefault="00FC3FB5" w:rsidP="00FC3FB5">
            <w:pPr>
              <w:rPr>
                <w:rFonts w:ascii="宋体" w:hAnsi="宋体" w:hint="eastAsia"/>
              </w:rPr>
            </w:pPr>
            <w:r w:rsidRPr="00FC3FB5">
              <w:rPr>
                <w:rFonts w:ascii="宋体" w:hAnsi="宋体" w:hint="eastAsia"/>
              </w:rPr>
              <w:t xml:space="preserve">  DDRB |= 0x0f;  //配置9、10、11、12用于输出步进电机信号</w:t>
            </w:r>
          </w:p>
          <w:p w:rsidR="00FC3FB5" w:rsidRPr="00FC3FB5" w:rsidRDefault="00FC3FB5" w:rsidP="00FC3FB5">
            <w:pPr>
              <w:rPr>
                <w:rFonts w:ascii="宋体" w:hAnsi="宋体"/>
              </w:rPr>
            </w:pPr>
            <w:r w:rsidRPr="00FC3FB5">
              <w:rPr>
                <w:rFonts w:ascii="宋体" w:hAnsi="宋体"/>
              </w:rPr>
              <w:t xml:space="preserve">  TCCR1A = 0x00;</w:t>
            </w:r>
          </w:p>
          <w:p w:rsidR="00FC3FB5" w:rsidRPr="00FC3FB5" w:rsidRDefault="00FC3FB5" w:rsidP="00FC3FB5">
            <w:pPr>
              <w:rPr>
                <w:rFonts w:ascii="宋体" w:hAnsi="宋体" w:hint="eastAsia"/>
              </w:rPr>
            </w:pPr>
            <w:r w:rsidRPr="00FC3FB5">
              <w:rPr>
                <w:rFonts w:ascii="宋体" w:hAnsi="宋体" w:hint="eastAsia"/>
              </w:rPr>
              <w:t xml:space="preserve">  TCCR1B = 0b00001010; //定时器1：8分频，CTC模式</w:t>
            </w:r>
          </w:p>
          <w:p w:rsidR="00FC3FB5" w:rsidRPr="00FC3FB5" w:rsidRDefault="00FC3FB5" w:rsidP="00FC3FB5">
            <w:pPr>
              <w:rPr>
                <w:rFonts w:ascii="宋体" w:hAnsi="宋体"/>
              </w:rPr>
            </w:pPr>
            <w:r w:rsidRPr="00FC3FB5">
              <w:rPr>
                <w:rFonts w:ascii="宋体" w:hAnsi="宋体"/>
              </w:rPr>
              <w:t xml:space="preserve">  TCCR2A = 0x00;</w:t>
            </w:r>
          </w:p>
          <w:p w:rsidR="00FC3FB5" w:rsidRPr="00FC3FB5" w:rsidRDefault="00FC3FB5" w:rsidP="00FC3FB5">
            <w:pPr>
              <w:rPr>
                <w:rFonts w:ascii="宋体" w:hAnsi="宋体" w:hint="eastAsia"/>
              </w:rPr>
            </w:pPr>
            <w:r w:rsidRPr="00FC3FB5">
              <w:rPr>
                <w:rFonts w:ascii="宋体" w:hAnsi="宋体" w:hint="eastAsia"/>
              </w:rPr>
              <w:t xml:space="preserve">  TCCR2B = 0b00000111;  //定时器2：128分频，普通模式</w:t>
            </w:r>
          </w:p>
          <w:p w:rsidR="00FC3FB5" w:rsidRPr="00FC3FB5" w:rsidRDefault="00FC3FB5" w:rsidP="00FC3FB5">
            <w:pPr>
              <w:rPr>
                <w:rFonts w:ascii="宋体" w:hAnsi="宋体" w:hint="eastAsia"/>
              </w:rPr>
            </w:pPr>
            <w:r w:rsidRPr="00FC3FB5">
              <w:rPr>
                <w:rFonts w:ascii="宋体" w:hAnsi="宋体" w:hint="eastAsia"/>
              </w:rPr>
              <w:t xml:space="preserve">  OCR1A = 40000;        //初始速度为45°/s</w:t>
            </w:r>
          </w:p>
          <w:p w:rsidR="00FC3FB5" w:rsidRPr="00FC3FB5" w:rsidRDefault="00FC3FB5" w:rsidP="00FC3FB5">
            <w:pPr>
              <w:rPr>
                <w:rFonts w:ascii="宋体" w:hAnsi="宋体" w:hint="eastAsia"/>
              </w:rPr>
            </w:pPr>
            <w:r w:rsidRPr="00FC3FB5">
              <w:rPr>
                <w:rFonts w:ascii="宋体" w:hAnsi="宋体" w:hint="eastAsia"/>
              </w:rPr>
              <w:t xml:space="preserve">  TIMSK2 |= 0b00000001; //启动定时器2溢出中断</w:t>
            </w:r>
          </w:p>
          <w:p w:rsidR="00FC3FB5" w:rsidRPr="00FC3FB5" w:rsidRDefault="00FC3FB5" w:rsidP="00FC3FB5">
            <w:pPr>
              <w:rPr>
                <w:rFonts w:ascii="宋体" w:hAnsi="宋体" w:hint="eastAsia"/>
              </w:rPr>
            </w:pPr>
            <w:r w:rsidRPr="00FC3FB5">
              <w:rPr>
                <w:rFonts w:ascii="宋体" w:hAnsi="宋体" w:hint="eastAsia"/>
              </w:rPr>
              <w:t xml:space="preserve">  TIMSK1 |= 0b00000010; //启动定时器1比较匹配中断</w:t>
            </w:r>
          </w:p>
          <w:p w:rsidR="00FC3FB5" w:rsidRPr="00FC3FB5" w:rsidRDefault="00FC3FB5" w:rsidP="00FC3FB5">
            <w:pPr>
              <w:rPr>
                <w:rFonts w:ascii="宋体" w:hAnsi="宋体" w:hint="eastAsia"/>
              </w:rPr>
            </w:pPr>
            <w:r w:rsidRPr="00FC3FB5">
              <w:rPr>
                <w:rFonts w:ascii="宋体" w:hAnsi="宋体"/>
              </w:rPr>
              <w:t xml:space="preserve">  PORTB = outputTable[0];</w:t>
            </w:r>
          </w:p>
          <w:p w:rsidR="00FC3FB5" w:rsidRPr="00FC3FB5" w:rsidRDefault="00FC3FB5" w:rsidP="00FC3FB5">
            <w:pPr>
              <w:rPr>
                <w:rFonts w:ascii="宋体" w:hAnsi="宋体" w:hint="eastAsia"/>
              </w:rPr>
            </w:pPr>
            <w:r w:rsidRPr="00FC3FB5">
              <w:rPr>
                <w:rFonts w:ascii="宋体" w:hAnsi="宋体"/>
              </w:rPr>
              <w:t>}</w:t>
            </w:r>
          </w:p>
          <w:p w:rsidR="00FC3FB5" w:rsidRPr="00FC3FB5" w:rsidRDefault="00FC3FB5" w:rsidP="00FC3FB5">
            <w:pPr>
              <w:rPr>
                <w:rFonts w:ascii="宋体" w:hAnsi="宋体"/>
              </w:rPr>
            </w:pPr>
            <w:r w:rsidRPr="00FC3FB5">
              <w:rPr>
                <w:rFonts w:ascii="宋体" w:hAnsi="宋体"/>
              </w:rPr>
              <w:t>void loop()</w:t>
            </w:r>
          </w:p>
          <w:p w:rsidR="00FC3FB5" w:rsidRPr="00FC3FB5" w:rsidRDefault="00FC3FB5" w:rsidP="00FC3FB5">
            <w:pPr>
              <w:rPr>
                <w:rFonts w:ascii="宋体" w:hAnsi="宋体"/>
              </w:rPr>
            </w:pPr>
            <w:r w:rsidRPr="00FC3FB5">
              <w:rPr>
                <w:rFonts w:ascii="宋体" w:hAnsi="宋体"/>
              </w:rPr>
              <w:t>{</w:t>
            </w:r>
          </w:p>
          <w:p w:rsidR="00FC3FB5" w:rsidRPr="00FC3FB5" w:rsidRDefault="00FC3FB5" w:rsidP="00FC3FB5">
            <w:pPr>
              <w:rPr>
                <w:rFonts w:ascii="宋体" w:hAnsi="宋体"/>
              </w:rPr>
            </w:pPr>
            <w:r w:rsidRPr="00FC3FB5">
              <w:rPr>
                <w:rFonts w:ascii="宋体" w:hAnsi="宋体"/>
              </w:rPr>
              <w:t xml:space="preserve">  // put your main code here, to run repeatedly:</w:t>
            </w:r>
          </w:p>
          <w:p w:rsidR="00FC3FB5" w:rsidRPr="00FC3FB5" w:rsidRDefault="00FC3FB5" w:rsidP="00FC3FB5">
            <w:pPr>
              <w:rPr>
                <w:rFonts w:ascii="宋体" w:hAnsi="宋体"/>
              </w:rPr>
            </w:pPr>
            <w:r w:rsidRPr="00FC3FB5">
              <w:rPr>
                <w:rFonts w:ascii="宋体" w:hAnsi="宋体"/>
              </w:rPr>
              <w:t xml:space="preserve">  char target = 0;</w:t>
            </w:r>
          </w:p>
          <w:p w:rsidR="00FC3FB5" w:rsidRPr="00FC3FB5" w:rsidRDefault="00FC3FB5" w:rsidP="00FC3FB5">
            <w:pPr>
              <w:rPr>
                <w:rFonts w:ascii="宋体" w:hAnsi="宋体"/>
              </w:rPr>
            </w:pPr>
            <w:r w:rsidRPr="00FC3FB5">
              <w:rPr>
                <w:rFonts w:ascii="宋体" w:hAnsi="宋体"/>
              </w:rPr>
              <w:t xml:space="preserve">  analogWrite(5, 150);</w:t>
            </w:r>
          </w:p>
          <w:p w:rsidR="00FC3FB5" w:rsidRPr="00FC3FB5" w:rsidRDefault="00FC3FB5" w:rsidP="00FC3FB5">
            <w:pPr>
              <w:rPr>
                <w:rFonts w:ascii="宋体" w:hAnsi="宋体" w:hint="eastAsia"/>
              </w:rPr>
            </w:pPr>
            <w:r w:rsidRPr="00FC3FB5">
              <w:rPr>
                <w:rFonts w:ascii="宋体" w:hAnsi="宋体" w:hint="eastAsia"/>
              </w:rPr>
              <w:t xml:space="preserve">  analogWrite(6, 150); //维持转盘上力矩</w:t>
            </w:r>
          </w:p>
          <w:p w:rsidR="00FC3FB5" w:rsidRPr="00FC3FB5" w:rsidRDefault="00FC3FB5" w:rsidP="00FC3FB5">
            <w:pPr>
              <w:rPr>
                <w:rFonts w:ascii="宋体" w:hAnsi="宋体"/>
              </w:rPr>
            </w:pPr>
            <w:r w:rsidRPr="00FC3FB5">
              <w:rPr>
                <w:rFonts w:ascii="宋体" w:hAnsi="宋体"/>
              </w:rPr>
              <w:t xml:space="preserve">  if (target = GetTarget())</w:t>
            </w:r>
          </w:p>
          <w:p w:rsidR="00FC3FB5" w:rsidRPr="00FC3FB5" w:rsidRDefault="00FC3FB5" w:rsidP="00FC3FB5">
            <w:pPr>
              <w:rPr>
                <w:rFonts w:ascii="宋体" w:hAnsi="宋体"/>
              </w:rPr>
            </w:pPr>
            <w:r w:rsidRPr="00FC3FB5">
              <w:rPr>
                <w:rFonts w:ascii="宋体" w:hAnsi="宋体"/>
              </w:rPr>
              <w:t xml:space="preserve">  {move = table[(target - position + 6) % 6];</w:t>
            </w:r>
          </w:p>
          <w:p w:rsidR="00FC3FB5" w:rsidRPr="00FC3FB5" w:rsidRDefault="00FC3FB5" w:rsidP="00FC3FB5">
            <w:pPr>
              <w:rPr>
                <w:rFonts w:ascii="宋体" w:hAnsi="宋体"/>
              </w:rPr>
            </w:pPr>
            <w:r w:rsidRPr="00FC3FB5">
              <w:rPr>
                <w:rFonts w:ascii="宋体" w:hAnsi="宋体"/>
              </w:rPr>
              <w:t xml:space="preserve">    if (move)</w:t>
            </w:r>
          </w:p>
          <w:p w:rsidR="00FC3FB5" w:rsidRPr="00FC3FB5" w:rsidRDefault="00FC3FB5" w:rsidP="00FC3FB5">
            <w:pPr>
              <w:rPr>
                <w:rFonts w:ascii="宋体" w:hAnsi="宋体" w:hint="eastAsia"/>
              </w:rPr>
            </w:pPr>
            <w:r w:rsidRPr="00FC3FB5">
              <w:rPr>
                <w:rFonts w:ascii="宋体" w:hAnsi="宋体" w:hint="eastAsia"/>
              </w:rPr>
              <w:t xml:space="preserve">      dir = move &gt; 0 ? 1 : -1; //判断方向</w:t>
            </w:r>
          </w:p>
          <w:p w:rsidR="00FC3FB5" w:rsidRPr="00FA10DF" w:rsidRDefault="00FC3FB5" w:rsidP="00FC3FB5">
            <w:pPr>
              <w:rPr>
                <w:rFonts w:ascii="宋体" w:hAnsi="宋体" w:hint="eastAsia"/>
              </w:rPr>
            </w:pPr>
          </w:p>
        </w:tc>
        <w:tc>
          <w:tcPr>
            <w:tcW w:w="6120" w:type="dxa"/>
            <w:tcBorders>
              <w:top w:val="single" w:sz="12" w:space="0" w:color="auto"/>
              <w:left w:val="single" w:sz="12" w:space="0" w:color="auto"/>
              <w:bottom w:val="nil"/>
              <w:right w:val="single" w:sz="4" w:space="0" w:color="auto"/>
            </w:tcBorders>
            <w:vAlign w:val="center"/>
          </w:tcPr>
          <w:p w:rsidR="00FC3FB5" w:rsidRDefault="00FC3FB5" w:rsidP="00FC3FB5">
            <w:pPr>
              <w:rPr>
                <w:rFonts w:ascii="宋体" w:hAnsi="宋体"/>
              </w:rPr>
            </w:pPr>
            <w:r w:rsidRPr="00FC3FB5">
              <w:rPr>
                <w:rFonts w:ascii="宋体" w:hAnsi="宋体"/>
              </w:rPr>
              <w:t xml:space="preserve">   </w:t>
            </w:r>
          </w:p>
          <w:p w:rsidR="00FC3FB5" w:rsidRPr="00FC3FB5" w:rsidRDefault="00FC3FB5" w:rsidP="00FC3FB5">
            <w:pPr>
              <w:ind w:firstLineChars="150" w:firstLine="315"/>
              <w:rPr>
                <w:rFonts w:ascii="宋体" w:hAnsi="宋体"/>
              </w:rPr>
            </w:pPr>
            <w:r w:rsidRPr="00FC3FB5">
              <w:rPr>
                <w:rFonts w:ascii="宋体" w:hAnsi="宋体"/>
              </w:rPr>
              <w:t xml:space="preserve"> else</w:t>
            </w:r>
          </w:p>
          <w:p w:rsidR="00FC3FB5" w:rsidRPr="00FC3FB5" w:rsidRDefault="00FC3FB5" w:rsidP="00FC3FB5">
            <w:pPr>
              <w:rPr>
                <w:rFonts w:ascii="宋体" w:hAnsi="宋体"/>
              </w:rPr>
            </w:pPr>
            <w:r w:rsidRPr="00FC3FB5">
              <w:rPr>
                <w:rFonts w:ascii="宋体" w:hAnsi="宋体"/>
              </w:rPr>
              <w:t xml:space="preserve">      return;</w:t>
            </w:r>
          </w:p>
          <w:p w:rsidR="00FC3FB5" w:rsidRPr="00FC3FB5" w:rsidRDefault="00FC3FB5" w:rsidP="00FC3FB5">
            <w:pPr>
              <w:rPr>
                <w:rFonts w:ascii="宋体" w:hAnsi="宋体" w:hint="eastAsia"/>
              </w:rPr>
            </w:pPr>
            <w:r w:rsidRPr="00FC3FB5">
              <w:rPr>
                <w:rFonts w:ascii="宋体" w:hAnsi="宋体" w:hint="eastAsia"/>
              </w:rPr>
              <w:t xml:space="preserve">    targetStep = stepTable[move &gt; 0 ? move : -move]; //计算步数</w:t>
            </w:r>
          </w:p>
          <w:p w:rsidR="00FC3FB5" w:rsidRPr="00FC3FB5" w:rsidRDefault="00FC3FB5" w:rsidP="00FC3FB5">
            <w:pPr>
              <w:rPr>
                <w:rFonts w:ascii="宋体" w:hAnsi="宋体"/>
              </w:rPr>
            </w:pPr>
            <w:r w:rsidRPr="00FC3FB5">
              <w:rPr>
                <w:rFonts w:ascii="宋体" w:hAnsi="宋体"/>
              </w:rPr>
              <w:t xml:space="preserve">    analogWrite(5, 255);</w:t>
            </w:r>
          </w:p>
          <w:p w:rsidR="00FC3FB5" w:rsidRPr="00FC3FB5" w:rsidRDefault="00FC3FB5" w:rsidP="00FC3FB5">
            <w:pPr>
              <w:rPr>
                <w:rFonts w:ascii="宋体" w:hAnsi="宋体"/>
              </w:rPr>
            </w:pPr>
            <w:r w:rsidRPr="00FC3FB5">
              <w:rPr>
                <w:rFonts w:ascii="宋体" w:hAnsi="宋体"/>
              </w:rPr>
              <w:t xml:space="preserve">    analogWrite(6, 255);</w:t>
            </w:r>
          </w:p>
          <w:p w:rsidR="00FC3FB5" w:rsidRPr="00FC3FB5" w:rsidRDefault="00FC3FB5" w:rsidP="00FC3FB5">
            <w:pPr>
              <w:rPr>
                <w:rFonts w:ascii="宋体" w:hAnsi="宋体" w:hint="eastAsia"/>
              </w:rPr>
            </w:pPr>
            <w:r w:rsidRPr="00FC3FB5">
              <w:rPr>
                <w:rFonts w:ascii="宋体" w:hAnsi="宋体" w:hint="eastAsia"/>
              </w:rPr>
              <w:t xml:space="preserve">    OCR1A = 40000; //初始速度为45°/s</w:t>
            </w:r>
          </w:p>
          <w:p w:rsidR="00FC3FB5" w:rsidRPr="00FC3FB5" w:rsidRDefault="00FC3FB5" w:rsidP="00FC3FB5">
            <w:pPr>
              <w:rPr>
                <w:rFonts w:ascii="宋体" w:hAnsi="宋体"/>
              </w:rPr>
            </w:pPr>
            <w:r w:rsidRPr="00FC3FB5">
              <w:rPr>
                <w:rFonts w:ascii="宋体" w:hAnsi="宋体"/>
              </w:rPr>
              <w:t xml:space="preserve">    OCR1A_temp = 40000;</w:t>
            </w:r>
          </w:p>
          <w:p w:rsidR="00FC3FB5" w:rsidRPr="00FC3FB5" w:rsidRDefault="00FC3FB5" w:rsidP="00FC3FB5">
            <w:pPr>
              <w:rPr>
                <w:rFonts w:ascii="宋体" w:hAnsi="宋体" w:hint="eastAsia"/>
              </w:rPr>
            </w:pPr>
            <w:r w:rsidRPr="00FC3FB5">
              <w:rPr>
                <w:rFonts w:ascii="宋体" w:hAnsi="宋体" w:hint="eastAsia"/>
              </w:rPr>
              <w:t xml:space="preserve">    TIMSK1 |= 0b00000010; //启动中断</w:t>
            </w:r>
          </w:p>
          <w:p w:rsidR="00FC3FB5" w:rsidRPr="00FC3FB5" w:rsidRDefault="00FC3FB5" w:rsidP="00FC3FB5">
            <w:pPr>
              <w:rPr>
                <w:rFonts w:ascii="宋体" w:hAnsi="宋体"/>
              </w:rPr>
            </w:pPr>
            <w:r w:rsidRPr="00FC3FB5">
              <w:rPr>
                <w:rFonts w:ascii="宋体" w:hAnsi="宋体"/>
              </w:rPr>
              <w:t xml:space="preserve">    TIMSK2 |= 0b00000001;</w:t>
            </w:r>
          </w:p>
          <w:p w:rsidR="00FC3FB5" w:rsidRPr="00FC3FB5" w:rsidRDefault="00FC3FB5" w:rsidP="00FC3FB5">
            <w:pPr>
              <w:rPr>
                <w:rFonts w:ascii="宋体" w:hAnsi="宋体" w:hint="eastAsia"/>
              </w:rPr>
            </w:pPr>
            <w:r w:rsidRPr="00FC3FB5">
              <w:rPr>
                <w:rFonts w:ascii="宋体" w:hAnsi="宋体"/>
              </w:rPr>
              <w:t xml:space="preserve">    while (TIMSK1 &amp; 0b00000010)</w:t>
            </w:r>
            <w:r w:rsidRPr="00FC3FB5">
              <w:rPr>
                <w:rFonts w:ascii="宋体" w:hAnsi="宋体" w:hint="eastAsia"/>
              </w:rPr>
              <w:t xml:space="preserve"> ; //等待此次旋转结束</w:t>
            </w:r>
          </w:p>
          <w:p w:rsidR="00FC3FB5" w:rsidRPr="00FC3FB5" w:rsidRDefault="00FC3FB5" w:rsidP="00FC3FB5">
            <w:pPr>
              <w:rPr>
                <w:rFonts w:ascii="宋体" w:hAnsi="宋体"/>
              </w:rPr>
            </w:pPr>
            <w:r w:rsidRPr="00FC3FB5">
              <w:rPr>
                <w:rFonts w:ascii="宋体" w:hAnsi="宋体"/>
              </w:rPr>
              <w:t xml:space="preserve">    position = target;</w:t>
            </w:r>
          </w:p>
          <w:p w:rsidR="00FC3FB5" w:rsidRPr="00FC3FB5" w:rsidRDefault="00FC3FB5" w:rsidP="00FC3FB5">
            <w:pPr>
              <w:rPr>
                <w:rFonts w:ascii="宋体" w:hAnsi="宋体" w:hint="eastAsia"/>
              </w:rPr>
            </w:pPr>
            <w:r w:rsidRPr="00FC3FB5">
              <w:rPr>
                <w:rFonts w:ascii="宋体" w:hAnsi="宋体" w:hint="eastAsia"/>
              </w:rPr>
              <w:t xml:space="preserve">    delay(500); //等待转盘停下来</w:t>
            </w:r>
          </w:p>
          <w:p w:rsidR="00FC3FB5" w:rsidRPr="00FC3FB5" w:rsidRDefault="00FC3FB5" w:rsidP="00FC3FB5">
            <w:pPr>
              <w:rPr>
                <w:rFonts w:ascii="宋体" w:hAnsi="宋体"/>
              </w:rPr>
            </w:pPr>
            <w:r w:rsidRPr="00FC3FB5">
              <w:rPr>
                <w:rFonts w:ascii="宋体" w:hAnsi="宋体"/>
              </w:rPr>
              <w:t xml:space="preserve">  }</w:t>
            </w:r>
          </w:p>
          <w:p w:rsidR="00FC3FB5" w:rsidRPr="00FC3FB5" w:rsidRDefault="00FC3FB5" w:rsidP="00FC3FB5">
            <w:pPr>
              <w:rPr>
                <w:rFonts w:ascii="宋体" w:hAnsi="宋体" w:hint="eastAsia"/>
              </w:rPr>
            </w:pPr>
            <w:r w:rsidRPr="00FC3FB5">
              <w:rPr>
                <w:rFonts w:ascii="宋体" w:hAnsi="宋体"/>
              </w:rPr>
              <w:t>}</w:t>
            </w:r>
          </w:p>
          <w:p w:rsidR="00FC3FB5" w:rsidRPr="00FC3FB5" w:rsidRDefault="00FC3FB5" w:rsidP="00FC3FB5">
            <w:pPr>
              <w:rPr>
                <w:rFonts w:ascii="宋体" w:hAnsi="宋体"/>
              </w:rPr>
            </w:pPr>
            <w:r w:rsidRPr="00FC3FB5">
              <w:rPr>
                <w:rFonts w:ascii="宋体" w:hAnsi="宋体"/>
              </w:rPr>
              <w:t>ISR(TIMER1_COMPA_vect)</w:t>
            </w:r>
          </w:p>
          <w:p w:rsidR="00FC3FB5" w:rsidRPr="00FC3FB5" w:rsidRDefault="00FC3FB5" w:rsidP="00FC3FB5">
            <w:pPr>
              <w:rPr>
                <w:rFonts w:ascii="宋体" w:hAnsi="宋体"/>
              </w:rPr>
            </w:pPr>
            <w:r w:rsidRPr="00FC3FB5">
              <w:rPr>
                <w:rFonts w:ascii="宋体" w:hAnsi="宋体"/>
              </w:rPr>
              <w:t>{</w:t>
            </w:r>
            <w:r>
              <w:rPr>
                <w:rFonts w:ascii="宋体" w:hAnsi="宋体" w:hint="eastAsia"/>
              </w:rPr>
              <w:t xml:space="preserve"> </w:t>
            </w:r>
            <w:r w:rsidRPr="00FC3FB5">
              <w:rPr>
                <w:rFonts w:ascii="宋体" w:hAnsi="宋体"/>
              </w:rPr>
              <w:t>PORTB = outputTable[(i += dir) % 8];</w:t>
            </w:r>
          </w:p>
          <w:p w:rsidR="00FC3FB5" w:rsidRPr="00FC3FB5" w:rsidRDefault="00FC3FB5" w:rsidP="00FC3FB5">
            <w:pPr>
              <w:rPr>
                <w:rFonts w:ascii="宋体" w:hAnsi="宋体" w:hint="eastAsia"/>
              </w:rPr>
            </w:pPr>
            <w:r w:rsidRPr="00FC3FB5">
              <w:rPr>
                <w:rFonts w:ascii="宋体" w:hAnsi="宋体" w:hint="eastAsia"/>
              </w:rPr>
              <w:t xml:space="preserve">  if (++step &gt;= targetStep) //目标步数达到后</w:t>
            </w:r>
          </w:p>
          <w:p w:rsidR="00FC3FB5" w:rsidRPr="00FC3FB5" w:rsidRDefault="00FC3FB5" w:rsidP="00FC3FB5">
            <w:pPr>
              <w:rPr>
                <w:rFonts w:ascii="宋体" w:hAnsi="宋体" w:hint="eastAsia"/>
              </w:rPr>
            </w:pPr>
            <w:r w:rsidRPr="00FC3FB5">
              <w:rPr>
                <w:rFonts w:ascii="宋体" w:hAnsi="宋体"/>
              </w:rPr>
              <w:t xml:space="preserve">  {</w:t>
            </w:r>
          </w:p>
          <w:p w:rsidR="00FC3FB5" w:rsidRPr="00FC3FB5" w:rsidRDefault="00FC3FB5" w:rsidP="00FC3FB5">
            <w:pPr>
              <w:rPr>
                <w:rFonts w:ascii="宋体" w:hAnsi="宋体" w:hint="eastAsia"/>
              </w:rPr>
            </w:pPr>
            <w:r w:rsidRPr="00FC3FB5">
              <w:rPr>
                <w:rFonts w:ascii="宋体" w:hAnsi="宋体" w:hint="eastAsia"/>
              </w:rPr>
              <w:t xml:space="preserve">    step = 0;             //步数清零</w:t>
            </w:r>
          </w:p>
          <w:p w:rsidR="00FC3FB5" w:rsidRPr="00FC3FB5" w:rsidRDefault="00FC3FB5" w:rsidP="00FC3FB5">
            <w:pPr>
              <w:rPr>
                <w:rFonts w:ascii="宋体" w:hAnsi="宋体" w:hint="eastAsia"/>
              </w:rPr>
            </w:pPr>
            <w:r w:rsidRPr="00FC3FB5">
              <w:rPr>
                <w:rFonts w:ascii="宋体" w:hAnsi="宋体" w:hint="eastAsia"/>
              </w:rPr>
              <w:t xml:space="preserve">    dir = 0;              //方向回正</w:t>
            </w:r>
          </w:p>
          <w:p w:rsidR="00FC3FB5" w:rsidRPr="00FC3FB5" w:rsidRDefault="00FC3FB5" w:rsidP="00FC3FB5">
            <w:pPr>
              <w:rPr>
                <w:rFonts w:ascii="宋体" w:hAnsi="宋体" w:hint="eastAsia"/>
              </w:rPr>
            </w:pPr>
            <w:r w:rsidRPr="00FC3FB5">
              <w:rPr>
                <w:rFonts w:ascii="宋体" w:hAnsi="宋体" w:hint="eastAsia"/>
              </w:rPr>
              <w:t xml:space="preserve">    TIMSK1 &amp;= 0b11111101; //停止中断</w:t>
            </w:r>
          </w:p>
          <w:p w:rsidR="00FC3FB5" w:rsidRPr="00FC3FB5" w:rsidRDefault="00FC3FB5" w:rsidP="00FC3FB5">
            <w:pPr>
              <w:rPr>
                <w:rFonts w:ascii="宋体" w:hAnsi="宋体"/>
              </w:rPr>
            </w:pPr>
            <w:r w:rsidRPr="00FC3FB5">
              <w:rPr>
                <w:rFonts w:ascii="宋体" w:hAnsi="宋体"/>
              </w:rPr>
              <w:t xml:space="preserve">  }</w:t>
            </w:r>
          </w:p>
          <w:p w:rsidR="00FC3FB5" w:rsidRPr="00FC3FB5" w:rsidRDefault="00FC3FB5" w:rsidP="00FC3FB5">
            <w:pPr>
              <w:rPr>
                <w:rFonts w:ascii="宋体" w:hAnsi="宋体"/>
              </w:rPr>
            </w:pPr>
            <w:r w:rsidRPr="00FC3FB5">
              <w:rPr>
                <w:rFonts w:ascii="宋体" w:hAnsi="宋体"/>
              </w:rPr>
              <w:t xml:space="preserve">  OCR1A = OCR1A_temp;</w:t>
            </w:r>
          </w:p>
          <w:p w:rsidR="00FC3FB5" w:rsidRPr="00FC3FB5" w:rsidRDefault="00FC3FB5" w:rsidP="00FC3FB5">
            <w:pPr>
              <w:rPr>
                <w:rFonts w:ascii="宋体" w:hAnsi="宋体" w:hint="eastAsia"/>
              </w:rPr>
            </w:pPr>
            <w:r w:rsidRPr="00FC3FB5">
              <w:rPr>
                <w:rFonts w:ascii="宋体" w:hAnsi="宋体"/>
              </w:rPr>
              <w:t>}</w:t>
            </w:r>
          </w:p>
          <w:p w:rsidR="00FC3FB5" w:rsidRPr="00FC3FB5" w:rsidRDefault="00FC3FB5" w:rsidP="00FC3FB5">
            <w:pPr>
              <w:rPr>
                <w:rFonts w:ascii="宋体" w:hAnsi="宋体"/>
              </w:rPr>
            </w:pPr>
            <w:r w:rsidRPr="00FC3FB5">
              <w:rPr>
                <w:rFonts w:ascii="宋体" w:hAnsi="宋体"/>
              </w:rPr>
              <w:t>ISR(TIMER2_OVF_vect)</w:t>
            </w:r>
          </w:p>
          <w:p w:rsidR="00FC3FB5" w:rsidRPr="00FC3FB5" w:rsidRDefault="00FC3FB5" w:rsidP="00FC3FB5">
            <w:pPr>
              <w:rPr>
                <w:rFonts w:ascii="宋体" w:hAnsi="宋体"/>
              </w:rPr>
            </w:pPr>
            <w:r w:rsidRPr="00FC3FB5">
              <w:rPr>
                <w:rFonts w:ascii="宋体" w:hAnsi="宋体"/>
              </w:rPr>
              <w:t>{ OCR1A_temp -= (OCR1A_temp - speed) &gt;&gt; 3;</w:t>
            </w:r>
          </w:p>
          <w:p w:rsidR="00FC3FB5" w:rsidRPr="00FC3FB5" w:rsidRDefault="00FC3FB5" w:rsidP="00FC3FB5">
            <w:pPr>
              <w:rPr>
                <w:rFonts w:ascii="宋体" w:hAnsi="宋体"/>
              </w:rPr>
            </w:pPr>
            <w:r w:rsidRPr="00FC3FB5">
              <w:rPr>
                <w:rFonts w:ascii="宋体" w:hAnsi="宋体"/>
              </w:rPr>
              <w:t xml:space="preserve">  if (!((OCR1A_temp - speed) &gt;&gt; 3))</w:t>
            </w:r>
          </w:p>
          <w:p w:rsidR="00FC3FB5" w:rsidRPr="00FC3FB5" w:rsidRDefault="00FC3FB5" w:rsidP="00FC3FB5">
            <w:pPr>
              <w:rPr>
                <w:rFonts w:ascii="宋体" w:hAnsi="宋体"/>
              </w:rPr>
            </w:pPr>
            <w:r w:rsidRPr="00FC3FB5">
              <w:rPr>
                <w:rFonts w:ascii="宋体" w:hAnsi="宋体"/>
              </w:rPr>
              <w:t xml:space="preserve">    TIMSK2 &amp;= 0b11111110;</w:t>
            </w:r>
          </w:p>
          <w:p w:rsidR="00FC3FB5" w:rsidRPr="00FC3FB5" w:rsidRDefault="00FC3FB5" w:rsidP="00FC3FB5">
            <w:pPr>
              <w:rPr>
                <w:rFonts w:ascii="宋体" w:hAnsi="宋体" w:hint="eastAsia"/>
              </w:rPr>
            </w:pPr>
            <w:r w:rsidRPr="00FC3FB5">
              <w:rPr>
                <w:rFonts w:ascii="宋体" w:hAnsi="宋体"/>
              </w:rPr>
              <w:t>}</w:t>
            </w:r>
          </w:p>
          <w:p w:rsidR="00FC3FB5" w:rsidRPr="00FC3FB5" w:rsidRDefault="00FC3FB5" w:rsidP="00FC3FB5">
            <w:pPr>
              <w:rPr>
                <w:rFonts w:ascii="宋体" w:hAnsi="宋体"/>
              </w:rPr>
            </w:pPr>
            <w:r w:rsidRPr="00FC3FB5">
              <w:rPr>
                <w:rFonts w:ascii="宋体" w:hAnsi="宋体"/>
              </w:rPr>
              <w:t>unsigned char GetTarget()</w:t>
            </w:r>
          </w:p>
          <w:p w:rsidR="00FC3FB5" w:rsidRPr="00FC3FB5" w:rsidRDefault="00FC3FB5" w:rsidP="00FC3FB5">
            <w:pPr>
              <w:rPr>
                <w:rFonts w:ascii="宋体" w:hAnsi="宋体"/>
              </w:rPr>
            </w:pPr>
            <w:r w:rsidRPr="00FC3FB5">
              <w:rPr>
                <w:rFonts w:ascii="宋体" w:hAnsi="宋体"/>
              </w:rPr>
              <w:t>{int a = digitalRead(2);</w:t>
            </w:r>
          </w:p>
          <w:p w:rsidR="00FC3FB5" w:rsidRPr="00FC3FB5" w:rsidRDefault="00FC3FB5" w:rsidP="00FC3FB5">
            <w:pPr>
              <w:rPr>
                <w:rFonts w:ascii="宋体" w:hAnsi="宋体"/>
              </w:rPr>
            </w:pPr>
            <w:r w:rsidRPr="00FC3FB5">
              <w:rPr>
                <w:rFonts w:ascii="宋体" w:hAnsi="宋体"/>
              </w:rPr>
              <w:t xml:space="preserve">  int b = digitalRead(3);</w:t>
            </w:r>
          </w:p>
          <w:p w:rsidR="00FC3FB5" w:rsidRPr="00FC3FB5" w:rsidRDefault="00FC3FB5" w:rsidP="00FC3FB5">
            <w:pPr>
              <w:rPr>
                <w:rFonts w:ascii="宋体" w:hAnsi="宋体"/>
              </w:rPr>
            </w:pPr>
            <w:r w:rsidRPr="00FC3FB5">
              <w:rPr>
                <w:rFonts w:ascii="宋体" w:hAnsi="宋体"/>
              </w:rPr>
              <w:t xml:space="preserve">  int c = digitalRead(4);</w:t>
            </w:r>
          </w:p>
          <w:p w:rsidR="00FC3FB5" w:rsidRPr="00FC3FB5" w:rsidRDefault="00FC3FB5" w:rsidP="00FC3FB5">
            <w:pPr>
              <w:rPr>
                <w:rFonts w:ascii="宋体" w:hAnsi="宋体"/>
              </w:rPr>
            </w:pPr>
            <w:r w:rsidRPr="00FC3FB5">
              <w:rPr>
                <w:rFonts w:ascii="宋体" w:hAnsi="宋体"/>
              </w:rPr>
              <w:t xml:space="preserve">  int a1 = digitalRead(2);</w:t>
            </w:r>
          </w:p>
          <w:p w:rsidR="00FC3FB5" w:rsidRPr="00FC3FB5" w:rsidRDefault="00FC3FB5" w:rsidP="00FC3FB5">
            <w:pPr>
              <w:rPr>
                <w:rFonts w:ascii="宋体" w:hAnsi="宋体"/>
              </w:rPr>
            </w:pPr>
            <w:r w:rsidRPr="00FC3FB5">
              <w:rPr>
                <w:rFonts w:ascii="宋体" w:hAnsi="宋体"/>
              </w:rPr>
              <w:t xml:space="preserve">  int b1 = digitalRead(3);</w:t>
            </w:r>
          </w:p>
          <w:p w:rsidR="00FC3FB5" w:rsidRPr="00FC3FB5" w:rsidRDefault="00FC3FB5" w:rsidP="00FC3FB5">
            <w:pPr>
              <w:rPr>
                <w:rFonts w:ascii="宋体" w:hAnsi="宋体"/>
              </w:rPr>
            </w:pPr>
            <w:r w:rsidRPr="00FC3FB5">
              <w:rPr>
                <w:rFonts w:ascii="宋体" w:hAnsi="宋体"/>
              </w:rPr>
              <w:t xml:space="preserve">  int c1 = digitalRead(4);</w:t>
            </w:r>
          </w:p>
          <w:p w:rsidR="00FC3FB5" w:rsidRPr="00FC3FB5" w:rsidRDefault="00FC3FB5" w:rsidP="00FC3FB5">
            <w:pPr>
              <w:rPr>
                <w:rFonts w:ascii="宋体" w:hAnsi="宋体"/>
              </w:rPr>
            </w:pPr>
            <w:r w:rsidRPr="00FC3FB5">
              <w:rPr>
                <w:rFonts w:ascii="宋体" w:hAnsi="宋体"/>
              </w:rPr>
              <w:t xml:space="preserve">  if (a == a1 &amp;&amp; b == b1 &amp;&amp; c == c1)</w:t>
            </w:r>
          </w:p>
          <w:p w:rsidR="00FC3FB5" w:rsidRPr="00FC3FB5" w:rsidRDefault="00FC3FB5" w:rsidP="00FC3FB5">
            <w:pPr>
              <w:rPr>
                <w:rFonts w:ascii="宋体" w:hAnsi="宋体"/>
              </w:rPr>
            </w:pPr>
            <w:r w:rsidRPr="00FC3FB5">
              <w:rPr>
                <w:rFonts w:ascii="宋体" w:hAnsi="宋体"/>
              </w:rPr>
              <w:t xml:space="preserve">    return a * 1 + b * 2 + c * 4;</w:t>
            </w:r>
          </w:p>
          <w:p w:rsidR="00FC3FB5" w:rsidRPr="00FC3FB5" w:rsidRDefault="00FC3FB5" w:rsidP="00FC3FB5">
            <w:pPr>
              <w:rPr>
                <w:rFonts w:ascii="宋体" w:hAnsi="宋体"/>
              </w:rPr>
            </w:pPr>
            <w:r w:rsidRPr="00FC3FB5">
              <w:rPr>
                <w:rFonts w:ascii="宋体" w:hAnsi="宋体"/>
              </w:rPr>
              <w:t xml:space="preserve">  else</w:t>
            </w:r>
          </w:p>
          <w:p w:rsidR="00FC3FB5" w:rsidRPr="00FA10DF" w:rsidRDefault="00FC3FB5" w:rsidP="00FC3FB5">
            <w:pPr>
              <w:rPr>
                <w:rFonts w:ascii="宋体" w:hAnsi="宋体" w:hint="eastAsia"/>
              </w:rPr>
            </w:pPr>
            <w:r w:rsidRPr="00FC3FB5">
              <w:rPr>
                <w:rFonts w:ascii="宋体" w:hAnsi="宋体"/>
              </w:rPr>
              <w:t xml:space="preserve">    return 0;}</w:t>
            </w:r>
          </w:p>
        </w:tc>
        <w:tc>
          <w:tcPr>
            <w:tcW w:w="8129" w:type="dxa"/>
            <w:gridSpan w:val="4"/>
            <w:tcBorders>
              <w:top w:val="single" w:sz="12" w:space="0" w:color="auto"/>
              <w:left w:val="single" w:sz="4" w:space="0" w:color="auto"/>
              <w:bottom w:val="nil"/>
              <w:right w:val="single" w:sz="12" w:space="0" w:color="auto"/>
            </w:tcBorders>
          </w:tcPr>
          <w:p w:rsidR="00FC3FB5" w:rsidRDefault="00FC3FB5" w:rsidP="00177E9C">
            <w:pPr>
              <w:jc w:val="center"/>
              <w:rPr>
                <w:rFonts w:ascii="仿宋_GB2312" w:eastAsia="仿宋_GB2312" w:hAnsi="宋体"/>
                <w:sz w:val="28"/>
                <w:szCs w:val="28"/>
              </w:rPr>
            </w:pPr>
            <w:r>
              <w:rPr>
                <w:rFonts w:ascii="仿宋_GB2312" w:eastAsia="仿宋_GB2312" w:hAnsi="宋体" w:hint="eastAsia"/>
                <w:sz w:val="28"/>
                <w:szCs w:val="28"/>
              </w:rPr>
              <w:t>关键</w:t>
            </w:r>
            <w:r>
              <w:rPr>
                <w:rFonts w:ascii="仿宋_GB2312" w:eastAsia="仿宋_GB2312" w:hAnsi="宋体"/>
                <w:sz w:val="28"/>
                <w:szCs w:val="28"/>
              </w:rPr>
              <w:t>代码</w:t>
            </w:r>
            <w:r>
              <w:rPr>
                <w:rFonts w:ascii="仿宋_GB2312" w:eastAsia="仿宋_GB2312" w:hAnsi="宋体" w:hint="eastAsia"/>
                <w:sz w:val="28"/>
                <w:szCs w:val="28"/>
              </w:rPr>
              <w:t>说明</w:t>
            </w:r>
          </w:p>
          <w:p w:rsidR="005E64D3" w:rsidRPr="005E64D3" w:rsidRDefault="005E64D3" w:rsidP="005E64D3">
            <w:pPr>
              <w:ind w:firstLineChars="200" w:firstLine="420"/>
              <w:jc w:val="left"/>
              <w:rPr>
                <w:rFonts w:ascii="宋体" w:hAnsi="宋体" w:hint="eastAsia"/>
                <w:szCs w:val="21"/>
              </w:rPr>
            </w:pPr>
            <w:r w:rsidRPr="005E64D3">
              <w:rPr>
                <w:rFonts w:ascii="宋体" w:hAnsi="宋体" w:hint="eastAsia"/>
                <w:szCs w:val="21"/>
              </w:rPr>
              <w:t>该程序使用了单片机</w:t>
            </w:r>
            <w:r>
              <w:rPr>
                <w:rFonts w:ascii="宋体" w:hAnsi="宋体" w:hint="eastAsia"/>
                <w:szCs w:val="21"/>
              </w:rPr>
              <w:t>N</w:t>
            </w:r>
            <w:r>
              <w:rPr>
                <w:rFonts w:ascii="宋体" w:hAnsi="宋体"/>
                <w:szCs w:val="21"/>
              </w:rPr>
              <w:t>ano</w:t>
            </w:r>
            <w:r w:rsidRPr="005E64D3">
              <w:rPr>
                <w:rFonts w:ascii="宋体" w:hAnsi="宋体" w:hint="eastAsia"/>
                <w:szCs w:val="21"/>
              </w:rPr>
              <w:t>中的计时器中断1和2。定时中断2为普通模式，匀速执行，用于计算步进电机的速度，从而实现S型加速以免失步。定时中断1使用CTC模式，通过不断改写OCR1A改变其执行频率。每当定时器1发生中断时向步进电机发送一个脉冲，以此驱动其运行。该程序使用八拍的控制方式驱动步进电机，每个脉冲对应0.9°。经过齿轮减速后精度更高。</w:t>
            </w:r>
          </w:p>
          <w:p w:rsidR="005E64D3" w:rsidRPr="005E64D3" w:rsidRDefault="005E64D3" w:rsidP="009D7AEE">
            <w:pPr>
              <w:ind w:firstLineChars="200" w:firstLine="420"/>
              <w:jc w:val="left"/>
              <w:rPr>
                <w:rFonts w:ascii="宋体" w:hAnsi="宋体" w:hint="eastAsia"/>
                <w:szCs w:val="21"/>
              </w:rPr>
            </w:pPr>
            <w:r>
              <w:rPr>
                <w:rFonts w:ascii="宋体" w:hAnsi="宋体"/>
                <w:szCs w:val="21"/>
              </w:rPr>
              <w:t>N</w:t>
            </w:r>
            <w:r w:rsidRPr="005E64D3">
              <w:rPr>
                <w:rFonts w:ascii="宋体" w:hAnsi="宋体" w:hint="eastAsia"/>
                <w:szCs w:val="21"/>
              </w:rPr>
              <w:t>ano板使用3个IO口与上位机进行简单的并行通信以获取需要旋转至的位置。当收到需要旋转至的位置时，</w:t>
            </w:r>
            <w:r w:rsidR="0053456C">
              <w:rPr>
                <w:rFonts w:ascii="宋体" w:hAnsi="宋体"/>
                <w:szCs w:val="21"/>
              </w:rPr>
              <w:t>N</w:t>
            </w:r>
            <w:r w:rsidRPr="005E64D3">
              <w:rPr>
                <w:rFonts w:ascii="宋体" w:hAnsi="宋体" w:hint="eastAsia"/>
                <w:szCs w:val="21"/>
              </w:rPr>
              <w:t>ano板便会计算其相对当前所在位置的距离并算出应该顺时针还是逆时针转动，选择最短的路径驱动步进电机将转盘转至需要的地方。当步进电机未旋转时仍向其通以50%占空比的电流，保持转盘上的扭矩，防止转盘因为外力而转动。</w:t>
            </w:r>
          </w:p>
          <w:p w:rsidR="005E64D3" w:rsidRPr="005E64D3" w:rsidRDefault="005E64D3" w:rsidP="005E64D3">
            <w:pPr>
              <w:ind w:firstLineChars="200" w:firstLine="420"/>
              <w:jc w:val="left"/>
              <w:rPr>
                <w:rFonts w:ascii="宋体" w:hAnsi="宋体" w:hint="eastAsia"/>
                <w:szCs w:val="21"/>
              </w:rPr>
            </w:pPr>
            <w:r w:rsidRPr="005E64D3">
              <w:rPr>
                <w:rFonts w:ascii="宋体" w:hAnsi="宋体" w:hint="eastAsia"/>
                <w:szCs w:val="21"/>
              </w:rPr>
              <w:t>setup()函数用于初始化输入输出引脚和定时器配置。</w:t>
            </w:r>
          </w:p>
          <w:p w:rsidR="005E64D3" w:rsidRPr="005E64D3" w:rsidRDefault="005E64D3" w:rsidP="005E64D3">
            <w:pPr>
              <w:ind w:firstLineChars="200" w:firstLine="420"/>
              <w:jc w:val="left"/>
              <w:rPr>
                <w:rFonts w:ascii="宋体" w:hAnsi="宋体" w:hint="eastAsia"/>
                <w:szCs w:val="21"/>
              </w:rPr>
            </w:pPr>
            <w:r w:rsidRPr="005E64D3">
              <w:rPr>
                <w:rFonts w:ascii="宋体" w:hAnsi="宋体" w:hint="eastAsia"/>
                <w:szCs w:val="21"/>
              </w:rPr>
              <w:t>loop()函数用于循环读取上位机发送的数据。当收到有效数据时便计算出方向和步数，设置好相应变量后启动两个中断，之后便等待中断关闭——步进电机转动完毕——才进行下一次读取。</w:t>
            </w:r>
          </w:p>
          <w:p w:rsidR="005E64D3" w:rsidRPr="005E64D3" w:rsidRDefault="005E64D3" w:rsidP="005E64D3">
            <w:pPr>
              <w:ind w:firstLineChars="200" w:firstLine="420"/>
              <w:jc w:val="left"/>
              <w:rPr>
                <w:rFonts w:ascii="宋体" w:hAnsi="宋体" w:hint="eastAsia"/>
                <w:szCs w:val="21"/>
              </w:rPr>
            </w:pPr>
            <w:r w:rsidRPr="005E64D3">
              <w:rPr>
                <w:rFonts w:ascii="宋体" w:hAnsi="宋体" w:hint="eastAsia"/>
                <w:szCs w:val="21"/>
              </w:rPr>
              <w:t>ISR(TIMER1_COMPA_vect)函数为定时器1比较匹配中断函数，用于向步进电机发送脉冲。每次发送后都会检查步数是否已到达目标值，并且更新OCR1A以调整中断发生频率——即步进电机转速。</w:t>
            </w:r>
          </w:p>
          <w:p w:rsidR="005E64D3" w:rsidRPr="005E64D3" w:rsidRDefault="005E64D3" w:rsidP="005E64D3">
            <w:pPr>
              <w:ind w:firstLineChars="200" w:firstLine="420"/>
              <w:jc w:val="left"/>
              <w:rPr>
                <w:rFonts w:ascii="宋体" w:hAnsi="宋体" w:hint="eastAsia"/>
                <w:szCs w:val="21"/>
              </w:rPr>
            </w:pPr>
            <w:r w:rsidRPr="005E64D3">
              <w:rPr>
                <w:rFonts w:ascii="宋体" w:hAnsi="宋体" w:hint="eastAsia"/>
                <w:szCs w:val="21"/>
              </w:rPr>
              <w:t>ISR(TIMER2_OVF_vect)函数为定时器2溢出中断函数，用于计算步进电机的加速曲线。通过缓冲值temp改变OCR1A的值以改变电机转速。</w:t>
            </w:r>
          </w:p>
          <w:p w:rsidR="00FC3FB5" w:rsidRPr="007E2171" w:rsidRDefault="005E64D3" w:rsidP="005E64D3">
            <w:pPr>
              <w:ind w:firstLineChars="200" w:firstLine="420"/>
              <w:jc w:val="left"/>
              <w:rPr>
                <w:rFonts w:ascii="仿宋_GB2312" w:eastAsia="仿宋_GB2312" w:hAnsi="宋体" w:hint="eastAsia"/>
                <w:sz w:val="28"/>
                <w:szCs w:val="28"/>
              </w:rPr>
            </w:pPr>
            <w:r w:rsidRPr="005E64D3">
              <w:rPr>
                <w:rFonts w:ascii="宋体" w:hAnsi="宋体" w:hint="eastAsia"/>
                <w:szCs w:val="21"/>
              </w:rPr>
              <w:t>getTarget()函数用于从上位机读取数据，并设置了一定防抖措施以增加容错度。</w:t>
            </w:r>
          </w:p>
        </w:tc>
      </w:tr>
      <w:tr w:rsidR="0028608B" w:rsidRPr="000C0E47" w:rsidTr="00177E9C">
        <w:tblPrEx>
          <w:tblCellMar>
            <w:top w:w="0" w:type="dxa"/>
            <w:bottom w:w="0" w:type="dxa"/>
          </w:tblCellMar>
        </w:tblPrEx>
        <w:trPr>
          <w:trHeight w:val="504"/>
        </w:trPr>
        <w:tc>
          <w:tcPr>
            <w:tcW w:w="12888" w:type="dxa"/>
            <w:gridSpan w:val="3"/>
            <w:vMerge w:val="restart"/>
            <w:tcBorders>
              <w:top w:val="nil"/>
              <w:left w:val="single" w:sz="12" w:space="0" w:color="auto"/>
              <w:bottom w:val="single" w:sz="12" w:space="0" w:color="auto"/>
              <w:right w:val="single" w:sz="12" w:space="0" w:color="auto"/>
            </w:tcBorders>
            <w:vAlign w:val="center"/>
          </w:tcPr>
          <w:p w:rsidR="0028608B" w:rsidRPr="00FA10DF" w:rsidRDefault="0028608B" w:rsidP="00177E9C">
            <w:pPr>
              <w:rPr>
                <w:rFonts w:ascii="宋体" w:hAnsi="宋体" w:hint="eastAsia"/>
              </w:rPr>
            </w:pPr>
          </w:p>
        </w:tc>
        <w:tc>
          <w:tcPr>
            <w:tcW w:w="4474" w:type="dxa"/>
            <w:tcBorders>
              <w:top w:val="single" w:sz="12" w:space="0" w:color="auto"/>
              <w:left w:val="single" w:sz="12" w:space="0" w:color="auto"/>
              <w:bottom w:val="single" w:sz="6" w:space="0" w:color="auto"/>
              <w:right w:val="single" w:sz="8" w:space="0" w:color="auto"/>
            </w:tcBorders>
            <w:vAlign w:val="center"/>
          </w:tcPr>
          <w:p w:rsidR="0028608B" w:rsidRPr="00540448" w:rsidRDefault="0028608B" w:rsidP="00177E9C">
            <w:pPr>
              <w:jc w:val="center"/>
              <w:rPr>
                <w:rFonts w:ascii="仿宋_GB2312" w:eastAsia="仿宋_GB2312" w:hAnsi="宋体" w:hint="eastAsia"/>
                <w:color w:val="0000FF"/>
                <w:sz w:val="28"/>
                <w:szCs w:val="28"/>
              </w:rPr>
            </w:pPr>
            <w:r>
              <w:rPr>
                <w:rFonts w:ascii="仿宋_GB2312" w:eastAsia="仿宋_GB2312" w:hAnsi="宋体" w:hint="eastAsia"/>
                <w:sz w:val="28"/>
                <w:szCs w:val="28"/>
              </w:rPr>
              <w:t>关键</w:t>
            </w:r>
            <w:r>
              <w:rPr>
                <w:rFonts w:ascii="仿宋_GB2312" w:eastAsia="仿宋_GB2312" w:hAnsi="宋体"/>
                <w:sz w:val="28"/>
                <w:szCs w:val="28"/>
              </w:rPr>
              <w:t>代码</w:t>
            </w:r>
            <w:r>
              <w:rPr>
                <w:rFonts w:ascii="仿宋_GB2312" w:eastAsia="仿宋_GB2312" w:hAnsi="宋体" w:hint="eastAsia"/>
                <w:sz w:val="28"/>
                <w:szCs w:val="28"/>
              </w:rPr>
              <w:t>说明</w:t>
            </w:r>
          </w:p>
        </w:tc>
        <w:tc>
          <w:tcPr>
            <w:tcW w:w="1250" w:type="dxa"/>
            <w:tcBorders>
              <w:top w:val="single" w:sz="12" w:space="0" w:color="auto"/>
              <w:left w:val="single" w:sz="8" w:space="0" w:color="auto"/>
              <w:bottom w:val="single" w:sz="6" w:space="0" w:color="auto"/>
              <w:right w:val="single" w:sz="8" w:space="0" w:color="auto"/>
            </w:tcBorders>
            <w:vAlign w:val="center"/>
          </w:tcPr>
          <w:p w:rsidR="0028608B" w:rsidRPr="0049361B" w:rsidRDefault="0028608B" w:rsidP="00177E9C">
            <w:pPr>
              <w:jc w:val="center"/>
              <w:rPr>
                <w:rFonts w:ascii="仿宋_GB2312" w:eastAsia="仿宋_GB2312" w:hAnsi="宋体" w:hint="eastAsia"/>
              </w:rPr>
            </w:pPr>
            <w:r w:rsidRPr="0049361B">
              <w:rPr>
                <w:rFonts w:ascii="仿宋_GB2312" w:eastAsia="仿宋_GB2312" w:hAnsi="宋体" w:hint="eastAsia"/>
              </w:rPr>
              <w:t>比  例</w:t>
            </w:r>
          </w:p>
        </w:tc>
        <w:tc>
          <w:tcPr>
            <w:tcW w:w="1757" w:type="dxa"/>
            <w:tcBorders>
              <w:top w:val="single" w:sz="12" w:space="0" w:color="auto"/>
              <w:left w:val="single" w:sz="8" w:space="0" w:color="auto"/>
              <w:bottom w:val="single" w:sz="6" w:space="0" w:color="auto"/>
              <w:right w:val="single" w:sz="12" w:space="0" w:color="auto"/>
            </w:tcBorders>
            <w:vAlign w:val="center"/>
          </w:tcPr>
          <w:p w:rsidR="0028608B" w:rsidRPr="0049361B" w:rsidRDefault="0028608B" w:rsidP="00177E9C">
            <w:pPr>
              <w:jc w:val="center"/>
              <w:rPr>
                <w:rFonts w:ascii="仿宋_GB2312" w:eastAsia="仿宋_GB2312" w:hAnsi="宋体" w:hint="eastAsia"/>
              </w:rPr>
            </w:pPr>
          </w:p>
        </w:tc>
      </w:tr>
      <w:tr w:rsidR="0028608B" w:rsidRPr="000C0E47" w:rsidTr="00177E9C">
        <w:tblPrEx>
          <w:tblCellMar>
            <w:top w:w="0" w:type="dxa"/>
            <w:bottom w:w="0" w:type="dxa"/>
          </w:tblCellMar>
        </w:tblPrEx>
        <w:trPr>
          <w:trHeight w:val="440"/>
        </w:trPr>
        <w:tc>
          <w:tcPr>
            <w:tcW w:w="12888" w:type="dxa"/>
            <w:gridSpan w:val="3"/>
            <w:vMerge/>
            <w:tcBorders>
              <w:top w:val="single" w:sz="6" w:space="0" w:color="auto"/>
              <w:left w:val="single" w:sz="12" w:space="0" w:color="auto"/>
              <w:bottom w:val="single" w:sz="12" w:space="0" w:color="auto"/>
              <w:right w:val="single" w:sz="12" w:space="0" w:color="auto"/>
            </w:tcBorders>
            <w:vAlign w:val="center"/>
          </w:tcPr>
          <w:p w:rsidR="0028608B" w:rsidRPr="00FA10DF" w:rsidRDefault="0028608B" w:rsidP="00177E9C">
            <w:pPr>
              <w:rPr>
                <w:rFonts w:ascii="宋体" w:hAnsi="宋体" w:hint="eastAsia"/>
              </w:rPr>
            </w:pPr>
          </w:p>
        </w:tc>
        <w:tc>
          <w:tcPr>
            <w:tcW w:w="4474" w:type="dxa"/>
            <w:tcBorders>
              <w:top w:val="single" w:sz="6" w:space="0" w:color="auto"/>
              <w:left w:val="single" w:sz="12" w:space="0" w:color="auto"/>
              <w:bottom w:val="single" w:sz="12" w:space="0" w:color="auto"/>
              <w:right w:val="single" w:sz="8" w:space="0" w:color="auto"/>
            </w:tcBorders>
            <w:vAlign w:val="center"/>
          </w:tcPr>
          <w:p w:rsidR="0028608B" w:rsidRPr="00816455" w:rsidRDefault="0028608B" w:rsidP="00177E9C">
            <w:pPr>
              <w:jc w:val="center"/>
              <w:rPr>
                <w:rFonts w:ascii="华文行楷" w:eastAsia="华文行楷" w:hint="eastAsia"/>
                <w:b/>
                <w:szCs w:val="21"/>
              </w:rPr>
            </w:pPr>
            <w:r>
              <w:rPr>
                <w:rFonts w:ascii="华文行楷" w:eastAsia="华文行楷" w:hint="eastAsia"/>
                <w:b/>
                <w:szCs w:val="21"/>
              </w:rPr>
              <w:t>第四届浙江省</w:t>
            </w:r>
            <w:r w:rsidRPr="00707416">
              <w:rPr>
                <w:rFonts w:ascii="华文行楷" w:eastAsia="华文行楷" w:hint="eastAsia"/>
                <w:b/>
                <w:szCs w:val="21"/>
              </w:rPr>
              <w:t>大学生工程训练综合能力竞赛</w:t>
            </w:r>
          </w:p>
        </w:tc>
        <w:tc>
          <w:tcPr>
            <w:tcW w:w="1250" w:type="dxa"/>
            <w:tcBorders>
              <w:top w:val="single" w:sz="6" w:space="0" w:color="auto"/>
              <w:left w:val="single" w:sz="8" w:space="0" w:color="auto"/>
              <w:bottom w:val="single" w:sz="12" w:space="0" w:color="auto"/>
              <w:right w:val="single" w:sz="8" w:space="0" w:color="auto"/>
            </w:tcBorders>
            <w:vAlign w:val="center"/>
          </w:tcPr>
          <w:p w:rsidR="0028608B" w:rsidRPr="0049361B" w:rsidRDefault="0028608B" w:rsidP="00177E9C">
            <w:pPr>
              <w:jc w:val="center"/>
              <w:rPr>
                <w:rFonts w:ascii="仿宋_GB2312" w:eastAsia="仿宋_GB2312" w:hAnsi="宋体" w:hint="eastAsia"/>
              </w:rPr>
            </w:pPr>
            <w:r w:rsidRPr="0049361B">
              <w:rPr>
                <w:rFonts w:ascii="仿宋_GB2312" w:eastAsia="仿宋_GB2312" w:hAnsi="宋体" w:hint="eastAsia"/>
              </w:rPr>
              <w:t>共   页</w:t>
            </w:r>
          </w:p>
        </w:tc>
        <w:tc>
          <w:tcPr>
            <w:tcW w:w="1757" w:type="dxa"/>
            <w:tcBorders>
              <w:top w:val="single" w:sz="6" w:space="0" w:color="auto"/>
              <w:left w:val="single" w:sz="8" w:space="0" w:color="auto"/>
              <w:bottom w:val="single" w:sz="12" w:space="0" w:color="auto"/>
              <w:right w:val="single" w:sz="12" w:space="0" w:color="auto"/>
            </w:tcBorders>
            <w:vAlign w:val="center"/>
          </w:tcPr>
          <w:p w:rsidR="0028608B" w:rsidRPr="0049361B" w:rsidRDefault="0028608B" w:rsidP="00177E9C">
            <w:pPr>
              <w:jc w:val="center"/>
              <w:rPr>
                <w:rFonts w:ascii="仿宋_GB2312" w:eastAsia="仿宋_GB2312" w:hAnsi="宋体" w:hint="eastAsia"/>
              </w:rPr>
            </w:pPr>
            <w:r w:rsidRPr="0049361B">
              <w:rPr>
                <w:rFonts w:ascii="仿宋_GB2312" w:eastAsia="仿宋_GB2312" w:hAnsi="宋体" w:hint="eastAsia"/>
              </w:rPr>
              <w:t>第</w:t>
            </w:r>
            <w:r w:rsidR="003340F4">
              <w:rPr>
                <w:rFonts w:ascii="仿宋_GB2312" w:eastAsia="仿宋_GB2312" w:hAnsi="宋体" w:hint="eastAsia"/>
              </w:rPr>
              <w:t>7</w:t>
            </w:r>
            <w:r w:rsidRPr="0049361B">
              <w:rPr>
                <w:rFonts w:ascii="仿宋_GB2312" w:eastAsia="仿宋_GB2312" w:hAnsi="宋体" w:hint="eastAsia"/>
              </w:rPr>
              <w:t xml:space="preserve"> 页</w:t>
            </w:r>
          </w:p>
        </w:tc>
      </w:tr>
    </w:tbl>
    <w:p w:rsidR="0028608B" w:rsidRDefault="00D46524" w:rsidP="0028608B">
      <w:pPr>
        <w:rPr>
          <w:rFonts w:hint="eastAsia"/>
        </w:rPr>
      </w:pP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99060</wp:posOffset>
                </wp:positionV>
                <wp:extent cx="0" cy="8915400"/>
                <wp:effectExtent l="6350" t="8890" r="12700" b="10160"/>
                <wp:wrapNone/>
                <wp:docPr id="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15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E7E16" id="Line 67" o:spid="_x0000_s1026" style="position:absolute;left:0;text-align:lef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7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">
                <v:stroke dashstyle="dash"/>
              </v:line>
            </w:pict>
          </mc:Fallback>
        </mc:AlternateContent>
      </w: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D46524" w:rsidP="0028608B">
      <w:pPr>
        <w:rPr>
          <w:rFonts w:hint="eastAsia"/>
        </w:rPr>
      </w:pP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297180</wp:posOffset>
                </wp:positionV>
                <wp:extent cx="342900" cy="4061460"/>
                <wp:effectExtent l="0" t="0" r="3175" b="0"/>
                <wp:wrapNone/>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08B" w:rsidRDefault="0028608B" w:rsidP="0028608B">
                            <w:pPr>
                              <w:jc w:val="right"/>
                              <w:rPr>
                                <w:rFonts w:hint="eastAsia"/>
                              </w:rPr>
                            </w:pPr>
                            <w:r>
                              <w:rPr>
                                <w:rFonts w:hint="eastAsia"/>
                              </w:rPr>
                              <w:t>装</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订</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6" type="#_x0000_t202" style="position:absolute;left:0;text-align:left;margin-left:54pt;margin-top:23.4pt;width:27pt;height:3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" stroked="f">
                <v:textbox>
                  <w:txbxContent>
                    <w:p w:rsidR="0028608B" w:rsidRDefault="0028608B" w:rsidP="0028608B">
                      <w:pPr>
                        <w:jc w:val="right"/>
                        <w:rPr>
                          <w:rFonts w:hint="eastAsia"/>
                        </w:rPr>
                      </w:pPr>
                      <w:r>
                        <w:rPr>
                          <w:rFonts w:hint="eastAsia"/>
                        </w:rPr>
                        <w:t>装</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订</w:t>
                      </w: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p>
                    <w:p w:rsidR="0028608B" w:rsidRDefault="0028608B" w:rsidP="0028608B">
                      <w:pPr>
                        <w:jc w:val="right"/>
                        <w:rPr>
                          <w:rFonts w:hint="eastAsia"/>
                        </w:rPr>
                      </w:pPr>
                      <w:r>
                        <w:rPr>
                          <w:rFonts w:hint="eastAsia"/>
                        </w:rPr>
                        <w:t>线</w:t>
                      </w:r>
                    </w:p>
                  </w:txbxContent>
                </v:textbox>
              </v:shape>
            </w:pict>
          </mc:Fallback>
        </mc:AlternateContent>
      </w:r>
    </w:p>
    <w:p w:rsidR="0028608B" w:rsidRDefault="0028608B" w:rsidP="0028608B">
      <w:pPr>
        <w:rPr>
          <w:rFonts w:hint="eastAsia"/>
        </w:rPr>
      </w:pPr>
    </w:p>
    <w:p w:rsidR="0028608B" w:rsidRDefault="0028608B" w:rsidP="0028608B">
      <w:pPr>
        <w:rPr>
          <w:rFonts w:hint="eastAsia"/>
        </w:rPr>
      </w:pPr>
    </w:p>
    <w:p w:rsidR="0028608B" w:rsidRPr="00E94841" w:rsidRDefault="0028608B" w:rsidP="0028608B">
      <w:pPr>
        <w:rPr>
          <w:rFonts w:hint="eastAsia"/>
        </w:rPr>
      </w:pPr>
    </w:p>
    <w:p w:rsidR="0028608B" w:rsidRDefault="00D46524" w:rsidP="0028608B">
      <w:pPr>
        <w:rPr>
          <w:rFonts w:hint="eastAsia"/>
        </w:rPr>
      </w:pP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0</wp:posOffset>
                </wp:positionV>
                <wp:extent cx="342900" cy="5646420"/>
                <wp:effectExtent l="6350" t="6985" r="12700" b="13970"/>
                <wp:wrapNone/>
                <wp:docPr id="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646420"/>
                        </a:xfrm>
                        <a:prstGeom prst="rect">
                          <a:avLst/>
                        </a:prstGeom>
                        <a:solidFill>
                          <a:srgbClr val="FFFFFF"/>
                        </a:solidFill>
                        <a:ln w="9525">
                          <a:solidFill>
                            <a:srgbClr val="000000"/>
                          </a:solidFill>
                          <a:prstDash val="dash"/>
                          <a:miter lim="800000"/>
                          <a:headEnd/>
                          <a:tailEnd/>
                        </a:ln>
                      </wps:spPr>
                      <wps:txbx>
                        <w:txbxContent>
                          <w:p w:rsidR="0028608B" w:rsidRDefault="0028608B" w:rsidP="0028608B">
                            <w:pPr>
                              <w:rPr>
                                <w:rFonts w:hint="eastAsia"/>
                              </w:rPr>
                            </w:pPr>
                            <w:r>
                              <w:rPr>
                                <w:rFonts w:hint="eastAsia"/>
                              </w:rPr>
                              <w:t>学校名称：</w:t>
                            </w:r>
                            <w:r>
                              <w:rPr>
                                <w:rFonts w:hint="eastAsia"/>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7" type="#_x0000_t202" style="position:absolute;left:0;text-align:left;margin-left:18pt;margin-top:0;width:27pt;height:44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">
                <v:stroke dashstyle="dash"/>
                <v:textbox style="layout-flow:vertical;mso-layout-flow-alt:bottom-to-top">
                  <w:txbxContent>
                    <w:p w:rsidR="0028608B" w:rsidRDefault="0028608B" w:rsidP="0028608B">
                      <w:pPr>
                        <w:rPr>
                          <w:rFonts w:hint="eastAsia"/>
                        </w:rPr>
                      </w:pPr>
                      <w:r>
                        <w:rPr>
                          <w:rFonts w:hint="eastAsia"/>
                        </w:rPr>
                        <w:t>学校名称：</w:t>
                      </w:r>
                      <w:r>
                        <w:rPr>
                          <w:rFonts w:hint="eastAsia"/>
                        </w:rPr>
                        <w:t xml:space="preserve">                                              </w:t>
                      </w:r>
                    </w:p>
                  </w:txbxContent>
                </v:textbox>
              </v:shape>
            </w:pict>
          </mc:Fallback>
        </mc:AlternateContent>
      </w: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28608B" w:rsidRDefault="0028608B" w:rsidP="0028608B">
      <w:pPr>
        <w:rPr>
          <w:rFonts w:hint="eastAsia"/>
        </w:rPr>
      </w:pPr>
    </w:p>
    <w:p w:rsidR="00BB18AD" w:rsidRDefault="00BB18AD" w:rsidP="00E21E9D"/>
    <w:p w:rsidR="009E2E48" w:rsidRDefault="009E2E48" w:rsidP="00081ED2">
      <w:pPr>
        <w:tabs>
          <w:tab w:val="left" w:pos="12637"/>
        </w:tabs>
        <w:rPr>
          <w:rFonts w:hint="eastAsia"/>
        </w:rPr>
      </w:pPr>
    </w:p>
    <w:p w:rsidR="00081ED2" w:rsidRPr="00081ED2" w:rsidRDefault="00081ED2" w:rsidP="00081ED2">
      <w:pPr>
        <w:tabs>
          <w:tab w:val="left" w:pos="12637"/>
        </w:tabs>
        <w:rPr>
          <w:rFonts w:hint="eastAsia"/>
        </w:rPr>
      </w:pPr>
      <w:r>
        <w:tab/>
      </w:r>
    </w:p>
    <w:sectPr w:rsidR="00081ED2" w:rsidRPr="00081ED2" w:rsidSect="007F7FD4">
      <w:headerReference w:type="even" r:id="rId11"/>
      <w:headerReference w:type="default" r:id="rId12"/>
      <w:footerReference w:type="even" r:id="rId13"/>
      <w:footerReference w:type="default" r:id="rId14"/>
      <w:headerReference w:type="first" r:id="rId15"/>
      <w:footerReference w:type="first" r:id="rId16"/>
      <w:pgSz w:w="23814" w:h="16840" w:orient="landscape" w:code="8"/>
      <w:pgMar w:top="777" w:right="567" w:bottom="936" w:left="340" w:header="851" w:footer="851"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0C5" w:rsidRDefault="008520C5">
      <w:r>
        <w:separator/>
      </w:r>
    </w:p>
  </w:endnote>
  <w:endnote w:type="continuationSeparator" w:id="0">
    <w:p w:rsidR="008520C5" w:rsidRDefault="00852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352" w:rsidRDefault="00DA1352" w:rsidP="0094283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DA1352" w:rsidRDefault="00DA1352" w:rsidP="00974672">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352" w:rsidRDefault="00DA1352" w:rsidP="00974672">
    <w:pPr>
      <w:pStyle w:val="a3"/>
      <w:ind w:right="360"/>
      <w:rPr>
        <w:rFonts w:hint="eastAsia"/>
      </w:rPr>
    </w:pP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E48" w:rsidRDefault="009E2E4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0C5" w:rsidRDefault="008520C5">
      <w:r>
        <w:separator/>
      </w:r>
    </w:p>
  </w:footnote>
  <w:footnote w:type="continuationSeparator" w:id="0">
    <w:p w:rsidR="008520C5" w:rsidRDefault="008520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E48" w:rsidRDefault="009E2E48">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0FB" w:rsidRDefault="003250FB" w:rsidP="009D7AEE">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E48" w:rsidRDefault="009E2E48">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v:stroke dashstyle="dash"/>
      <v:textbox style="layout-flow:vertical;mso-layout-flow-alt:bottom-to-top"/>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8DC"/>
    <w:rsid w:val="00031531"/>
    <w:rsid w:val="000317C6"/>
    <w:rsid w:val="000358B7"/>
    <w:rsid w:val="00052DAC"/>
    <w:rsid w:val="00055829"/>
    <w:rsid w:val="00060B02"/>
    <w:rsid w:val="0006456D"/>
    <w:rsid w:val="00081ED2"/>
    <w:rsid w:val="00083A97"/>
    <w:rsid w:val="00085594"/>
    <w:rsid w:val="0008649D"/>
    <w:rsid w:val="00087E46"/>
    <w:rsid w:val="000C0E47"/>
    <w:rsid w:val="000C3700"/>
    <w:rsid w:val="000C3CEC"/>
    <w:rsid w:val="000D2BA2"/>
    <w:rsid w:val="000D5D2D"/>
    <w:rsid w:val="000F0296"/>
    <w:rsid w:val="000F0544"/>
    <w:rsid w:val="000F0E78"/>
    <w:rsid w:val="000F4111"/>
    <w:rsid w:val="00110752"/>
    <w:rsid w:val="00110D3F"/>
    <w:rsid w:val="0012109C"/>
    <w:rsid w:val="00122CDE"/>
    <w:rsid w:val="0012462F"/>
    <w:rsid w:val="0013324A"/>
    <w:rsid w:val="00144602"/>
    <w:rsid w:val="00172972"/>
    <w:rsid w:val="00177E9C"/>
    <w:rsid w:val="0019625D"/>
    <w:rsid w:val="00196FB5"/>
    <w:rsid w:val="001E21BB"/>
    <w:rsid w:val="001F1A2C"/>
    <w:rsid w:val="001F4714"/>
    <w:rsid w:val="00200F6B"/>
    <w:rsid w:val="002051EC"/>
    <w:rsid w:val="00211A5C"/>
    <w:rsid w:val="00224626"/>
    <w:rsid w:val="002507DE"/>
    <w:rsid w:val="002542CD"/>
    <w:rsid w:val="002544D0"/>
    <w:rsid w:val="002809C8"/>
    <w:rsid w:val="002819AD"/>
    <w:rsid w:val="0028608B"/>
    <w:rsid w:val="00294C24"/>
    <w:rsid w:val="00295AC2"/>
    <w:rsid w:val="002B014F"/>
    <w:rsid w:val="002C48B3"/>
    <w:rsid w:val="002C720B"/>
    <w:rsid w:val="002D7519"/>
    <w:rsid w:val="002E0360"/>
    <w:rsid w:val="002E6878"/>
    <w:rsid w:val="002F3ABE"/>
    <w:rsid w:val="002F4847"/>
    <w:rsid w:val="00300E21"/>
    <w:rsid w:val="00322F7F"/>
    <w:rsid w:val="00324F70"/>
    <w:rsid w:val="003250FB"/>
    <w:rsid w:val="003340F4"/>
    <w:rsid w:val="003444CF"/>
    <w:rsid w:val="00363F98"/>
    <w:rsid w:val="00364112"/>
    <w:rsid w:val="00364BDC"/>
    <w:rsid w:val="003663A4"/>
    <w:rsid w:val="00366CB6"/>
    <w:rsid w:val="00386AB6"/>
    <w:rsid w:val="00386EC9"/>
    <w:rsid w:val="00390C0C"/>
    <w:rsid w:val="00392E4B"/>
    <w:rsid w:val="003951A9"/>
    <w:rsid w:val="00396140"/>
    <w:rsid w:val="003964BD"/>
    <w:rsid w:val="00397BD0"/>
    <w:rsid w:val="003A5C2E"/>
    <w:rsid w:val="003B01D1"/>
    <w:rsid w:val="003B1B07"/>
    <w:rsid w:val="003B4402"/>
    <w:rsid w:val="003D6716"/>
    <w:rsid w:val="003E292D"/>
    <w:rsid w:val="003F1E6E"/>
    <w:rsid w:val="003F2E37"/>
    <w:rsid w:val="003F329A"/>
    <w:rsid w:val="003F371C"/>
    <w:rsid w:val="003F529B"/>
    <w:rsid w:val="003F5BC1"/>
    <w:rsid w:val="00403A72"/>
    <w:rsid w:val="004121EE"/>
    <w:rsid w:val="00415A27"/>
    <w:rsid w:val="0044496B"/>
    <w:rsid w:val="004550FC"/>
    <w:rsid w:val="0046735F"/>
    <w:rsid w:val="004807D1"/>
    <w:rsid w:val="0049361B"/>
    <w:rsid w:val="00493A02"/>
    <w:rsid w:val="004B6E2C"/>
    <w:rsid w:val="004D0CDB"/>
    <w:rsid w:val="004D26C2"/>
    <w:rsid w:val="004D6792"/>
    <w:rsid w:val="004D71BF"/>
    <w:rsid w:val="004E2998"/>
    <w:rsid w:val="004E649E"/>
    <w:rsid w:val="004F4E89"/>
    <w:rsid w:val="0051221C"/>
    <w:rsid w:val="00516DD2"/>
    <w:rsid w:val="00516FED"/>
    <w:rsid w:val="00517842"/>
    <w:rsid w:val="0053456C"/>
    <w:rsid w:val="0053740D"/>
    <w:rsid w:val="00540448"/>
    <w:rsid w:val="00540ACD"/>
    <w:rsid w:val="00545AD4"/>
    <w:rsid w:val="0057190E"/>
    <w:rsid w:val="0057267A"/>
    <w:rsid w:val="00575FF6"/>
    <w:rsid w:val="005805D4"/>
    <w:rsid w:val="005A0130"/>
    <w:rsid w:val="005A64AC"/>
    <w:rsid w:val="005A6E37"/>
    <w:rsid w:val="005B1E18"/>
    <w:rsid w:val="005C617F"/>
    <w:rsid w:val="005D43DB"/>
    <w:rsid w:val="005D6B90"/>
    <w:rsid w:val="005E0C0B"/>
    <w:rsid w:val="005E64D3"/>
    <w:rsid w:val="005F0D6D"/>
    <w:rsid w:val="00601B1D"/>
    <w:rsid w:val="00601B79"/>
    <w:rsid w:val="0061451B"/>
    <w:rsid w:val="00622BD8"/>
    <w:rsid w:val="00627484"/>
    <w:rsid w:val="006341D5"/>
    <w:rsid w:val="00647BCC"/>
    <w:rsid w:val="00651EE7"/>
    <w:rsid w:val="006562C4"/>
    <w:rsid w:val="0066484B"/>
    <w:rsid w:val="00670C53"/>
    <w:rsid w:val="0067393C"/>
    <w:rsid w:val="0069220A"/>
    <w:rsid w:val="00695B73"/>
    <w:rsid w:val="006A3037"/>
    <w:rsid w:val="006B1502"/>
    <w:rsid w:val="006B5203"/>
    <w:rsid w:val="006C3497"/>
    <w:rsid w:val="006E1511"/>
    <w:rsid w:val="006E4C6A"/>
    <w:rsid w:val="00700DFC"/>
    <w:rsid w:val="00701F9C"/>
    <w:rsid w:val="00710AA5"/>
    <w:rsid w:val="00711360"/>
    <w:rsid w:val="00711A98"/>
    <w:rsid w:val="007208F0"/>
    <w:rsid w:val="00727373"/>
    <w:rsid w:val="00734A02"/>
    <w:rsid w:val="00736462"/>
    <w:rsid w:val="007371BD"/>
    <w:rsid w:val="00743294"/>
    <w:rsid w:val="00746CE9"/>
    <w:rsid w:val="007519A0"/>
    <w:rsid w:val="00751A07"/>
    <w:rsid w:val="007576F8"/>
    <w:rsid w:val="00760E4B"/>
    <w:rsid w:val="00774429"/>
    <w:rsid w:val="007A3A35"/>
    <w:rsid w:val="007C1613"/>
    <w:rsid w:val="007D2D04"/>
    <w:rsid w:val="007D7B9C"/>
    <w:rsid w:val="007E2171"/>
    <w:rsid w:val="007F4AEE"/>
    <w:rsid w:val="007F7FD4"/>
    <w:rsid w:val="00800BE9"/>
    <w:rsid w:val="00816455"/>
    <w:rsid w:val="00833A05"/>
    <w:rsid w:val="008520C5"/>
    <w:rsid w:val="00861A81"/>
    <w:rsid w:val="00874A57"/>
    <w:rsid w:val="00880A6F"/>
    <w:rsid w:val="008952B4"/>
    <w:rsid w:val="008B3BB4"/>
    <w:rsid w:val="008C0DA3"/>
    <w:rsid w:val="008D0D9E"/>
    <w:rsid w:val="008D5DF4"/>
    <w:rsid w:val="008E5941"/>
    <w:rsid w:val="008E5E90"/>
    <w:rsid w:val="008E710B"/>
    <w:rsid w:val="008E76D6"/>
    <w:rsid w:val="008F02B6"/>
    <w:rsid w:val="00910AD2"/>
    <w:rsid w:val="00934CD6"/>
    <w:rsid w:val="00942831"/>
    <w:rsid w:val="0095549C"/>
    <w:rsid w:val="00957503"/>
    <w:rsid w:val="00963839"/>
    <w:rsid w:val="009665DD"/>
    <w:rsid w:val="0096743B"/>
    <w:rsid w:val="00972347"/>
    <w:rsid w:val="00974672"/>
    <w:rsid w:val="009861CA"/>
    <w:rsid w:val="00997F79"/>
    <w:rsid w:val="009A1AC1"/>
    <w:rsid w:val="009B153A"/>
    <w:rsid w:val="009B341D"/>
    <w:rsid w:val="009C3039"/>
    <w:rsid w:val="009D7AEE"/>
    <w:rsid w:val="009E1966"/>
    <w:rsid w:val="009E2E48"/>
    <w:rsid w:val="009E7279"/>
    <w:rsid w:val="009F6F01"/>
    <w:rsid w:val="00A01DD9"/>
    <w:rsid w:val="00A06B6B"/>
    <w:rsid w:val="00A07C12"/>
    <w:rsid w:val="00A22529"/>
    <w:rsid w:val="00A263FD"/>
    <w:rsid w:val="00A30DF7"/>
    <w:rsid w:val="00A4460E"/>
    <w:rsid w:val="00A45455"/>
    <w:rsid w:val="00A57695"/>
    <w:rsid w:val="00A637E6"/>
    <w:rsid w:val="00A6736C"/>
    <w:rsid w:val="00A91187"/>
    <w:rsid w:val="00A96778"/>
    <w:rsid w:val="00A96F6F"/>
    <w:rsid w:val="00AA3F18"/>
    <w:rsid w:val="00AC113D"/>
    <w:rsid w:val="00AC1C13"/>
    <w:rsid w:val="00AC4CA8"/>
    <w:rsid w:val="00AD59BE"/>
    <w:rsid w:val="00AE3B28"/>
    <w:rsid w:val="00AE477D"/>
    <w:rsid w:val="00AF289A"/>
    <w:rsid w:val="00AF37D6"/>
    <w:rsid w:val="00B053B7"/>
    <w:rsid w:val="00B06105"/>
    <w:rsid w:val="00B150B0"/>
    <w:rsid w:val="00B51A35"/>
    <w:rsid w:val="00B63B86"/>
    <w:rsid w:val="00B745A5"/>
    <w:rsid w:val="00B8117F"/>
    <w:rsid w:val="00B82377"/>
    <w:rsid w:val="00B83450"/>
    <w:rsid w:val="00B84BB6"/>
    <w:rsid w:val="00B92817"/>
    <w:rsid w:val="00B94A80"/>
    <w:rsid w:val="00B94ACB"/>
    <w:rsid w:val="00BB18AD"/>
    <w:rsid w:val="00BB5E17"/>
    <w:rsid w:val="00BB613C"/>
    <w:rsid w:val="00BC25EE"/>
    <w:rsid w:val="00BC2704"/>
    <w:rsid w:val="00BC34D3"/>
    <w:rsid w:val="00BD43F4"/>
    <w:rsid w:val="00BD562D"/>
    <w:rsid w:val="00BD79C5"/>
    <w:rsid w:val="00BE0717"/>
    <w:rsid w:val="00BE16E4"/>
    <w:rsid w:val="00BE39CC"/>
    <w:rsid w:val="00BE3B42"/>
    <w:rsid w:val="00BE4203"/>
    <w:rsid w:val="00BE70AF"/>
    <w:rsid w:val="00BF2AAD"/>
    <w:rsid w:val="00C01879"/>
    <w:rsid w:val="00C056D9"/>
    <w:rsid w:val="00C074B2"/>
    <w:rsid w:val="00C138B7"/>
    <w:rsid w:val="00C34466"/>
    <w:rsid w:val="00C57E42"/>
    <w:rsid w:val="00CB0136"/>
    <w:rsid w:val="00CB6F44"/>
    <w:rsid w:val="00CD2365"/>
    <w:rsid w:val="00CD6048"/>
    <w:rsid w:val="00CD6280"/>
    <w:rsid w:val="00D00723"/>
    <w:rsid w:val="00D0393F"/>
    <w:rsid w:val="00D12FEE"/>
    <w:rsid w:val="00D32714"/>
    <w:rsid w:val="00D34B01"/>
    <w:rsid w:val="00D46524"/>
    <w:rsid w:val="00D4662D"/>
    <w:rsid w:val="00D47EBD"/>
    <w:rsid w:val="00D6395B"/>
    <w:rsid w:val="00D73AD9"/>
    <w:rsid w:val="00D82E50"/>
    <w:rsid w:val="00D86ECE"/>
    <w:rsid w:val="00DA1352"/>
    <w:rsid w:val="00DA1860"/>
    <w:rsid w:val="00DA1935"/>
    <w:rsid w:val="00DA64AA"/>
    <w:rsid w:val="00DC6A93"/>
    <w:rsid w:val="00DD6318"/>
    <w:rsid w:val="00DE72C9"/>
    <w:rsid w:val="00DF38B2"/>
    <w:rsid w:val="00E0263A"/>
    <w:rsid w:val="00E054CC"/>
    <w:rsid w:val="00E1168E"/>
    <w:rsid w:val="00E20123"/>
    <w:rsid w:val="00E21E9D"/>
    <w:rsid w:val="00E276DA"/>
    <w:rsid w:val="00E279E2"/>
    <w:rsid w:val="00E3346B"/>
    <w:rsid w:val="00E33CD5"/>
    <w:rsid w:val="00E354F3"/>
    <w:rsid w:val="00E375B8"/>
    <w:rsid w:val="00E44F35"/>
    <w:rsid w:val="00E45DB9"/>
    <w:rsid w:val="00E557D4"/>
    <w:rsid w:val="00E605B6"/>
    <w:rsid w:val="00E62EB3"/>
    <w:rsid w:val="00E63631"/>
    <w:rsid w:val="00E64155"/>
    <w:rsid w:val="00E73EEB"/>
    <w:rsid w:val="00E916ED"/>
    <w:rsid w:val="00E94841"/>
    <w:rsid w:val="00E96BDE"/>
    <w:rsid w:val="00EB4D8A"/>
    <w:rsid w:val="00EB56DE"/>
    <w:rsid w:val="00EC0944"/>
    <w:rsid w:val="00EC6240"/>
    <w:rsid w:val="00EE73AA"/>
    <w:rsid w:val="00F017C9"/>
    <w:rsid w:val="00F02BE6"/>
    <w:rsid w:val="00F0318B"/>
    <w:rsid w:val="00F069E3"/>
    <w:rsid w:val="00F218EC"/>
    <w:rsid w:val="00F24864"/>
    <w:rsid w:val="00F3597E"/>
    <w:rsid w:val="00F44611"/>
    <w:rsid w:val="00F529BB"/>
    <w:rsid w:val="00F56E8E"/>
    <w:rsid w:val="00F64EE2"/>
    <w:rsid w:val="00F70D4A"/>
    <w:rsid w:val="00F718DC"/>
    <w:rsid w:val="00F76061"/>
    <w:rsid w:val="00F760C2"/>
    <w:rsid w:val="00F8034A"/>
    <w:rsid w:val="00FA10DF"/>
    <w:rsid w:val="00FA754A"/>
    <w:rsid w:val="00FC2130"/>
    <w:rsid w:val="00FC3FB5"/>
    <w:rsid w:val="00FD0524"/>
    <w:rsid w:val="00FD15B8"/>
    <w:rsid w:val="00FD1791"/>
    <w:rsid w:val="00FD4A59"/>
    <w:rsid w:val="00FD71A2"/>
    <w:rsid w:val="00FF2998"/>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stroke dashstyle="dash"/>
      <v:textbox style="layout-flow:vertical;mso-layout-flow-alt:bottom-to-top"/>
    </o:shapedefaults>
    <o:shapelayout v:ext="edit">
      <o:idmap v:ext="edit" data="1"/>
    </o:shapelayout>
  </w:shapeDefaults>
  <w:decimalSymbol w:val="."/>
  <w:listSeparator w:val=","/>
  <w15:chartTrackingRefBased/>
  <w15:docId w15:val="{7004E467-1EC2-4776-B00E-11FB52504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rsid w:val="00D32714"/>
    <w:pPr>
      <w:tabs>
        <w:tab w:val="center" w:pos="4153"/>
        <w:tab w:val="right" w:pos="8306"/>
      </w:tabs>
      <w:snapToGrid w:val="0"/>
      <w:jc w:val="left"/>
    </w:pPr>
    <w:rPr>
      <w:sz w:val="18"/>
      <w:szCs w:val="18"/>
    </w:rPr>
  </w:style>
  <w:style w:type="character" w:styleId="a4">
    <w:name w:val="page number"/>
    <w:basedOn w:val="a0"/>
    <w:rsid w:val="00D32714"/>
  </w:style>
  <w:style w:type="paragraph" w:styleId="a5">
    <w:name w:val="header"/>
    <w:basedOn w:val="a"/>
    <w:rsid w:val="00942831"/>
    <w:pPr>
      <w:pBdr>
        <w:bottom w:val="single" w:sz="6" w:space="1" w:color="auto"/>
      </w:pBdr>
      <w:tabs>
        <w:tab w:val="center" w:pos="4153"/>
        <w:tab w:val="right" w:pos="8306"/>
      </w:tabs>
      <w:snapToGrid w:val="0"/>
      <w:jc w:val="center"/>
    </w:pPr>
    <w:rPr>
      <w:sz w:val="18"/>
      <w:szCs w:val="18"/>
    </w:rPr>
  </w:style>
  <w:style w:type="table" w:styleId="a6">
    <w:name w:val="Table Grid"/>
    <w:basedOn w:val="a1"/>
    <w:rsid w:val="00BB1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9105A-686D-4E36-ABAA-1451CFAB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1358</Words>
  <Characters>7746</Characters>
  <Application>Microsoft Office Word</Application>
  <DocSecurity>0</DocSecurity>
  <Lines>64</Lines>
  <Paragraphs>18</Paragraphs>
  <ScaleCrop>false</ScaleCrop>
  <Company/>
  <LinksUpToDate>false</LinksUpToDate>
  <CharactersWithSpaces>9086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全国大学生工程训练综合能力竞赛</dc:title>
  <dc:subject/>
  <dc:creator>唐</dc:creator>
  <cp:keywords/>
  <dc:description/>
  <cp:lastModifiedBy>Microsoft 帐户</cp:lastModifiedBy>
  <cp:revision>3</cp:revision>
  <cp:lastPrinted>2009-09-22T07:02:00Z</cp:lastPrinted>
  <dcterms:created xsi:type="dcterms:W3CDTF">2022-10-17T13:24:00Z</dcterms:created>
  <dcterms:modified xsi:type="dcterms:W3CDTF">2022-10-17T13:24:00Z</dcterms:modified>
</cp:coreProperties>
</file>