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2D2DC62" w14:textId="77777777" w:rsidR="00464C36" w:rsidRDefault="00A46E77">
      <w:pPr>
        <w:pStyle w:val="Heading1"/>
      </w:pPr>
      <w:bookmarkStart w:id="0" w:name="h.ckp92r1pzd90" w:colFirst="0" w:colLast="0"/>
      <w:bookmarkEnd w:id="0"/>
      <w:proofErr w:type="gramStart"/>
      <w:r>
        <w:t>Nodes(</w:t>
      </w:r>
      <w:proofErr w:type="gramEnd"/>
      <w:r>
        <w:t>hardware + access)</w:t>
      </w:r>
    </w:p>
    <w:p w14:paraId="0E5D693B" w14:textId="77777777" w:rsidR="00464C36" w:rsidRDefault="00464C36"/>
    <w:tbl>
      <w:tblPr>
        <w:tblStyle w:val="a4"/>
        <w:tblW w:w="83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410"/>
        <w:gridCol w:w="1740"/>
        <w:gridCol w:w="1515"/>
        <w:gridCol w:w="2250"/>
      </w:tblGrid>
      <w:tr w:rsidR="00464C36" w14:paraId="33DDF71B" w14:textId="77777777" w:rsidTr="00843E77">
        <w:trPr>
          <w:jc w:val="center"/>
        </w:trPr>
        <w:tc>
          <w:tcPr>
            <w:tcW w:w="14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9AB6CE" w14:textId="77777777" w:rsidR="00464C36" w:rsidRDefault="00A46E77">
            <w:pPr>
              <w:spacing w:line="240" w:lineRule="auto"/>
              <w:contextualSpacing w:val="0"/>
              <w:jc w:val="center"/>
            </w:pPr>
            <w:r>
              <w:rPr>
                <w:b/>
                <w:color w:val="999999"/>
                <w:sz w:val="16"/>
                <w:szCs w:val="16"/>
              </w:rPr>
              <w:t>Hostname</w:t>
            </w:r>
          </w:p>
        </w:tc>
        <w:tc>
          <w:tcPr>
            <w:tcW w:w="141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63C36B" w14:textId="77777777" w:rsidR="00464C36" w:rsidRDefault="00A46E77">
            <w:pPr>
              <w:spacing w:line="240" w:lineRule="auto"/>
              <w:contextualSpacing w:val="0"/>
              <w:jc w:val="center"/>
            </w:pPr>
            <w:r>
              <w:rPr>
                <w:b/>
                <w:color w:val="999999"/>
                <w:sz w:val="16"/>
                <w:szCs w:val="16"/>
              </w:rPr>
              <w:t>ILO IP address</w:t>
            </w:r>
          </w:p>
        </w:tc>
        <w:tc>
          <w:tcPr>
            <w:tcW w:w="17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4CBDC2" w14:textId="77777777" w:rsidR="00464C36" w:rsidRDefault="00A46E77">
            <w:pPr>
              <w:spacing w:line="240" w:lineRule="auto"/>
              <w:contextualSpacing w:val="0"/>
              <w:jc w:val="center"/>
            </w:pPr>
            <w:r>
              <w:rPr>
                <w:b/>
                <w:color w:val="999999"/>
                <w:sz w:val="16"/>
                <w:szCs w:val="16"/>
              </w:rPr>
              <w:t>Admin network IP address</w:t>
            </w:r>
          </w:p>
        </w:tc>
        <w:tc>
          <w:tcPr>
            <w:tcW w:w="15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1885CE" w14:textId="77777777" w:rsidR="00464C36" w:rsidRDefault="00A46E77">
            <w:pPr>
              <w:spacing w:line="240" w:lineRule="auto"/>
              <w:contextualSpacing w:val="0"/>
              <w:jc w:val="center"/>
            </w:pPr>
            <w:r>
              <w:rPr>
                <w:b/>
                <w:color w:val="999999"/>
                <w:sz w:val="16"/>
                <w:szCs w:val="16"/>
              </w:rPr>
              <w:t>User</w:t>
            </w:r>
          </w:p>
        </w:tc>
        <w:tc>
          <w:tcPr>
            <w:tcW w:w="22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D210DE" w14:textId="77777777" w:rsidR="00464C36" w:rsidRDefault="00A46E77">
            <w:pPr>
              <w:spacing w:line="240" w:lineRule="auto"/>
              <w:contextualSpacing w:val="0"/>
              <w:jc w:val="center"/>
            </w:pPr>
            <w:r>
              <w:rPr>
                <w:b/>
                <w:color w:val="999999"/>
                <w:sz w:val="16"/>
                <w:szCs w:val="16"/>
              </w:rPr>
              <w:t>Password</w:t>
            </w:r>
          </w:p>
        </w:tc>
      </w:tr>
      <w:tr w:rsidR="00464C36" w14:paraId="5B883437" w14:textId="77777777" w:rsidTr="00843E77">
        <w:trPr>
          <w:jc w:val="center"/>
        </w:trPr>
        <w:tc>
          <w:tcPr>
            <w:tcW w:w="14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5D9435" w14:textId="77777777" w:rsidR="00464C36" w:rsidRDefault="00A46E77">
            <w:pPr>
              <w:spacing w:line="240" w:lineRule="auto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>uslv-tvrt-opn01-ilo</w:t>
            </w:r>
          </w:p>
        </w:tc>
        <w:tc>
          <w:tcPr>
            <w:tcW w:w="141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0BA772" w14:textId="77777777" w:rsidR="00464C36" w:rsidRDefault="00A46E77">
            <w:pPr>
              <w:spacing w:line="240" w:lineRule="auto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>10.200.30.187</w:t>
            </w:r>
          </w:p>
        </w:tc>
        <w:tc>
          <w:tcPr>
            <w:tcW w:w="17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23935D" w14:textId="77777777" w:rsidR="00464C36" w:rsidRDefault="00A46E77">
            <w:pPr>
              <w:spacing w:line="240" w:lineRule="auto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>10.200.160.21</w:t>
            </w:r>
          </w:p>
        </w:tc>
        <w:tc>
          <w:tcPr>
            <w:tcW w:w="15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D90D30" w14:textId="77777777" w:rsidR="00464C36" w:rsidRDefault="00A46E77">
            <w:pPr>
              <w:spacing w:line="240" w:lineRule="auto"/>
              <w:contextualSpacing w:val="0"/>
              <w:jc w:val="center"/>
            </w:pPr>
            <w:proofErr w:type="spellStart"/>
            <w:r>
              <w:rPr>
                <w:color w:val="999999"/>
                <w:sz w:val="16"/>
                <w:szCs w:val="16"/>
              </w:rPr>
              <w:t>mirantis</w:t>
            </w:r>
            <w:proofErr w:type="spellEnd"/>
          </w:p>
        </w:tc>
        <w:tc>
          <w:tcPr>
            <w:tcW w:w="22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DB98F8" w14:textId="77777777" w:rsidR="00464C36" w:rsidRDefault="00A46E77">
            <w:pPr>
              <w:spacing w:line="240" w:lineRule="auto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>r00tme</w:t>
            </w:r>
          </w:p>
        </w:tc>
      </w:tr>
      <w:tr w:rsidR="00464C36" w14:paraId="5EA4C2AD" w14:textId="77777777" w:rsidTr="00843E77">
        <w:trPr>
          <w:jc w:val="center"/>
        </w:trPr>
        <w:tc>
          <w:tcPr>
            <w:tcW w:w="14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47FED2" w14:textId="77777777" w:rsidR="00464C36" w:rsidRDefault="00A46E77">
            <w:pPr>
              <w:spacing w:line="240" w:lineRule="auto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>uslv-tvrt-ctr03-ilo</w:t>
            </w:r>
          </w:p>
        </w:tc>
        <w:tc>
          <w:tcPr>
            <w:tcW w:w="141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0773CA" w14:textId="77777777" w:rsidR="00464C36" w:rsidRDefault="00A46E77">
            <w:pPr>
              <w:spacing w:line="240" w:lineRule="auto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>10.200.30.188</w:t>
            </w:r>
          </w:p>
        </w:tc>
        <w:tc>
          <w:tcPr>
            <w:tcW w:w="17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F1DA62" w14:textId="77777777" w:rsidR="00464C36" w:rsidRDefault="00A46E77">
            <w:pPr>
              <w:spacing w:line="240" w:lineRule="auto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>10.200.160.22</w:t>
            </w:r>
          </w:p>
        </w:tc>
        <w:tc>
          <w:tcPr>
            <w:tcW w:w="15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53BED0" w14:textId="77777777" w:rsidR="00464C36" w:rsidRDefault="00A46E77">
            <w:pPr>
              <w:spacing w:line="240" w:lineRule="auto"/>
              <w:contextualSpacing w:val="0"/>
              <w:jc w:val="center"/>
            </w:pPr>
            <w:proofErr w:type="spellStart"/>
            <w:r>
              <w:rPr>
                <w:color w:val="999999"/>
                <w:sz w:val="16"/>
                <w:szCs w:val="16"/>
              </w:rPr>
              <w:t>mirantis</w:t>
            </w:r>
            <w:proofErr w:type="spellEnd"/>
          </w:p>
        </w:tc>
        <w:tc>
          <w:tcPr>
            <w:tcW w:w="22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CC09E6" w14:textId="77777777" w:rsidR="00464C36" w:rsidRDefault="00A46E77">
            <w:pPr>
              <w:spacing w:line="240" w:lineRule="auto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>r00tme</w:t>
            </w:r>
          </w:p>
        </w:tc>
      </w:tr>
      <w:tr w:rsidR="00464C36" w14:paraId="6D26D35F" w14:textId="77777777" w:rsidTr="00843E77">
        <w:trPr>
          <w:jc w:val="center"/>
        </w:trPr>
        <w:tc>
          <w:tcPr>
            <w:tcW w:w="14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CD4614" w14:textId="77777777" w:rsidR="00464C36" w:rsidRDefault="00A46E77">
            <w:pPr>
              <w:spacing w:line="240" w:lineRule="auto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>uslv-tvrt-ctr02-ilo</w:t>
            </w:r>
          </w:p>
        </w:tc>
        <w:tc>
          <w:tcPr>
            <w:tcW w:w="141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06684C" w14:textId="77777777" w:rsidR="00464C36" w:rsidRDefault="00A46E77">
            <w:pPr>
              <w:spacing w:line="240" w:lineRule="auto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>10.200.30.190</w:t>
            </w:r>
          </w:p>
        </w:tc>
        <w:tc>
          <w:tcPr>
            <w:tcW w:w="17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DC0F56" w14:textId="77777777" w:rsidR="00464C36" w:rsidRDefault="00A46E77">
            <w:pPr>
              <w:spacing w:line="240" w:lineRule="auto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>10.200.160.24</w:t>
            </w:r>
          </w:p>
        </w:tc>
        <w:tc>
          <w:tcPr>
            <w:tcW w:w="15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454D73" w14:textId="77777777" w:rsidR="00464C36" w:rsidRDefault="00A46E77">
            <w:pPr>
              <w:spacing w:line="240" w:lineRule="auto"/>
              <w:contextualSpacing w:val="0"/>
              <w:jc w:val="center"/>
            </w:pPr>
            <w:proofErr w:type="spellStart"/>
            <w:r>
              <w:rPr>
                <w:color w:val="999999"/>
                <w:sz w:val="16"/>
                <w:szCs w:val="16"/>
              </w:rPr>
              <w:t>mirantis</w:t>
            </w:r>
            <w:proofErr w:type="spellEnd"/>
          </w:p>
        </w:tc>
        <w:tc>
          <w:tcPr>
            <w:tcW w:w="22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B934AE" w14:textId="77777777" w:rsidR="00464C36" w:rsidRDefault="00A46E77">
            <w:pPr>
              <w:spacing w:line="240" w:lineRule="auto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>r00tme</w:t>
            </w:r>
          </w:p>
        </w:tc>
      </w:tr>
      <w:tr w:rsidR="00464C36" w14:paraId="445D1ED2" w14:textId="77777777" w:rsidTr="00843E77">
        <w:trPr>
          <w:jc w:val="center"/>
        </w:trPr>
        <w:tc>
          <w:tcPr>
            <w:tcW w:w="14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87CD64" w14:textId="77777777" w:rsidR="00464C36" w:rsidRDefault="00A46E77">
            <w:pPr>
              <w:spacing w:line="240" w:lineRule="auto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>uslv-tvrt-ctr01-ilo</w:t>
            </w:r>
          </w:p>
        </w:tc>
        <w:tc>
          <w:tcPr>
            <w:tcW w:w="141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DF1BC4" w14:textId="77777777" w:rsidR="00464C36" w:rsidRDefault="00A46E77">
            <w:pPr>
              <w:spacing w:line="240" w:lineRule="auto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>10.200.30.189</w:t>
            </w:r>
          </w:p>
        </w:tc>
        <w:tc>
          <w:tcPr>
            <w:tcW w:w="17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390F03" w14:textId="77777777" w:rsidR="00464C36" w:rsidRDefault="00A46E77">
            <w:pPr>
              <w:spacing w:line="240" w:lineRule="auto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>10.200.160.23</w:t>
            </w:r>
          </w:p>
        </w:tc>
        <w:tc>
          <w:tcPr>
            <w:tcW w:w="15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01B3A3" w14:textId="77777777" w:rsidR="00464C36" w:rsidRDefault="00A46E77">
            <w:pPr>
              <w:spacing w:line="240" w:lineRule="auto"/>
              <w:contextualSpacing w:val="0"/>
              <w:jc w:val="center"/>
            </w:pPr>
            <w:proofErr w:type="spellStart"/>
            <w:r>
              <w:rPr>
                <w:color w:val="999999"/>
                <w:sz w:val="16"/>
                <w:szCs w:val="16"/>
              </w:rPr>
              <w:t>mirantis</w:t>
            </w:r>
            <w:proofErr w:type="spellEnd"/>
          </w:p>
        </w:tc>
        <w:tc>
          <w:tcPr>
            <w:tcW w:w="22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557458" w14:textId="77777777" w:rsidR="00464C36" w:rsidRDefault="00A46E77">
            <w:pPr>
              <w:spacing w:line="240" w:lineRule="auto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>r00tme</w:t>
            </w:r>
          </w:p>
        </w:tc>
      </w:tr>
      <w:tr w:rsidR="00464C36" w14:paraId="26799292" w14:textId="77777777" w:rsidTr="00843E77">
        <w:trPr>
          <w:jc w:val="center"/>
        </w:trPr>
        <w:tc>
          <w:tcPr>
            <w:tcW w:w="14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7449BD" w14:textId="77777777" w:rsidR="00464C36" w:rsidRDefault="00A46E77">
            <w:pPr>
              <w:spacing w:line="240" w:lineRule="auto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>uslv-tvrt-cph01-ilo</w:t>
            </w:r>
          </w:p>
        </w:tc>
        <w:tc>
          <w:tcPr>
            <w:tcW w:w="141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3D9D44" w14:textId="77777777" w:rsidR="00464C36" w:rsidRDefault="00A46E77">
            <w:pPr>
              <w:spacing w:line="240" w:lineRule="auto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>10.200.30.191</w:t>
            </w:r>
          </w:p>
        </w:tc>
        <w:tc>
          <w:tcPr>
            <w:tcW w:w="17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C73017" w14:textId="77777777" w:rsidR="00464C36" w:rsidRDefault="00A46E77">
            <w:pPr>
              <w:spacing w:line="240" w:lineRule="auto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>10.200.160.25</w:t>
            </w:r>
          </w:p>
        </w:tc>
        <w:tc>
          <w:tcPr>
            <w:tcW w:w="15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8CBBE5" w14:textId="77777777" w:rsidR="00464C36" w:rsidRDefault="00A46E77">
            <w:pPr>
              <w:spacing w:line="240" w:lineRule="auto"/>
              <w:contextualSpacing w:val="0"/>
              <w:jc w:val="center"/>
            </w:pPr>
            <w:proofErr w:type="spellStart"/>
            <w:r>
              <w:rPr>
                <w:color w:val="999999"/>
                <w:sz w:val="16"/>
                <w:szCs w:val="16"/>
              </w:rPr>
              <w:t>mirantis</w:t>
            </w:r>
            <w:proofErr w:type="spellEnd"/>
          </w:p>
        </w:tc>
        <w:tc>
          <w:tcPr>
            <w:tcW w:w="22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111C5B" w14:textId="77777777" w:rsidR="00464C36" w:rsidRDefault="00A46E77">
            <w:pPr>
              <w:spacing w:line="240" w:lineRule="auto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>r00tme</w:t>
            </w:r>
          </w:p>
        </w:tc>
      </w:tr>
      <w:tr w:rsidR="00464C36" w14:paraId="09FD84E5" w14:textId="77777777" w:rsidTr="00843E77">
        <w:trPr>
          <w:jc w:val="center"/>
        </w:trPr>
        <w:tc>
          <w:tcPr>
            <w:tcW w:w="14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F8B7C5" w14:textId="77777777" w:rsidR="00464C36" w:rsidRDefault="00A46E77">
            <w:pPr>
              <w:spacing w:line="240" w:lineRule="auto"/>
              <w:contextualSpacing w:val="0"/>
              <w:jc w:val="center"/>
            </w:pPr>
            <w:proofErr w:type="spellStart"/>
            <w:r>
              <w:rPr>
                <w:color w:val="999999"/>
                <w:sz w:val="16"/>
                <w:szCs w:val="16"/>
              </w:rPr>
              <w:t>fuel.domain.tld</w:t>
            </w:r>
            <w:proofErr w:type="spellEnd"/>
          </w:p>
        </w:tc>
        <w:tc>
          <w:tcPr>
            <w:tcW w:w="141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AEB40C" w14:textId="77777777" w:rsidR="00464C36" w:rsidRDefault="00A46E77">
            <w:pPr>
              <w:spacing w:line="240" w:lineRule="auto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>-</w:t>
            </w:r>
          </w:p>
        </w:tc>
        <w:tc>
          <w:tcPr>
            <w:tcW w:w="17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3DDBAB" w14:textId="77777777" w:rsidR="00464C36" w:rsidRDefault="00A46E77">
            <w:pPr>
              <w:spacing w:line="240" w:lineRule="auto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>10.200.160.30</w:t>
            </w:r>
          </w:p>
        </w:tc>
        <w:tc>
          <w:tcPr>
            <w:tcW w:w="15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210883" w14:textId="77777777" w:rsidR="00464C36" w:rsidRDefault="00A46E77">
            <w:pPr>
              <w:spacing w:line="240" w:lineRule="auto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>root</w:t>
            </w:r>
          </w:p>
        </w:tc>
        <w:tc>
          <w:tcPr>
            <w:tcW w:w="22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506348" w14:textId="77777777" w:rsidR="00464C36" w:rsidRDefault="00A46E77">
            <w:pPr>
              <w:spacing w:line="240" w:lineRule="auto"/>
              <w:contextualSpacing w:val="0"/>
              <w:jc w:val="center"/>
            </w:pPr>
            <w:r>
              <w:rPr>
                <w:color w:val="999999"/>
                <w:sz w:val="16"/>
                <w:szCs w:val="16"/>
              </w:rPr>
              <w:t>r00tme</w:t>
            </w:r>
          </w:p>
        </w:tc>
      </w:tr>
    </w:tbl>
    <w:p w14:paraId="2537A544" w14:textId="3B5780FD" w:rsidR="00843E77" w:rsidRDefault="00843E77">
      <w:pPr>
        <w:rPr>
          <w:color w:val="A62614"/>
          <w:sz w:val="40"/>
          <w:szCs w:val="40"/>
        </w:rPr>
      </w:pPr>
      <w:bookmarkStart w:id="1" w:name="h.a87niuef511l" w:colFirst="0" w:colLast="0"/>
      <w:bookmarkStart w:id="2" w:name="h.lnxbz9" w:colFirst="0" w:colLast="0"/>
      <w:bookmarkStart w:id="3" w:name="_GoBack"/>
      <w:bookmarkEnd w:id="1"/>
      <w:bookmarkEnd w:id="2"/>
      <w:bookmarkEnd w:id="3"/>
    </w:p>
    <w:sectPr w:rsidR="00843E77" w:rsidSect="00E03F49">
      <w:headerReference w:type="default" r:id="rId7"/>
      <w:footerReference w:type="default" r:id="rId8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2BE81F" w14:textId="77777777" w:rsidR="00C904CB" w:rsidRDefault="00C904CB">
      <w:pPr>
        <w:spacing w:line="240" w:lineRule="auto"/>
      </w:pPr>
      <w:r>
        <w:separator/>
      </w:r>
    </w:p>
  </w:endnote>
  <w:endnote w:type="continuationSeparator" w:id="0">
    <w:p w14:paraId="390FF8C0" w14:textId="77777777" w:rsidR="00C904CB" w:rsidRDefault="00C904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T Sans">
    <w:panose1 w:val="020B0503020203020204"/>
    <w:charset w:val="CC"/>
    <w:family w:val="auto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31FA5" w14:textId="77777777" w:rsidR="00047A21" w:rsidRDefault="00047A21"/>
  <w:p w14:paraId="45A1E9E3" w14:textId="77777777" w:rsidR="00047A21" w:rsidRDefault="00047A21"/>
  <w:tbl>
    <w:tblPr>
      <w:tblStyle w:val="ae"/>
      <w:tblW w:w="9352" w:type="dxa"/>
      <w:tblInd w:w="-100" w:type="dxa"/>
      <w:tblLayout w:type="fixed"/>
      <w:tblLook w:val="0600" w:firstRow="0" w:lastRow="0" w:firstColumn="0" w:lastColumn="0" w:noHBand="1" w:noVBand="1"/>
    </w:tblPr>
    <w:tblGrid>
      <w:gridCol w:w="5760"/>
      <w:gridCol w:w="3592"/>
    </w:tblGrid>
    <w:tr w:rsidR="00047A21" w14:paraId="51FE9136" w14:textId="77777777" w:rsidTr="00464C36">
      <w:tc>
        <w:tcPr>
          <w:tcW w:w="5760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6F968759" w14:textId="77777777" w:rsidR="00047A21" w:rsidRDefault="00047A21">
          <w:pPr>
            <w:spacing w:after="720" w:line="240" w:lineRule="auto"/>
            <w:contextualSpacing w:val="0"/>
          </w:pPr>
          <w:r>
            <w:rPr>
              <w:color w:val="B7B7B7"/>
              <w:sz w:val="16"/>
              <w:szCs w:val="16"/>
            </w:rPr>
            <w:t>© 2005–2016 All Rights Reserved</w:t>
          </w:r>
        </w:p>
      </w:tc>
      <w:tc>
        <w:tcPr>
          <w:tcW w:w="3592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7CD35205" w14:textId="77777777" w:rsidR="00047A21" w:rsidRDefault="00047A21">
          <w:pPr>
            <w:spacing w:after="720" w:line="240" w:lineRule="auto"/>
            <w:contextualSpacing w:val="0"/>
            <w:jc w:val="right"/>
          </w:pPr>
          <w:r>
            <w:rPr>
              <w:color w:val="B7B7B7"/>
              <w:sz w:val="16"/>
              <w:szCs w:val="16"/>
            </w:rPr>
            <w:t>www.mirantis.com</w:t>
          </w:r>
        </w:p>
      </w:tc>
    </w:tr>
  </w:tbl>
  <w:p w14:paraId="2E15A726" w14:textId="77777777" w:rsidR="00047A21" w:rsidRDefault="00047A21">
    <w:pPr>
      <w:spacing w:after="720"/>
      <w:jc w:val="right"/>
    </w:pPr>
    <w:r>
      <w:fldChar w:fldCharType="begin"/>
    </w:r>
    <w:r>
      <w:instrText>PAGE</w:instrText>
    </w:r>
    <w:r>
      <w:fldChar w:fldCharType="separate"/>
    </w:r>
    <w:r w:rsidR="00843E7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189A42" w14:textId="77777777" w:rsidR="00C904CB" w:rsidRDefault="00C904CB">
      <w:pPr>
        <w:spacing w:line="240" w:lineRule="auto"/>
      </w:pPr>
      <w:r>
        <w:separator/>
      </w:r>
    </w:p>
  </w:footnote>
  <w:footnote w:type="continuationSeparator" w:id="0">
    <w:p w14:paraId="5E07278A" w14:textId="77777777" w:rsidR="00C904CB" w:rsidRDefault="00C904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59998A" w14:textId="77777777" w:rsidR="00047A21" w:rsidRDefault="00047A21">
    <w:pPr>
      <w:spacing w:before="720"/>
      <w:ind w:left="-178"/>
    </w:pPr>
    <w:r>
      <w:rPr>
        <w:noProof/>
      </w:rPr>
      <w:drawing>
        <wp:inline distT="19050" distB="19050" distL="19050" distR="19050" wp14:anchorId="35681368" wp14:editId="74BD5605">
          <wp:extent cx="6249971" cy="904973"/>
          <wp:effectExtent l="0" t="0" r="0" b="0"/>
          <wp:docPr id="15" name="image2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49971" cy="9049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C0368"/>
    <w:multiLevelType w:val="multilevel"/>
    <w:tmpl w:val="99EA26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3545EFE"/>
    <w:multiLevelType w:val="multilevel"/>
    <w:tmpl w:val="E83CDA8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>
    <w:nsid w:val="21C1262F"/>
    <w:multiLevelType w:val="multilevel"/>
    <w:tmpl w:val="2670DED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>
    <w:nsid w:val="26C17880"/>
    <w:multiLevelType w:val="multilevel"/>
    <w:tmpl w:val="116CDE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CD229DE"/>
    <w:multiLevelType w:val="multilevel"/>
    <w:tmpl w:val="B4EE7F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05A0C07"/>
    <w:multiLevelType w:val="multilevel"/>
    <w:tmpl w:val="373C46B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6">
    <w:nsid w:val="44083052"/>
    <w:multiLevelType w:val="multilevel"/>
    <w:tmpl w:val="FFE230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5F273E5"/>
    <w:multiLevelType w:val="multilevel"/>
    <w:tmpl w:val="F1DC058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8">
    <w:nsid w:val="74DF5B32"/>
    <w:multiLevelType w:val="multilevel"/>
    <w:tmpl w:val="A888F0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76A037E8"/>
    <w:multiLevelType w:val="multilevel"/>
    <w:tmpl w:val="E43A43C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5"/>
  </w:num>
  <w:num w:numId="5">
    <w:abstractNumId w:val="8"/>
  </w:num>
  <w:num w:numId="6">
    <w:abstractNumId w:val="6"/>
  </w:num>
  <w:num w:numId="7">
    <w:abstractNumId w:val="0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64C36"/>
    <w:rsid w:val="00034959"/>
    <w:rsid w:val="00047A21"/>
    <w:rsid w:val="001040B0"/>
    <w:rsid w:val="001B4578"/>
    <w:rsid w:val="00220132"/>
    <w:rsid w:val="002612DA"/>
    <w:rsid w:val="003D4C63"/>
    <w:rsid w:val="00464C36"/>
    <w:rsid w:val="00541374"/>
    <w:rsid w:val="00587D2B"/>
    <w:rsid w:val="005C68F7"/>
    <w:rsid w:val="00671793"/>
    <w:rsid w:val="006F6099"/>
    <w:rsid w:val="00733CAD"/>
    <w:rsid w:val="007B580B"/>
    <w:rsid w:val="007E5B7B"/>
    <w:rsid w:val="00843E77"/>
    <w:rsid w:val="00937107"/>
    <w:rsid w:val="009A098C"/>
    <w:rsid w:val="009F5F46"/>
    <w:rsid w:val="00A46E77"/>
    <w:rsid w:val="00A93ECF"/>
    <w:rsid w:val="00B673BF"/>
    <w:rsid w:val="00C01C00"/>
    <w:rsid w:val="00C904CB"/>
    <w:rsid w:val="00CA5F74"/>
    <w:rsid w:val="00D52DFF"/>
    <w:rsid w:val="00E03F49"/>
    <w:rsid w:val="00E30991"/>
    <w:rsid w:val="00E339C0"/>
    <w:rsid w:val="00F62A66"/>
    <w:rsid w:val="00FE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68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T Sans" w:eastAsia="PT Sans" w:hAnsi="PT Sans" w:cs="PT Sans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360" w:after="80"/>
      <w:outlineLvl w:val="0"/>
    </w:pPr>
    <w:rPr>
      <w:color w:val="A62614"/>
      <w:sz w:val="40"/>
      <w:szCs w:val="40"/>
    </w:rPr>
  </w:style>
  <w:style w:type="paragraph" w:styleId="Heading2">
    <w:name w:val="heading 2"/>
    <w:basedOn w:val="Normal"/>
    <w:next w:val="Normal"/>
    <w:pPr>
      <w:spacing w:before="200" w:after="80"/>
      <w:outlineLvl w:val="1"/>
    </w:pPr>
    <w:rPr>
      <w:color w:val="666666"/>
      <w:sz w:val="28"/>
      <w:szCs w:val="28"/>
    </w:rPr>
  </w:style>
  <w:style w:type="paragraph" w:styleId="Heading3">
    <w:name w:val="heading 3"/>
    <w:basedOn w:val="Normal"/>
    <w:next w:val="Normal"/>
    <w:pPr>
      <w:spacing w:before="20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before="360" w:after="80"/>
    </w:pPr>
    <w:rPr>
      <w:color w:val="666666"/>
      <w:sz w:val="36"/>
      <w:szCs w:val="3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d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e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Emphasis">
    <w:name w:val="Emphasis"/>
    <w:basedOn w:val="DefaultParagraphFont"/>
    <w:uiPriority w:val="20"/>
    <w:qFormat/>
    <w:rsid w:val="00D52DF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03F4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F49"/>
  </w:style>
  <w:style w:type="paragraph" w:styleId="Footer">
    <w:name w:val="footer"/>
    <w:basedOn w:val="Normal"/>
    <w:link w:val="FooterChar"/>
    <w:uiPriority w:val="99"/>
    <w:unhideWhenUsed/>
    <w:rsid w:val="00E03F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393</Characters>
  <Application>Microsoft Macintosh Word</Application>
  <DocSecurity>0</DocSecurity>
  <Lines>3</Lines>
  <Paragraphs>1</Paragraphs>
  <ScaleCrop>false</ScaleCrop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2016-07-09T02:36:00Z</dcterms:created>
  <dcterms:modified xsi:type="dcterms:W3CDTF">2016-07-09T02:36:00Z</dcterms:modified>
</cp:coreProperties>
</file>