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5"/>
        <w:gridCol w:w="844"/>
        <w:gridCol w:w="851"/>
        <w:gridCol w:w="1376"/>
        <w:gridCol w:w="1030"/>
        <w:gridCol w:w="918"/>
        <w:gridCol w:w="1101"/>
        <w:gridCol w:w="892"/>
        <w:gridCol w:w="808"/>
      </w:tblGrid>
      <w:tr w:rsidR="003963C1" w:rsidRPr="00F32E9C" w14:paraId="6A2620E9" w14:textId="54F42FB7" w:rsidTr="00970EFF">
        <w:trPr>
          <w:trHeight w:val="630"/>
        </w:trPr>
        <w:tc>
          <w:tcPr>
            <w:tcW w:w="9350" w:type="dxa"/>
            <w:gridSpan w:val="10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6D75559" w14:textId="6BB27DDE" w:rsidR="003963C1" w:rsidRPr="00F32E9C" w:rsidRDefault="003963C1" w:rsidP="00970EFF">
            <w:pPr>
              <w:spacing w:line="480" w:lineRule="auto"/>
            </w:pPr>
            <w:r w:rsidRPr="00970EFF">
              <w:rPr>
                <w:b/>
                <w:bCs/>
              </w:rPr>
              <w:t>Table S</w:t>
            </w:r>
            <w:r w:rsidR="0036419C">
              <w:rPr>
                <w:b/>
                <w:bCs/>
              </w:rPr>
              <w:t>3</w:t>
            </w:r>
            <w:r>
              <w:t xml:space="preserve">. </w:t>
            </w:r>
            <w:r w:rsidR="00970EFF">
              <w:t>M</w:t>
            </w:r>
            <w:r>
              <w:t xml:space="preserve">odel </w:t>
            </w:r>
            <w:r w:rsidR="00970EFF">
              <w:t xml:space="preserve">parameters used to perform automatic kriging and generation of variograms for </w:t>
            </w:r>
            <w:r w:rsidR="003D4C39">
              <w:t>spatial interpolation</w:t>
            </w:r>
            <w:r w:rsidR="001959A3" w:rsidRPr="001959A3">
              <w:rPr>
                <w:color w:val="000000"/>
              </w:rPr>
              <w:t xml:space="preserve"> </w:t>
            </w:r>
            <w:r w:rsidR="001959A3" w:rsidRPr="001959A3">
              <w:t xml:space="preserve">in </w:t>
            </w:r>
            <w:r w:rsidR="001959A3">
              <w:t xml:space="preserve">the </w:t>
            </w:r>
            <w:proofErr w:type="spellStart"/>
            <w:r w:rsidR="001959A3" w:rsidRPr="001959A3">
              <w:t>koa</w:t>
            </w:r>
            <w:proofErr w:type="spellEnd"/>
            <w:r w:rsidR="001959A3" w:rsidRPr="001959A3">
              <w:t xml:space="preserve"> plantation (KP) and remnant forest (RK).</w:t>
            </w:r>
          </w:p>
        </w:tc>
      </w:tr>
      <w:tr w:rsidR="00F32E9C" w:rsidRPr="00F32E9C" w14:paraId="5D81EFA5" w14:textId="7DF21750" w:rsidTr="00287BDB">
        <w:trPr>
          <w:trHeight w:val="339"/>
        </w:trPr>
        <w:tc>
          <w:tcPr>
            <w:tcW w:w="1435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C96AED" w14:textId="442DE490" w:rsidR="00F32E9C" w:rsidRPr="00A67FA1" w:rsidRDefault="00F32E9C" w:rsidP="00A67FA1">
            <w:pPr>
              <w:rPr>
                <w:i/>
                <w:iCs/>
                <w:sz w:val="20"/>
                <w:szCs w:val="20"/>
              </w:rPr>
            </w:pPr>
            <w:proofErr w:type="spellStart"/>
            <w:r w:rsidRPr="00A67FA1">
              <w:rPr>
                <w:i/>
                <w:iCs/>
                <w:color w:val="000000"/>
                <w:sz w:val="20"/>
                <w:szCs w:val="20"/>
              </w:rPr>
              <w:t>isoscape</w:t>
            </w:r>
            <w:proofErr w:type="spellEnd"/>
          </w:p>
        </w:tc>
        <w:tc>
          <w:tcPr>
            <w:tcW w:w="939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17EF98" w14:textId="435C4398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4F90D5" w14:textId="17E092B9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site</w:t>
            </w:r>
          </w:p>
        </w:tc>
        <w:tc>
          <w:tcPr>
            <w:tcW w:w="137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74038A" w14:textId="1BAF43B6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03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B8758A" w14:textId="05FF4567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nugget</w:t>
            </w:r>
          </w:p>
        </w:tc>
        <w:tc>
          <w:tcPr>
            <w:tcW w:w="91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83DFE3" w14:textId="713DA6BE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sill</w:t>
            </w:r>
          </w:p>
        </w:tc>
        <w:tc>
          <w:tcPr>
            <w:tcW w:w="1101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0F0D86" w14:textId="57D99CB3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range</w:t>
            </w:r>
            <w:r w:rsidR="00287BDB">
              <w:rPr>
                <w:i/>
                <w:iCs/>
                <w:color w:val="000000"/>
                <w:sz w:val="20"/>
                <w:szCs w:val="20"/>
              </w:rPr>
              <w:t xml:space="preserve"> (m)</w:t>
            </w:r>
          </w:p>
        </w:tc>
        <w:tc>
          <w:tcPr>
            <w:tcW w:w="89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BE3884" w14:textId="52F3A379" w:rsidR="00F32E9C" w:rsidRPr="00A67FA1" w:rsidRDefault="00F32E9C" w:rsidP="00A67FA1">
            <w:pPr>
              <w:jc w:val="right"/>
              <w:rPr>
                <w:i/>
                <w:iCs/>
                <w:sz w:val="20"/>
                <w:szCs w:val="20"/>
              </w:rPr>
            </w:pPr>
            <w:proofErr w:type="spellStart"/>
            <w:r w:rsidRPr="00A67FA1">
              <w:rPr>
                <w:i/>
                <w:iCs/>
                <w:color w:val="000000"/>
                <w:sz w:val="20"/>
                <w:szCs w:val="20"/>
              </w:rPr>
              <w:t>sserr</w:t>
            </w:r>
            <w:proofErr w:type="spellEnd"/>
          </w:p>
        </w:tc>
        <w:tc>
          <w:tcPr>
            <w:tcW w:w="80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754C0D" w14:textId="56733FC7" w:rsidR="00F32E9C" w:rsidRPr="00A67FA1" w:rsidRDefault="00F32E9C" w:rsidP="00A67FA1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  <w:r w:rsidRPr="00A67FA1">
              <w:rPr>
                <w:i/>
                <w:iCs/>
                <w:color w:val="000000"/>
                <w:sz w:val="20"/>
                <w:szCs w:val="20"/>
              </w:rPr>
              <w:t>kappa</w:t>
            </w:r>
          </w:p>
        </w:tc>
      </w:tr>
      <w:tr w:rsidR="00F32E9C" w:rsidRPr="00F32E9C" w14:paraId="08CA644E" w14:textId="6DF36F74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D375D7" w14:textId="195E572B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75C9E56" w14:textId="56A671FF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7330BED" w14:textId="236C868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5D7642" w14:textId="08D2A09A" w:rsidR="00F32E9C" w:rsidRPr="00A67FA1" w:rsidRDefault="00C524BD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8EC939" w14:textId="71E9094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480511" w14:textId="554BE516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5.83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11C99B7" w14:textId="34DEDC19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2.19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AB63BC" w14:textId="1A441D0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58.20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F07A216" w14:textId="1F1FB904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3D205852" w14:textId="52E20407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76BA95" w14:textId="278373F1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E0D374" w14:textId="59BFCC4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1CBD24" w14:textId="6BB6EF4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0EA2C" w14:textId="1390618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743BA1" w14:textId="1D2A89C6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FCED0A" w14:textId="1BDF6E4A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4.57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E0C673" w14:textId="680185A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2.00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F8CDC4" w14:textId="2FF1040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190.97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C158CF" w14:textId="351EE6AB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7ECF2E62" w14:textId="6B78D5FD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E90A8C" w14:textId="1F7DD612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3465EA6" w14:textId="40413E2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DA9CC37" w14:textId="519743B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60C1F83" w14:textId="4658412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21D401" w14:textId="4CC1DED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7543211" w14:textId="36F4523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5.80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A24A7C" w14:textId="060B5F7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2.2</w:t>
            </w:r>
            <w:r w:rsidR="00E82744" w:rsidRPr="00A67FA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4A32A" w14:textId="6D9F7B2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129.00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B62E1E" w14:textId="4D23DAAF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29D4F5BF" w14:textId="0913FB43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3367E6" w14:textId="07AAD00E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 + foliar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25DDF6" w14:textId="48687491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C10681" w14:textId="089B9C7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23380F" w14:textId="2BF124A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spherical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2A964E" w14:textId="4C02CC88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D57FEC" w14:textId="299330F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9.26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82522B" w14:textId="668948B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07294C" w14:textId="7469CB1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1042.44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ADBF5" w14:textId="7740E242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0A429294" w14:textId="75F51CB1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9E457D5" w14:textId="54D63EFD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80A701A" w14:textId="69A560A3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7B7A99" w14:textId="1B730719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1B21CF" w14:textId="37E2AFA4" w:rsidR="00F32E9C" w:rsidRPr="00A67FA1" w:rsidRDefault="00526E86" w:rsidP="00460D51">
            <w:pPr>
              <w:jc w:val="right"/>
              <w:rPr>
                <w:sz w:val="20"/>
                <w:szCs w:val="20"/>
              </w:rPr>
            </w:pPr>
            <w:proofErr w:type="spellStart"/>
            <w:r w:rsidRPr="00A67FA1">
              <w:rPr>
                <w:color w:val="000000"/>
                <w:sz w:val="20"/>
                <w:szCs w:val="2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2ED076B" w14:textId="7ED73E2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BBD7FE1" w14:textId="0263FDD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5783D88" w14:textId="385433B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3.43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C372C6C" w14:textId="19A0976F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5AB892" w14:textId="013D7459" w:rsidR="00F32E9C" w:rsidRPr="00A67FA1" w:rsidRDefault="00F32E9C" w:rsidP="00460D51">
            <w:pPr>
              <w:jc w:val="right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10.00</w:t>
            </w:r>
          </w:p>
        </w:tc>
      </w:tr>
      <w:tr w:rsidR="00F32E9C" w:rsidRPr="00F32E9C" w14:paraId="01492DEC" w14:textId="4E67A60F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FDF13D" w14:textId="2FF8EA2F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1C70D9" w14:textId="5C16D331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221DCF" w14:textId="749DBB2A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CDE5409" w14:textId="6C7B7193" w:rsidR="00F32E9C" w:rsidRPr="00A67FA1" w:rsidRDefault="00B526D5" w:rsidP="00460D51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4A9BD6" w14:textId="59694E8C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DF7852" w14:textId="69CE7EF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1.</w:t>
            </w:r>
            <w:r w:rsidR="00F8637D">
              <w:rPr>
                <w:color w:val="000000"/>
                <w:sz w:val="20"/>
                <w:szCs w:val="20"/>
              </w:rPr>
              <w:t>00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648D32" w14:textId="424C93A5" w:rsidR="00F32E9C" w:rsidRPr="00A67FA1" w:rsidRDefault="00423AEA" w:rsidP="00460D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F8637D">
              <w:rPr>
                <w:sz w:val="20"/>
                <w:szCs w:val="20"/>
              </w:rPr>
              <w:t>.00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163A3A" w14:textId="462F67DA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</w:t>
            </w:r>
            <w:r w:rsidR="00F8637D">
              <w:rPr>
                <w:color w:val="000000"/>
                <w:sz w:val="20"/>
                <w:szCs w:val="20"/>
              </w:rPr>
              <w:t>1</w:t>
            </w:r>
            <w:r w:rsidR="00B526D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5A724D" w14:textId="52B89D15" w:rsidR="00F32E9C" w:rsidRPr="00A67FA1" w:rsidRDefault="00B526D5" w:rsidP="00B526D5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10618619" w14:textId="1DDFE08C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8AB6C10" w14:textId="1F5FD36F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5D901B" w14:textId="30ADC49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76E4408" w14:textId="174BDD0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C34DA39" w14:textId="3A1E0B10" w:rsidR="00F32E9C" w:rsidRPr="00A67FA1" w:rsidRDefault="00526E86" w:rsidP="00460D51">
            <w:pPr>
              <w:jc w:val="right"/>
              <w:rPr>
                <w:sz w:val="20"/>
                <w:szCs w:val="20"/>
              </w:rPr>
            </w:pPr>
            <w:proofErr w:type="spellStart"/>
            <w:r w:rsidRPr="00A67FA1">
              <w:rPr>
                <w:color w:val="000000"/>
                <w:sz w:val="20"/>
                <w:szCs w:val="20"/>
              </w:rPr>
              <w:t>Matern</w:t>
            </w:r>
            <w:proofErr w:type="spellEnd"/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2A48516" w14:textId="3AA482F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0.24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9288AA" w14:textId="61BEBBD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91BC45" w14:textId="6255FD6F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5.09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F08D16" w14:textId="27E8EFCD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0.35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0B615FB" w14:textId="790FF11A" w:rsidR="00F32E9C" w:rsidRPr="00A67FA1" w:rsidRDefault="00F32E9C" w:rsidP="00460D51">
            <w:pPr>
              <w:jc w:val="right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10.00</w:t>
            </w:r>
          </w:p>
        </w:tc>
      </w:tr>
      <w:tr w:rsidR="00F32E9C" w:rsidRPr="00F32E9C" w14:paraId="1F6ED9CC" w14:textId="5475FDB9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621F5D" w14:textId="2D9B2773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soil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59E1B1" w14:textId="39FD1FD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13</w:t>
            </w:r>
            <w:r w:rsidRPr="00A67FA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3411E7" w14:textId="51C5A51B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9F9325" w14:textId="354DCFCC" w:rsidR="00F32E9C" w:rsidRPr="00A67FA1" w:rsidRDefault="00DA12EC" w:rsidP="00460D51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DCF68A" w14:textId="79E68557" w:rsidR="00F32E9C" w:rsidRPr="00A67FA1" w:rsidRDefault="00DA12EC" w:rsidP="00460D51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EAEEF7" w14:textId="47ECB55D" w:rsidR="00F32E9C" w:rsidRPr="00A67FA1" w:rsidRDefault="00DA12EC" w:rsidP="00460D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DE439C" w14:textId="3617D2DA" w:rsidR="00F32E9C" w:rsidRPr="00A67FA1" w:rsidRDefault="00DA12EC" w:rsidP="00460D51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D49542" w14:textId="610C451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</w:t>
            </w:r>
            <w:r w:rsidR="00DA12EC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937D3F" w14:textId="7EF0FD7D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7CA317DA" w14:textId="2E38A7F7" w:rsidTr="00287BDB"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7EE1521" w14:textId="632C18E9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foliar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3AD69C1" w14:textId="6CB19CD2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BEF7FD" w14:textId="3F0B7BBA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sz w:val="20"/>
                <w:szCs w:val="20"/>
              </w:rPr>
              <w:t>KP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F3C8DE2" w14:textId="7980B46E" w:rsidR="00F32E9C" w:rsidRPr="00A67FA1" w:rsidRDefault="00460D51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e</w:t>
            </w:r>
            <w:r w:rsidR="00F32E9C" w:rsidRPr="00A67FA1">
              <w:rPr>
                <w:color w:val="000000"/>
                <w:sz w:val="20"/>
                <w:szCs w:val="20"/>
              </w:rPr>
              <w:t>xponential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1C034D" w14:textId="37B9D808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AB75F8A" w14:textId="37722D68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</w:t>
            </w:r>
            <w:r w:rsidR="00332A15">
              <w:rPr>
                <w:color w:val="000000"/>
                <w:sz w:val="20"/>
                <w:szCs w:val="20"/>
              </w:rPr>
              <w:t>6</w:t>
            </w:r>
            <w:r w:rsidRPr="00A67FA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7D8FE50" w14:textId="2CA7DD65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3.00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AA0F9FD" w14:textId="64B26FAE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</w:t>
            </w:r>
            <w:r w:rsidR="00332A15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E906C8C" w14:textId="04980AEC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F32E9C" w:rsidRPr="00F32E9C" w14:paraId="00E712A6" w14:textId="15A10B15" w:rsidTr="00287BDB"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70833" w14:textId="0CEC7335" w:rsidR="00F32E9C" w:rsidRPr="00A67FA1" w:rsidRDefault="00F32E9C" w:rsidP="00A67FA1">
            <w:pPr>
              <w:ind w:left="71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foliar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6245B3" w14:textId="706B6EB7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δ</w:t>
            </w:r>
            <w:r w:rsidRPr="00A67FA1">
              <w:rPr>
                <w:color w:val="000000"/>
                <w:sz w:val="20"/>
                <w:szCs w:val="20"/>
                <w:vertAlign w:val="superscript"/>
              </w:rPr>
              <w:t>15</w:t>
            </w:r>
            <w:r w:rsidRPr="00A67FA1"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18AE34" w14:textId="2C3810A0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RK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DFFA5A" w14:textId="34F782B7" w:rsidR="00F32E9C" w:rsidRPr="00A67FA1" w:rsidRDefault="000520EB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exponential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941308" w14:textId="3A1EC6A4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</w:t>
            </w:r>
            <w:r w:rsidR="000520EB">
              <w:rPr>
                <w:color w:val="000000"/>
                <w:sz w:val="20"/>
                <w:szCs w:val="20"/>
              </w:rPr>
              <w:t>01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AAE68E" w14:textId="7E76CADD" w:rsidR="00F32E9C" w:rsidRPr="00A67FA1" w:rsidRDefault="000520EB" w:rsidP="00460D5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5BCED2" w14:textId="40114729" w:rsidR="00F32E9C" w:rsidRPr="00A67FA1" w:rsidRDefault="000520EB" w:rsidP="00460D51">
            <w:pPr>
              <w:jc w:val="right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5.00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1A2415" w14:textId="4C5CF058" w:rsidR="00F32E9C" w:rsidRPr="00A67FA1" w:rsidRDefault="00F32E9C" w:rsidP="00460D51">
            <w:pPr>
              <w:jc w:val="right"/>
              <w:rPr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0.</w:t>
            </w:r>
            <w:r w:rsidR="000520EB">
              <w:rPr>
                <w:color w:val="000000"/>
                <w:sz w:val="20"/>
                <w:szCs w:val="20"/>
              </w:rPr>
              <w:t>1</w:t>
            </w:r>
            <w:r w:rsidRPr="00A67FA1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32DE66" w14:textId="6D57815C" w:rsidR="00F32E9C" w:rsidRPr="00A67FA1" w:rsidRDefault="00E82744" w:rsidP="00E82744">
            <w:pPr>
              <w:jc w:val="center"/>
              <w:rPr>
                <w:color w:val="000000"/>
                <w:sz w:val="20"/>
                <w:szCs w:val="20"/>
              </w:rPr>
            </w:pPr>
            <w:r w:rsidRPr="00A67FA1">
              <w:rPr>
                <w:color w:val="000000"/>
                <w:sz w:val="20"/>
                <w:szCs w:val="20"/>
              </w:rPr>
              <w:t>–</w:t>
            </w:r>
          </w:p>
        </w:tc>
      </w:tr>
      <w:tr w:rsidR="00460D51" w:rsidRPr="00F32E9C" w14:paraId="1227608E" w14:textId="77777777" w:rsidTr="003963C1">
        <w:tc>
          <w:tcPr>
            <w:tcW w:w="935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DB670ED" w14:textId="04368BF1" w:rsidR="00287BDB" w:rsidRDefault="00287BDB" w:rsidP="00287BDB">
            <w:proofErr w:type="spellStart"/>
            <w:r>
              <w:rPr>
                <w:i/>
                <w:iCs/>
                <w:color w:val="000000"/>
                <w:sz w:val="16"/>
                <w:szCs w:val="16"/>
              </w:rPr>
              <w:t>isoscape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= input sample type used in the spatial interpolation;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metric </w:t>
            </w:r>
            <w:r>
              <w:rPr>
                <w:color w:val="000000"/>
                <w:sz w:val="16"/>
                <w:szCs w:val="16"/>
              </w:rPr>
              <w:t xml:space="preserve">= input data type used in </w:t>
            </w:r>
            <w:proofErr w:type="spellStart"/>
            <w:r>
              <w:rPr>
                <w:color w:val="000000"/>
                <w:sz w:val="16"/>
                <w:szCs w:val="16"/>
              </w:rPr>
              <w:t>isoscapes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; </w:t>
            </w:r>
            <w:r>
              <w:rPr>
                <w:i/>
                <w:iCs/>
                <w:color w:val="000000"/>
                <w:sz w:val="16"/>
                <w:szCs w:val="16"/>
              </w:rPr>
              <w:t>model</w:t>
            </w:r>
            <w:r>
              <w:rPr>
                <w:color w:val="000000"/>
                <w:sz w:val="16"/>
                <w:szCs w:val="16"/>
              </w:rPr>
              <w:t xml:space="preserve"> = best fit model iteratively selected using R package </w:t>
            </w:r>
            <w:proofErr w:type="spellStart"/>
            <w:r>
              <w:rPr>
                <w:color w:val="000000"/>
                <w:sz w:val="16"/>
                <w:szCs w:val="16"/>
              </w:rPr>
              <w:t>automap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(</w:t>
            </w:r>
            <w:proofErr w:type="spellStart"/>
            <w:r>
              <w:fldChar w:fldCharType="begin"/>
            </w:r>
            <w:r>
              <w:instrText xml:space="preserve"> HYPERLINK "http://paperpile.com/b/bkvWwH/6aPFm" </w:instrText>
            </w:r>
            <w:r>
              <w:fldChar w:fldCharType="separate"/>
            </w:r>
            <w:r>
              <w:rPr>
                <w:rStyle w:val="Hyperlink"/>
                <w:color w:val="000000"/>
                <w:sz w:val="16"/>
                <w:szCs w:val="16"/>
                <w:u w:val="none"/>
              </w:rPr>
              <w:t>Hiemstra</w:t>
            </w:r>
            <w:proofErr w:type="spellEnd"/>
            <w:r>
              <w:fldChar w:fldCharType="end"/>
            </w:r>
            <w:r>
              <w:rPr>
                <w:color w:val="000000"/>
                <w:sz w:val="16"/>
                <w:szCs w:val="16"/>
              </w:rPr>
              <w:t xml:space="preserve"> et al. 2009);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nugget </w:t>
            </w:r>
            <w:r>
              <w:rPr>
                <w:color w:val="000000"/>
                <w:sz w:val="16"/>
                <w:szCs w:val="16"/>
              </w:rPr>
              <w:t xml:space="preserve">= minimum </w:t>
            </w:r>
            <w:proofErr w:type="spellStart"/>
            <w:r>
              <w:rPr>
                <w:color w:val="000000"/>
                <w:sz w:val="16"/>
                <w:szCs w:val="16"/>
              </w:rPr>
              <w:t>semivariance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; </w:t>
            </w:r>
            <w:r>
              <w:rPr>
                <w:i/>
                <w:iCs/>
                <w:color w:val="000000"/>
                <w:sz w:val="16"/>
                <w:szCs w:val="16"/>
              </w:rPr>
              <w:t>sill</w:t>
            </w:r>
            <w:r>
              <w:rPr>
                <w:color w:val="000000"/>
                <w:sz w:val="16"/>
                <w:szCs w:val="16"/>
              </w:rPr>
              <w:t xml:space="preserve"> = maximum </w:t>
            </w:r>
            <w:proofErr w:type="spellStart"/>
            <w:r>
              <w:rPr>
                <w:color w:val="000000"/>
                <w:sz w:val="16"/>
                <w:szCs w:val="16"/>
              </w:rPr>
              <w:t>semivariance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; </w:t>
            </w:r>
            <w:r>
              <w:rPr>
                <w:i/>
                <w:iCs/>
                <w:color w:val="000000"/>
                <w:sz w:val="16"/>
                <w:szCs w:val="16"/>
              </w:rPr>
              <w:t>range</w:t>
            </w:r>
            <w:r>
              <w:rPr>
                <w:color w:val="000000"/>
                <w:sz w:val="16"/>
                <w:szCs w:val="16"/>
              </w:rPr>
              <w:t xml:space="preserve"> = maximum distance, in meters for the current study; </w:t>
            </w:r>
            <w:proofErr w:type="spellStart"/>
            <w:r>
              <w:rPr>
                <w:i/>
                <w:iCs/>
                <w:color w:val="000000"/>
                <w:sz w:val="16"/>
                <w:szCs w:val="16"/>
              </w:rPr>
              <w:t>sserr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= sum of squares between sample and fitted variogram; </w:t>
            </w:r>
            <w:r>
              <w:rPr>
                <w:i/>
                <w:iCs/>
                <w:color w:val="000000"/>
                <w:sz w:val="16"/>
                <w:szCs w:val="16"/>
              </w:rPr>
              <w:t>kappa</w:t>
            </w:r>
            <w:r>
              <w:rPr>
                <w:color w:val="000000"/>
                <w:sz w:val="16"/>
                <w:szCs w:val="16"/>
              </w:rPr>
              <w:t xml:space="preserve"> = smoothing parameter in </w:t>
            </w:r>
            <w:proofErr w:type="spellStart"/>
            <w:r>
              <w:rPr>
                <w:color w:val="000000"/>
                <w:sz w:val="16"/>
                <w:szCs w:val="16"/>
              </w:rPr>
              <w:t>Matern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  <w:r w:rsidR="00085AEB">
              <w:rPr>
                <w:color w:val="000000"/>
                <w:sz w:val="16"/>
                <w:szCs w:val="16"/>
              </w:rPr>
              <w:t xml:space="preserve">(Ste) </w:t>
            </w:r>
            <w:r>
              <w:rPr>
                <w:color w:val="000000"/>
                <w:sz w:val="16"/>
                <w:szCs w:val="16"/>
              </w:rPr>
              <w:t>model.</w:t>
            </w:r>
          </w:p>
          <w:p w14:paraId="450955A4" w14:textId="509BA284" w:rsidR="00460D51" w:rsidRPr="003963C1" w:rsidRDefault="00460D51" w:rsidP="00460D51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5159B8B8" w14:textId="77777777" w:rsidR="00D154A9" w:rsidRDefault="00D154A9"/>
    <w:sectPr w:rsidR="00D1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F8"/>
    <w:rsid w:val="000520EB"/>
    <w:rsid w:val="00085AEB"/>
    <w:rsid w:val="001056A4"/>
    <w:rsid w:val="001959A3"/>
    <w:rsid w:val="00287BDB"/>
    <w:rsid w:val="00332A15"/>
    <w:rsid w:val="0036419C"/>
    <w:rsid w:val="003963C1"/>
    <w:rsid w:val="003D4C39"/>
    <w:rsid w:val="00423AEA"/>
    <w:rsid w:val="00460D51"/>
    <w:rsid w:val="00491AC9"/>
    <w:rsid w:val="004B5123"/>
    <w:rsid w:val="004C1685"/>
    <w:rsid w:val="00526E86"/>
    <w:rsid w:val="005F2B46"/>
    <w:rsid w:val="007406F0"/>
    <w:rsid w:val="008F3EEC"/>
    <w:rsid w:val="00970EFF"/>
    <w:rsid w:val="00A10FF8"/>
    <w:rsid w:val="00A67FA1"/>
    <w:rsid w:val="00B526D5"/>
    <w:rsid w:val="00BB6F20"/>
    <w:rsid w:val="00C524BD"/>
    <w:rsid w:val="00D154A9"/>
    <w:rsid w:val="00D45262"/>
    <w:rsid w:val="00DA12EC"/>
    <w:rsid w:val="00E82744"/>
    <w:rsid w:val="00ED2BA2"/>
    <w:rsid w:val="00F32E9C"/>
    <w:rsid w:val="00F8637D"/>
    <w:rsid w:val="00FC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A6934"/>
  <w15:chartTrackingRefBased/>
  <w15:docId w15:val="{87C96E3E-0FEA-6347-9D4E-15081DD3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E8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963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3</cp:revision>
  <dcterms:created xsi:type="dcterms:W3CDTF">2022-10-17T17:34:00Z</dcterms:created>
  <dcterms:modified xsi:type="dcterms:W3CDTF">2022-10-18T16:18:00Z</dcterms:modified>
</cp:coreProperties>
</file>