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0B0" w:rsidRPr="00286436" w:rsidRDefault="00DA20B0" w:rsidP="00DA20B0">
      <w:pPr>
        <w:pStyle w:val="EnvelopeReturn"/>
        <w:framePr w:w="9646" w:hSpace="180" w:wrap="around" w:vAnchor="page" w:hAnchor="margin" w:xAlign="center" w:y="811"/>
        <w:jc w:val="center"/>
        <w:rPr>
          <w:rFonts w:ascii="TypoSlab Irregular Demo" w:eastAsia="Adobe Heiti Std R" w:hAnsi="TypoSlab Irregular Demo" w:cs="Mongolian Baiti"/>
          <w:b/>
          <w:sz w:val="56"/>
          <w:szCs w:val="64"/>
        </w:rPr>
      </w:pPr>
      <w:r w:rsidRPr="00286436">
        <w:rPr>
          <w:rFonts w:ascii="TypoSlab Irregular Demo" w:eastAsia="Adobe Heiti Std R" w:hAnsi="TypoSlab Irregular Demo" w:cs="Mongolian Baiti"/>
          <w:b/>
          <w:sz w:val="56"/>
          <w:szCs w:val="64"/>
        </w:rPr>
        <w:t>MOHITE CONSULTANCY SERVICES</w:t>
      </w:r>
    </w:p>
    <w:p w:rsidR="00DA20B0" w:rsidRPr="001250BA" w:rsidRDefault="00DA20B0" w:rsidP="00DA20B0">
      <w:pPr>
        <w:jc w:val="center"/>
        <w:rPr>
          <w:rFonts w:ascii="Segoe UI" w:hAnsi="Segoe UI" w:cs="Segoe UI"/>
          <w:noProof/>
          <w:lang w:eastAsia="en-IN"/>
        </w:rPr>
      </w:pPr>
      <w:r w:rsidRPr="00286436">
        <w:rPr>
          <w:rFonts w:ascii="Arial" w:hAnsi="Arial" w:cs="Arial"/>
          <w:b/>
          <w:bCs/>
        </w:rPr>
        <w:t xml:space="preserve">(Service Tax Registration No: </w:t>
      </w:r>
      <w:r w:rsidRPr="00286436">
        <w:rPr>
          <w:rFonts w:ascii="Arial" w:hAnsi="Arial" w:cs="Arial"/>
        </w:rPr>
        <w:t>ABDFM3622NSD003)</w:t>
      </w:r>
    </w:p>
    <w:p w:rsidR="00DA20B0" w:rsidRDefault="00DA20B0" w:rsidP="00DA20B0">
      <w:pPr>
        <w:jc w:val="center"/>
        <w:rPr>
          <w:rFonts w:ascii="Segoe UI" w:hAnsi="Segoe UI" w:cs="Segoe UI"/>
          <w:noProof/>
          <w:lang w:eastAsia="en-IN"/>
        </w:rPr>
      </w:pPr>
    </w:p>
    <w:p w:rsidR="00DA20B0" w:rsidRPr="00492B02" w:rsidRDefault="00DA20B0" w:rsidP="00DA20B0">
      <w:pPr>
        <w:jc w:val="center"/>
        <w:rPr>
          <w:rFonts w:ascii="Segoe UI" w:hAnsi="Segoe UI" w:cs="Segoe UI"/>
          <w:noProof/>
          <w:sz w:val="22"/>
          <w:lang w:eastAsia="en-IN"/>
        </w:rPr>
      </w:pPr>
      <w:r w:rsidRPr="00492B02">
        <w:rPr>
          <w:rFonts w:ascii="Segoe UI" w:hAnsi="Segoe UI" w:cs="Segoe UI"/>
          <w:noProof/>
          <w:sz w:val="22"/>
          <w:lang w:eastAsia="en-IN"/>
        </w:rPr>
        <w:t>78, Shivshakti Sangh, New Sambhaji Nagar, Near Karnatak School, Ghatla, Chembur, Mumbai -400071.</w:t>
      </w:r>
    </w:p>
    <w:p w:rsidR="00DA20B0" w:rsidRPr="000101B5" w:rsidRDefault="00DA20B0" w:rsidP="00DA20B0">
      <w:pPr>
        <w:jc w:val="center"/>
        <w:rPr>
          <w:rFonts w:ascii="Segoe UI" w:hAnsi="Segoe UI" w:cs="Segoe UI"/>
          <w:noProof/>
          <w:sz w:val="4"/>
          <w:szCs w:val="10"/>
          <w:lang w:eastAsia="en-IN"/>
        </w:rPr>
      </w:pPr>
    </w:p>
    <w:p w:rsidR="006D0A0E" w:rsidRDefault="00DA20B0" w:rsidP="00DA20B0">
      <w:pPr>
        <w:jc w:val="center"/>
        <w:rPr>
          <w:rFonts w:ascii="Segoe UI" w:hAnsi="Segoe UI" w:cs="Segoe UI"/>
          <w:noProof/>
          <w:sz w:val="22"/>
          <w:lang w:eastAsia="en-IN"/>
        </w:rPr>
      </w:pPr>
      <w:r>
        <w:rPr>
          <w:rFonts w:ascii="Segoe UI" w:hAnsi="Segoe UI" w:cs="Segoe U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-670312</wp:posOffset>
                </wp:positionH>
                <wp:positionV relativeFrom="paragraph">
                  <wp:posOffset>252316</wp:posOffset>
                </wp:positionV>
                <wp:extent cx="7768011" cy="0"/>
                <wp:effectExtent l="0" t="0" r="2349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8011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1DDF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8pt,19.85pt" to="558.8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" strokecolor="black [3040]" strokeweight="1.5pt"/>
            </w:pict>
          </mc:Fallback>
        </mc:AlternateContent>
      </w:r>
      <w:r w:rsidRPr="00492B02">
        <w:rPr>
          <w:rFonts w:ascii="Segoe UI" w:hAnsi="Segoe UI" w:cs="Segoe UI"/>
          <w:b/>
          <w:noProof/>
          <w:sz w:val="22"/>
          <w:lang w:eastAsia="en-IN"/>
        </w:rPr>
        <w:t>Website</w:t>
      </w:r>
      <w:r w:rsidRPr="00492B02">
        <w:rPr>
          <w:rFonts w:ascii="Segoe UI" w:hAnsi="Segoe UI" w:cs="Segoe UI"/>
          <w:noProof/>
          <w:sz w:val="22"/>
          <w:lang w:eastAsia="en-IN"/>
        </w:rPr>
        <w:t xml:space="preserve">  :  MohiteTax.in       </w:t>
      </w:r>
      <w:r w:rsidRPr="00492B02">
        <w:rPr>
          <w:rFonts w:ascii="Segoe UI" w:hAnsi="Segoe UI" w:cs="Segoe UI"/>
          <w:b/>
          <w:noProof/>
          <w:sz w:val="22"/>
          <w:lang w:eastAsia="en-IN"/>
        </w:rPr>
        <w:t>E-mail</w:t>
      </w:r>
      <w:r w:rsidRPr="00492B02">
        <w:rPr>
          <w:rFonts w:ascii="Segoe UI" w:hAnsi="Segoe UI" w:cs="Segoe UI"/>
          <w:noProof/>
          <w:sz w:val="22"/>
          <w:lang w:eastAsia="en-IN"/>
        </w:rPr>
        <w:t xml:space="preserve">  :  admin@MohiteTax.in       </w:t>
      </w:r>
      <w:r w:rsidRPr="00492B02">
        <w:rPr>
          <w:rFonts w:ascii="Segoe UI" w:hAnsi="Segoe UI" w:cs="Segoe UI"/>
          <w:b/>
          <w:noProof/>
          <w:sz w:val="22"/>
          <w:lang w:eastAsia="en-IN"/>
        </w:rPr>
        <w:t>Mobile</w:t>
      </w:r>
      <w:r w:rsidRPr="00492B02">
        <w:rPr>
          <w:rFonts w:ascii="Segoe UI" w:hAnsi="Segoe UI" w:cs="Segoe UI"/>
          <w:noProof/>
          <w:sz w:val="22"/>
          <w:lang w:eastAsia="en-IN"/>
        </w:rPr>
        <w:t xml:space="preserve">  :  9619156719</w:t>
      </w:r>
    </w:p>
    <w:p w:rsidR="00DA20B0" w:rsidRDefault="00DA20B0" w:rsidP="00DA20B0">
      <w:pPr>
        <w:jc w:val="center"/>
        <w:rPr>
          <w:rFonts w:ascii="Segoe UI" w:hAnsi="Segoe UI" w:cs="Segoe UI"/>
          <w:noProof/>
          <w:sz w:val="22"/>
          <w:lang w:eastAsia="en-IN"/>
        </w:rPr>
      </w:pP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  <w:r w:rsidRPr="00C4504B">
        <w:rPr>
          <w:rFonts w:ascii="Arial" w:hAnsi="Arial" w:cs="Arial"/>
          <w:sz w:val="22"/>
          <w:szCs w:val="22"/>
        </w:rPr>
        <w:t>19</w:t>
      </w:r>
      <w:r w:rsidRPr="00C4504B">
        <w:rPr>
          <w:rFonts w:ascii="Arial" w:hAnsi="Arial" w:cs="Arial"/>
          <w:sz w:val="22"/>
          <w:szCs w:val="22"/>
          <w:vertAlign w:val="superscript"/>
        </w:rPr>
        <w:t>th</w:t>
      </w:r>
      <w:r w:rsidRPr="00C4504B">
        <w:rPr>
          <w:rFonts w:ascii="Arial" w:hAnsi="Arial" w:cs="Arial"/>
          <w:sz w:val="22"/>
          <w:szCs w:val="22"/>
        </w:rPr>
        <w:t xml:space="preserve"> March, 2017</w:t>
      </w: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  <w:r w:rsidRPr="00C4504B">
        <w:rPr>
          <w:rFonts w:ascii="Arial" w:hAnsi="Arial" w:cs="Arial"/>
          <w:sz w:val="22"/>
          <w:szCs w:val="22"/>
        </w:rPr>
        <w:t>To,</w:t>
      </w: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  <w:r w:rsidRPr="00C4504B">
        <w:rPr>
          <w:rFonts w:ascii="Arial" w:hAnsi="Arial" w:cs="Arial"/>
          <w:sz w:val="22"/>
          <w:szCs w:val="22"/>
        </w:rPr>
        <w:t>R. S. Mahalpure,</w:t>
      </w: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  <w:r w:rsidRPr="00C4504B">
        <w:rPr>
          <w:rFonts w:ascii="Arial" w:hAnsi="Arial" w:cs="Arial"/>
          <w:sz w:val="22"/>
          <w:szCs w:val="22"/>
        </w:rPr>
        <w:t>Asst. Engineer (Admin),</w:t>
      </w: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  <w:r w:rsidRPr="00C4504B">
        <w:rPr>
          <w:rFonts w:ascii="Arial" w:hAnsi="Arial" w:cs="Arial"/>
          <w:sz w:val="22"/>
          <w:szCs w:val="22"/>
        </w:rPr>
        <w:t>Office of the Addl. Director General (engg.) (WZ),</w:t>
      </w: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  <w:r w:rsidRPr="00C4504B">
        <w:rPr>
          <w:rFonts w:ascii="Arial" w:hAnsi="Arial" w:cs="Arial"/>
          <w:sz w:val="22"/>
          <w:szCs w:val="22"/>
        </w:rPr>
        <w:t>All India Radio &amp; Doordarshan,</w:t>
      </w: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</w:p>
    <w:p w:rsidR="00DA20B0" w:rsidRPr="00C4504B" w:rsidRDefault="00DA20B0" w:rsidP="00821334">
      <w:pPr>
        <w:jc w:val="both"/>
        <w:rPr>
          <w:rFonts w:ascii="Arial" w:hAnsi="Arial" w:cs="Arial"/>
          <w:b/>
          <w:sz w:val="22"/>
          <w:szCs w:val="22"/>
        </w:rPr>
      </w:pPr>
      <w:r w:rsidRPr="00C4504B">
        <w:rPr>
          <w:rFonts w:ascii="Arial" w:hAnsi="Arial" w:cs="Arial"/>
          <w:b/>
          <w:sz w:val="22"/>
          <w:szCs w:val="22"/>
        </w:rPr>
        <w:t>Sub: Quotation for Hiring of Services for E-filing of TDS (Income tax) Returns of AIR, Mumbai</w:t>
      </w:r>
    </w:p>
    <w:p w:rsidR="00DA20B0" w:rsidRPr="00C4504B" w:rsidRDefault="00DA20B0" w:rsidP="00821334">
      <w:pPr>
        <w:jc w:val="both"/>
        <w:rPr>
          <w:rFonts w:ascii="Arial" w:hAnsi="Arial" w:cs="Arial"/>
          <w:b/>
          <w:sz w:val="22"/>
          <w:szCs w:val="22"/>
        </w:rPr>
      </w:pPr>
    </w:p>
    <w:p w:rsidR="00DA20B0" w:rsidRPr="00C4504B" w:rsidRDefault="00DA20B0" w:rsidP="00821334">
      <w:pPr>
        <w:jc w:val="both"/>
        <w:rPr>
          <w:rFonts w:ascii="Arial" w:hAnsi="Arial" w:cs="Arial"/>
          <w:b/>
          <w:sz w:val="22"/>
          <w:szCs w:val="22"/>
        </w:rPr>
      </w:pPr>
      <w:r w:rsidRPr="00C4504B">
        <w:rPr>
          <w:rFonts w:ascii="Arial" w:hAnsi="Arial" w:cs="Arial"/>
          <w:b/>
          <w:sz w:val="22"/>
          <w:szCs w:val="22"/>
        </w:rPr>
        <w:t xml:space="preserve">Ref: Your </w:t>
      </w:r>
      <w:r w:rsidR="00C4504B">
        <w:rPr>
          <w:rFonts w:ascii="Arial" w:hAnsi="Arial" w:cs="Arial"/>
          <w:b/>
          <w:sz w:val="22"/>
          <w:szCs w:val="22"/>
        </w:rPr>
        <w:t>tender No. D/22014/1/2016-17/ADG dated 14/03/2017 on tenders.gov.in</w:t>
      </w:r>
      <w:r w:rsidRPr="00C4504B">
        <w:rPr>
          <w:rFonts w:ascii="Arial" w:hAnsi="Arial" w:cs="Arial"/>
          <w:b/>
          <w:sz w:val="22"/>
          <w:szCs w:val="22"/>
        </w:rPr>
        <w:t xml:space="preserve"> inviting </w:t>
      </w:r>
      <w:r w:rsidR="00C4504B">
        <w:rPr>
          <w:rFonts w:ascii="Arial" w:hAnsi="Arial" w:cs="Arial"/>
          <w:b/>
          <w:sz w:val="22"/>
          <w:szCs w:val="22"/>
        </w:rPr>
        <w:t>quotations</w:t>
      </w:r>
      <w:r w:rsidRPr="00C4504B">
        <w:rPr>
          <w:rFonts w:ascii="Arial" w:hAnsi="Arial" w:cs="Arial"/>
          <w:b/>
          <w:sz w:val="22"/>
          <w:szCs w:val="22"/>
        </w:rPr>
        <w:t xml:space="preserve"> for the above </w:t>
      </w:r>
    </w:p>
    <w:p w:rsidR="00C4504B" w:rsidRDefault="00C4504B" w:rsidP="00DA20B0">
      <w:pPr>
        <w:rPr>
          <w:rFonts w:ascii="Arial" w:hAnsi="Arial" w:cs="Arial"/>
          <w:sz w:val="22"/>
          <w:szCs w:val="22"/>
        </w:rPr>
      </w:pP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  <w:r w:rsidRPr="00C4504B">
        <w:rPr>
          <w:rFonts w:ascii="Arial" w:hAnsi="Arial" w:cs="Arial"/>
          <w:sz w:val="22"/>
          <w:szCs w:val="22"/>
        </w:rPr>
        <w:t>Dear Sir,</w:t>
      </w: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  <w:r w:rsidRPr="00C4504B">
        <w:rPr>
          <w:rFonts w:ascii="Arial" w:hAnsi="Arial" w:cs="Arial"/>
          <w:sz w:val="22"/>
          <w:szCs w:val="22"/>
        </w:rPr>
        <w:t>With reference to the captioned subject, we hereby quote our Fee as follows:</w:t>
      </w: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5103"/>
        <w:gridCol w:w="1985"/>
        <w:gridCol w:w="2268"/>
      </w:tblGrid>
      <w:tr w:rsidR="00DA20B0" w:rsidRPr="00C4504B" w:rsidTr="00587B02">
        <w:tc>
          <w:tcPr>
            <w:tcW w:w="704" w:type="dxa"/>
          </w:tcPr>
          <w:p w:rsidR="00DA20B0" w:rsidRPr="00715C73" w:rsidRDefault="003B3C18" w:rsidP="00715C7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Sr. No.</w:t>
            </w:r>
          </w:p>
        </w:tc>
        <w:tc>
          <w:tcPr>
            <w:tcW w:w="5103" w:type="dxa"/>
          </w:tcPr>
          <w:p w:rsidR="00DA20B0" w:rsidRPr="00715C73" w:rsidRDefault="00DA20B0" w:rsidP="00715C7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15C73">
              <w:rPr>
                <w:rFonts w:ascii="Arial" w:hAnsi="Arial" w:cs="Arial"/>
                <w:b/>
                <w:sz w:val="22"/>
                <w:szCs w:val="22"/>
              </w:rPr>
              <w:t>Description of the Job</w:t>
            </w:r>
          </w:p>
        </w:tc>
        <w:tc>
          <w:tcPr>
            <w:tcW w:w="1985" w:type="dxa"/>
          </w:tcPr>
          <w:p w:rsidR="00DA20B0" w:rsidRPr="00715C73" w:rsidRDefault="00DA20B0" w:rsidP="00715C7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15C73">
              <w:rPr>
                <w:rFonts w:ascii="Arial" w:hAnsi="Arial" w:cs="Arial"/>
                <w:b/>
                <w:sz w:val="22"/>
                <w:szCs w:val="22"/>
              </w:rPr>
              <w:t>Quantity</w:t>
            </w:r>
          </w:p>
        </w:tc>
        <w:tc>
          <w:tcPr>
            <w:tcW w:w="2268" w:type="dxa"/>
          </w:tcPr>
          <w:p w:rsidR="00DA20B0" w:rsidRPr="00715C73" w:rsidRDefault="00DA20B0" w:rsidP="00715C7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15C73">
              <w:rPr>
                <w:rFonts w:ascii="Arial" w:hAnsi="Arial" w:cs="Arial"/>
                <w:b/>
                <w:sz w:val="22"/>
                <w:szCs w:val="22"/>
              </w:rPr>
              <w:t>Rates (in Rs.)</w:t>
            </w:r>
          </w:p>
        </w:tc>
      </w:tr>
      <w:tr w:rsidR="00DA20B0" w:rsidRPr="00C4504B" w:rsidTr="00587B02">
        <w:tc>
          <w:tcPr>
            <w:tcW w:w="704" w:type="dxa"/>
          </w:tcPr>
          <w:p w:rsidR="00DA20B0" w:rsidRPr="00C4504B" w:rsidRDefault="00DA20B0" w:rsidP="00587B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504B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5103" w:type="dxa"/>
          </w:tcPr>
          <w:p w:rsidR="00DA20B0" w:rsidRPr="00715C73" w:rsidRDefault="00DA20B0" w:rsidP="00320219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715C73">
              <w:rPr>
                <w:rFonts w:ascii="Arial" w:hAnsi="Arial" w:cs="Arial"/>
                <w:sz w:val="22"/>
                <w:szCs w:val="22"/>
                <w:u w:val="single"/>
              </w:rPr>
              <w:t>FOR SALARY (24Q)</w:t>
            </w:r>
          </w:p>
          <w:p w:rsidR="000711A3" w:rsidRDefault="000711A3" w:rsidP="00320219">
            <w:pPr>
              <w:rPr>
                <w:rFonts w:ascii="Arial" w:hAnsi="Arial" w:cs="Arial"/>
                <w:sz w:val="22"/>
                <w:szCs w:val="22"/>
              </w:rPr>
            </w:pPr>
          </w:p>
          <w:p w:rsidR="00DA20B0" w:rsidRPr="00C4504B" w:rsidRDefault="00DA20B0" w:rsidP="00320219">
            <w:pPr>
              <w:rPr>
                <w:rFonts w:ascii="Arial" w:hAnsi="Arial" w:cs="Arial"/>
                <w:sz w:val="22"/>
                <w:szCs w:val="22"/>
              </w:rPr>
            </w:pPr>
            <w:r w:rsidRPr="00C4504B">
              <w:rPr>
                <w:rFonts w:ascii="Arial" w:hAnsi="Arial" w:cs="Arial"/>
                <w:sz w:val="22"/>
                <w:szCs w:val="22"/>
              </w:rPr>
              <w:t>Preparing and</w:t>
            </w:r>
            <w:r w:rsidR="000711A3">
              <w:rPr>
                <w:rFonts w:ascii="Arial" w:hAnsi="Arial" w:cs="Arial"/>
                <w:sz w:val="22"/>
                <w:szCs w:val="22"/>
              </w:rPr>
              <w:t xml:space="preserve"> Filing of 4 Returns for </w:t>
            </w:r>
            <w:r w:rsidRPr="00C4504B">
              <w:rPr>
                <w:rFonts w:ascii="Arial" w:hAnsi="Arial" w:cs="Arial"/>
                <w:sz w:val="22"/>
                <w:szCs w:val="22"/>
              </w:rPr>
              <w:t>TDS deductions</w:t>
            </w:r>
            <w:r w:rsidR="000711A3">
              <w:rPr>
                <w:rFonts w:ascii="Arial" w:hAnsi="Arial" w:cs="Arial"/>
                <w:sz w:val="22"/>
                <w:szCs w:val="22"/>
              </w:rPr>
              <w:t xml:space="preserve"> on salary</w:t>
            </w:r>
            <w:r w:rsidRPr="00C4504B">
              <w:rPr>
                <w:rFonts w:ascii="Arial" w:hAnsi="Arial" w:cs="Arial"/>
                <w:sz w:val="22"/>
                <w:szCs w:val="22"/>
              </w:rPr>
              <w:t>. To issue Form 16 along with TRACES form</w:t>
            </w:r>
            <w:r w:rsidR="00715C73">
              <w:rPr>
                <w:rFonts w:ascii="Arial" w:hAnsi="Arial" w:cs="Arial"/>
                <w:sz w:val="22"/>
                <w:szCs w:val="22"/>
              </w:rPr>
              <w:t xml:space="preserve"> 16A</w:t>
            </w:r>
            <w:r w:rsidRPr="00C4504B">
              <w:rPr>
                <w:rFonts w:ascii="Arial" w:hAnsi="Arial" w:cs="Arial"/>
                <w:sz w:val="22"/>
                <w:szCs w:val="22"/>
              </w:rPr>
              <w:t xml:space="preserve"> on the basis of data provided by AIR</w:t>
            </w:r>
            <w:r w:rsidR="00715C7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A20B0" w:rsidRPr="00C4504B" w:rsidRDefault="00DA20B0" w:rsidP="003202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</w:tcPr>
          <w:p w:rsidR="000711A3" w:rsidRDefault="000711A3" w:rsidP="001253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0711A3" w:rsidRDefault="000711A3" w:rsidP="001253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DA20B0" w:rsidRPr="00C4504B" w:rsidRDefault="002A6394" w:rsidP="001253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Up to</w:t>
            </w:r>
            <w:r w:rsidR="009F0A15">
              <w:rPr>
                <w:rFonts w:ascii="Arial" w:hAnsi="Arial" w:cs="Arial"/>
                <w:sz w:val="22"/>
                <w:szCs w:val="22"/>
              </w:rPr>
              <w:t xml:space="preserve"> 250</w:t>
            </w:r>
            <w:r w:rsidR="00715C73">
              <w:rPr>
                <w:rFonts w:ascii="Arial" w:hAnsi="Arial" w:cs="Arial"/>
                <w:sz w:val="22"/>
                <w:szCs w:val="22"/>
              </w:rPr>
              <w:t xml:space="preserve"> records per month</w:t>
            </w:r>
          </w:p>
        </w:tc>
        <w:tc>
          <w:tcPr>
            <w:tcW w:w="2268" w:type="dxa"/>
          </w:tcPr>
          <w:p w:rsidR="00DA20B0" w:rsidRPr="00C4504B" w:rsidRDefault="00DA20B0" w:rsidP="001253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0711A3" w:rsidRDefault="000711A3" w:rsidP="001253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DA20B0" w:rsidRPr="00C4504B" w:rsidRDefault="00DA20B0" w:rsidP="001253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504B">
              <w:rPr>
                <w:rFonts w:ascii="Arial" w:hAnsi="Arial" w:cs="Arial"/>
                <w:sz w:val="22"/>
                <w:szCs w:val="22"/>
              </w:rPr>
              <w:t>Per Quarter</w:t>
            </w:r>
          </w:p>
          <w:p w:rsidR="00715C73" w:rsidRDefault="009F0A15" w:rsidP="001253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Rs. 500</w:t>
            </w:r>
            <w:r w:rsidR="00715C73">
              <w:rPr>
                <w:rFonts w:ascii="Arial" w:hAnsi="Arial" w:cs="Arial"/>
                <w:sz w:val="22"/>
                <w:szCs w:val="22"/>
              </w:rPr>
              <w:t>/-</w:t>
            </w:r>
          </w:p>
          <w:p w:rsidR="00DA20B0" w:rsidRPr="00C4504B" w:rsidRDefault="00D0055F" w:rsidP="001253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(R</w:t>
            </w:r>
            <w:r w:rsidR="00294F2B">
              <w:rPr>
                <w:rFonts w:ascii="Arial" w:hAnsi="Arial" w:cs="Arial"/>
                <w:sz w:val="22"/>
                <w:szCs w:val="22"/>
              </w:rPr>
              <w:t>s</w:t>
            </w:r>
            <w:r w:rsidR="00DA20B0" w:rsidRPr="00C4504B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9F0A15">
              <w:rPr>
                <w:rFonts w:ascii="Arial" w:hAnsi="Arial" w:cs="Arial"/>
                <w:sz w:val="22"/>
                <w:szCs w:val="22"/>
              </w:rPr>
              <w:t>Five Hundred</w:t>
            </w:r>
            <w:r w:rsidR="00DA20B0" w:rsidRPr="00C4504B">
              <w:rPr>
                <w:rFonts w:ascii="Arial" w:hAnsi="Arial" w:cs="Arial"/>
                <w:sz w:val="22"/>
                <w:szCs w:val="22"/>
              </w:rPr>
              <w:t xml:space="preserve"> Only)</w:t>
            </w:r>
          </w:p>
        </w:tc>
      </w:tr>
      <w:tr w:rsidR="00DA20B0" w:rsidRPr="00C4504B" w:rsidTr="00587B02">
        <w:trPr>
          <w:trHeight w:val="1466"/>
        </w:trPr>
        <w:tc>
          <w:tcPr>
            <w:tcW w:w="704" w:type="dxa"/>
          </w:tcPr>
          <w:p w:rsidR="00DA20B0" w:rsidRPr="00C4504B" w:rsidRDefault="00DA20B0" w:rsidP="00587B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504B">
              <w:rPr>
                <w:rFonts w:ascii="Arial" w:hAnsi="Arial" w:cs="Arial"/>
                <w:sz w:val="22"/>
                <w:szCs w:val="22"/>
              </w:rPr>
              <w:t>2.</w:t>
            </w:r>
          </w:p>
        </w:tc>
        <w:tc>
          <w:tcPr>
            <w:tcW w:w="5103" w:type="dxa"/>
          </w:tcPr>
          <w:p w:rsidR="00DA20B0" w:rsidRPr="00715C73" w:rsidRDefault="00DA20B0" w:rsidP="00320219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715C73">
              <w:rPr>
                <w:rFonts w:ascii="Arial" w:hAnsi="Arial" w:cs="Arial"/>
                <w:sz w:val="22"/>
                <w:szCs w:val="22"/>
                <w:u w:val="single"/>
              </w:rPr>
              <w:t>FOR OTHER THAN SALARY (26Q)</w:t>
            </w:r>
          </w:p>
          <w:p w:rsidR="000711A3" w:rsidRDefault="000711A3" w:rsidP="00320219">
            <w:pPr>
              <w:rPr>
                <w:rFonts w:ascii="Arial" w:hAnsi="Arial" w:cs="Arial"/>
                <w:sz w:val="22"/>
                <w:szCs w:val="22"/>
              </w:rPr>
            </w:pPr>
          </w:p>
          <w:p w:rsidR="00DA20B0" w:rsidRPr="00C4504B" w:rsidRDefault="00715C73" w:rsidP="00320219">
            <w:pPr>
              <w:rPr>
                <w:rFonts w:ascii="Arial" w:hAnsi="Arial" w:cs="Arial"/>
                <w:sz w:val="22"/>
                <w:szCs w:val="22"/>
              </w:rPr>
            </w:pPr>
            <w:r w:rsidRPr="00C4504B">
              <w:rPr>
                <w:rFonts w:ascii="Arial" w:hAnsi="Arial" w:cs="Arial"/>
                <w:sz w:val="22"/>
                <w:szCs w:val="22"/>
              </w:rPr>
              <w:t xml:space="preserve">Preparing and Filing of 4 Returns </w:t>
            </w:r>
            <w:r w:rsidR="000711A3" w:rsidRPr="00C4504B">
              <w:rPr>
                <w:rFonts w:ascii="Arial" w:hAnsi="Arial" w:cs="Arial"/>
                <w:sz w:val="22"/>
                <w:szCs w:val="22"/>
              </w:rPr>
              <w:t xml:space="preserve">for </w:t>
            </w:r>
            <w:r w:rsidR="000711A3">
              <w:rPr>
                <w:rFonts w:ascii="Arial" w:hAnsi="Arial" w:cs="Arial"/>
                <w:sz w:val="22"/>
                <w:szCs w:val="22"/>
              </w:rPr>
              <w:t>TDS</w:t>
            </w:r>
            <w:r>
              <w:rPr>
                <w:rFonts w:ascii="Arial" w:hAnsi="Arial" w:cs="Arial"/>
                <w:sz w:val="22"/>
                <w:szCs w:val="22"/>
              </w:rPr>
              <w:t xml:space="preserve"> deductions on vendor </w:t>
            </w:r>
            <w:r w:rsidR="000711A3">
              <w:rPr>
                <w:rFonts w:ascii="Arial" w:hAnsi="Arial" w:cs="Arial"/>
                <w:sz w:val="22"/>
                <w:szCs w:val="22"/>
              </w:rPr>
              <w:t xml:space="preserve">payments. To issue </w:t>
            </w:r>
            <w:r>
              <w:rPr>
                <w:rFonts w:ascii="Arial" w:hAnsi="Arial" w:cs="Arial"/>
                <w:sz w:val="22"/>
                <w:szCs w:val="22"/>
              </w:rPr>
              <w:t xml:space="preserve">Form 16A </w:t>
            </w:r>
            <w:r w:rsidR="000711A3">
              <w:rPr>
                <w:rFonts w:ascii="Arial" w:hAnsi="Arial" w:cs="Arial"/>
                <w:sz w:val="22"/>
                <w:szCs w:val="22"/>
              </w:rPr>
              <w:t>on the basis of data provided by AIR</w:t>
            </w:r>
          </w:p>
        </w:tc>
        <w:tc>
          <w:tcPr>
            <w:tcW w:w="1985" w:type="dxa"/>
          </w:tcPr>
          <w:p w:rsidR="000711A3" w:rsidRDefault="000711A3" w:rsidP="001253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0711A3" w:rsidRDefault="000711A3" w:rsidP="001253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DA20B0" w:rsidRPr="00C4504B" w:rsidRDefault="002A6394" w:rsidP="001253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Up to</w:t>
            </w:r>
            <w:r w:rsidR="009F0A15">
              <w:rPr>
                <w:rFonts w:ascii="Arial" w:hAnsi="Arial" w:cs="Arial"/>
                <w:sz w:val="22"/>
                <w:szCs w:val="22"/>
              </w:rPr>
              <w:t xml:space="preserve"> 7</w:t>
            </w:r>
            <w:r w:rsidR="00715C73">
              <w:rPr>
                <w:rFonts w:ascii="Arial" w:hAnsi="Arial" w:cs="Arial"/>
                <w:sz w:val="22"/>
                <w:szCs w:val="22"/>
              </w:rPr>
              <w:t>00 records per month</w:t>
            </w:r>
          </w:p>
        </w:tc>
        <w:tc>
          <w:tcPr>
            <w:tcW w:w="2268" w:type="dxa"/>
          </w:tcPr>
          <w:p w:rsidR="000711A3" w:rsidRDefault="000711A3" w:rsidP="001253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0711A3" w:rsidRDefault="000711A3" w:rsidP="001253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F0A15" w:rsidRPr="00C4504B" w:rsidRDefault="009F0A15" w:rsidP="009F0A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504B">
              <w:rPr>
                <w:rFonts w:ascii="Arial" w:hAnsi="Arial" w:cs="Arial"/>
                <w:sz w:val="22"/>
                <w:szCs w:val="22"/>
              </w:rPr>
              <w:t>Per Quarter</w:t>
            </w:r>
          </w:p>
          <w:p w:rsidR="009F0A15" w:rsidRDefault="009F0A15" w:rsidP="009F0A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Rs. 500/-</w:t>
            </w:r>
          </w:p>
          <w:p w:rsidR="00DA20B0" w:rsidRPr="00C4504B" w:rsidRDefault="009F0A15" w:rsidP="009F0A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(R</w:t>
            </w:r>
            <w:r w:rsidR="00294F2B">
              <w:rPr>
                <w:rFonts w:ascii="Arial" w:hAnsi="Arial" w:cs="Arial"/>
                <w:sz w:val="22"/>
                <w:szCs w:val="22"/>
              </w:rPr>
              <w:t>s</w:t>
            </w:r>
            <w:r w:rsidRPr="00C4504B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>Five Hundred</w:t>
            </w:r>
            <w:r w:rsidRPr="00C4504B">
              <w:rPr>
                <w:rFonts w:ascii="Arial" w:hAnsi="Arial" w:cs="Arial"/>
                <w:sz w:val="22"/>
                <w:szCs w:val="22"/>
              </w:rPr>
              <w:t xml:space="preserve"> Only)</w:t>
            </w:r>
          </w:p>
        </w:tc>
      </w:tr>
      <w:tr w:rsidR="009C231B" w:rsidRPr="00C4504B" w:rsidTr="009274B0">
        <w:trPr>
          <w:trHeight w:val="1638"/>
        </w:trPr>
        <w:tc>
          <w:tcPr>
            <w:tcW w:w="704" w:type="dxa"/>
          </w:tcPr>
          <w:p w:rsidR="009C231B" w:rsidRPr="00C4504B" w:rsidRDefault="0012534B" w:rsidP="00587B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103" w:type="dxa"/>
          </w:tcPr>
          <w:p w:rsidR="0012534B" w:rsidRDefault="0012534B" w:rsidP="0012534B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  <w:t xml:space="preserve">FOR QUERIES RAISED BY IT DEPT </w:t>
            </w:r>
          </w:p>
          <w:p w:rsidR="0012534B" w:rsidRDefault="0012534B" w:rsidP="0012534B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:rsidR="0012534B" w:rsidRPr="0012534B" w:rsidRDefault="0012534B" w:rsidP="0012534B">
            <w:pPr>
              <w:rPr>
                <w:rFonts w:ascii="Arial" w:hAnsi="Arial" w:cs="Arial"/>
                <w:sz w:val="22"/>
                <w:szCs w:val="22"/>
              </w:rPr>
            </w:pPr>
            <w:r w:rsidRPr="0012534B">
              <w:rPr>
                <w:rFonts w:ascii="Arial" w:hAnsi="Arial" w:cs="Arial"/>
                <w:sz w:val="22"/>
                <w:szCs w:val="22"/>
              </w:rPr>
              <w:t xml:space="preserve">Attending </w:t>
            </w:r>
            <w:r>
              <w:rPr>
                <w:rFonts w:ascii="Arial" w:hAnsi="Arial" w:cs="Arial"/>
                <w:sz w:val="22"/>
                <w:szCs w:val="22"/>
              </w:rPr>
              <w:t xml:space="preserve">to queries raised by Income Tax Department related to current year as well as previous years. </w:t>
            </w:r>
          </w:p>
          <w:p w:rsidR="009C231B" w:rsidRPr="00715C73" w:rsidRDefault="009C231B" w:rsidP="00320219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1985" w:type="dxa"/>
          </w:tcPr>
          <w:p w:rsidR="009C231B" w:rsidRDefault="009C231B" w:rsidP="001253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2534B" w:rsidRDefault="0012534B" w:rsidP="001253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2534B" w:rsidRDefault="0012534B" w:rsidP="001253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 and when required during the tenure of the contract</w:t>
            </w:r>
          </w:p>
        </w:tc>
        <w:tc>
          <w:tcPr>
            <w:tcW w:w="2268" w:type="dxa"/>
          </w:tcPr>
          <w:p w:rsidR="009C231B" w:rsidRDefault="009C231B" w:rsidP="001253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2534B" w:rsidRDefault="0012534B" w:rsidP="001253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F0A15" w:rsidRPr="00C4504B" w:rsidRDefault="009F0A15" w:rsidP="009F0A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504B">
              <w:rPr>
                <w:rFonts w:ascii="Arial" w:hAnsi="Arial" w:cs="Arial"/>
                <w:sz w:val="22"/>
                <w:szCs w:val="22"/>
              </w:rPr>
              <w:t>Per Quarter</w:t>
            </w:r>
          </w:p>
          <w:p w:rsidR="009F0A15" w:rsidRDefault="009F0A15" w:rsidP="009F0A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Rs. 500/-</w:t>
            </w:r>
          </w:p>
          <w:p w:rsidR="0012534B" w:rsidRDefault="009F0A15" w:rsidP="009F0A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(R</w:t>
            </w:r>
            <w:r w:rsidR="00294F2B">
              <w:rPr>
                <w:rFonts w:ascii="Arial" w:hAnsi="Arial" w:cs="Arial"/>
                <w:sz w:val="22"/>
                <w:szCs w:val="22"/>
              </w:rPr>
              <w:t>s</w:t>
            </w:r>
            <w:r w:rsidRPr="00C4504B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>Five Hundred</w:t>
            </w:r>
            <w:r w:rsidRPr="00C4504B">
              <w:rPr>
                <w:rFonts w:ascii="Arial" w:hAnsi="Arial" w:cs="Arial"/>
                <w:sz w:val="22"/>
                <w:szCs w:val="22"/>
              </w:rPr>
              <w:t xml:space="preserve"> Only)</w:t>
            </w:r>
          </w:p>
        </w:tc>
      </w:tr>
      <w:tr w:rsidR="0012534B" w:rsidRPr="00C4504B" w:rsidTr="00587B02">
        <w:trPr>
          <w:trHeight w:val="1442"/>
        </w:trPr>
        <w:tc>
          <w:tcPr>
            <w:tcW w:w="704" w:type="dxa"/>
          </w:tcPr>
          <w:p w:rsidR="0012534B" w:rsidRDefault="0012534B" w:rsidP="00587B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103" w:type="dxa"/>
          </w:tcPr>
          <w:p w:rsidR="0012534B" w:rsidRDefault="0092166E" w:rsidP="0012534B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  <w:t xml:space="preserve">CHECKING OF EMPLOYEE’S IT CALCULATION </w:t>
            </w:r>
          </w:p>
          <w:p w:rsidR="0000073E" w:rsidRDefault="0000073E" w:rsidP="0012534B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:rsidR="0000073E" w:rsidRPr="0000073E" w:rsidRDefault="0000073E" w:rsidP="0012534B">
            <w:pPr>
              <w:rPr>
                <w:rFonts w:ascii="Arial" w:hAnsi="Arial" w:cs="Arial"/>
                <w:sz w:val="22"/>
                <w:szCs w:val="22"/>
              </w:rPr>
            </w:pPr>
            <w:r w:rsidRPr="0000073E">
              <w:rPr>
                <w:rFonts w:ascii="Arial" w:hAnsi="Arial" w:cs="Arial"/>
                <w:sz w:val="22"/>
                <w:szCs w:val="22"/>
              </w:rPr>
              <w:t>Checking of IT calculation of employees as per relevant provisions of IT rules in force</w:t>
            </w:r>
          </w:p>
        </w:tc>
        <w:tc>
          <w:tcPr>
            <w:tcW w:w="1985" w:type="dxa"/>
          </w:tcPr>
          <w:p w:rsidR="0000073E" w:rsidRDefault="0000073E" w:rsidP="001253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2534B" w:rsidRDefault="0012534B" w:rsidP="001253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 and when required during the tenure of the contract</w:t>
            </w:r>
          </w:p>
        </w:tc>
        <w:tc>
          <w:tcPr>
            <w:tcW w:w="2268" w:type="dxa"/>
          </w:tcPr>
          <w:p w:rsidR="0000073E" w:rsidRDefault="0000073E" w:rsidP="001253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F0A15" w:rsidRPr="00C4504B" w:rsidRDefault="009F0A15" w:rsidP="009F0A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504B">
              <w:rPr>
                <w:rFonts w:ascii="Arial" w:hAnsi="Arial" w:cs="Arial"/>
                <w:sz w:val="22"/>
                <w:szCs w:val="22"/>
              </w:rPr>
              <w:t>Per Quarter</w:t>
            </w:r>
          </w:p>
          <w:p w:rsidR="009F0A15" w:rsidRDefault="009F0A15" w:rsidP="009F0A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Rs. 500/-</w:t>
            </w:r>
          </w:p>
          <w:p w:rsidR="0012534B" w:rsidRDefault="009F0A15" w:rsidP="009F0A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(R</w:t>
            </w:r>
            <w:r w:rsidR="00294F2B">
              <w:rPr>
                <w:rFonts w:ascii="Arial" w:hAnsi="Arial" w:cs="Arial"/>
                <w:sz w:val="22"/>
                <w:szCs w:val="22"/>
              </w:rPr>
              <w:t>s</w:t>
            </w:r>
            <w:r w:rsidRPr="00C4504B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>Five Hundred Only</w:t>
            </w:r>
            <w:r w:rsidR="0012534B" w:rsidRPr="00C4504B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1A609B" w:rsidRPr="00C4504B" w:rsidTr="00D64CB3">
        <w:trPr>
          <w:trHeight w:val="378"/>
        </w:trPr>
        <w:tc>
          <w:tcPr>
            <w:tcW w:w="704" w:type="dxa"/>
          </w:tcPr>
          <w:p w:rsidR="001A609B" w:rsidRDefault="001A609B" w:rsidP="003202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3" w:type="dxa"/>
          </w:tcPr>
          <w:p w:rsidR="001A609B" w:rsidRPr="001A609B" w:rsidRDefault="001A609B" w:rsidP="001A609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A609B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985" w:type="dxa"/>
          </w:tcPr>
          <w:p w:rsidR="001A609B" w:rsidRDefault="001A609B" w:rsidP="001253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</w:tcPr>
          <w:p w:rsidR="001A609B" w:rsidRPr="007D648F" w:rsidRDefault="007D648F" w:rsidP="0012534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D648F">
              <w:rPr>
                <w:rFonts w:ascii="Arial" w:hAnsi="Arial" w:cs="Arial"/>
                <w:b/>
                <w:sz w:val="22"/>
                <w:szCs w:val="22"/>
              </w:rPr>
              <w:t>Rs. 8000/- per year</w:t>
            </w:r>
          </w:p>
        </w:tc>
      </w:tr>
    </w:tbl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</w:p>
    <w:p w:rsidR="00DA20B0" w:rsidRPr="000711A3" w:rsidRDefault="00DA20B0" w:rsidP="00DA20B0">
      <w:pPr>
        <w:rPr>
          <w:rFonts w:ascii="Arial" w:hAnsi="Arial" w:cs="Arial"/>
          <w:b/>
          <w:sz w:val="22"/>
          <w:szCs w:val="22"/>
        </w:rPr>
      </w:pPr>
      <w:r w:rsidRPr="000711A3">
        <w:rPr>
          <w:rFonts w:ascii="Arial" w:hAnsi="Arial" w:cs="Arial"/>
          <w:b/>
          <w:sz w:val="22"/>
          <w:szCs w:val="22"/>
        </w:rPr>
        <w:t># The above fees are exclusive of any government taxes and levies.</w:t>
      </w:r>
    </w:p>
    <w:p w:rsidR="0012534B" w:rsidRDefault="0012534B" w:rsidP="00DA20B0">
      <w:pPr>
        <w:rPr>
          <w:rFonts w:ascii="Arial" w:hAnsi="Arial" w:cs="Arial"/>
          <w:sz w:val="22"/>
          <w:szCs w:val="22"/>
        </w:rPr>
      </w:pPr>
    </w:p>
    <w:p w:rsidR="00DA20B0" w:rsidRDefault="00DA20B0" w:rsidP="00DA20B0">
      <w:pPr>
        <w:rPr>
          <w:rFonts w:ascii="Arial" w:hAnsi="Arial" w:cs="Arial"/>
          <w:sz w:val="22"/>
          <w:szCs w:val="22"/>
        </w:rPr>
      </w:pPr>
      <w:r w:rsidRPr="00C4504B">
        <w:rPr>
          <w:rFonts w:ascii="Arial" w:hAnsi="Arial" w:cs="Arial"/>
          <w:sz w:val="22"/>
          <w:szCs w:val="22"/>
        </w:rPr>
        <w:lastRenderedPageBreak/>
        <w:t>Our Registration details are as follows:</w:t>
      </w:r>
    </w:p>
    <w:p w:rsidR="00944216" w:rsidRPr="00C4504B" w:rsidRDefault="00944216" w:rsidP="00DA20B0">
      <w:pPr>
        <w:rPr>
          <w:rFonts w:ascii="Arial" w:hAnsi="Arial" w:cs="Arial"/>
          <w:sz w:val="22"/>
          <w:szCs w:val="22"/>
        </w:rPr>
      </w:pP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98"/>
        <w:gridCol w:w="6480"/>
      </w:tblGrid>
      <w:tr w:rsidR="00DA20B0" w:rsidRPr="00C4504B" w:rsidTr="002E217D">
        <w:trPr>
          <w:trHeight w:val="394"/>
        </w:trPr>
        <w:tc>
          <w:tcPr>
            <w:tcW w:w="2898" w:type="dxa"/>
          </w:tcPr>
          <w:p w:rsidR="00DA20B0" w:rsidRPr="00C4504B" w:rsidRDefault="00DA20B0" w:rsidP="00320219">
            <w:pPr>
              <w:rPr>
                <w:rFonts w:ascii="Arial" w:hAnsi="Arial" w:cs="Arial"/>
                <w:sz w:val="22"/>
                <w:szCs w:val="22"/>
              </w:rPr>
            </w:pPr>
            <w:r w:rsidRPr="00C4504B">
              <w:rPr>
                <w:rFonts w:ascii="Arial" w:hAnsi="Arial" w:cs="Arial"/>
                <w:sz w:val="22"/>
                <w:szCs w:val="22"/>
              </w:rPr>
              <w:t>Name of the Bidder</w:t>
            </w:r>
          </w:p>
        </w:tc>
        <w:tc>
          <w:tcPr>
            <w:tcW w:w="6480" w:type="dxa"/>
          </w:tcPr>
          <w:p w:rsidR="00DA20B0" w:rsidRPr="00C4504B" w:rsidRDefault="000711A3" w:rsidP="003202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M/</w:t>
            </w:r>
            <w:r w:rsidR="003D252C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 xml:space="preserve"> Mohite Consultancy Services</w:t>
            </w:r>
          </w:p>
        </w:tc>
      </w:tr>
      <w:tr w:rsidR="00DA20B0" w:rsidRPr="00C4504B" w:rsidTr="002E217D">
        <w:trPr>
          <w:trHeight w:val="570"/>
        </w:trPr>
        <w:tc>
          <w:tcPr>
            <w:tcW w:w="2898" w:type="dxa"/>
          </w:tcPr>
          <w:p w:rsidR="00DA20B0" w:rsidRPr="00C4504B" w:rsidRDefault="00DA20B0" w:rsidP="00320219">
            <w:pPr>
              <w:rPr>
                <w:rFonts w:ascii="Arial" w:hAnsi="Arial" w:cs="Arial"/>
                <w:sz w:val="22"/>
                <w:szCs w:val="22"/>
              </w:rPr>
            </w:pPr>
            <w:r w:rsidRPr="00C4504B">
              <w:rPr>
                <w:rFonts w:ascii="Arial" w:hAnsi="Arial" w:cs="Arial"/>
                <w:sz w:val="22"/>
                <w:szCs w:val="22"/>
              </w:rPr>
              <w:t>Address</w:t>
            </w:r>
          </w:p>
        </w:tc>
        <w:tc>
          <w:tcPr>
            <w:tcW w:w="6480" w:type="dxa"/>
          </w:tcPr>
          <w:p w:rsidR="00DA20B0" w:rsidRPr="00C4504B" w:rsidRDefault="000711A3" w:rsidP="003202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78, Shivshakti Sangh, New Sambhaji Nagar, Near Karnatak School, Ghatla, Chembur, Mumbai – 400071</w:t>
            </w:r>
          </w:p>
        </w:tc>
      </w:tr>
      <w:tr w:rsidR="00DA20B0" w:rsidRPr="00C4504B" w:rsidTr="002E217D">
        <w:trPr>
          <w:trHeight w:val="408"/>
        </w:trPr>
        <w:tc>
          <w:tcPr>
            <w:tcW w:w="2898" w:type="dxa"/>
          </w:tcPr>
          <w:p w:rsidR="00DA20B0" w:rsidRPr="00C4504B" w:rsidRDefault="000711A3" w:rsidP="003202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Contact No.</w:t>
            </w:r>
          </w:p>
        </w:tc>
        <w:tc>
          <w:tcPr>
            <w:tcW w:w="6480" w:type="dxa"/>
          </w:tcPr>
          <w:p w:rsidR="00DA20B0" w:rsidRPr="00C4504B" w:rsidRDefault="000711A3" w:rsidP="003202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9619156719/   9594410423</w:t>
            </w:r>
          </w:p>
        </w:tc>
      </w:tr>
      <w:tr w:rsidR="00DA20B0" w:rsidRPr="00C4504B" w:rsidTr="002E217D">
        <w:trPr>
          <w:trHeight w:val="414"/>
        </w:trPr>
        <w:tc>
          <w:tcPr>
            <w:tcW w:w="2898" w:type="dxa"/>
          </w:tcPr>
          <w:p w:rsidR="00DA20B0" w:rsidRPr="00C4504B" w:rsidRDefault="00DA20B0" w:rsidP="00320219">
            <w:pPr>
              <w:rPr>
                <w:rFonts w:ascii="Arial" w:hAnsi="Arial" w:cs="Arial"/>
                <w:sz w:val="22"/>
                <w:szCs w:val="22"/>
              </w:rPr>
            </w:pPr>
            <w:r w:rsidRPr="00C4504B">
              <w:rPr>
                <w:rFonts w:ascii="Arial" w:hAnsi="Arial" w:cs="Arial"/>
                <w:sz w:val="22"/>
                <w:szCs w:val="22"/>
              </w:rPr>
              <w:t>Email I.D.</w:t>
            </w:r>
          </w:p>
        </w:tc>
        <w:tc>
          <w:tcPr>
            <w:tcW w:w="6480" w:type="dxa"/>
          </w:tcPr>
          <w:p w:rsidR="00DA20B0" w:rsidRPr="00C4504B" w:rsidRDefault="000711A3" w:rsidP="00320219">
            <w:pPr>
              <w:rPr>
                <w:rFonts w:ascii="Arial" w:hAnsi="Arial" w:cs="Arial"/>
                <w:sz w:val="22"/>
                <w:szCs w:val="22"/>
              </w:rPr>
            </w:pPr>
            <w:r w:rsidRPr="000711A3">
              <w:rPr>
                <w:rFonts w:ascii="Arial" w:hAnsi="Arial" w:cs="Arial"/>
                <w:sz w:val="22"/>
                <w:szCs w:val="22"/>
              </w:rPr>
              <w:t>admin@mohitetax.in</w:t>
            </w:r>
          </w:p>
        </w:tc>
      </w:tr>
      <w:tr w:rsidR="00DA20B0" w:rsidRPr="00C4504B" w:rsidTr="002E217D">
        <w:trPr>
          <w:trHeight w:val="420"/>
        </w:trPr>
        <w:tc>
          <w:tcPr>
            <w:tcW w:w="2898" w:type="dxa"/>
          </w:tcPr>
          <w:p w:rsidR="00DA20B0" w:rsidRPr="00C4504B" w:rsidRDefault="00DA20B0" w:rsidP="00320219">
            <w:pPr>
              <w:rPr>
                <w:rFonts w:ascii="Arial" w:hAnsi="Arial" w:cs="Arial"/>
                <w:sz w:val="22"/>
                <w:szCs w:val="22"/>
              </w:rPr>
            </w:pPr>
            <w:r w:rsidRPr="00C4504B">
              <w:rPr>
                <w:rFonts w:ascii="Arial" w:hAnsi="Arial" w:cs="Arial"/>
                <w:sz w:val="22"/>
                <w:szCs w:val="22"/>
              </w:rPr>
              <w:t>PAN</w:t>
            </w:r>
          </w:p>
        </w:tc>
        <w:tc>
          <w:tcPr>
            <w:tcW w:w="6480" w:type="dxa"/>
          </w:tcPr>
          <w:p w:rsidR="00DA20B0" w:rsidRPr="00C4504B" w:rsidRDefault="000711A3" w:rsidP="00320219">
            <w:pPr>
              <w:rPr>
                <w:rFonts w:ascii="Arial" w:hAnsi="Arial" w:cs="Arial"/>
                <w:sz w:val="22"/>
                <w:szCs w:val="22"/>
              </w:rPr>
            </w:pPr>
            <w:r w:rsidRPr="000711A3">
              <w:rPr>
                <w:rFonts w:ascii="Arial" w:hAnsi="Arial" w:cs="Arial"/>
                <w:sz w:val="22"/>
                <w:szCs w:val="22"/>
              </w:rPr>
              <w:t>ABDFM3622N</w:t>
            </w:r>
          </w:p>
        </w:tc>
      </w:tr>
      <w:tr w:rsidR="00DA20B0" w:rsidRPr="00C4504B" w:rsidTr="002E217D">
        <w:trPr>
          <w:trHeight w:val="412"/>
        </w:trPr>
        <w:tc>
          <w:tcPr>
            <w:tcW w:w="2898" w:type="dxa"/>
          </w:tcPr>
          <w:p w:rsidR="00DA20B0" w:rsidRPr="00C4504B" w:rsidRDefault="00DA20B0" w:rsidP="00320219">
            <w:pPr>
              <w:rPr>
                <w:rFonts w:ascii="Arial" w:hAnsi="Arial" w:cs="Arial"/>
                <w:sz w:val="22"/>
                <w:szCs w:val="22"/>
              </w:rPr>
            </w:pPr>
            <w:r w:rsidRPr="00C4504B">
              <w:rPr>
                <w:rFonts w:ascii="Arial" w:hAnsi="Arial" w:cs="Arial"/>
                <w:sz w:val="22"/>
                <w:szCs w:val="22"/>
              </w:rPr>
              <w:t xml:space="preserve">Service Tax registration no. </w:t>
            </w:r>
          </w:p>
        </w:tc>
        <w:tc>
          <w:tcPr>
            <w:tcW w:w="6480" w:type="dxa"/>
          </w:tcPr>
          <w:p w:rsidR="00DA20B0" w:rsidRPr="00C4504B" w:rsidRDefault="000711A3" w:rsidP="00320219">
            <w:pPr>
              <w:rPr>
                <w:rFonts w:ascii="Arial" w:hAnsi="Arial" w:cs="Arial"/>
                <w:sz w:val="22"/>
                <w:szCs w:val="22"/>
              </w:rPr>
            </w:pPr>
            <w:r w:rsidRPr="000711A3">
              <w:rPr>
                <w:rFonts w:ascii="Arial" w:hAnsi="Arial" w:cs="Arial"/>
                <w:sz w:val="22"/>
                <w:szCs w:val="22"/>
              </w:rPr>
              <w:t>ABDFM3622NSD003</w:t>
            </w:r>
          </w:p>
        </w:tc>
      </w:tr>
    </w:tbl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  <w:r w:rsidRPr="00C4504B">
        <w:rPr>
          <w:rFonts w:ascii="Arial" w:hAnsi="Arial" w:cs="Arial"/>
          <w:sz w:val="22"/>
          <w:szCs w:val="22"/>
        </w:rPr>
        <w:t>Thanking you,</w:t>
      </w:r>
    </w:p>
    <w:p w:rsidR="00DA20B0" w:rsidRDefault="00DA20B0" w:rsidP="00DA20B0">
      <w:pPr>
        <w:rPr>
          <w:rFonts w:ascii="Arial" w:hAnsi="Arial" w:cs="Arial"/>
          <w:sz w:val="22"/>
          <w:szCs w:val="22"/>
        </w:rPr>
      </w:pPr>
    </w:p>
    <w:p w:rsidR="006904CF" w:rsidRPr="002B4E04" w:rsidRDefault="006904CF" w:rsidP="006904CF">
      <w:pPr>
        <w:pStyle w:val="NoSpacing"/>
        <w:rPr>
          <w:rFonts w:ascii="Arial" w:hAnsi="Arial" w:cs="Arial"/>
          <w:b/>
        </w:rPr>
      </w:pPr>
      <w:r w:rsidRPr="002B4E04">
        <w:rPr>
          <w:rFonts w:ascii="Arial" w:hAnsi="Arial" w:cs="Arial"/>
          <w:b/>
        </w:rPr>
        <w:t xml:space="preserve">For </w:t>
      </w:r>
      <w:r>
        <w:rPr>
          <w:rFonts w:ascii="Arial" w:hAnsi="Arial" w:cs="Arial"/>
          <w:b/>
        </w:rPr>
        <w:t>M/s Mohite Consultancy Services</w:t>
      </w:r>
    </w:p>
    <w:p w:rsidR="006904CF" w:rsidRDefault="006904CF" w:rsidP="006904CF">
      <w:pPr>
        <w:pStyle w:val="NoSpacing"/>
        <w:rPr>
          <w:rFonts w:ascii="Arial" w:hAnsi="Arial" w:cs="Arial"/>
          <w:b/>
        </w:rPr>
      </w:pPr>
    </w:p>
    <w:p w:rsidR="006904CF" w:rsidRPr="002B4E04" w:rsidRDefault="006904CF" w:rsidP="006904CF">
      <w:pPr>
        <w:pStyle w:val="NoSpacing"/>
        <w:rPr>
          <w:rFonts w:ascii="Arial" w:hAnsi="Arial" w:cs="Arial"/>
          <w:b/>
        </w:rPr>
      </w:pPr>
    </w:p>
    <w:p w:rsidR="006904CF" w:rsidRDefault="006904CF" w:rsidP="006904CF">
      <w:pPr>
        <w:pStyle w:val="NoSpacing"/>
        <w:rPr>
          <w:rFonts w:ascii="Arial" w:hAnsi="Arial" w:cs="Arial"/>
          <w:b/>
        </w:rPr>
      </w:pPr>
    </w:p>
    <w:p w:rsidR="0056304A" w:rsidRPr="002B4E04" w:rsidRDefault="0056304A" w:rsidP="006904CF">
      <w:pPr>
        <w:pStyle w:val="NoSpacing"/>
        <w:rPr>
          <w:rFonts w:ascii="Arial" w:hAnsi="Arial" w:cs="Arial"/>
          <w:b/>
        </w:rPr>
      </w:pPr>
    </w:p>
    <w:p w:rsidR="006904CF" w:rsidRPr="002B4E04" w:rsidRDefault="006904CF" w:rsidP="006904CF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Tushar Mohite</w:t>
      </w:r>
    </w:p>
    <w:p w:rsidR="006904CF" w:rsidRPr="002B4E04" w:rsidRDefault="006904CF" w:rsidP="006904CF">
      <w:pPr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 xml:space="preserve">Managing </w:t>
      </w:r>
      <w:r w:rsidRPr="002B4E04">
        <w:rPr>
          <w:rFonts w:ascii="Arial" w:hAnsi="Arial" w:cs="Arial"/>
          <w:b/>
          <w:sz w:val="22"/>
          <w:szCs w:val="22"/>
          <w:lang w:val="en-GB"/>
        </w:rPr>
        <w:t>Partner</w:t>
      </w:r>
    </w:p>
    <w:p w:rsidR="0012534B" w:rsidRDefault="0012534B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8219AD" w:rsidP="00DA20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Enclosures: </w:t>
      </w:r>
    </w:p>
    <w:p w:rsidR="00B60095" w:rsidRDefault="00B60095" w:rsidP="00DA20B0">
      <w:pPr>
        <w:rPr>
          <w:rFonts w:ascii="Arial" w:hAnsi="Arial" w:cs="Arial"/>
          <w:sz w:val="22"/>
          <w:szCs w:val="22"/>
        </w:rPr>
      </w:pPr>
    </w:p>
    <w:p w:rsidR="008219AD" w:rsidRPr="008219AD" w:rsidRDefault="008219AD" w:rsidP="00B60095">
      <w:pPr>
        <w:pStyle w:val="ListParagraph"/>
        <w:numPr>
          <w:ilvl w:val="0"/>
          <w:numId w:val="4"/>
        </w:numPr>
        <w:ind w:left="851" w:hanging="491"/>
        <w:rPr>
          <w:rFonts w:ascii="Arial" w:hAnsi="Arial" w:cs="Arial"/>
        </w:rPr>
      </w:pPr>
      <w:r w:rsidRPr="008219AD">
        <w:rPr>
          <w:rFonts w:ascii="Arial" w:hAnsi="Arial" w:cs="Arial"/>
        </w:rPr>
        <w:t>PO drawn on Canara Bank, Matunga East Branch no 380950 dated 20</w:t>
      </w:r>
      <w:r w:rsidRPr="008219AD">
        <w:rPr>
          <w:rFonts w:ascii="Arial" w:hAnsi="Arial" w:cs="Arial"/>
          <w:vertAlign w:val="superscript"/>
        </w:rPr>
        <w:t>th</w:t>
      </w:r>
      <w:r w:rsidRPr="008219AD">
        <w:rPr>
          <w:rFonts w:ascii="Arial" w:hAnsi="Arial" w:cs="Arial"/>
        </w:rPr>
        <w:t xml:space="preserve"> March, 2017 for Rs</w:t>
      </w:r>
      <w:r w:rsidR="0098533C">
        <w:rPr>
          <w:rFonts w:ascii="Arial" w:hAnsi="Arial" w:cs="Arial"/>
        </w:rPr>
        <w:t xml:space="preserve">. </w:t>
      </w:r>
      <w:r w:rsidRPr="008219AD">
        <w:rPr>
          <w:rFonts w:ascii="Arial" w:hAnsi="Arial" w:cs="Arial"/>
        </w:rPr>
        <w:t>1,000/- towards EMD</w:t>
      </w:r>
    </w:p>
    <w:p w:rsidR="008219AD" w:rsidRDefault="008219AD" w:rsidP="00B60095">
      <w:pPr>
        <w:pStyle w:val="ListParagraph"/>
        <w:numPr>
          <w:ilvl w:val="0"/>
          <w:numId w:val="4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C4504B">
        <w:rPr>
          <w:rFonts w:ascii="Arial" w:hAnsi="Arial" w:cs="Arial"/>
        </w:rPr>
        <w:t>rofile of the Firm</w:t>
      </w:r>
    </w:p>
    <w:p w:rsidR="008219AD" w:rsidRDefault="008219AD" w:rsidP="00B60095">
      <w:pPr>
        <w:pStyle w:val="ListParagraph"/>
        <w:numPr>
          <w:ilvl w:val="0"/>
          <w:numId w:val="4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CA Inter passing certificate</w:t>
      </w:r>
    </w:p>
    <w:p w:rsidR="008219AD" w:rsidRDefault="008219AD" w:rsidP="00B60095">
      <w:pPr>
        <w:pStyle w:val="ListParagraph"/>
        <w:numPr>
          <w:ilvl w:val="0"/>
          <w:numId w:val="4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Photocopy of PAN of the firm</w:t>
      </w:r>
    </w:p>
    <w:p w:rsidR="008219AD" w:rsidRPr="008219AD" w:rsidRDefault="008219AD" w:rsidP="00B60095">
      <w:pPr>
        <w:pStyle w:val="ListParagraph"/>
        <w:numPr>
          <w:ilvl w:val="0"/>
          <w:numId w:val="4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Service tax registration certificate</w:t>
      </w:r>
      <w:r w:rsidR="00C30A5A">
        <w:rPr>
          <w:rFonts w:ascii="Arial" w:hAnsi="Arial" w:cs="Arial"/>
        </w:rPr>
        <w:t xml:space="preserve"> (ST – 2)</w:t>
      </w:r>
    </w:p>
    <w:p w:rsidR="008219AD" w:rsidRDefault="0053591C" w:rsidP="00B60095">
      <w:pPr>
        <w:pStyle w:val="ListParagraph"/>
        <w:numPr>
          <w:ilvl w:val="0"/>
          <w:numId w:val="4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 xml:space="preserve">Provisional </w:t>
      </w:r>
      <w:r w:rsidR="008219AD">
        <w:rPr>
          <w:rFonts w:ascii="Arial" w:hAnsi="Arial" w:cs="Arial"/>
        </w:rPr>
        <w:t>GST registration acknowledgement</w:t>
      </w:r>
    </w:p>
    <w:p w:rsidR="008219AD" w:rsidRDefault="008219AD" w:rsidP="00B60095">
      <w:pPr>
        <w:pStyle w:val="ListParagraph"/>
        <w:numPr>
          <w:ilvl w:val="0"/>
          <w:numId w:val="4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MSME registration acknowledgement</w:t>
      </w:r>
    </w:p>
    <w:p w:rsidR="008219AD" w:rsidRDefault="001E6B98" w:rsidP="00B60095">
      <w:pPr>
        <w:pStyle w:val="ListParagraph"/>
        <w:numPr>
          <w:ilvl w:val="0"/>
          <w:numId w:val="4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 xml:space="preserve">Bombay </w:t>
      </w:r>
      <w:r w:rsidR="008219AD">
        <w:rPr>
          <w:rFonts w:ascii="Arial" w:hAnsi="Arial" w:cs="Arial"/>
        </w:rPr>
        <w:t xml:space="preserve">shop </w:t>
      </w:r>
      <w:r>
        <w:rPr>
          <w:rFonts w:ascii="Arial" w:hAnsi="Arial" w:cs="Arial"/>
        </w:rPr>
        <w:t xml:space="preserve">and </w:t>
      </w:r>
      <w:r w:rsidR="008219AD">
        <w:rPr>
          <w:rFonts w:ascii="Arial" w:hAnsi="Arial" w:cs="Arial"/>
        </w:rPr>
        <w:t xml:space="preserve">establishment </w:t>
      </w:r>
      <w:r>
        <w:rPr>
          <w:rFonts w:ascii="Arial" w:hAnsi="Arial" w:cs="Arial"/>
        </w:rPr>
        <w:t xml:space="preserve">Act, 1948 </w:t>
      </w:r>
      <w:r w:rsidR="008219AD">
        <w:rPr>
          <w:rFonts w:ascii="Arial" w:hAnsi="Arial" w:cs="Arial"/>
        </w:rPr>
        <w:t>registration acknowledgement</w:t>
      </w:r>
    </w:p>
    <w:p w:rsidR="00C30A5A" w:rsidRPr="008219AD" w:rsidRDefault="00C30A5A" w:rsidP="00B60095">
      <w:pPr>
        <w:pStyle w:val="ListParagraph"/>
        <w:numPr>
          <w:ilvl w:val="0"/>
          <w:numId w:val="4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Reference letter – Tax Dept., The Thane District Central Co-Op Bank Ltd.</w:t>
      </w:r>
    </w:p>
    <w:p w:rsidR="008219AD" w:rsidRDefault="00C30A5A" w:rsidP="00B60095">
      <w:pPr>
        <w:pStyle w:val="ListParagraph"/>
        <w:numPr>
          <w:ilvl w:val="0"/>
          <w:numId w:val="4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Reference letter – Canara Bank, Matunga (East) Branch</w:t>
      </w: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D81521" w:rsidRDefault="00D81521" w:rsidP="00DA20B0">
      <w:pPr>
        <w:rPr>
          <w:rFonts w:ascii="Arial" w:hAnsi="Arial" w:cs="Arial"/>
          <w:sz w:val="22"/>
          <w:szCs w:val="22"/>
        </w:rPr>
      </w:pPr>
    </w:p>
    <w:p w:rsidR="006913B6" w:rsidRDefault="006913B6" w:rsidP="00DA20B0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6913B6" w:rsidSect="00D81521">
      <w:headerReference w:type="default" r:id="rId7"/>
      <w:footerReference w:type="default" r:id="rId8"/>
      <w:pgSz w:w="11906" w:h="16838"/>
      <w:pgMar w:top="720" w:right="1133" w:bottom="72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520" w:rsidRDefault="00974520" w:rsidP="00BE6C8C">
      <w:r>
        <w:separator/>
      </w:r>
    </w:p>
  </w:endnote>
  <w:endnote w:type="continuationSeparator" w:id="0">
    <w:p w:rsidR="00974520" w:rsidRDefault="00974520" w:rsidP="00BE6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ypoSlab Irregular Demo">
    <w:altName w:val="Cambria Math"/>
    <w:panose1 w:val="02000500000000000000"/>
    <w:charset w:val="00"/>
    <w:family w:val="auto"/>
    <w:pitch w:val="variable"/>
    <w:sig w:usb0="800000A7" w:usb1="5000004A" w:usb2="00000000" w:usb3="00000000" w:csb0="00000093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1824422"/>
      <w:docPartObj>
        <w:docPartGallery w:val="Page Numbers (Bottom of Page)"/>
        <w:docPartUnique/>
      </w:docPartObj>
    </w:sdtPr>
    <w:sdtEndPr/>
    <w:sdtContent>
      <w:sdt>
        <w:sdtPr>
          <w:id w:val="1182242370"/>
          <w:docPartObj>
            <w:docPartGallery w:val="Page Numbers (Top of Page)"/>
            <w:docPartUnique/>
          </w:docPartObj>
        </w:sdtPr>
        <w:sdtEndPr/>
        <w:sdtContent>
          <w:p w:rsidR="00BE6C8C" w:rsidRDefault="00BE6C8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2421F1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2421F1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BE6C8C" w:rsidRDefault="00BE6C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520" w:rsidRDefault="00974520" w:rsidP="00BE6C8C">
      <w:r>
        <w:separator/>
      </w:r>
    </w:p>
  </w:footnote>
  <w:footnote w:type="continuationSeparator" w:id="0">
    <w:p w:rsidR="00974520" w:rsidRDefault="00974520" w:rsidP="00BE6C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BD0" w:rsidRDefault="00A53B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5375C"/>
    <w:multiLevelType w:val="hybridMultilevel"/>
    <w:tmpl w:val="0E30BE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43E03"/>
    <w:multiLevelType w:val="hybridMultilevel"/>
    <w:tmpl w:val="DA0211F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5A0A68BA"/>
    <w:multiLevelType w:val="hybridMultilevel"/>
    <w:tmpl w:val="DC845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73022"/>
    <w:multiLevelType w:val="hybridMultilevel"/>
    <w:tmpl w:val="9D80A3C0"/>
    <w:lvl w:ilvl="0" w:tplc="9B9E9C8E">
      <w:start w:val="1"/>
      <w:numFmt w:val="decimal"/>
      <w:lvlText w:val="%1."/>
      <w:lvlJc w:val="left"/>
      <w:pPr>
        <w:ind w:left="2138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858" w:hanging="360"/>
      </w:pPr>
    </w:lvl>
    <w:lvl w:ilvl="2" w:tplc="4009001B" w:tentative="1">
      <w:start w:val="1"/>
      <w:numFmt w:val="lowerRoman"/>
      <w:lvlText w:val="%3."/>
      <w:lvlJc w:val="right"/>
      <w:pPr>
        <w:ind w:left="3578" w:hanging="180"/>
      </w:pPr>
    </w:lvl>
    <w:lvl w:ilvl="3" w:tplc="4009000F" w:tentative="1">
      <w:start w:val="1"/>
      <w:numFmt w:val="decimal"/>
      <w:lvlText w:val="%4."/>
      <w:lvlJc w:val="left"/>
      <w:pPr>
        <w:ind w:left="4298" w:hanging="360"/>
      </w:pPr>
    </w:lvl>
    <w:lvl w:ilvl="4" w:tplc="40090019" w:tentative="1">
      <w:start w:val="1"/>
      <w:numFmt w:val="lowerLetter"/>
      <w:lvlText w:val="%5."/>
      <w:lvlJc w:val="left"/>
      <w:pPr>
        <w:ind w:left="5018" w:hanging="360"/>
      </w:pPr>
    </w:lvl>
    <w:lvl w:ilvl="5" w:tplc="4009001B" w:tentative="1">
      <w:start w:val="1"/>
      <w:numFmt w:val="lowerRoman"/>
      <w:lvlText w:val="%6."/>
      <w:lvlJc w:val="right"/>
      <w:pPr>
        <w:ind w:left="5738" w:hanging="180"/>
      </w:pPr>
    </w:lvl>
    <w:lvl w:ilvl="6" w:tplc="4009000F" w:tentative="1">
      <w:start w:val="1"/>
      <w:numFmt w:val="decimal"/>
      <w:lvlText w:val="%7."/>
      <w:lvlJc w:val="left"/>
      <w:pPr>
        <w:ind w:left="6458" w:hanging="360"/>
      </w:pPr>
    </w:lvl>
    <w:lvl w:ilvl="7" w:tplc="40090019" w:tentative="1">
      <w:start w:val="1"/>
      <w:numFmt w:val="lowerLetter"/>
      <w:lvlText w:val="%8."/>
      <w:lvlJc w:val="left"/>
      <w:pPr>
        <w:ind w:left="7178" w:hanging="360"/>
      </w:pPr>
    </w:lvl>
    <w:lvl w:ilvl="8" w:tplc="400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0B0"/>
    <w:rsid w:val="0000073E"/>
    <w:rsid w:val="0002538A"/>
    <w:rsid w:val="00027785"/>
    <w:rsid w:val="00070AB9"/>
    <w:rsid w:val="000711A3"/>
    <w:rsid w:val="00074755"/>
    <w:rsid w:val="0009676A"/>
    <w:rsid w:val="000A7EC8"/>
    <w:rsid w:val="000E60DF"/>
    <w:rsid w:val="000F2013"/>
    <w:rsid w:val="0012534B"/>
    <w:rsid w:val="00163BD6"/>
    <w:rsid w:val="00175ABF"/>
    <w:rsid w:val="00183471"/>
    <w:rsid w:val="001A2C77"/>
    <w:rsid w:val="001A609B"/>
    <w:rsid w:val="001B3086"/>
    <w:rsid w:val="001B742C"/>
    <w:rsid w:val="001E6B98"/>
    <w:rsid w:val="002421F1"/>
    <w:rsid w:val="00247A00"/>
    <w:rsid w:val="002619BF"/>
    <w:rsid w:val="00270D41"/>
    <w:rsid w:val="00285CF1"/>
    <w:rsid w:val="0029275E"/>
    <w:rsid w:val="00294F2B"/>
    <w:rsid w:val="002A6394"/>
    <w:rsid w:val="002C7962"/>
    <w:rsid w:val="002D606F"/>
    <w:rsid w:val="002E217D"/>
    <w:rsid w:val="002F03B5"/>
    <w:rsid w:val="002F1297"/>
    <w:rsid w:val="00306F8F"/>
    <w:rsid w:val="00334214"/>
    <w:rsid w:val="00353A03"/>
    <w:rsid w:val="0036427E"/>
    <w:rsid w:val="003B3C18"/>
    <w:rsid w:val="003C4C0D"/>
    <w:rsid w:val="003D252C"/>
    <w:rsid w:val="003E1605"/>
    <w:rsid w:val="0043284B"/>
    <w:rsid w:val="004852C1"/>
    <w:rsid w:val="004E6489"/>
    <w:rsid w:val="004F52AB"/>
    <w:rsid w:val="00500B2C"/>
    <w:rsid w:val="0050543C"/>
    <w:rsid w:val="005218E2"/>
    <w:rsid w:val="00521E57"/>
    <w:rsid w:val="00532481"/>
    <w:rsid w:val="0053591C"/>
    <w:rsid w:val="0056304A"/>
    <w:rsid w:val="00566B00"/>
    <w:rsid w:val="00587B02"/>
    <w:rsid w:val="005A10C5"/>
    <w:rsid w:val="005E211D"/>
    <w:rsid w:val="006012DB"/>
    <w:rsid w:val="00610242"/>
    <w:rsid w:val="00617C43"/>
    <w:rsid w:val="006461ED"/>
    <w:rsid w:val="00650650"/>
    <w:rsid w:val="00651CF2"/>
    <w:rsid w:val="00672B7E"/>
    <w:rsid w:val="00675349"/>
    <w:rsid w:val="006904CF"/>
    <w:rsid w:val="006913B6"/>
    <w:rsid w:val="006A361B"/>
    <w:rsid w:val="006A5D4A"/>
    <w:rsid w:val="006D0A0E"/>
    <w:rsid w:val="006D4450"/>
    <w:rsid w:val="006D7068"/>
    <w:rsid w:val="006F5651"/>
    <w:rsid w:val="007049AF"/>
    <w:rsid w:val="00711D96"/>
    <w:rsid w:val="00715C73"/>
    <w:rsid w:val="00727AB8"/>
    <w:rsid w:val="00750762"/>
    <w:rsid w:val="00765EFB"/>
    <w:rsid w:val="00794EB5"/>
    <w:rsid w:val="007B7953"/>
    <w:rsid w:val="007D648F"/>
    <w:rsid w:val="007E6782"/>
    <w:rsid w:val="008040CA"/>
    <w:rsid w:val="00813D66"/>
    <w:rsid w:val="00821334"/>
    <w:rsid w:val="008219AD"/>
    <w:rsid w:val="00835921"/>
    <w:rsid w:val="00844069"/>
    <w:rsid w:val="00861C6B"/>
    <w:rsid w:val="00862E76"/>
    <w:rsid w:val="008A4118"/>
    <w:rsid w:val="008C6101"/>
    <w:rsid w:val="0092166E"/>
    <w:rsid w:val="00923D73"/>
    <w:rsid w:val="009274B0"/>
    <w:rsid w:val="00935C7F"/>
    <w:rsid w:val="00944216"/>
    <w:rsid w:val="00961A9B"/>
    <w:rsid w:val="00962698"/>
    <w:rsid w:val="009661CE"/>
    <w:rsid w:val="00974520"/>
    <w:rsid w:val="009842A7"/>
    <w:rsid w:val="0098533C"/>
    <w:rsid w:val="009B0BB5"/>
    <w:rsid w:val="009C231B"/>
    <w:rsid w:val="009E50B0"/>
    <w:rsid w:val="009F0A15"/>
    <w:rsid w:val="009F1721"/>
    <w:rsid w:val="00A11085"/>
    <w:rsid w:val="00A230B8"/>
    <w:rsid w:val="00A53BD0"/>
    <w:rsid w:val="00A555BF"/>
    <w:rsid w:val="00A55FC0"/>
    <w:rsid w:val="00A71D4F"/>
    <w:rsid w:val="00A71DEA"/>
    <w:rsid w:val="00A900A0"/>
    <w:rsid w:val="00A90EF8"/>
    <w:rsid w:val="00AC565C"/>
    <w:rsid w:val="00AD65FF"/>
    <w:rsid w:val="00B42A6B"/>
    <w:rsid w:val="00B60095"/>
    <w:rsid w:val="00B60B6D"/>
    <w:rsid w:val="00B8165E"/>
    <w:rsid w:val="00BE6C8C"/>
    <w:rsid w:val="00C30A5A"/>
    <w:rsid w:val="00C4504B"/>
    <w:rsid w:val="00C46421"/>
    <w:rsid w:val="00C51C46"/>
    <w:rsid w:val="00CB47CA"/>
    <w:rsid w:val="00CF1890"/>
    <w:rsid w:val="00D0055F"/>
    <w:rsid w:val="00D01859"/>
    <w:rsid w:val="00D120C4"/>
    <w:rsid w:val="00D23A65"/>
    <w:rsid w:val="00D30960"/>
    <w:rsid w:val="00D31FB9"/>
    <w:rsid w:val="00D43082"/>
    <w:rsid w:val="00D64CB3"/>
    <w:rsid w:val="00D70001"/>
    <w:rsid w:val="00D74F73"/>
    <w:rsid w:val="00D81521"/>
    <w:rsid w:val="00DA20B0"/>
    <w:rsid w:val="00DB05F4"/>
    <w:rsid w:val="00DC45CA"/>
    <w:rsid w:val="00DE2C04"/>
    <w:rsid w:val="00DF37AC"/>
    <w:rsid w:val="00DF5269"/>
    <w:rsid w:val="00E41351"/>
    <w:rsid w:val="00E509A4"/>
    <w:rsid w:val="00E61F8B"/>
    <w:rsid w:val="00E62743"/>
    <w:rsid w:val="00E80955"/>
    <w:rsid w:val="00E92334"/>
    <w:rsid w:val="00ED1095"/>
    <w:rsid w:val="00F0313E"/>
    <w:rsid w:val="00F41BE2"/>
    <w:rsid w:val="00F4500A"/>
    <w:rsid w:val="00F6376D"/>
    <w:rsid w:val="00FD4370"/>
    <w:rsid w:val="00FD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B78FF60"/>
  <w15:chartTrackingRefBased/>
  <w15:docId w15:val="{FDEB4DF8-E5EB-4165-9EF7-C6CE675FE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A20B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rsid w:val="00DA20B0"/>
    <w:rPr>
      <w:rFonts w:ascii="Cambria" w:hAnsi="Cambria" w:cs="Mangal"/>
      <w:sz w:val="20"/>
      <w:szCs w:val="20"/>
      <w:lang w:val="en-IN"/>
    </w:rPr>
  </w:style>
  <w:style w:type="paragraph" w:styleId="NoSpacing">
    <w:name w:val="No Spacing"/>
    <w:uiPriority w:val="1"/>
    <w:qFormat/>
    <w:rsid w:val="00DA20B0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styleId="Hyperlink">
    <w:name w:val="Hyperlink"/>
    <w:basedOn w:val="DefaultParagraphFont"/>
    <w:uiPriority w:val="99"/>
    <w:unhideWhenUsed/>
    <w:rsid w:val="000711A3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0711A3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E6C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C8C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E6C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C8C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6913B6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 w:eastAsia="en-US"/>
    </w:rPr>
  </w:style>
  <w:style w:type="table" w:styleId="TableGrid">
    <w:name w:val="Table Grid"/>
    <w:basedOn w:val="TableNormal"/>
    <w:uiPriority w:val="59"/>
    <w:rsid w:val="00270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1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Mohite</dc:creator>
  <cp:keywords/>
  <dc:description/>
  <cp:lastModifiedBy>Tushar Mohite</cp:lastModifiedBy>
  <cp:revision>141</cp:revision>
  <dcterms:created xsi:type="dcterms:W3CDTF">2017-03-18T02:27:00Z</dcterms:created>
  <dcterms:modified xsi:type="dcterms:W3CDTF">2017-03-26T17:01:00Z</dcterms:modified>
</cp:coreProperties>
</file>