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9D49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5F6F582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/>
          <w:bCs w:val="0"/>
          <w:lang w:val="en-US" w:eastAsia="zh-CN"/>
        </w:rPr>
        <w:t>软工4班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2022302111415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邓文秀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3A83BBCF"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4"/>
          <w:szCs w:val="24"/>
          <w:u w:val="none"/>
          <w:lang w:val="en-US" w:eastAsia="zh-CN"/>
        </w:rPr>
        <w:t>项目名称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心维度心理咨询平台  </w:t>
      </w:r>
      <w:r>
        <w:rPr>
          <w:rFonts w:hint="eastAsia" w:asciiTheme="minorEastAsia" w:hAnsiTheme="minorEastAsia" w:cstheme="minorEastAsia"/>
          <w:b/>
          <w:sz w:val="24"/>
          <w:szCs w:val="24"/>
          <w:u w:val="none"/>
          <w:lang w:val="en-US" w:eastAsia="zh-CN"/>
        </w:rPr>
        <w:t>小组成员：蔡灿 邓文秀 张雪琳 周楚坤 薛文锐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6B076A3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3A51989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637DB08D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7.1任务</w:t>
      </w:r>
      <w:bookmarkStart w:id="0" w:name="_GoBack"/>
      <w:bookmarkEnd w:id="0"/>
    </w:p>
    <w:p w14:paraId="0B497D64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1.完成团队创建和确定团队管理制度（会议决定）</w:t>
      </w:r>
    </w:p>
    <w:p w14:paraId="432CE2D7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2.确定实训项目选题</w:t>
      </w:r>
    </w:p>
    <w:p w14:paraId="4F2C99E7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3.建立github代码库</w:t>
      </w:r>
    </w:p>
    <w:p w14:paraId="7981D0B7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4.确定开发工具和版本</w:t>
      </w:r>
    </w:p>
    <w:p w14:paraId="5957649D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5.资源搜集与整理</w:t>
      </w:r>
    </w:p>
    <w:p w14:paraId="2365071A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6.技术补强与练习</w:t>
      </w:r>
    </w:p>
    <w:p w14:paraId="211A2FA1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586B5B6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7.2任务</w:t>
      </w:r>
    </w:p>
    <w:p w14:paraId="3FDA3CC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1.了解项目需求</w:t>
      </w:r>
    </w:p>
    <w:p w14:paraId="6AD2EEC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2.技术补强</w:t>
      </w:r>
    </w:p>
    <w:p w14:paraId="289FF9A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3.讨论初步确定分工</w:t>
      </w:r>
    </w:p>
    <w:p w14:paraId="087FC22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DDC6E0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7.3任务</w:t>
      </w:r>
    </w:p>
    <w:p w14:paraId="78EDFE9C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完成模块的功能性需求</w:t>
      </w:r>
    </w:p>
    <w:p w14:paraId="1774D317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绘制功能示意图</w:t>
      </w:r>
    </w:p>
    <w:p w14:paraId="3A8DFB1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2F338BD9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7.4任务</w:t>
      </w:r>
    </w:p>
    <w:p w14:paraId="22A0C572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1.技术补强与练习</w:t>
      </w:r>
    </w:p>
    <w:p w14:paraId="5D1A701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2.编写需求规格说明书</w:t>
      </w:r>
    </w:p>
    <w:p w14:paraId="682E804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3.数据库本地连接基础知识学习</w:t>
      </w:r>
    </w:p>
    <w:p w14:paraId="4B6EDECB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4.本地数据库连接尝试</w:t>
      </w:r>
    </w:p>
    <w:p w14:paraId="136517BF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1E5763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7.5任务</w:t>
      </w:r>
    </w:p>
    <w:p w14:paraId="7553CAFF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完成各自界面的原型图</w:t>
      </w:r>
    </w:p>
    <w:p w14:paraId="6F4276C1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编写模块测试标准</w:t>
      </w:r>
    </w:p>
    <w:p w14:paraId="1D29DC37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绘制用例图</w:t>
      </w:r>
    </w:p>
    <w:p w14:paraId="1AFE9304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完成功能性需求文字描述</w:t>
      </w:r>
    </w:p>
    <w:p w14:paraId="4EE8B015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44BB09D7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7.6任务</w:t>
      </w:r>
    </w:p>
    <w:p w14:paraId="0E970C48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将前端框架及代码上传到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Github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仓库</w:t>
      </w:r>
    </w:p>
    <w:p w14:paraId="329FAC31"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完成预约咨询师页面和预约界面绘制</w:t>
      </w:r>
    </w:p>
    <w:p w14:paraId="07139504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3、编写前后端接口进行测试                                                              </w:t>
      </w:r>
    </w:p>
    <w:p w14:paraId="7225A469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2BB5C41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个人每日任务：</w:t>
      </w:r>
    </w:p>
    <w:p w14:paraId="4D6663A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7月1日:</w:t>
      </w:r>
    </w:p>
    <w:p w14:paraId="2A3D89D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配置springboot环境，运行了简单的springboot项目程序，尝试配置mybatis   </w:t>
      </w:r>
    </w:p>
    <w:p w14:paraId="185EFCF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7月2日:</w:t>
      </w:r>
    </w:p>
    <w:p w14:paraId="1CA1A74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学习springboot和uniapp及前后端分离，讨论产品需求  </w:t>
      </w:r>
    </w:p>
    <w:p w14:paraId="6BAC0FD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7月3号:</w:t>
      </w:r>
    </w:p>
    <w:p w14:paraId="73B4945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完成首页界面轮播图和快捷入口的绘制，我的界面的初步绘制 、讨论数据库初步结构  </w:t>
      </w:r>
    </w:p>
    <w:p w14:paraId="3DEB8F2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7月4号：</w:t>
      </w:r>
    </w:p>
    <w:p w14:paraId="791136C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完成首页预约条目和我的界面具体的绘制，撰写用户相关的各模块的功能性需求（包括功能示意图），确定项目logo</w:t>
      </w:r>
    </w:p>
    <w:p w14:paraId="62A64DD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7月5号：</w:t>
      </w:r>
    </w:p>
    <w:p w14:paraId="420BFB2A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编写模块测试标准、进行前端小程序与本地数据库的链接、尝试通过本地数据库将前后端连接起来</w:t>
      </w:r>
    </w:p>
    <w:p w14:paraId="61E9416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7月6号：</w:t>
      </w:r>
    </w:p>
    <w:p w14:paraId="320FD43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104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完成首页和我的及相关界面的原型图绘制、 绘制项目用例图、远程连接队友数据库绘制数据库关系图，编写前后端接口并测试</w:t>
      </w:r>
    </w:p>
    <w:p w14:paraId="024606C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</w:t>
      </w:r>
    </w:p>
    <w:p w14:paraId="15B5D979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352983C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完成首页和我的界面所有框架和接口的编写与测试，团队期望在下个星期完成项目功能的基本实现。                                                        </w:t>
      </w:r>
    </w:p>
    <w:p w14:paraId="47DCC049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0428E100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firstLine="240" w:firstLineChars="100"/>
        <w:textAlignment w:val="auto"/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加快接口代码的编写，尽量做好页面美化，跟队友好好配合。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0DB63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E0DAC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CE0DAC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F2C11"/>
    <w:multiLevelType w:val="singleLevel"/>
    <w:tmpl w:val="F7BF2C1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FAF43"/>
    <w:multiLevelType w:val="singleLevel"/>
    <w:tmpl w:val="FFFFAF4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DBEA9A"/>
    <w:multiLevelType w:val="singleLevel"/>
    <w:tmpl w:val="7FDBEA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C81917"/>
    <w:rsid w:val="76E148E1"/>
    <w:rsid w:val="77C460AF"/>
    <w:rsid w:val="784B0E46"/>
    <w:rsid w:val="785B3F75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3</Pages>
  <Words>129</Words>
  <Characters>150</Characters>
  <Lines>1</Lines>
  <Paragraphs>1</Paragraphs>
  <TotalTime>12</TotalTime>
  <ScaleCrop>false</ScaleCrop>
  <LinksUpToDate>false</LinksUpToDate>
  <CharactersWithSpaces>487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WPS_1660456621</cp:lastModifiedBy>
  <dcterms:modified xsi:type="dcterms:W3CDTF">2024-07-07T14:06:09Z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