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DC2" w:rsidRPr="00521DC2" w:rsidRDefault="00521DC2" w:rsidP="00521DC2">
      <w:pPr>
        <w:widowControl/>
        <w:jc w:val="left"/>
        <w:rPr>
          <w:rFonts w:ascii="宋体" w:eastAsia="宋体" w:hAnsi="宋体" w:cs="宋体"/>
          <w:kern w:val="0"/>
          <w:sz w:val="36"/>
          <w:szCs w:val="36"/>
        </w:rPr>
      </w:pPr>
      <w:r w:rsidRPr="00521DC2">
        <w:rPr>
          <w:rFonts w:ascii="宋体" w:eastAsia="宋体" w:hAnsi="宋体" w:cs="宋体"/>
          <w:kern w:val="0"/>
          <w:sz w:val="36"/>
          <w:szCs w:val="36"/>
        </w:rPr>
        <w:t>请各位同事使用企业</w:t>
      </w:r>
      <w:proofErr w:type="gramStart"/>
      <w:r w:rsidRPr="00521DC2">
        <w:rPr>
          <w:rFonts w:ascii="宋体" w:eastAsia="宋体" w:hAnsi="宋体" w:cs="宋体"/>
          <w:kern w:val="0"/>
          <w:sz w:val="36"/>
          <w:szCs w:val="36"/>
        </w:rPr>
        <w:t>微信平台</w:t>
      </w:r>
      <w:proofErr w:type="gramEnd"/>
      <w:r w:rsidRPr="00521DC2">
        <w:rPr>
          <w:rFonts w:ascii="宋体" w:eastAsia="宋体" w:hAnsi="宋体" w:cs="宋体"/>
          <w:kern w:val="0"/>
          <w:sz w:val="36"/>
          <w:szCs w:val="36"/>
        </w:rPr>
        <w:t>沟通</w:t>
      </w:r>
    </w:p>
    <w:p w:rsidR="00521DC2" w:rsidRPr="00521DC2" w:rsidRDefault="00521DC2" w:rsidP="00521DC2">
      <w:pPr>
        <w:widowControl/>
        <w:jc w:val="left"/>
        <w:rPr>
          <w:rFonts w:ascii="宋体" w:eastAsia="宋体" w:hAnsi="宋体" w:cs="宋体"/>
          <w:color w:val="7F7F7F"/>
          <w:kern w:val="0"/>
          <w:szCs w:val="21"/>
        </w:rPr>
      </w:pPr>
      <w:r w:rsidRPr="00521DC2">
        <w:rPr>
          <w:rFonts w:ascii="宋体" w:eastAsia="宋体" w:hAnsi="宋体" w:cs="宋体"/>
          <w:color w:val="7F7F7F"/>
          <w:kern w:val="0"/>
        </w:rPr>
        <w:t>2017-11-13杨坤</w:t>
      </w:r>
    </w:p>
    <w:p w:rsidR="00521DC2" w:rsidRPr="00521DC2" w:rsidRDefault="00521DC2" w:rsidP="00521DC2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21DC2">
        <w:rPr>
          <w:rFonts w:ascii="Helvetica" w:eastAsia="宋体" w:hAnsi="Helvetica" w:cs="Helvetica"/>
          <w:color w:val="555555"/>
          <w:kern w:val="0"/>
          <w:szCs w:val="21"/>
        </w:rPr>
        <w:t>股份公司范围内，今日起开始试运行企业</w:t>
      </w:r>
      <w:proofErr w:type="gramStart"/>
      <w:r w:rsidRPr="00521DC2">
        <w:rPr>
          <w:rFonts w:ascii="Helvetica" w:eastAsia="宋体" w:hAnsi="Helvetica" w:cs="Helvetica"/>
          <w:color w:val="555555"/>
          <w:kern w:val="0"/>
          <w:szCs w:val="21"/>
        </w:rPr>
        <w:t>微信平台</w:t>
      </w:r>
      <w:proofErr w:type="gramEnd"/>
      <w:r w:rsidRPr="00521DC2">
        <w:rPr>
          <w:rFonts w:ascii="Helvetica" w:eastAsia="宋体" w:hAnsi="Helvetica" w:cs="Helvetica"/>
          <w:color w:val="555555"/>
          <w:kern w:val="0"/>
          <w:szCs w:val="21"/>
        </w:rPr>
        <w:t>!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请各位同事使用企业微信。</w:t>
      </w:r>
    </w:p>
    <w:p w:rsidR="00521DC2" w:rsidRPr="00521DC2" w:rsidRDefault="00521DC2" w:rsidP="00521DC2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21DC2">
        <w:rPr>
          <w:rFonts w:ascii="Helvetica" w:eastAsia="宋体" w:hAnsi="Helvetica" w:cs="Helvetica"/>
          <w:color w:val="555555"/>
          <w:kern w:val="0"/>
          <w:szCs w:val="21"/>
        </w:rPr>
        <w:t>1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、已经在使用企业</w:t>
      </w:r>
      <w:proofErr w:type="gramStart"/>
      <w:r w:rsidRPr="00521DC2">
        <w:rPr>
          <w:rFonts w:ascii="Helvetica" w:eastAsia="宋体" w:hAnsi="Helvetica" w:cs="Helvetica"/>
          <w:color w:val="555555"/>
          <w:kern w:val="0"/>
          <w:szCs w:val="21"/>
        </w:rPr>
        <w:t>微信平台</w:t>
      </w:r>
      <w:proofErr w:type="gramEnd"/>
      <w:r w:rsidRPr="00521DC2">
        <w:rPr>
          <w:rFonts w:ascii="Helvetica" w:eastAsia="宋体" w:hAnsi="Helvetica" w:cs="Helvetica"/>
          <w:color w:val="555555"/>
          <w:kern w:val="0"/>
          <w:szCs w:val="21"/>
        </w:rPr>
        <w:t>的同事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在电脑上登录</w:t>
      </w:r>
      <w:proofErr w:type="gramStart"/>
      <w:r w:rsidRPr="00521DC2">
        <w:rPr>
          <w:rFonts w:ascii="Helvetica" w:eastAsia="宋体" w:hAnsi="Helvetica" w:cs="Helvetica"/>
          <w:color w:val="555555"/>
          <w:kern w:val="0"/>
          <w:szCs w:val="21"/>
        </w:rPr>
        <w:t>企业微信客户端</w:t>
      </w:r>
      <w:proofErr w:type="gramEnd"/>
      <w:r w:rsidRPr="00521DC2">
        <w:rPr>
          <w:rFonts w:ascii="Helvetica" w:eastAsia="宋体" w:hAnsi="Helvetica" w:cs="Helvetica"/>
          <w:color w:val="555555"/>
          <w:kern w:val="0"/>
          <w:szCs w:val="21"/>
        </w:rPr>
        <w:t>替代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RTX,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用于工作沟通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!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尚未登录的同事，请同事之间相互转告，下载安装手机客户端，电脑桌面端的企业微信。</w:t>
      </w:r>
    </w:p>
    <w:p w:rsidR="00521DC2" w:rsidRPr="00521DC2" w:rsidRDefault="00521DC2" w:rsidP="00521DC2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21DC2">
        <w:rPr>
          <w:rFonts w:ascii="Helvetica" w:eastAsia="宋体" w:hAnsi="Helvetica" w:cs="Helvetica"/>
          <w:color w:val="555555"/>
          <w:kern w:val="0"/>
          <w:szCs w:val="21"/>
        </w:rPr>
        <w:t>2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、企业微信号由深圳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IT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设立，公司名称为深圳高视伟业创业投资有限公司，组织架构和账号管理模式同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RTX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，</w:t>
      </w:r>
    </w:p>
    <w:p w:rsidR="00521DC2" w:rsidRPr="00521DC2" w:rsidRDefault="00521DC2" w:rsidP="00521DC2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21DC2">
        <w:rPr>
          <w:rFonts w:ascii="Helvetica" w:eastAsia="宋体" w:hAnsi="Helvetica" w:cs="Helvetica"/>
          <w:color w:val="555555"/>
          <w:kern w:val="0"/>
          <w:szCs w:val="21"/>
        </w:rPr>
        <w:t>3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、下载安装地址：郴州地区局域网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\\192.168.10.2\it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部公用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\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常用软件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\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企业微信（或到企业</w:t>
      </w:r>
      <w:proofErr w:type="gramStart"/>
      <w:r w:rsidRPr="00521DC2">
        <w:rPr>
          <w:rFonts w:ascii="Helvetica" w:eastAsia="宋体" w:hAnsi="Helvetica" w:cs="Helvetica"/>
          <w:color w:val="555555"/>
          <w:kern w:val="0"/>
          <w:szCs w:val="21"/>
        </w:rPr>
        <w:t>微信官网</w:t>
      </w:r>
      <w:proofErr w:type="gramEnd"/>
      <w:r w:rsidRPr="00521DC2">
        <w:rPr>
          <w:rFonts w:ascii="Helvetica" w:eastAsia="宋体" w:hAnsi="Helvetica" w:cs="Helvetica"/>
          <w:color w:val="555555"/>
          <w:kern w:val="0"/>
          <w:szCs w:val="21"/>
        </w:rPr>
        <w:t>下载），安装前请详细查看使用指南。</w:t>
      </w:r>
    </w:p>
    <w:p w:rsidR="00521DC2" w:rsidRPr="00521DC2" w:rsidRDefault="00521DC2" w:rsidP="00521DC2">
      <w:pPr>
        <w:widowControl/>
        <w:shd w:val="clear" w:color="auto" w:fill="FFFFFF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521DC2">
        <w:rPr>
          <w:rFonts w:ascii="Helvetica" w:eastAsia="宋体" w:hAnsi="Helvetica" w:cs="Helvetica"/>
          <w:color w:val="555555"/>
          <w:kern w:val="0"/>
          <w:szCs w:val="21"/>
        </w:rPr>
        <w:t>4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、如有疑问及登陆问题，郴州地区联系公司流程信息化部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IT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工程师雷工，</w:t>
      </w:r>
      <w:proofErr w:type="gramStart"/>
      <w:r w:rsidRPr="00521DC2">
        <w:rPr>
          <w:rFonts w:ascii="Helvetica" w:eastAsia="宋体" w:hAnsi="Helvetica" w:cs="Helvetica"/>
          <w:color w:val="555555"/>
          <w:kern w:val="0"/>
          <w:szCs w:val="21"/>
        </w:rPr>
        <w:t>何工解决</w:t>
      </w:r>
      <w:proofErr w:type="gramEnd"/>
      <w:r w:rsidRPr="00521DC2">
        <w:rPr>
          <w:rFonts w:ascii="Helvetica" w:eastAsia="宋体" w:hAnsi="Helvetica" w:cs="Helvetica"/>
          <w:color w:val="555555"/>
          <w:kern w:val="0"/>
          <w:szCs w:val="21"/>
        </w:rPr>
        <w:t>：分机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8663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，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8687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，其他地区请联系深圳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IT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经理郑仙焰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 xml:space="preserve"> 0755-27</w:t>
      </w:r>
      <w:hyperlink r:id="rId4" w:history="1">
        <w:r w:rsidRPr="00521DC2">
          <w:rPr>
            <w:rFonts w:ascii="Helvetica" w:eastAsia="宋体" w:hAnsi="Helvetica" w:cs="Helvetica"/>
            <w:color w:val="0C4C7F"/>
            <w:kern w:val="0"/>
          </w:rPr>
          <w:t>750518-8209</w:t>
        </w:r>
      </w:hyperlink>
      <w:r w:rsidRPr="00521DC2">
        <w:rPr>
          <w:rFonts w:ascii="Helvetica" w:eastAsia="宋体" w:hAnsi="Helvetica" w:cs="Helvetica"/>
          <w:color w:val="555555"/>
          <w:kern w:val="0"/>
        </w:rPr>
        <w:t> 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 13632579900</w:t>
      </w:r>
      <w:r w:rsidRPr="00521DC2">
        <w:rPr>
          <w:rFonts w:ascii="Helvetica" w:eastAsia="宋体" w:hAnsi="Helvetica" w:cs="Helvetica"/>
          <w:color w:val="555555"/>
          <w:kern w:val="0"/>
          <w:szCs w:val="21"/>
        </w:rPr>
        <w:t>，在试用期间，也请大家多多支持我们的工作，提出宝贵意见和建议，我们会逐步完善并努力做的更好，谢谢配合</w:t>
      </w:r>
    </w:p>
    <w:p w:rsidR="007650E4" w:rsidRDefault="007650E4">
      <w:pPr>
        <w:rPr>
          <w:rFonts w:hint="eastAsia"/>
        </w:rPr>
      </w:pPr>
    </w:p>
    <w:p w:rsidR="00521DC2" w:rsidRDefault="00521DC2">
      <w:pPr>
        <w:rPr>
          <w:rFonts w:hint="eastAsia"/>
        </w:rPr>
      </w:pPr>
    </w:p>
    <w:p w:rsidR="00521DC2" w:rsidRPr="00521DC2" w:rsidRDefault="00521DC2">
      <w:r>
        <w:rPr>
          <w:noProof/>
        </w:rPr>
        <w:drawing>
          <wp:inline distT="0" distB="0" distL="0" distR="0">
            <wp:extent cx="5274310" cy="294698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1DC2" w:rsidRPr="00521DC2" w:rsidSect="007650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</w:compat>
  <w:rsids>
    <w:rsidRoot w:val="00521DC2"/>
    <w:rsid w:val="00521DC2"/>
    <w:rsid w:val="007650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0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iceheadersubtitledate">
    <w:name w:val="notice_header_subtitle_date"/>
    <w:basedOn w:val="a0"/>
    <w:rsid w:val="00521DC2"/>
  </w:style>
  <w:style w:type="character" w:customStyle="1" w:styleId="noticeheadersubtitleauthor">
    <w:name w:val="notice_header_subtitle_author"/>
    <w:basedOn w:val="a0"/>
    <w:rsid w:val="00521DC2"/>
  </w:style>
  <w:style w:type="paragraph" w:styleId="a3">
    <w:name w:val="Normal (Web)"/>
    <w:basedOn w:val="a"/>
    <w:uiPriority w:val="99"/>
    <w:semiHidden/>
    <w:unhideWhenUsed/>
    <w:rsid w:val="00521D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21DC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21DC2"/>
  </w:style>
  <w:style w:type="paragraph" w:styleId="a5">
    <w:name w:val="Balloon Text"/>
    <w:basedOn w:val="a"/>
    <w:link w:val="Char"/>
    <w:uiPriority w:val="99"/>
    <w:semiHidden/>
    <w:unhideWhenUsed/>
    <w:rsid w:val="00521DC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21D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2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600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8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tel:750518820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2018-04-09T02:03:00Z</dcterms:created>
  <dcterms:modified xsi:type="dcterms:W3CDTF">2018-04-09T02:04:00Z</dcterms:modified>
</cp:coreProperties>
</file>