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12F" w:rsidRDefault="0092212F" w:rsidP="0092212F">
      <w:pPr>
        <w:pStyle w:val="1"/>
        <w:jc w:val="center"/>
      </w:pPr>
      <w:r>
        <w:t>dw</w:t>
      </w:r>
      <w:r>
        <w:rPr>
          <w:rFonts w:eastAsiaTheme="minorEastAsia" w:hint="eastAsia"/>
        </w:rPr>
        <w:t>的扩展类型</w:t>
      </w:r>
    </w:p>
    <w:p w:rsidR="0092212F" w:rsidRDefault="0092212F" w:rsidP="0092212F">
      <w:r>
        <w:t>DW</w:t>
      </w:r>
      <w:r>
        <w:rPr>
          <w:rFonts w:hint="eastAsia"/>
        </w:rPr>
        <w:t>扩展类型列表：</w:t>
      </w:r>
    </w:p>
    <w:p w:rsidR="0092212F" w:rsidRDefault="0092212F" w:rsidP="0092212F"/>
    <w:p w:rsidR="0092212F" w:rsidRDefault="0092212F" w:rsidP="0092212F">
      <w:r>
        <w:rPr>
          <w:rFonts w:hint="eastAsia"/>
          <w:b/>
        </w:rPr>
        <w:t>插入栏对象</w:t>
      </w:r>
      <w:r>
        <w:rPr>
          <w:rFonts w:hint="eastAsia"/>
        </w:rPr>
        <w:t>扩展创建改变插入栏。如自动插入代码。可以包含一个表单用来收集用户的输入并用</w:t>
      </w:r>
      <w:r>
        <w:t>javascript</w:t>
      </w:r>
      <w:r>
        <w:rPr>
          <w:rFonts w:hint="eastAsia"/>
        </w:rPr>
        <w:t>处理输入。对象文件存储在</w:t>
      </w:r>
      <w:r>
        <w:t xml:space="preserve"> Configuration/Objects </w:t>
      </w:r>
      <w:r>
        <w:rPr>
          <w:rFonts w:hint="eastAsia"/>
        </w:rPr>
        <w:t>文件夹。</w:t>
      </w:r>
    </w:p>
    <w:p w:rsidR="0092212F" w:rsidRDefault="0092212F" w:rsidP="0092212F">
      <w:pPr>
        <w:rPr>
          <w:b/>
        </w:rPr>
      </w:pPr>
    </w:p>
    <w:p w:rsidR="0092212F" w:rsidRDefault="0092212F" w:rsidP="0092212F">
      <w:r>
        <w:rPr>
          <w:rFonts w:hint="eastAsia"/>
          <w:b/>
        </w:rPr>
        <w:t>命令</w:t>
      </w:r>
      <w:r>
        <w:rPr>
          <w:rFonts w:hint="eastAsia"/>
        </w:rPr>
        <w:t>扩展执行一些特殊任务，有或没有用户输入表单。命令文件通常是在命令菜单，也可以从其它扩展调用。命令文件存储在</w:t>
      </w:r>
      <w:r>
        <w:t xml:space="preserve">Configuration/Commands </w:t>
      </w:r>
      <w:r>
        <w:rPr>
          <w:rFonts w:hint="eastAsia"/>
        </w:rPr>
        <w:t>文件夹。</w:t>
      </w:r>
    </w:p>
    <w:p w:rsidR="0092212F" w:rsidRDefault="0092212F" w:rsidP="0092212F"/>
    <w:p w:rsidR="0092212F" w:rsidRDefault="0092212F" w:rsidP="0092212F">
      <w:r>
        <w:rPr>
          <w:rFonts w:hint="eastAsia"/>
          <w:b/>
        </w:rPr>
        <w:t>菜单命令</w:t>
      </w:r>
      <w:r>
        <w:rPr>
          <w:rFonts w:hint="eastAsia"/>
        </w:rPr>
        <w:t>扩展用来扩充命令</w:t>
      </w:r>
      <w:r>
        <w:t>API</w:t>
      </w:r>
      <w:r>
        <w:rPr>
          <w:rFonts w:hint="eastAsia"/>
        </w:rPr>
        <w:t>通过调用菜单命令来完成任务。菜单命令</w:t>
      </w:r>
      <w:r>
        <w:t>API</w:t>
      </w:r>
      <w:r>
        <w:rPr>
          <w:rFonts w:hint="eastAsia"/>
        </w:rPr>
        <w:t>也允许你创建动态子菜单。</w:t>
      </w:r>
    </w:p>
    <w:p w:rsidR="0092212F" w:rsidRDefault="0092212F" w:rsidP="0092212F"/>
    <w:p w:rsidR="0092212F" w:rsidRDefault="0092212F" w:rsidP="0092212F">
      <w:r>
        <w:rPr>
          <w:rFonts w:hint="eastAsia"/>
          <w:b/>
        </w:rPr>
        <w:t>工具栏</w:t>
      </w:r>
      <w:r>
        <w:rPr>
          <w:rFonts w:hint="eastAsia"/>
        </w:rPr>
        <w:t>扩展可以添加元素到已经存在的工具栏或在用户界面上新建工具栏。新的工具栏显示在默认工具栏下。工具栏文件存储在</w:t>
      </w:r>
      <w:r>
        <w:t xml:space="preserve">Configuration/Toolbars </w:t>
      </w:r>
      <w:r>
        <w:rPr>
          <w:rFonts w:hint="eastAsia"/>
        </w:rPr>
        <w:t>文件夹。</w:t>
      </w:r>
    </w:p>
    <w:p w:rsidR="0092212F" w:rsidRDefault="0092212F" w:rsidP="0092212F"/>
    <w:p w:rsidR="0092212F" w:rsidRDefault="0092212F" w:rsidP="0092212F">
      <w:r>
        <w:rPr>
          <w:rFonts w:hint="eastAsia"/>
          <w:b/>
        </w:rPr>
        <w:t>标签库和编辑</w:t>
      </w:r>
      <w:r>
        <w:rPr>
          <w:rFonts w:hint="eastAsia"/>
        </w:rPr>
        <w:t>扩展处理相关的标记库文件。标签库和编辑扩展可以修改已存在标签对话框的属性，或者创建新的对话框，和添加标签到标签库。标签库和编辑扩展文件存储于</w:t>
      </w:r>
      <w:r>
        <w:t xml:space="preserve">Configuration/TagLibraries </w:t>
      </w:r>
      <w:r>
        <w:rPr>
          <w:rFonts w:hint="eastAsia"/>
        </w:rPr>
        <w:t>文件夹。</w:t>
      </w:r>
    </w:p>
    <w:p w:rsidR="0092212F" w:rsidRDefault="0092212F" w:rsidP="0092212F"/>
    <w:p w:rsidR="0092212F" w:rsidRDefault="0092212F" w:rsidP="0092212F">
      <w:r>
        <w:rPr>
          <w:rFonts w:hint="eastAsia"/>
          <w:b/>
        </w:rPr>
        <w:t>属性面板</w:t>
      </w:r>
      <w:r>
        <w:rPr>
          <w:b/>
        </w:rPr>
        <w:t xml:space="preserve"> </w:t>
      </w:r>
      <w:r>
        <w:rPr>
          <w:rFonts w:hint="eastAsia"/>
        </w:rPr>
        <w:t>扩展显示在属性面板上。大部分的查看器是</w:t>
      </w:r>
      <w:r>
        <w:t>DW</w:t>
      </w:r>
      <w:r>
        <w:rPr>
          <w:rFonts w:hint="eastAsia"/>
        </w:rPr>
        <w:t>产品代码的一部分。这些查看器不能被修改，但常用的属性查看器文件能被重写或创建新的查看器标签。查看器存储在</w:t>
      </w:r>
      <w:r>
        <w:t>Configuration/Inspectors</w:t>
      </w:r>
      <w:r>
        <w:rPr>
          <w:rFonts w:hint="eastAsia"/>
        </w:rPr>
        <w:t>文件夹。</w:t>
      </w:r>
    </w:p>
    <w:p w:rsidR="0092212F" w:rsidRDefault="0092212F" w:rsidP="0092212F"/>
    <w:p w:rsidR="0092212F" w:rsidRDefault="0092212F" w:rsidP="0092212F">
      <w:r>
        <w:rPr>
          <w:rFonts w:hint="eastAsia"/>
          <w:b/>
        </w:rPr>
        <w:t>浮动面板</w:t>
      </w:r>
      <w:r>
        <w:rPr>
          <w:b/>
        </w:rPr>
        <w:t xml:space="preserve"> </w:t>
      </w:r>
      <w:r>
        <w:rPr>
          <w:rFonts w:hint="eastAsia"/>
        </w:rPr>
        <w:t>扩展添加浮动面板到</w:t>
      </w:r>
      <w:r>
        <w:t>DW</w:t>
      </w:r>
      <w:r>
        <w:rPr>
          <w:rFonts w:hint="eastAsia"/>
        </w:rPr>
        <w:t>的用户界面。浮动面板可以和节点，文档，或任务交互。它们可以显示有用的信息。浮动面板文件存储在</w:t>
      </w:r>
      <w:r>
        <w:t>Configuration/Floaters</w:t>
      </w:r>
      <w:r>
        <w:rPr>
          <w:rFonts w:hint="eastAsia"/>
        </w:rPr>
        <w:t>文件夹。</w:t>
      </w:r>
    </w:p>
    <w:p w:rsidR="0092212F" w:rsidRDefault="0092212F" w:rsidP="0092212F"/>
    <w:p w:rsidR="0092212F" w:rsidRDefault="0092212F" w:rsidP="0092212F">
      <w:r>
        <w:rPr>
          <w:rFonts w:hint="eastAsia"/>
          <w:b/>
        </w:rPr>
        <w:t>行为</w:t>
      </w:r>
      <w:r>
        <w:rPr>
          <w:rFonts w:hint="eastAsia"/>
        </w:rPr>
        <w:t>扩展让我们添加</w:t>
      </w:r>
      <w:r>
        <w:t>javascript</w:t>
      </w:r>
      <w:r>
        <w:rPr>
          <w:rFonts w:hint="eastAsia"/>
        </w:rPr>
        <w:t>代码到它们的文档上。当文档预览时</w:t>
      </w:r>
      <w:r>
        <w:t>javascript</w:t>
      </w:r>
      <w:r>
        <w:rPr>
          <w:rFonts w:hint="eastAsia"/>
        </w:rPr>
        <w:t>代码运行一个特定的任务去响应事件。行为扩展显示在</w:t>
      </w:r>
      <w:r>
        <w:t>dw</w:t>
      </w:r>
      <w:r>
        <w:rPr>
          <w:rFonts w:hint="eastAsia"/>
        </w:rPr>
        <w:t>形为面板的</w:t>
      </w:r>
      <w:r>
        <w:t>+</w:t>
      </w:r>
      <w:r>
        <w:rPr>
          <w:rFonts w:hint="eastAsia"/>
        </w:rPr>
        <w:t>菜单。行为文件存在</w:t>
      </w:r>
      <w:r>
        <w:t>Configuration/Behaviors/Actions</w:t>
      </w:r>
      <w:r>
        <w:rPr>
          <w:rFonts w:hint="eastAsia"/>
        </w:rPr>
        <w:t>文件夹里。</w:t>
      </w:r>
    </w:p>
    <w:p w:rsidR="00165C9F" w:rsidRDefault="00165C9F"/>
    <w:sectPr w:rsidR="00165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C9F" w:rsidRDefault="00165C9F" w:rsidP="0092212F">
      <w:r>
        <w:separator/>
      </w:r>
    </w:p>
  </w:endnote>
  <w:endnote w:type="continuationSeparator" w:id="1">
    <w:p w:rsidR="00165C9F" w:rsidRDefault="00165C9F" w:rsidP="009221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C9F" w:rsidRDefault="00165C9F" w:rsidP="0092212F">
      <w:r>
        <w:separator/>
      </w:r>
    </w:p>
  </w:footnote>
  <w:footnote w:type="continuationSeparator" w:id="1">
    <w:p w:rsidR="00165C9F" w:rsidRDefault="00165C9F" w:rsidP="009221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212F"/>
    <w:rsid w:val="00165C9F"/>
    <w:rsid w:val="00922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1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12F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2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21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2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21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212F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8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CBS</dc:creator>
  <cp:keywords/>
  <dc:description/>
  <cp:lastModifiedBy>CBS</cp:lastModifiedBy>
  <cp:revision>3</cp:revision>
  <dcterms:created xsi:type="dcterms:W3CDTF">2014-02-17T06:18:00Z</dcterms:created>
  <dcterms:modified xsi:type="dcterms:W3CDTF">2014-02-17T06:18:00Z</dcterms:modified>
</cp:coreProperties>
</file>