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46612" w14:textId="77777777" w:rsidR="00F42391" w:rsidRPr="00F42391" w:rsidRDefault="00F42391" w:rsidP="00F42391">
      <w:pPr>
        <w:rPr>
          <w:b/>
          <w:bCs/>
          <w:lang w:val="el-GR"/>
        </w:rPr>
      </w:pPr>
      <w:r w:rsidRPr="00F42391">
        <w:rPr>
          <w:b/>
          <w:bCs/>
        </w:rPr>
        <w:t>UC</w:t>
      </w:r>
      <w:r w:rsidRPr="00F42391">
        <w:rPr>
          <w:b/>
          <w:bCs/>
          <w:lang w:val="el-GR"/>
        </w:rPr>
        <w:t>-10: Πιστοποίηση Φορέων</w:t>
      </w:r>
    </w:p>
    <w:p w14:paraId="2D3C7092" w14:textId="77777777" w:rsidR="00F42391" w:rsidRPr="00F42391" w:rsidRDefault="00F42391" w:rsidP="00F42391">
      <w:pPr>
        <w:rPr>
          <w:lang w:val="el-GR"/>
        </w:rPr>
      </w:pPr>
      <w:r w:rsidRPr="00F42391">
        <w:rPr>
          <w:b/>
          <w:bCs/>
          <w:lang w:val="el-GR"/>
        </w:rPr>
        <w:t>Κύρια Ροή:</w:t>
      </w:r>
    </w:p>
    <w:p w14:paraId="02B75514" w14:textId="77777777" w:rsidR="00F42391" w:rsidRPr="00F42391" w:rsidRDefault="00F42391" w:rsidP="00F42391">
      <w:pPr>
        <w:numPr>
          <w:ilvl w:val="0"/>
          <w:numId w:val="1"/>
        </w:numPr>
        <w:rPr>
          <w:lang w:val="el-GR"/>
        </w:rPr>
      </w:pPr>
      <w:r w:rsidRPr="00F42391">
        <w:rPr>
          <w:lang w:val="el-GR"/>
        </w:rPr>
        <w:t>Εκπρόσωπος νοσοκομείου ή κινητής μονάδας συμπληρώνει αίτηση εγγραφής με επωνυμία, ΑΦΜ, διεύθυνση, στοιχεία υπευθύνου και τύπο φορέα (μόνιμο κέντρο / κινητή μονάδα).</w:t>
      </w:r>
    </w:p>
    <w:p w14:paraId="4E47910B" w14:textId="77777777" w:rsidR="00F42391" w:rsidRPr="00F42391" w:rsidRDefault="00F42391" w:rsidP="00F42391">
      <w:pPr>
        <w:numPr>
          <w:ilvl w:val="0"/>
          <w:numId w:val="1"/>
        </w:numPr>
        <w:rPr>
          <w:lang w:val="el-GR"/>
        </w:rPr>
      </w:pPr>
      <w:r w:rsidRPr="00F42391">
        <w:rPr>
          <w:lang w:val="el-GR"/>
        </w:rPr>
        <w:t xml:space="preserve">Το σύστημα αποδίδει αυτόματα μοναδικό αριθμό αίτησης, καταγράφει </w:t>
      </w:r>
      <w:r w:rsidRPr="00F42391">
        <w:t>timestamp</w:t>
      </w:r>
      <w:r w:rsidRPr="00F42391">
        <w:rPr>
          <w:lang w:val="el-GR"/>
        </w:rPr>
        <w:t xml:space="preserve"> και ειδοποιεί τον </w:t>
      </w:r>
      <w:r w:rsidRPr="00F42391">
        <w:t>Admin</w:t>
      </w:r>
      <w:r w:rsidRPr="00F42391">
        <w:rPr>
          <w:lang w:val="el-GR"/>
        </w:rPr>
        <w:t xml:space="preserve"> μέσω του </w:t>
      </w:r>
      <w:r w:rsidRPr="00F42391">
        <w:t>dashboard</w:t>
      </w:r>
      <w:r w:rsidRPr="00F42391">
        <w:rPr>
          <w:lang w:val="el-GR"/>
        </w:rPr>
        <w:t xml:space="preserve"> με </w:t>
      </w:r>
      <w:r w:rsidRPr="00F42391">
        <w:t>push</w:t>
      </w:r>
      <w:r w:rsidRPr="00F42391">
        <w:rPr>
          <w:lang w:val="el-GR"/>
        </w:rPr>
        <w:t xml:space="preserve"> </w:t>
      </w:r>
      <w:r w:rsidRPr="00F42391">
        <w:t>notification</w:t>
      </w:r>
      <w:r w:rsidRPr="00F42391">
        <w:rPr>
          <w:lang w:val="el-GR"/>
        </w:rPr>
        <w:t>.</w:t>
      </w:r>
    </w:p>
    <w:p w14:paraId="2A94365B" w14:textId="77777777" w:rsidR="00F42391" w:rsidRPr="00F42391" w:rsidRDefault="00F42391" w:rsidP="00F42391">
      <w:pPr>
        <w:numPr>
          <w:ilvl w:val="0"/>
          <w:numId w:val="1"/>
        </w:numPr>
        <w:rPr>
          <w:lang w:val="el-GR"/>
        </w:rPr>
      </w:pPr>
      <w:r w:rsidRPr="00F42391">
        <w:rPr>
          <w:lang w:val="el-GR"/>
        </w:rPr>
        <w:t xml:space="preserve">Ο </w:t>
      </w:r>
      <w:r w:rsidRPr="00F42391">
        <w:t>Admin</w:t>
      </w:r>
      <w:r w:rsidRPr="00F42391">
        <w:rPr>
          <w:lang w:val="el-GR"/>
        </w:rPr>
        <w:t xml:space="preserve"> ανοίγει την αίτηση και επαληθεύει τα στοιχεία ταυτότητας του φορέα στο Εθνικό Μητρώο Υγείας ή στη βάση ΕΟΠΥΥ.</w:t>
      </w:r>
    </w:p>
    <w:p w14:paraId="12F605FF" w14:textId="77777777" w:rsidR="00F42391" w:rsidRPr="00F42391" w:rsidRDefault="00F42391" w:rsidP="00F42391">
      <w:pPr>
        <w:numPr>
          <w:ilvl w:val="0"/>
          <w:numId w:val="1"/>
        </w:numPr>
        <w:rPr>
          <w:lang w:val="el-GR"/>
        </w:rPr>
      </w:pPr>
      <w:r w:rsidRPr="00F42391">
        <w:rPr>
          <w:lang w:val="el-GR"/>
        </w:rPr>
        <w:t xml:space="preserve">Ο </w:t>
      </w:r>
      <w:r w:rsidRPr="00F42391">
        <w:t>Admin</w:t>
      </w:r>
      <w:r w:rsidRPr="00F42391">
        <w:rPr>
          <w:lang w:val="el-GR"/>
        </w:rPr>
        <w:t xml:space="preserve"> ελέγχει τα επισυναπτόμενα δικαιολογητικά: άδεια λειτουργίας, εξουσιοδότηση υπογραφής και πιστοποιητικό συμμόρφωσης (ΕΟΦ ή </w:t>
      </w:r>
      <w:r w:rsidRPr="00F42391">
        <w:t>ISO</w:t>
      </w:r>
      <w:r w:rsidRPr="00F42391">
        <w:rPr>
          <w:lang w:val="el-GR"/>
        </w:rPr>
        <w:t>).</w:t>
      </w:r>
    </w:p>
    <w:p w14:paraId="0350BF50" w14:textId="77777777" w:rsidR="00F42391" w:rsidRPr="00F42391" w:rsidRDefault="00F42391" w:rsidP="00F42391">
      <w:pPr>
        <w:numPr>
          <w:ilvl w:val="0"/>
          <w:numId w:val="1"/>
        </w:numPr>
        <w:rPr>
          <w:lang w:val="el-GR"/>
        </w:rPr>
      </w:pPr>
      <w:r w:rsidRPr="00F42391">
        <w:rPr>
          <w:lang w:val="el-GR"/>
        </w:rPr>
        <w:t xml:space="preserve">Εφόσον υπάρχει κενό στην τεκμηρίωση, ο </w:t>
      </w:r>
      <w:r w:rsidRPr="00F42391">
        <w:t>Admin</w:t>
      </w:r>
      <w:r w:rsidRPr="00F42391">
        <w:rPr>
          <w:lang w:val="el-GR"/>
        </w:rPr>
        <w:t xml:space="preserve"> αποστέλλει αίτημα συμπλήρωσης μέσω ενσωματωμένου </w:t>
      </w:r>
      <w:r w:rsidRPr="00F42391">
        <w:t>messaging</w:t>
      </w:r>
      <w:r w:rsidRPr="00F42391">
        <w:rPr>
          <w:lang w:val="el-GR"/>
        </w:rPr>
        <w:t xml:space="preserve"> με προθεσμία 10 εργάσιμων ημερών.</w:t>
      </w:r>
    </w:p>
    <w:p w14:paraId="4BC811F7" w14:textId="77777777" w:rsidR="00F42391" w:rsidRPr="00F42391" w:rsidRDefault="00F42391" w:rsidP="00F42391">
      <w:pPr>
        <w:numPr>
          <w:ilvl w:val="0"/>
          <w:numId w:val="1"/>
        </w:numPr>
        <w:rPr>
          <w:lang w:val="el-GR"/>
        </w:rPr>
      </w:pPr>
      <w:r w:rsidRPr="00F42391">
        <w:rPr>
          <w:lang w:val="el-GR"/>
        </w:rPr>
        <w:t xml:space="preserve">Μετά την ολοκλήρωση της τεκμηρίωσης, ο </w:t>
      </w:r>
      <w:r w:rsidRPr="00F42391">
        <w:t>Admin</w:t>
      </w:r>
      <w:r w:rsidRPr="00F42391">
        <w:rPr>
          <w:lang w:val="el-GR"/>
        </w:rPr>
        <w:t xml:space="preserve"> ορίζει το επίπεδο πρόσβασης: πλήρης (μόνιμο κέντρο) ή περιορισμένη (κινητή μονάδα χωρίς δυνατότητα αυτόνομης έκδοσης </w:t>
      </w:r>
      <w:r w:rsidRPr="00F42391">
        <w:t>alert</w:t>
      </w:r>
      <w:r w:rsidRPr="00F42391">
        <w:rPr>
          <w:lang w:val="el-GR"/>
        </w:rPr>
        <w:t>).</w:t>
      </w:r>
    </w:p>
    <w:p w14:paraId="55660986" w14:textId="77777777" w:rsidR="00F42391" w:rsidRPr="00F42391" w:rsidRDefault="00F42391" w:rsidP="00F42391">
      <w:pPr>
        <w:numPr>
          <w:ilvl w:val="0"/>
          <w:numId w:val="1"/>
        </w:numPr>
        <w:rPr>
          <w:lang w:val="el-GR"/>
        </w:rPr>
      </w:pPr>
      <w:r w:rsidRPr="00F42391">
        <w:rPr>
          <w:lang w:val="el-GR"/>
        </w:rPr>
        <w:t xml:space="preserve">Το σύστημα δημιουργεί αυτόματα οργανωτικό λογαριασμό, παράγει </w:t>
      </w:r>
      <w:r w:rsidRPr="00F42391">
        <w:t>credentials</w:t>
      </w:r>
      <w:r w:rsidRPr="00F42391">
        <w:rPr>
          <w:lang w:val="el-GR"/>
        </w:rPr>
        <w:t xml:space="preserve"> και αποστέλλει </w:t>
      </w:r>
      <w:r w:rsidRPr="00F42391">
        <w:t>email</w:t>
      </w:r>
      <w:r w:rsidRPr="00F42391">
        <w:rPr>
          <w:lang w:val="el-GR"/>
        </w:rPr>
        <w:t xml:space="preserve"> ενεργοποίησης στον εκπρόσωπο.</w:t>
      </w:r>
    </w:p>
    <w:p w14:paraId="46882D86" w14:textId="77777777" w:rsidR="00F42391" w:rsidRPr="00F42391" w:rsidRDefault="00F42391" w:rsidP="00F42391">
      <w:pPr>
        <w:numPr>
          <w:ilvl w:val="0"/>
          <w:numId w:val="1"/>
        </w:numPr>
        <w:rPr>
          <w:lang w:val="el-GR"/>
        </w:rPr>
      </w:pPr>
      <w:r w:rsidRPr="00F42391">
        <w:rPr>
          <w:lang w:val="el-GR"/>
        </w:rPr>
        <w:t xml:space="preserve">Ο </w:t>
      </w:r>
      <w:r w:rsidRPr="00F42391">
        <w:t>Admin</w:t>
      </w:r>
      <w:r w:rsidRPr="00F42391">
        <w:rPr>
          <w:lang w:val="el-GR"/>
        </w:rPr>
        <w:t xml:space="preserve"> αρχειοθετεί τα δικαιολογητικά στο </w:t>
      </w:r>
      <w:r w:rsidRPr="00F42391">
        <w:t>cloud</w:t>
      </w:r>
      <w:r w:rsidRPr="00F42391">
        <w:rPr>
          <w:lang w:val="el-GR"/>
        </w:rPr>
        <w:t xml:space="preserve"> </w:t>
      </w:r>
      <w:r w:rsidRPr="00F42391">
        <w:t>storage</w:t>
      </w:r>
      <w:r w:rsidRPr="00F42391">
        <w:rPr>
          <w:lang w:val="el-GR"/>
        </w:rPr>
        <w:t xml:space="preserve"> συνδεδεμένα με το προφίλ του φορέα και καταχωρεί σχόλια έγκρισης.</w:t>
      </w:r>
    </w:p>
    <w:p w14:paraId="71475155" w14:textId="77777777" w:rsidR="00F42391" w:rsidRPr="00F42391" w:rsidRDefault="00F42391" w:rsidP="00F42391">
      <w:pPr>
        <w:numPr>
          <w:ilvl w:val="0"/>
          <w:numId w:val="1"/>
        </w:numPr>
        <w:rPr>
          <w:lang w:val="el-GR"/>
        </w:rPr>
      </w:pPr>
      <w:r w:rsidRPr="00F42391">
        <w:rPr>
          <w:lang w:val="el-GR"/>
        </w:rPr>
        <w:t>Ο φορέας εμφανίζεται στην πλατφόρμα ως "Πιστοποιημένο Κέντρο" και είναι πλέον ορατός στους αιμοδότες κατά την αναζήτηση ραντεβού.</w:t>
      </w:r>
    </w:p>
    <w:p w14:paraId="49DC150D" w14:textId="7539B34F" w:rsidR="00F42391" w:rsidRPr="00F42391" w:rsidRDefault="00F42391" w:rsidP="00F42391">
      <w:pPr>
        <w:numPr>
          <w:ilvl w:val="0"/>
          <w:numId w:val="1"/>
        </w:numPr>
        <w:rPr>
          <w:lang w:val="el-GR"/>
        </w:rPr>
      </w:pPr>
      <w:r w:rsidRPr="00F42391">
        <w:rPr>
          <w:lang w:val="el-GR"/>
        </w:rPr>
        <w:t>Το σύστημα προγραμματίζει αυτόματη υπενθύμιση ανανέωσης πιστοποίησης 30 μέρες πριν τη λήξη της άδειας λειτουργίας του φορέα.</w:t>
      </w:r>
    </w:p>
    <w:p w14:paraId="7FB08CDD" w14:textId="54BB29A9" w:rsidR="00F42391" w:rsidRPr="00F42391" w:rsidRDefault="00F42391" w:rsidP="00F42391">
      <w:pPr>
        <w:pStyle w:val="font-claude-response-body"/>
        <w:rPr>
          <w:rFonts w:asciiTheme="minorHAnsi" w:hAnsiTheme="minorHAnsi"/>
          <w:lang w:val="el-GR"/>
        </w:rPr>
      </w:pPr>
      <w:r w:rsidRPr="00F42391">
        <w:rPr>
          <w:rStyle w:val="Strong"/>
          <w:rFonts w:asciiTheme="minorHAnsi" w:eastAsiaTheme="majorEastAsia" w:hAnsiTheme="minorHAnsi"/>
          <w:lang w:val="el-GR"/>
        </w:rPr>
        <w:t>Εναλλακτική Ροή Α</w:t>
      </w:r>
    </w:p>
    <w:p w14:paraId="5342993D" w14:textId="77777777" w:rsid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Fonts w:asciiTheme="minorHAnsi" w:hAnsiTheme="minorHAnsi"/>
          <w:lang w:val="el-GR"/>
        </w:rPr>
        <w:t xml:space="preserve">3α1. Ο </w:t>
      </w:r>
      <w:r w:rsidRPr="00F42391">
        <w:rPr>
          <w:rFonts w:asciiTheme="minorHAnsi" w:hAnsiTheme="minorHAnsi"/>
        </w:rPr>
        <w:t>Admin</w:t>
      </w:r>
      <w:r w:rsidRPr="00F42391">
        <w:rPr>
          <w:rFonts w:asciiTheme="minorHAnsi" w:hAnsiTheme="minorHAnsi"/>
          <w:lang w:val="el-GR"/>
        </w:rPr>
        <w:t xml:space="preserve"> δεν εντοπίζει τον φορέα στο Εθνικό Μητρώο Υγείας ή στη βάση ΕΟΠΥΥ. </w:t>
      </w:r>
    </w:p>
    <w:p w14:paraId="65DDC59A" w14:textId="77777777" w:rsid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Fonts w:asciiTheme="minorHAnsi" w:hAnsiTheme="minorHAnsi"/>
          <w:lang w:val="el-GR"/>
        </w:rPr>
        <w:t xml:space="preserve">3α2. Θέτει την αίτηση σε κατάσταση "Εκκρεμεί Επαλήθευση" και αποστέλλει αίτημα διευκρινίσεων στον αιτούντα μέσω </w:t>
      </w:r>
      <w:r w:rsidRPr="00F42391">
        <w:rPr>
          <w:rFonts w:asciiTheme="minorHAnsi" w:hAnsiTheme="minorHAnsi"/>
        </w:rPr>
        <w:t>messaging</w:t>
      </w:r>
      <w:r w:rsidRPr="00F42391">
        <w:rPr>
          <w:rFonts w:asciiTheme="minorHAnsi" w:hAnsiTheme="minorHAnsi"/>
          <w:lang w:val="el-GR"/>
        </w:rPr>
        <w:t xml:space="preserve">. </w:t>
      </w:r>
    </w:p>
    <w:p w14:paraId="33190966" w14:textId="3CFD8B82" w:rsidR="00F42391" w:rsidRP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Fonts w:asciiTheme="minorHAnsi" w:hAnsiTheme="minorHAnsi"/>
          <w:lang w:val="el-GR"/>
        </w:rPr>
        <w:t xml:space="preserve">3α3. Αν η αδυναμία επαλήθευσης επιμείνει μετά από 5 εργάσιμες, ο </w:t>
      </w:r>
      <w:r w:rsidRPr="00F42391">
        <w:rPr>
          <w:rFonts w:asciiTheme="minorHAnsi" w:hAnsiTheme="minorHAnsi"/>
        </w:rPr>
        <w:t>Admin</w:t>
      </w:r>
      <w:r w:rsidRPr="00F42391">
        <w:rPr>
          <w:rFonts w:asciiTheme="minorHAnsi" w:hAnsiTheme="minorHAnsi"/>
          <w:lang w:val="el-GR"/>
        </w:rPr>
        <w:t xml:space="preserve"> απορρίπτει την αίτηση με γραπτή αιτιολόγηση και ο φορέας ειδοποιείται αυτόματα.</w:t>
      </w:r>
    </w:p>
    <w:p w14:paraId="218D90BF" w14:textId="41A0E698" w:rsidR="00F42391" w:rsidRP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Style w:val="Strong"/>
          <w:rFonts w:asciiTheme="minorHAnsi" w:eastAsiaTheme="majorEastAsia" w:hAnsiTheme="minorHAnsi"/>
          <w:lang w:val="el-GR"/>
        </w:rPr>
        <w:lastRenderedPageBreak/>
        <w:t xml:space="preserve">Εναλλακτική Ροή Β </w:t>
      </w:r>
    </w:p>
    <w:p w14:paraId="0129C654" w14:textId="77777777" w:rsid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Fonts w:asciiTheme="minorHAnsi" w:hAnsiTheme="minorHAnsi"/>
          <w:lang w:val="el-GR"/>
        </w:rPr>
        <w:t xml:space="preserve">5α1. Παρέρχονται 10 εργάσιμες ημέρες χωρίς απάντηση από τον φορέα. </w:t>
      </w:r>
    </w:p>
    <w:p w14:paraId="1A8ABBDA" w14:textId="77777777" w:rsid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Fonts w:asciiTheme="minorHAnsi" w:hAnsiTheme="minorHAnsi"/>
          <w:lang w:val="el-GR"/>
        </w:rPr>
        <w:t xml:space="preserve">5α2. Το σύστημα αποστέλλει αυτόματα τελική υπενθύμιση με προθεσμία 2 επιπλέον εργάσιμων. </w:t>
      </w:r>
    </w:p>
    <w:p w14:paraId="4EF6B30C" w14:textId="68EE56F4" w:rsidR="00F42391" w:rsidRP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Fonts w:asciiTheme="minorHAnsi" w:hAnsiTheme="minorHAnsi"/>
          <w:lang w:val="el-GR"/>
        </w:rPr>
        <w:t xml:space="preserve">5α3. Αν δεν υπάρξει απόκριση, η αίτηση αρχειοθετείται ως "Ακυρώθηκε λόγω Αδράνειας", ο αιτών ειδοποιείται και μπορεί να </w:t>
      </w:r>
      <w:proofErr w:type="spellStart"/>
      <w:r w:rsidRPr="00F42391">
        <w:rPr>
          <w:rFonts w:asciiTheme="minorHAnsi" w:hAnsiTheme="minorHAnsi"/>
          <w:lang w:val="el-GR"/>
        </w:rPr>
        <w:t>επανυποβάλει</w:t>
      </w:r>
      <w:proofErr w:type="spellEnd"/>
      <w:r w:rsidRPr="00F42391">
        <w:rPr>
          <w:rFonts w:asciiTheme="minorHAnsi" w:hAnsiTheme="minorHAnsi"/>
          <w:lang w:val="el-GR"/>
        </w:rPr>
        <w:t xml:space="preserve"> από την αρχή.</w:t>
      </w:r>
    </w:p>
    <w:p w14:paraId="2A01167F" w14:textId="77777777" w:rsidR="00F42391" w:rsidRPr="00F42391" w:rsidRDefault="00F42391" w:rsidP="00F42391">
      <w:pPr>
        <w:rPr>
          <w:b/>
          <w:bCs/>
          <w:lang w:val="el-GR"/>
        </w:rPr>
      </w:pPr>
    </w:p>
    <w:p w14:paraId="4C3D3FD6" w14:textId="2957D7DE" w:rsidR="00F42391" w:rsidRPr="00F42391" w:rsidRDefault="00F42391" w:rsidP="00F42391">
      <w:pPr>
        <w:rPr>
          <w:b/>
          <w:bCs/>
          <w:lang w:val="el-GR"/>
        </w:rPr>
      </w:pPr>
      <w:r w:rsidRPr="00F42391">
        <w:rPr>
          <w:b/>
          <w:bCs/>
        </w:rPr>
        <w:t>UC</w:t>
      </w:r>
      <w:r w:rsidRPr="00F42391">
        <w:rPr>
          <w:b/>
          <w:bCs/>
          <w:lang w:val="el-GR"/>
        </w:rPr>
        <w:t>-11: Διαχείριση Αναφορών και Παραπόνων</w:t>
      </w:r>
    </w:p>
    <w:p w14:paraId="64C6D626" w14:textId="77777777" w:rsidR="00F42391" w:rsidRPr="00F42391" w:rsidRDefault="00F42391" w:rsidP="00F42391">
      <w:pPr>
        <w:rPr>
          <w:lang w:val="el-GR"/>
        </w:rPr>
      </w:pPr>
      <w:r w:rsidRPr="00F42391">
        <w:rPr>
          <w:b/>
          <w:bCs/>
          <w:lang w:val="el-GR"/>
        </w:rPr>
        <w:t>Κύρια Ροή:</w:t>
      </w:r>
    </w:p>
    <w:p w14:paraId="3B124EBD" w14:textId="77777777" w:rsidR="00F42391" w:rsidRPr="00F42391" w:rsidRDefault="00F42391" w:rsidP="00F42391">
      <w:pPr>
        <w:numPr>
          <w:ilvl w:val="0"/>
          <w:numId w:val="3"/>
        </w:numPr>
        <w:rPr>
          <w:lang w:val="el-GR"/>
        </w:rPr>
      </w:pPr>
      <w:r w:rsidRPr="00F42391">
        <w:rPr>
          <w:lang w:val="el-GR"/>
        </w:rPr>
        <w:t>Χρήστης ή νοσοκομείο υποβάλλει αναφορά επιλέγοντας κατηγορία από προκαθορισμένη λίστα: ψευδές ιατρικό ιστορικό, ακύρωση ραντεβού χωρίς ειδοποίηση, ανάρμοστη συμπεριφορά, ψευδής ομάδα αίματος.</w:t>
      </w:r>
    </w:p>
    <w:p w14:paraId="486387D2" w14:textId="77777777" w:rsidR="00F42391" w:rsidRPr="00F42391" w:rsidRDefault="00F42391" w:rsidP="00F42391">
      <w:pPr>
        <w:numPr>
          <w:ilvl w:val="0"/>
          <w:numId w:val="3"/>
        </w:numPr>
        <w:rPr>
          <w:lang w:val="el-GR"/>
        </w:rPr>
      </w:pPr>
      <w:r w:rsidRPr="00F42391">
        <w:rPr>
          <w:lang w:val="el-GR"/>
        </w:rPr>
        <w:t xml:space="preserve">Το σύστημα παράγει </w:t>
      </w:r>
      <w:r w:rsidRPr="00F42391">
        <w:t>ticket</w:t>
      </w:r>
      <w:r w:rsidRPr="00F42391">
        <w:rPr>
          <w:lang w:val="el-GR"/>
        </w:rPr>
        <w:t xml:space="preserve"> με αυτόματη αρίθμηση, καταγράφει </w:t>
      </w:r>
      <w:r w:rsidRPr="00F42391">
        <w:t>timestamp</w:t>
      </w:r>
      <w:r w:rsidRPr="00F42391">
        <w:rPr>
          <w:lang w:val="el-GR"/>
        </w:rPr>
        <w:t xml:space="preserve">, </w:t>
      </w:r>
      <w:r w:rsidRPr="00F42391">
        <w:t>ID</w:t>
      </w:r>
      <w:r w:rsidRPr="00F42391">
        <w:rPr>
          <w:lang w:val="el-GR"/>
        </w:rPr>
        <w:t xml:space="preserve"> αναφέροντος και </w:t>
      </w:r>
      <w:r w:rsidRPr="00F42391">
        <w:t>ID</w:t>
      </w:r>
      <w:r w:rsidRPr="00F42391">
        <w:rPr>
          <w:lang w:val="el-GR"/>
        </w:rPr>
        <w:t xml:space="preserve"> αναφερόμενου, και ειδοποιεί τον </w:t>
      </w:r>
      <w:r w:rsidRPr="00F42391">
        <w:t>Admin</w:t>
      </w:r>
      <w:r w:rsidRPr="00F42391">
        <w:rPr>
          <w:lang w:val="el-GR"/>
        </w:rPr>
        <w:t>.</w:t>
      </w:r>
    </w:p>
    <w:p w14:paraId="2D5E50FE" w14:textId="77777777" w:rsidR="00F42391" w:rsidRPr="00F42391" w:rsidRDefault="00F42391" w:rsidP="00F42391">
      <w:pPr>
        <w:numPr>
          <w:ilvl w:val="0"/>
          <w:numId w:val="3"/>
        </w:numPr>
        <w:rPr>
          <w:lang w:val="el-GR"/>
        </w:rPr>
      </w:pPr>
      <w:r w:rsidRPr="00F42391">
        <w:rPr>
          <w:lang w:val="el-GR"/>
        </w:rPr>
        <w:t xml:space="preserve">Ο </w:t>
      </w:r>
      <w:r w:rsidRPr="00F42391">
        <w:t>Admin</w:t>
      </w:r>
      <w:r w:rsidRPr="00F42391">
        <w:rPr>
          <w:lang w:val="el-GR"/>
        </w:rPr>
        <w:t xml:space="preserve"> ανοίγει το </w:t>
      </w:r>
      <w:r w:rsidRPr="00F42391">
        <w:t>ticket</w:t>
      </w:r>
      <w:r w:rsidRPr="00F42391">
        <w:rPr>
          <w:lang w:val="el-GR"/>
        </w:rPr>
        <w:t xml:space="preserve"> και εξετάζει το ιστορικό δραστηριότητας και των δύο εμπλεκόμενων μερών (αιμοδοσίες, ραντεβού, προηγούμενες αναφορές).</w:t>
      </w:r>
    </w:p>
    <w:p w14:paraId="1655E19D" w14:textId="77777777" w:rsidR="00F42391" w:rsidRPr="00F42391" w:rsidRDefault="00F42391" w:rsidP="00F42391">
      <w:pPr>
        <w:numPr>
          <w:ilvl w:val="0"/>
          <w:numId w:val="3"/>
        </w:numPr>
        <w:rPr>
          <w:lang w:val="el-GR"/>
        </w:rPr>
      </w:pPr>
      <w:r w:rsidRPr="00F42391">
        <w:rPr>
          <w:lang w:val="el-GR"/>
        </w:rPr>
        <w:t xml:space="preserve">Αν η αναφορά αφορά ψευδή ιατρικά δεδομένα, ο </w:t>
      </w:r>
      <w:r w:rsidRPr="00F42391">
        <w:t>Admin</w:t>
      </w:r>
      <w:r w:rsidRPr="00F42391">
        <w:rPr>
          <w:lang w:val="el-GR"/>
        </w:rPr>
        <w:t xml:space="preserve"> τρέχει σύγκριση των δηλωμένων στοιχείων με τα ανεβασμένα έγγραφα στο </w:t>
      </w:r>
      <w:r w:rsidRPr="00F42391">
        <w:t>cloud</w:t>
      </w:r>
      <w:r w:rsidRPr="00F42391">
        <w:rPr>
          <w:lang w:val="el-GR"/>
        </w:rPr>
        <w:t xml:space="preserve"> </w:t>
      </w:r>
      <w:r w:rsidRPr="00F42391">
        <w:t>storage</w:t>
      </w:r>
      <w:r w:rsidRPr="00F42391">
        <w:rPr>
          <w:lang w:val="el-GR"/>
        </w:rPr>
        <w:t>.</w:t>
      </w:r>
    </w:p>
    <w:p w14:paraId="77BD067E" w14:textId="77777777" w:rsidR="00F42391" w:rsidRPr="00F42391" w:rsidRDefault="00F42391" w:rsidP="00F42391">
      <w:pPr>
        <w:numPr>
          <w:ilvl w:val="0"/>
          <w:numId w:val="3"/>
        </w:numPr>
        <w:rPr>
          <w:lang w:val="el-GR"/>
        </w:rPr>
      </w:pPr>
      <w:r w:rsidRPr="00F42391">
        <w:rPr>
          <w:lang w:val="el-GR"/>
        </w:rPr>
        <w:t xml:space="preserve">Ο </w:t>
      </w:r>
      <w:r w:rsidRPr="00F42391">
        <w:t>Admin</w:t>
      </w:r>
      <w:r w:rsidRPr="00F42391">
        <w:rPr>
          <w:lang w:val="el-GR"/>
        </w:rPr>
        <w:t xml:space="preserve"> αποστέλλει μέσω του συστήματος αίτημα διευκρινίσεων στον αναφερόμενο χρήστη με προθεσμία απάντησης 48 ωρών.</w:t>
      </w:r>
    </w:p>
    <w:p w14:paraId="29AF1466" w14:textId="77777777" w:rsidR="00F42391" w:rsidRPr="00F42391" w:rsidRDefault="00F42391" w:rsidP="00F42391">
      <w:pPr>
        <w:numPr>
          <w:ilvl w:val="0"/>
          <w:numId w:val="3"/>
        </w:numPr>
        <w:rPr>
          <w:lang w:val="el-GR"/>
        </w:rPr>
      </w:pPr>
      <w:r w:rsidRPr="00F42391">
        <w:rPr>
          <w:lang w:val="el-GR"/>
        </w:rPr>
        <w:t xml:space="preserve">Ο </w:t>
      </w:r>
      <w:r w:rsidRPr="00F42391">
        <w:t>Admin</w:t>
      </w:r>
      <w:r w:rsidRPr="00F42391">
        <w:rPr>
          <w:lang w:val="el-GR"/>
        </w:rPr>
        <w:t xml:space="preserve"> εξετάζει την απάντηση και τυχόν αποδεικτικά στοιχεία που προσκόμισε ο αναφερόμενος.</w:t>
      </w:r>
    </w:p>
    <w:p w14:paraId="3CAE5403" w14:textId="77777777" w:rsidR="00F42391" w:rsidRPr="00F42391" w:rsidRDefault="00F42391" w:rsidP="00F42391">
      <w:pPr>
        <w:numPr>
          <w:ilvl w:val="0"/>
          <w:numId w:val="3"/>
        </w:numPr>
        <w:rPr>
          <w:lang w:val="el-GR"/>
        </w:rPr>
      </w:pPr>
      <w:r w:rsidRPr="00F42391">
        <w:rPr>
          <w:lang w:val="el-GR"/>
        </w:rPr>
        <w:t xml:space="preserve">Με βάση το σύνολο των στοιχείων, ο </w:t>
      </w:r>
      <w:r w:rsidRPr="00F42391">
        <w:t>Admin</w:t>
      </w:r>
      <w:r w:rsidRPr="00F42391">
        <w:rPr>
          <w:lang w:val="el-GR"/>
        </w:rPr>
        <w:t xml:space="preserve"> αποφασίζει: προειδοποίηση, προσωρινή αναστολή (7–30 ημέρες) ή οριστικό μπλοκάρισμα λογαριασμού.</w:t>
      </w:r>
    </w:p>
    <w:p w14:paraId="06D9D175" w14:textId="77777777" w:rsidR="00F42391" w:rsidRPr="00F42391" w:rsidRDefault="00F42391" w:rsidP="00F42391">
      <w:pPr>
        <w:numPr>
          <w:ilvl w:val="0"/>
          <w:numId w:val="3"/>
        </w:numPr>
        <w:rPr>
          <w:lang w:val="el-GR"/>
        </w:rPr>
      </w:pPr>
      <w:r w:rsidRPr="00F42391">
        <w:rPr>
          <w:lang w:val="el-GR"/>
        </w:rPr>
        <w:t xml:space="preserve">Η απόφαση καταγράφεται στο </w:t>
      </w:r>
      <w:r w:rsidRPr="00F42391">
        <w:t>ticket</w:t>
      </w:r>
      <w:r w:rsidRPr="00F42391">
        <w:rPr>
          <w:lang w:val="el-GR"/>
        </w:rPr>
        <w:t xml:space="preserve"> με πλήρη αιτιολόγηση και αμφότερα τα μέρη λαμβάνουν αυτοματοποιημένη ειδοποίηση με το αποτέλεσμα.</w:t>
      </w:r>
    </w:p>
    <w:p w14:paraId="6D452B3A" w14:textId="77777777" w:rsidR="00F42391" w:rsidRPr="00F42391" w:rsidRDefault="00F42391" w:rsidP="00F42391">
      <w:pPr>
        <w:numPr>
          <w:ilvl w:val="0"/>
          <w:numId w:val="3"/>
        </w:numPr>
        <w:rPr>
          <w:lang w:val="el-GR"/>
        </w:rPr>
      </w:pPr>
      <w:r w:rsidRPr="00F42391">
        <w:rPr>
          <w:lang w:val="el-GR"/>
        </w:rPr>
        <w:t xml:space="preserve">Αν εμπλέκεται νοσοκομείο, ενεργοποιείται αυτόματα διαδικασία εκ νέου επαλήθευσης πιστοποίησης σύμφωνα με το </w:t>
      </w:r>
      <w:r w:rsidRPr="00F42391">
        <w:t>UC</w:t>
      </w:r>
      <w:r w:rsidRPr="00F42391">
        <w:rPr>
          <w:lang w:val="el-GR"/>
        </w:rPr>
        <w:t>-10.</w:t>
      </w:r>
    </w:p>
    <w:p w14:paraId="119832FB" w14:textId="77777777" w:rsidR="00F42391" w:rsidRPr="00F42391" w:rsidRDefault="00F42391" w:rsidP="00F42391">
      <w:pPr>
        <w:numPr>
          <w:ilvl w:val="0"/>
          <w:numId w:val="3"/>
        </w:numPr>
        <w:rPr>
          <w:lang w:val="el-GR"/>
        </w:rPr>
      </w:pPr>
      <w:r w:rsidRPr="00F42391">
        <w:rPr>
          <w:lang w:val="el-GR"/>
        </w:rPr>
        <w:t xml:space="preserve">Το </w:t>
      </w:r>
      <w:r w:rsidRPr="00F42391">
        <w:t>ticket</w:t>
      </w:r>
      <w:r w:rsidRPr="00F42391">
        <w:rPr>
          <w:lang w:val="el-GR"/>
        </w:rPr>
        <w:t xml:space="preserve"> κλείνει, αρχειοθετείται και ενσωματώνεται στη μηνιαία αναφορά ποιότητας που παράγει το σύστημα.</w:t>
      </w:r>
    </w:p>
    <w:p w14:paraId="6F4EECE6" w14:textId="2B3A2D6F" w:rsidR="00F42391" w:rsidRP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Style w:val="Strong"/>
          <w:rFonts w:asciiTheme="minorHAnsi" w:eastAsiaTheme="majorEastAsia" w:hAnsiTheme="minorHAnsi"/>
          <w:lang w:val="el-GR"/>
        </w:rPr>
        <w:lastRenderedPageBreak/>
        <w:t xml:space="preserve">Εναλλακτική Ροή Α </w:t>
      </w:r>
    </w:p>
    <w:p w14:paraId="0F97B10B" w14:textId="77777777" w:rsid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Fonts w:asciiTheme="minorHAnsi" w:hAnsiTheme="minorHAnsi"/>
          <w:lang w:val="el-GR"/>
        </w:rPr>
        <w:t xml:space="preserve">5α1. Παρέρχονται 48 ώρες χωρίς απάντηση από τον αναφερόμενο χρήστη. </w:t>
      </w:r>
    </w:p>
    <w:p w14:paraId="5DA826BA" w14:textId="77777777" w:rsid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Fonts w:asciiTheme="minorHAnsi" w:hAnsiTheme="minorHAnsi"/>
          <w:lang w:val="el-GR"/>
        </w:rPr>
        <w:t xml:space="preserve">5α2. Το </w:t>
      </w:r>
      <w:r w:rsidRPr="00F42391">
        <w:rPr>
          <w:rFonts w:asciiTheme="minorHAnsi" w:hAnsiTheme="minorHAnsi"/>
        </w:rPr>
        <w:t>ticket</w:t>
      </w:r>
      <w:r w:rsidRPr="00F42391">
        <w:rPr>
          <w:rFonts w:asciiTheme="minorHAnsi" w:hAnsiTheme="minorHAnsi"/>
          <w:lang w:val="el-GR"/>
        </w:rPr>
        <w:t xml:space="preserve"> κλιμακώνεται αυτόματα σε "Υψηλής Προτεραιότητας" και ο λογαριασμός τίθεται σε προσωρινή αναστολή. </w:t>
      </w:r>
    </w:p>
    <w:p w14:paraId="41E316AF" w14:textId="496FB60F" w:rsidR="00F42391" w:rsidRP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Fonts w:asciiTheme="minorHAnsi" w:hAnsiTheme="minorHAnsi"/>
          <w:lang w:val="el-GR"/>
        </w:rPr>
        <w:t xml:space="preserve">5α3. Αποστέλλεται τελική ειδοποίηση με νέα προθεσμία 24 ωρών, μετά την οποία ο </w:t>
      </w:r>
      <w:r w:rsidRPr="00F42391">
        <w:rPr>
          <w:rFonts w:asciiTheme="minorHAnsi" w:hAnsiTheme="minorHAnsi"/>
        </w:rPr>
        <w:t>Admin</w:t>
      </w:r>
      <w:r w:rsidRPr="00F42391">
        <w:rPr>
          <w:rFonts w:asciiTheme="minorHAnsi" w:hAnsiTheme="minorHAnsi"/>
          <w:lang w:val="el-GR"/>
        </w:rPr>
        <w:t xml:space="preserve"> οριστικοποιεί την απόφασή του βάσει των υπαρχόντων στοιχείων.</w:t>
      </w:r>
    </w:p>
    <w:p w14:paraId="3FEA1D67" w14:textId="71EDCA85" w:rsidR="00F42391" w:rsidRP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Style w:val="Strong"/>
          <w:rFonts w:asciiTheme="minorHAnsi" w:eastAsiaTheme="majorEastAsia" w:hAnsiTheme="minorHAnsi"/>
          <w:lang w:val="el-GR"/>
        </w:rPr>
        <w:t xml:space="preserve">Εναλλακτική Ροή Β </w:t>
      </w:r>
    </w:p>
    <w:p w14:paraId="11383061" w14:textId="77777777" w:rsid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Fonts w:asciiTheme="minorHAnsi" w:hAnsiTheme="minorHAnsi"/>
          <w:lang w:val="el-GR"/>
        </w:rPr>
        <w:t xml:space="preserve">6α1. Ο </w:t>
      </w:r>
      <w:r w:rsidRPr="00F42391">
        <w:rPr>
          <w:rFonts w:asciiTheme="minorHAnsi" w:hAnsiTheme="minorHAnsi"/>
        </w:rPr>
        <w:t>Admin</w:t>
      </w:r>
      <w:r w:rsidRPr="00F42391">
        <w:rPr>
          <w:rFonts w:asciiTheme="minorHAnsi" w:hAnsiTheme="minorHAnsi"/>
          <w:lang w:val="el-GR"/>
        </w:rPr>
        <w:t xml:space="preserve"> εξετάζει τα στοιχεία και κρίνει ότι δεν τεκμηριώνεται παράβαση. </w:t>
      </w:r>
    </w:p>
    <w:p w14:paraId="514BC597" w14:textId="77777777" w:rsid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Fonts w:asciiTheme="minorHAnsi" w:hAnsiTheme="minorHAnsi"/>
          <w:lang w:val="el-GR"/>
        </w:rPr>
        <w:t xml:space="preserve">6α2. Το </w:t>
      </w:r>
      <w:r w:rsidRPr="00F42391">
        <w:rPr>
          <w:rFonts w:asciiTheme="minorHAnsi" w:hAnsiTheme="minorHAnsi"/>
        </w:rPr>
        <w:t>ticket</w:t>
      </w:r>
      <w:r w:rsidRPr="00F42391">
        <w:rPr>
          <w:rFonts w:asciiTheme="minorHAnsi" w:hAnsiTheme="minorHAnsi"/>
          <w:lang w:val="el-GR"/>
        </w:rPr>
        <w:t xml:space="preserve"> κλείνει ως "Αβάσιμο", ο αναφερόμενος δεν λαμβάνει καμία κύρωση και αμφότερα τα μέρη ειδοποιούνται γραπτώς. </w:t>
      </w:r>
    </w:p>
    <w:p w14:paraId="1376CC7E" w14:textId="33A4B8A1" w:rsidR="00F42391" w:rsidRP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Fonts w:asciiTheme="minorHAnsi" w:hAnsiTheme="minorHAnsi"/>
          <w:lang w:val="el-GR"/>
        </w:rPr>
        <w:t xml:space="preserve">6α3. Αν ο ίδιος χρήστης έχει υποβάλει τρεις αβάσιμες αναφορές συνολικά, το σύστημα τον </w:t>
      </w:r>
      <w:proofErr w:type="spellStart"/>
      <w:r w:rsidRPr="00F42391">
        <w:rPr>
          <w:rFonts w:asciiTheme="minorHAnsi" w:hAnsiTheme="minorHAnsi"/>
          <w:lang w:val="el-GR"/>
        </w:rPr>
        <w:t>σημαιοδοτεί</w:t>
      </w:r>
      <w:proofErr w:type="spellEnd"/>
      <w:r w:rsidRPr="00F42391">
        <w:rPr>
          <w:rFonts w:asciiTheme="minorHAnsi" w:hAnsiTheme="minorHAnsi"/>
          <w:lang w:val="el-GR"/>
        </w:rPr>
        <w:t xml:space="preserve"> αυτόματα για έλεγχο από τον </w:t>
      </w:r>
      <w:r w:rsidRPr="00F42391">
        <w:rPr>
          <w:rFonts w:asciiTheme="minorHAnsi" w:hAnsiTheme="minorHAnsi"/>
        </w:rPr>
        <w:t>Admin</w:t>
      </w:r>
      <w:r w:rsidRPr="00F42391">
        <w:rPr>
          <w:rFonts w:asciiTheme="minorHAnsi" w:hAnsiTheme="minorHAnsi"/>
          <w:lang w:val="el-GR"/>
        </w:rPr>
        <w:t>.</w:t>
      </w:r>
    </w:p>
    <w:p w14:paraId="43B85D43" w14:textId="77777777" w:rsidR="00F42391" w:rsidRPr="00F42391" w:rsidRDefault="00F42391" w:rsidP="00F42391">
      <w:pPr>
        <w:rPr>
          <w:b/>
          <w:bCs/>
          <w:lang w:val="el-GR"/>
        </w:rPr>
      </w:pPr>
      <w:r w:rsidRPr="00F42391">
        <w:rPr>
          <w:b/>
          <w:bCs/>
        </w:rPr>
        <w:t>UC</w:t>
      </w:r>
      <w:r w:rsidRPr="00F42391">
        <w:rPr>
          <w:b/>
          <w:bCs/>
          <w:lang w:val="el-GR"/>
        </w:rPr>
        <w:t>-13: Διαχείριση Χρηστών και Λογαριασμών</w:t>
      </w:r>
    </w:p>
    <w:p w14:paraId="12DEAC95" w14:textId="77777777" w:rsidR="00F42391" w:rsidRPr="00F42391" w:rsidRDefault="00F42391" w:rsidP="00F42391">
      <w:pPr>
        <w:rPr>
          <w:lang w:val="el-GR"/>
        </w:rPr>
      </w:pPr>
      <w:r w:rsidRPr="00F42391">
        <w:rPr>
          <w:b/>
          <w:bCs/>
          <w:lang w:val="el-GR"/>
        </w:rPr>
        <w:t>Κύρια Ροή:</w:t>
      </w:r>
    </w:p>
    <w:p w14:paraId="038F906C" w14:textId="77777777" w:rsidR="00F42391" w:rsidRPr="00F42391" w:rsidRDefault="00F42391" w:rsidP="00F42391">
      <w:pPr>
        <w:pStyle w:val="ListParagraph"/>
        <w:numPr>
          <w:ilvl w:val="0"/>
          <w:numId w:val="9"/>
        </w:numPr>
        <w:rPr>
          <w:lang w:val="el-GR"/>
        </w:rPr>
      </w:pPr>
      <w:r w:rsidRPr="00F42391">
        <w:rPr>
          <w:lang w:val="el-GR"/>
        </w:rPr>
        <w:t xml:space="preserve">Ο </w:t>
      </w:r>
      <w:r w:rsidRPr="00F42391">
        <w:t>Admin</w:t>
      </w:r>
      <w:r w:rsidRPr="00F42391">
        <w:rPr>
          <w:lang w:val="el-GR"/>
        </w:rPr>
        <w:t xml:space="preserve"> εισέρχεται στο </w:t>
      </w:r>
      <w:r w:rsidRPr="00F42391">
        <w:t>User</w:t>
      </w:r>
      <w:r w:rsidRPr="00F42391">
        <w:rPr>
          <w:lang w:val="el-GR"/>
        </w:rPr>
        <w:t xml:space="preserve"> </w:t>
      </w:r>
      <w:r w:rsidRPr="00F42391">
        <w:t>Management</w:t>
      </w:r>
      <w:r w:rsidRPr="00F42391">
        <w:rPr>
          <w:lang w:val="el-GR"/>
        </w:rPr>
        <w:t xml:space="preserve"> </w:t>
      </w:r>
      <w:r w:rsidRPr="00F42391">
        <w:t>panel</w:t>
      </w:r>
      <w:r w:rsidRPr="00F42391">
        <w:rPr>
          <w:lang w:val="el-GR"/>
        </w:rPr>
        <w:t xml:space="preserve"> και φιλτράρει χρήστες βάσει κριτηρίων: ομάδα αίματος, κατάσταση λογαριασμού, τελευταία δραστηριότητα, εκκρεμείς επαληθεύσεις εγγράφων.</w:t>
      </w:r>
    </w:p>
    <w:p w14:paraId="35A42CDE" w14:textId="77777777" w:rsidR="00F42391" w:rsidRPr="00F42391" w:rsidRDefault="00F42391" w:rsidP="00F42391">
      <w:pPr>
        <w:pStyle w:val="ListParagraph"/>
        <w:numPr>
          <w:ilvl w:val="0"/>
          <w:numId w:val="9"/>
        </w:numPr>
        <w:rPr>
          <w:lang w:val="el-GR"/>
        </w:rPr>
      </w:pPr>
      <w:r w:rsidRPr="00F42391">
        <w:rPr>
          <w:lang w:val="el-GR"/>
        </w:rPr>
        <w:t>Εντοπίζει τον χρήστη μέσω αναζήτησης (</w:t>
      </w:r>
      <w:r w:rsidRPr="00F42391">
        <w:t>email</w:t>
      </w:r>
      <w:r w:rsidRPr="00F42391">
        <w:rPr>
          <w:lang w:val="el-GR"/>
        </w:rPr>
        <w:t xml:space="preserve">, ονοματεπώνυμο ή </w:t>
      </w:r>
      <w:r w:rsidRPr="00F42391">
        <w:t>ID</w:t>
      </w:r>
      <w:r w:rsidRPr="00F42391">
        <w:rPr>
          <w:lang w:val="el-GR"/>
        </w:rPr>
        <w:t>) και ανοίγει το πλήρες προφίλ του.</w:t>
      </w:r>
    </w:p>
    <w:p w14:paraId="765A0BE0" w14:textId="77777777" w:rsidR="00F42391" w:rsidRPr="00F42391" w:rsidRDefault="00F42391" w:rsidP="00F42391">
      <w:pPr>
        <w:pStyle w:val="ListParagraph"/>
        <w:numPr>
          <w:ilvl w:val="0"/>
          <w:numId w:val="9"/>
        </w:numPr>
        <w:rPr>
          <w:lang w:val="el-GR"/>
        </w:rPr>
      </w:pPr>
      <w:r w:rsidRPr="00F42391">
        <w:rPr>
          <w:lang w:val="el-GR"/>
        </w:rPr>
        <w:t>Εξετάζει το ιστορικό του χρήστη: αριθμό αιμοδοσιών, ακυρωμένα ραντεβού, ανεβασμένα έγγραφα, παλαιότερες αναφορές εις βάρος του.</w:t>
      </w:r>
    </w:p>
    <w:p w14:paraId="7786784C" w14:textId="77777777" w:rsidR="00F42391" w:rsidRPr="00F42391" w:rsidRDefault="00F42391" w:rsidP="00F42391">
      <w:pPr>
        <w:pStyle w:val="ListParagraph"/>
        <w:numPr>
          <w:ilvl w:val="0"/>
          <w:numId w:val="9"/>
        </w:numPr>
        <w:rPr>
          <w:lang w:val="el-GR"/>
        </w:rPr>
      </w:pPr>
      <w:r w:rsidRPr="00F42391">
        <w:rPr>
          <w:lang w:val="el-GR"/>
        </w:rPr>
        <w:t>Επαληθεύει τα ανεβασμένα ιατρικά έγγραφα ως προς ορθότητα τύπου, ημερομηνία έκδοσης και πληρότητα περιεχομένου.</w:t>
      </w:r>
    </w:p>
    <w:p w14:paraId="7CC1F969" w14:textId="77777777" w:rsidR="00F42391" w:rsidRPr="00F42391" w:rsidRDefault="00F42391" w:rsidP="00F42391">
      <w:pPr>
        <w:pStyle w:val="ListParagraph"/>
        <w:numPr>
          <w:ilvl w:val="0"/>
          <w:numId w:val="9"/>
        </w:numPr>
        <w:rPr>
          <w:lang w:val="el-GR"/>
        </w:rPr>
      </w:pPr>
      <w:r w:rsidRPr="00F42391">
        <w:rPr>
          <w:lang w:val="el-GR"/>
        </w:rPr>
        <w:t xml:space="preserve">Εφόσον απαιτείται παρέμβαση, ο </w:t>
      </w:r>
      <w:r w:rsidRPr="00F42391">
        <w:t>Admin</w:t>
      </w:r>
      <w:r w:rsidRPr="00F42391">
        <w:rPr>
          <w:lang w:val="el-GR"/>
        </w:rPr>
        <w:t xml:space="preserve"> αλλάζει την κατάσταση λογαριασμού επιλέγοντας: Ενεργός / </w:t>
      </w:r>
      <w:proofErr w:type="spellStart"/>
      <w:r w:rsidRPr="00F42391">
        <w:rPr>
          <w:lang w:val="el-GR"/>
        </w:rPr>
        <w:t>Ανασταλμένος</w:t>
      </w:r>
      <w:proofErr w:type="spellEnd"/>
      <w:r w:rsidRPr="00F42391">
        <w:rPr>
          <w:lang w:val="el-GR"/>
        </w:rPr>
        <w:t xml:space="preserve"> / Υπό Επαλήθευση / Ανενεργός.</w:t>
      </w:r>
    </w:p>
    <w:p w14:paraId="388A3073" w14:textId="77777777" w:rsidR="00F42391" w:rsidRPr="00F42391" w:rsidRDefault="00F42391" w:rsidP="00F42391">
      <w:pPr>
        <w:pStyle w:val="ListParagraph"/>
        <w:numPr>
          <w:ilvl w:val="0"/>
          <w:numId w:val="9"/>
        </w:numPr>
        <w:rPr>
          <w:lang w:val="el-GR"/>
        </w:rPr>
      </w:pPr>
      <w:r w:rsidRPr="00F42391">
        <w:rPr>
          <w:lang w:val="el-GR"/>
        </w:rPr>
        <w:t xml:space="preserve">Ο </w:t>
      </w:r>
      <w:r w:rsidRPr="00F42391">
        <w:t>Admin</w:t>
      </w:r>
      <w:r w:rsidRPr="00F42391">
        <w:rPr>
          <w:lang w:val="el-GR"/>
        </w:rPr>
        <w:t xml:space="preserve"> τροποποιεί αν χρειαστεί τα δικαιώματα χρήστη, π.χ. αφαιρεί τη δυνατότητα ανταπόκρισης σε επείγουσες εκκλήσεις έως ολοκλήρωση επαλήθευσης.</w:t>
      </w:r>
    </w:p>
    <w:p w14:paraId="287176A2" w14:textId="77777777" w:rsidR="00F42391" w:rsidRPr="00F42391" w:rsidRDefault="00F42391" w:rsidP="00F42391">
      <w:pPr>
        <w:pStyle w:val="ListParagraph"/>
        <w:numPr>
          <w:ilvl w:val="0"/>
          <w:numId w:val="9"/>
        </w:numPr>
        <w:rPr>
          <w:lang w:val="el-GR"/>
        </w:rPr>
      </w:pPr>
      <w:r w:rsidRPr="00F42391">
        <w:rPr>
          <w:lang w:val="el-GR"/>
        </w:rPr>
        <w:t xml:space="preserve">Για χρήστες ανενεργούς πάνω από 12 μήνες, ο </w:t>
      </w:r>
      <w:r w:rsidRPr="00F42391">
        <w:t>Admin</w:t>
      </w:r>
      <w:r w:rsidRPr="00F42391">
        <w:rPr>
          <w:lang w:val="el-GR"/>
        </w:rPr>
        <w:t xml:space="preserve"> εκκινεί αυτόματη αποστολή </w:t>
      </w:r>
      <w:r w:rsidRPr="00F42391">
        <w:t>email</w:t>
      </w:r>
      <w:r w:rsidRPr="00F42391">
        <w:rPr>
          <w:lang w:val="el-GR"/>
        </w:rPr>
        <w:t xml:space="preserve"> </w:t>
      </w:r>
      <w:proofErr w:type="spellStart"/>
      <w:r w:rsidRPr="00F42391">
        <w:rPr>
          <w:lang w:val="el-GR"/>
        </w:rPr>
        <w:t>επανενεργοποίησης</w:t>
      </w:r>
      <w:proofErr w:type="spellEnd"/>
      <w:r w:rsidRPr="00F42391">
        <w:rPr>
          <w:lang w:val="el-GR"/>
        </w:rPr>
        <w:t xml:space="preserve"> με προθεσμία απάντησης 30 ημερών.</w:t>
      </w:r>
    </w:p>
    <w:p w14:paraId="23E0E9F0" w14:textId="77777777" w:rsidR="00F42391" w:rsidRPr="00F42391" w:rsidRDefault="00F42391" w:rsidP="00F42391">
      <w:pPr>
        <w:pStyle w:val="ListParagraph"/>
        <w:numPr>
          <w:ilvl w:val="0"/>
          <w:numId w:val="9"/>
        </w:numPr>
        <w:rPr>
          <w:lang w:val="el-GR"/>
        </w:rPr>
      </w:pPr>
      <w:r w:rsidRPr="00F42391">
        <w:rPr>
          <w:lang w:val="el-GR"/>
        </w:rPr>
        <w:t xml:space="preserve">Κάθε αλλαγή καταγράφεται αυτόματα σε </w:t>
      </w:r>
      <w:r w:rsidRPr="00F42391">
        <w:t>audit</w:t>
      </w:r>
      <w:r w:rsidRPr="00F42391">
        <w:rPr>
          <w:lang w:val="el-GR"/>
        </w:rPr>
        <w:t xml:space="preserve"> </w:t>
      </w:r>
      <w:r w:rsidRPr="00F42391">
        <w:t>log</w:t>
      </w:r>
      <w:r w:rsidRPr="00F42391">
        <w:rPr>
          <w:lang w:val="el-GR"/>
        </w:rPr>
        <w:t xml:space="preserve"> με </w:t>
      </w:r>
      <w:r w:rsidRPr="00F42391">
        <w:t>timestamp</w:t>
      </w:r>
      <w:r w:rsidRPr="00F42391">
        <w:rPr>
          <w:lang w:val="el-GR"/>
        </w:rPr>
        <w:t xml:space="preserve">, είδος αλλαγής και </w:t>
      </w:r>
      <w:r w:rsidRPr="00F42391">
        <w:t>ID</w:t>
      </w:r>
      <w:r w:rsidRPr="00F42391">
        <w:rPr>
          <w:lang w:val="el-GR"/>
        </w:rPr>
        <w:t xml:space="preserve"> του </w:t>
      </w:r>
      <w:r w:rsidRPr="00F42391">
        <w:t>Admin</w:t>
      </w:r>
      <w:r w:rsidRPr="00F42391">
        <w:rPr>
          <w:lang w:val="el-GR"/>
        </w:rPr>
        <w:t xml:space="preserve"> που την εκτέλεσε.</w:t>
      </w:r>
    </w:p>
    <w:p w14:paraId="067B61CD" w14:textId="77777777" w:rsidR="00F42391" w:rsidRPr="00F42391" w:rsidRDefault="00F42391" w:rsidP="00F42391">
      <w:pPr>
        <w:pStyle w:val="ListParagraph"/>
        <w:numPr>
          <w:ilvl w:val="0"/>
          <w:numId w:val="9"/>
        </w:numPr>
        <w:rPr>
          <w:lang w:val="el-GR"/>
        </w:rPr>
      </w:pPr>
      <w:r w:rsidRPr="00F42391">
        <w:rPr>
          <w:lang w:val="el-GR"/>
        </w:rPr>
        <w:lastRenderedPageBreak/>
        <w:t>Ο χρήστης λαμβάνει ειδοποίηση (</w:t>
      </w:r>
      <w:r w:rsidRPr="00F42391">
        <w:t>push</w:t>
      </w:r>
      <w:r w:rsidRPr="00F42391">
        <w:rPr>
          <w:lang w:val="el-GR"/>
        </w:rPr>
        <w:t xml:space="preserve"> ή </w:t>
      </w:r>
      <w:r w:rsidRPr="00F42391">
        <w:t>email</w:t>
      </w:r>
      <w:r w:rsidRPr="00F42391">
        <w:rPr>
          <w:lang w:val="el-GR"/>
        </w:rPr>
        <w:t xml:space="preserve"> ανάλογα με τις προτιμήσεις του) για κάθε αλλαγή που αφορά τον λογαριασμό του.</w:t>
      </w:r>
    </w:p>
    <w:p w14:paraId="46639F22" w14:textId="77777777" w:rsidR="00F42391" w:rsidRPr="00F42391" w:rsidRDefault="00F42391" w:rsidP="00F42391">
      <w:pPr>
        <w:pStyle w:val="ListParagraph"/>
        <w:numPr>
          <w:ilvl w:val="0"/>
          <w:numId w:val="9"/>
        </w:numPr>
        <w:rPr>
          <w:lang w:val="el-GR"/>
        </w:rPr>
      </w:pPr>
      <w:r w:rsidRPr="00F42391">
        <w:rPr>
          <w:lang w:val="el-GR"/>
        </w:rPr>
        <w:t xml:space="preserve">Ο </w:t>
      </w:r>
      <w:r w:rsidRPr="00F42391">
        <w:t>Admin</w:t>
      </w:r>
      <w:r w:rsidRPr="00F42391">
        <w:rPr>
          <w:lang w:val="el-GR"/>
        </w:rPr>
        <w:t xml:space="preserve"> κλείνει την περίπτωση καταχωρώντας αιτιολόγηση στο εσωτερικό πεδίο σημειώσεων, η οποία δεν είναι ορατή στον χρήστη.</w:t>
      </w:r>
    </w:p>
    <w:p w14:paraId="1FDAB59D" w14:textId="4388B4C5" w:rsidR="00F42391" w:rsidRP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Style w:val="Strong"/>
          <w:rFonts w:asciiTheme="minorHAnsi" w:eastAsiaTheme="majorEastAsia" w:hAnsiTheme="minorHAnsi"/>
          <w:lang w:val="el-GR"/>
        </w:rPr>
        <w:t>Εναλλακτική Ροή Α</w:t>
      </w:r>
    </w:p>
    <w:p w14:paraId="0F82D425" w14:textId="77777777" w:rsid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Fonts w:asciiTheme="minorHAnsi" w:hAnsiTheme="minorHAnsi"/>
          <w:lang w:val="el-GR"/>
        </w:rPr>
        <w:t xml:space="preserve">4α1. Ο </w:t>
      </w:r>
      <w:r w:rsidRPr="00F42391">
        <w:rPr>
          <w:rFonts w:asciiTheme="minorHAnsi" w:hAnsiTheme="minorHAnsi"/>
        </w:rPr>
        <w:t>Admin</w:t>
      </w:r>
      <w:r w:rsidRPr="00F42391">
        <w:rPr>
          <w:rFonts w:asciiTheme="minorHAnsi" w:hAnsiTheme="minorHAnsi"/>
          <w:lang w:val="el-GR"/>
        </w:rPr>
        <w:t xml:space="preserve"> εντοπίζει ότι το έγγραφο είναι ελλιπές, ληγμένο ή λανθασμένου τύπου.</w:t>
      </w:r>
    </w:p>
    <w:p w14:paraId="0438AE6C" w14:textId="3745E584" w:rsid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Fonts w:asciiTheme="minorHAnsi" w:hAnsiTheme="minorHAnsi"/>
          <w:lang w:val="el-GR"/>
        </w:rPr>
        <w:t xml:space="preserve">4α2. Αποστέλλει στον χρήστη αίτημα </w:t>
      </w:r>
      <w:proofErr w:type="spellStart"/>
      <w:r w:rsidRPr="00F42391">
        <w:rPr>
          <w:rFonts w:asciiTheme="minorHAnsi" w:hAnsiTheme="minorHAnsi"/>
          <w:lang w:val="el-GR"/>
        </w:rPr>
        <w:t>επανυποβολής</w:t>
      </w:r>
      <w:proofErr w:type="spellEnd"/>
      <w:r w:rsidRPr="00F42391">
        <w:rPr>
          <w:rFonts w:asciiTheme="minorHAnsi" w:hAnsiTheme="minorHAnsi"/>
          <w:lang w:val="el-GR"/>
        </w:rPr>
        <w:t xml:space="preserve"> με συγκεκριμένες οδηγίες για το τι πρέπει να διορθωθεί. </w:t>
      </w:r>
    </w:p>
    <w:p w14:paraId="2476154A" w14:textId="6E8BCCB2" w:rsidR="00F42391" w:rsidRP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Fonts w:asciiTheme="minorHAnsi" w:hAnsiTheme="minorHAnsi"/>
          <w:lang w:val="el-GR"/>
        </w:rPr>
        <w:t xml:space="preserve">4α3. Έως την επιτυχή </w:t>
      </w:r>
      <w:proofErr w:type="spellStart"/>
      <w:r w:rsidRPr="00F42391">
        <w:rPr>
          <w:rFonts w:asciiTheme="minorHAnsi" w:hAnsiTheme="minorHAnsi"/>
          <w:lang w:val="el-GR"/>
        </w:rPr>
        <w:t>επανυποβολή</w:t>
      </w:r>
      <w:proofErr w:type="spellEnd"/>
      <w:r w:rsidRPr="00F42391">
        <w:rPr>
          <w:rFonts w:asciiTheme="minorHAnsi" w:hAnsiTheme="minorHAnsi"/>
          <w:lang w:val="el-GR"/>
        </w:rPr>
        <w:t>, ο λογαριασμός τίθεται αυτόματα σε "Υπό Επαλήθευση" και αφαιρείται η δυνατότητα ανταπόκρισης σε επείγουσες εκκλήσεις.</w:t>
      </w:r>
    </w:p>
    <w:p w14:paraId="611B75C6" w14:textId="7A8E6369" w:rsidR="00F42391" w:rsidRP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Style w:val="Strong"/>
          <w:rFonts w:asciiTheme="minorHAnsi" w:eastAsiaTheme="majorEastAsia" w:hAnsiTheme="minorHAnsi"/>
          <w:lang w:val="el-GR"/>
        </w:rPr>
        <w:t>Εναλλακτική Ροή Β</w:t>
      </w:r>
    </w:p>
    <w:p w14:paraId="4095E367" w14:textId="77777777" w:rsid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Fonts w:asciiTheme="minorHAnsi" w:hAnsiTheme="minorHAnsi"/>
          <w:lang w:val="el-GR"/>
        </w:rPr>
        <w:t xml:space="preserve">7α1. Παρέρχονται 30 ημέρες χωρίς απόκριση στο </w:t>
      </w:r>
      <w:r w:rsidRPr="00F42391">
        <w:rPr>
          <w:rFonts w:asciiTheme="minorHAnsi" w:hAnsiTheme="minorHAnsi"/>
        </w:rPr>
        <w:t>email</w:t>
      </w:r>
      <w:r w:rsidRPr="00F42391">
        <w:rPr>
          <w:rFonts w:asciiTheme="minorHAnsi" w:hAnsiTheme="minorHAnsi"/>
          <w:lang w:val="el-GR"/>
        </w:rPr>
        <w:t xml:space="preserve"> </w:t>
      </w:r>
      <w:proofErr w:type="spellStart"/>
      <w:r w:rsidRPr="00F42391">
        <w:rPr>
          <w:rFonts w:asciiTheme="minorHAnsi" w:hAnsiTheme="minorHAnsi"/>
          <w:lang w:val="el-GR"/>
        </w:rPr>
        <w:t>επανενεργοποίησης</w:t>
      </w:r>
      <w:proofErr w:type="spellEnd"/>
      <w:r w:rsidRPr="00F42391">
        <w:rPr>
          <w:rFonts w:asciiTheme="minorHAnsi" w:hAnsiTheme="minorHAnsi"/>
          <w:lang w:val="el-GR"/>
        </w:rPr>
        <w:t xml:space="preserve">. </w:t>
      </w:r>
    </w:p>
    <w:p w14:paraId="61098633" w14:textId="77777777" w:rsid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Fonts w:asciiTheme="minorHAnsi" w:hAnsiTheme="minorHAnsi"/>
          <w:lang w:val="el-GR"/>
        </w:rPr>
        <w:t>7α2. Ο λογαριασμός αρχειοθετείται αυτόματα (</w:t>
      </w:r>
      <w:r w:rsidRPr="00F42391">
        <w:rPr>
          <w:rFonts w:asciiTheme="minorHAnsi" w:hAnsiTheme="minorHAnsi"/>
        </w:rPr>
        <w:t>soft</w:t>
      </w:r>
      <w:r w:rsidRPr="00F42391">
        <w:rPr>
          <w:rFonts w:asciiTheme="minorHAnsi" w:hAnsiTheme="minorHAnsi"/>
          <w:lang w:val="el-GR"/>
        </w:rPr>
        <w:t xml:space="preserve"> </w:t>
      </w:r>
      <w:r w:rsidRPr="00F42391">
        <w:rPr>
          <w:rFonts w:asciiTheme="minorHAnsi" w:hAnsiTheme="minorHAnsi"/>
        </w:rPr>
        <w:t>delete</w:t>
      </w:r>
      <w:r w:rsidRPr="00F42391">
        <w:rPr>
          <w:rFonts w:asciiTheme="minorHAnsi" w:hAnsiTheme="minorHAnsi"/>
          <w:lang w:val="el-GR"/>
        </w:rPr>
        <w:t xml:space="preserve">) με πλήρη διατήρηση δεδομένων για 6 μήνες σύμφωνα με </w:t>
      </w:r>
      <w:r w:rsidRPr="00F42391">
        <w:rPr>
          <w:rFonts w:asciiTheme="minorHAnsi" w:hAnsiTheme="minorHAnsi"/>
        </w:rPr>
        <w:t>GDPR</w:t>
      </w:r>
      <w:r w:rsidRPr="00F42391">
        <w:rPr>
          <w:rFonts w:asciiTheme="minorHAnsi" w:hAnsiTheme="minorHAnsi"/>
          <w:lang w:val="el-GR"/>
        </w:rPr>
        <w:t>.</w:t>
      </w:r>
    </w:p>
    <w:p w14:paraId="7582081D" w14:textId="5141B6AA" w:rsidR="00F42391" w:rsidRPr="00F42391" w:rsidRDefault="00F42391" w:rsidP="00F42391">
      <w:pPr>
        <w:pStyle w:val="font-claude-response-body"/>
        <w:ind w:left="360"/>
        <w:rPr>
          <w:rFonts w:asciiTheme="minorHAnsi" w:hAnsiTheme="minorHAnsi"/>
          <w:lang w:val="el-GR"/>
        </w:rPr>
      </w:pPr>
      <w:r w:rsidRPr="00F42391">
        <w:rPr>
          <w:rFonts w:asciiTheme="minorHAnsi" w:hAnsiTheme="minorHAnsi"/>
          <w:lang w:val="el-GR"/>
        </w:rPr>
        <w:t xml:space="preserve"> 7α3. Μετά την πάροδο των 6 μηνών, εφόσον δεν υπάρξει αίτημα αποκατάστασης, τα δεδομένα διαγράφονται οριστικά και ο χρήστης λαμβάνει τελική ειδοποίηση πριν την οριστική διαγραφή.</w:t>
      </w:r>
    </w:p>
    <w:p w14:paraId="41D81C46" w14:textId="06341327" w:rsidR="00760568" w:rsidRPr="00F42391" w:rsidRDefault="00760568">
      <w:pPr>
        <w:rPr>
          <w:lang w:val="el-GR"/>
        </w:rPr>
      </w:pPr>
    </w:p>
    <w:sectPr w:rsidR="00760568" w:rsidRPr="00F423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02A4"/>
    <w:multiLevelType w:val="hybridMultilevel"/>
    <w:tmpl w:val="F4C831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6D72EE"/>
    <w:multiLevelType w:val="multilevel"/>
    <w:tmpl w:val="BC20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F0348"/>
    <w:multiLevelType w:val="multilevel"/>
    <w:tmpl w:val="124C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7258D"/>
    <w:multiLevelType w:val="multilevel"/>
    <w:tmpl w:val="200CB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1D6ADF"/>
    <w:multiLevelType w:val="multilevel"/>
    <w:tmpl w:val="7D8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80F50"/>
    <w:multiLevelType w:val="multilevel"/>
    <w:tmpl w:val="200CB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E41EF0"/>
    <w:multiLevelType w:val="multilevel"/>
    <w:tmpl w:val="40F2E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396424"/>
    <w:multiLevelType w:val="multilevel"/>
    <w:tmpl w:val="234A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25598E"/>
    <w:multiLevelType w:val="hybridMultilevel"/>
    <w:tmpl w:val="E02C87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30797335">
    <w:abstractNumId w:val="7"/>
  </w:num>
  <w:num w:numId="2" w16cid:durableId="873496299">
    <w:abstractNumId w:val="4"/>
  </w:num>
  <w:num w:numId="3" w16cid:durableId="1539782954">
    <w:abstractNumId w:val="6"/>
  </w:num>
  <w:num w:numId="4" w16cid:durableId="892154771">
    <w:abstractNumId w:val="2"/>
  </w:num>
  <w:num w:numId="5" w16cid:durableId="201862563">
    <w:abstractNumId w:val="5"/>
  </w:num>
  <w:num w:numId="6" w16cid:durableId="1909144712">
    <w:abstractNumId w:val="1"/>
  </w:num>
  <w:num w:numId="7" w16cid:durableId="1520969978">
    <w:abstractNumId w:val="3"/>
  </w:num>
  <w:num w:numId="8" w16cid:durableId="1496874731">
    <w:abstractNumId w:val="8"/>
  </w:num>
  <w:num w:numId="9" w16cid:durableId="365758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85"/>
    <w:rsid w:val="00121D47"/>
    <w:rsid w:val="004673BE"/>
    <w:rsid w:val="0075453F"/>
    <w:rsid w:val="00760568"/>
    <w:rsid w:val="00761705"/>
    <w:rsid w:val="007C0285"/>
    <w:rsid w:val="00CD6012"/>
    <w:rsid w:val="00CE7DA2"/>
    <w:rsid w:val="00D65EE5"/>
    <w:rsid w:val="00D6656B"/>
    <w:rsid w:val="00F4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355F1"/>
  <w15:chartTrackingRefBased/>
  <w15:docId w15:val="{4DD333C4-BCA7-4C67-8C04-F377A9ED3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285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42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423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ΤΣΑΜΗΣ ΓΕΩΡΓΙΟΣ</dc:creator>
  <cp:keywords/>
  <dc:description/>
  <cp:lastModifiedBy>ΤΣΑΜΗΣ ΓΕΩΡΓΙΟΣ</cp:lastModifiedBy>
  <cp:revision>1</cp:revision>
  <dcterms:created xsi:type="dcterms:W3CDTF">2026-03-15T15:17:00Z</dcterms:created>
  <dcterms:modified xsi:type="dcterms:W3CDTF">2026-03-15T15:54:00Z</dcterms:modified>
</cp:coreProperties>
</file>