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78" w:rsidRPr="00D73078" w:rsidRDefault="00BB0CFB" w:rsidP="00D73078">
      <w:pPr>
        <w:pStyle w:val="Titel"/>
        <w:jc w:val="left"/>
      </w:pPr>
      <w:r>
        <w:t xml:space="preserve">Part 1 </w:t>
      </w:r>
      <w:r w:rsidR="00D73078">
        <w:t>– Formal Game Proposal</w:t>
      </w:r>
    </w:p>
    <w:p w:rsidR="002D0A71" w:rsidRPr="00843FBD" w:rsidRDefault="002D0A71" w:rsidP="00843FBD">
      <w:pPr>
        <w:pStyle w:val="berschrift1"/>
      </w:pPr>
      <w:bookmarkStart w:id="0" w:name="Intro"/>
      <w:bookmarkEnd w:id="0"/>
      <w:r w:rsidRPr="00843FBD">
        <w:t xml:space="preserve">Intro </w:t>
      </w:r>
    </w:p>
    <w:p w:rsidR="005750BE" w:rsidRPr="002D0A71" w:rsidRDefault="005750BE" w:rsidP="005750BE">
      <w:pPr>
        <w:rPr>
          <w:lang w:eastAsia="de-CH"/>
        </w:rPr>
      </w:pPr>
      <w:bookmarkStart w:id="1" w:name="Overview"/>
      <w:bookmarkEnd w:id="1"/>
      <w:r w:rsidRPr="002D0A71">
        <w:rPr>
          <w:lang w:eastAsia="de-CH"/>
        </w:rPr>
        <w:t>For reasons still being researched, volcano</w:t>
      </w:r>
      <w:r>
        <w:rPr>
          <w:lang w:eastAsia="de-CH"/>
        </w:rPr>
        <w:t>e</w:t>
      </w:r>
      <w:r w:rsidRPr="002D0A71">
        <w:rPr>
          <w:lang w:eastAsia="de-CH"/>
        </w:rPr>
        <w:t xml:space="preserve">s started to appear all over </w:t>
      </w:r>
      <w:smartTag w:uri="urn:schemas-microsoft-com:office:smarttags" w:element="place">
        <w:r w:rsidRPr="002D0A71">
          <w:rPr>
            <w:lang w:eastAsia="de-CH"/>
          </w:rPr>
          <w:t>Antarctica</w:t>
        </w:r>
      </w:smartTag>
      <w:r w:rsidRPr="002D0A71">
        <w:rPr>
          <w:lang w:eastAsia="de-CH"/>
        </w:rPr>
        <w:t xml:space="preserve">, flushing resources of unprecedented value onto the earth's surface. Although the resources legally belong to the state of </w:t>
      </w:r>
      <w:smartTag w:uri="urn:schemas-microsoft-com:office:smarttags" w:element="place">
        <w:r w:rsidRPr="002D0A71">
          <w:rPr>
            <w:lang w:eastAsia="de-CH"/>
          </w:rPr>
          <w:t>Antarctica</w:t>
        </w:r>
      </w:smartTag>
      <w:r w:rsidRPr="002D0A71">
        <w:rPr>
          <w:lang w:eastAsia="de-CH"/>
        </w:rPr>
        <w:t xml:space="preserve">, the immense value of said resources led other fractions to claim ownership. Day after day, new gatherers arrived, trying to capture as much as they could. As the situation got out of control, the world union decided to legally distribute the resources all over the planet. </w:t>
      </w:r>
      <w:r>
        <w:rPr>
          <w:lang w:eastAsia="de-CH"/>
        </w:rPr>
        <w:t>In a time of great decadence it was decided that shares shall be dispensed based on the outcomes of deadly robot-matches inside the volcanoes.</w:t>
      </w:r>
      <w:r w:rsidRPr="002D0A71">
        <w:rPr>
          <w:lang w:eastAsia="de-CH"/>
        </w:rPr>
        <w:t xml:space="preserve"> Since then, engineers all over the world have constantly been working on improving their robots in order to be able to explore and to claim the deadly depths of </w:t>
      </w:r>
      <w:smartTag w:uri="urn:schemas-microsoft-com:office:smarttags" w:element="place">
        <w:r w:rsidRPr="002D0A71">
          <w:rPr>
            <w:lang w:eastAsia="de-CH"/>
          </w:rPr>
          <w:t>Antarctica</w:t>
        </w:r>
      </w:smartTag>
      <w:r w:rsidRPr="002D0A71">
        <w:rPr>
          <w:lang w:eastAsia="de-CH"/>
        </w:rPr>
        <w:t>'s volcano</w:t>
      </w:r>
      <w:r>
        <w:rPr>
          <w:lang w:eastAsia="de-CH"/>
        </w:rPr>
        <w:t>e</w:t>
      </w:r>
      <w:r w:rsidRPr="002D0A71">
        <w:rPr>
          <w:lang w:eastAsia="de-CH"/>
        </w:rPr>
        <w:t xml:space="preserve">s. </w:t>
      </w:r>
    </w:p>
    <w:p w:rsidR="00DD14D0" w:rsidRPr="002D0A71" w:rsidRDefault="00DD14D0" w:rsidP="00DD14D0">
      <w:pPr>
        <w:pStyle w:val="berschrift1"/>
        <w:rPr>
          <w:rFonts w:eastAsia="Times New Roman"/>
          <w:kern w:val="36"/>
        </w:rPr>
      </w:pPr>
      <w:r>
        <w:rPr>
          <w:rFonts w:eastAsia="Times New Roman"/>
          <w:kern w:val="36"/>
        </w:rPr>
        <w:t>Informal</w:t>
      </w:r>
      <w:r w:rsidRPr="002D0A71">
        <w:rPr>
          <w:rFonts w:eastAsia="Times New Roman"/>
          <w:kern w:val="36"/>
        </w:rPr>
        <w:t xml:space="preserve"> Description </w:t>
      </w:r>
    </w:p>
    <w:p w:rsidR="002D0A71" w:rsidRPr="00C3660A" w:rsidRDefault="002D0A71" w:rsidP="00C3660A">
      <w:pPr>
        <w:pStyle w:val="berschrift2"/>
      </w:pPr>
      <w:r w:rsidRPr="00C3660A">
        <w:t xml:space="preserve">Overview </w:t>
      </w:r>
    </w:p>
    <w:p w:rsidR="00F027C2" w:rsidRPr="002D0A71" w:rsidRDefault="00F027C2" w:rsidP="00F027C2">
      <w:pPr>
        <w:rPr>
          <w:lang w:eastAsia="de-CH"/>
        </w:rPr>
      </w:pPr>
      <w:bookmarkStart w:id="2" w:name="Game_elements"/>
      <w:bookmarkEnd w:id="2"/>
      <w:r w:rsidRPr="002D0A71">
        <w:rPr>
          <w:lang w:eastAsia="de-CH"/>
        </w:rPr>
        <w:t>The game features 2-4 players competing agai</w:t>
      </w:r>
      <w:r>
        <w:rPr>
          <w:lang w:eastAsia="de-CH"/>
        </w:rPr>
        <w:t xml:space="preserve">nst each other (mainly in death </w:t>
      </w:r>
      <w:r w:rsidRPr="002D0A71">
        <w:rPr>
          <w:lang w:eastAsia="de-CH"/>
        </w:rPr>
        <w:t xml:space="preserve">match, but other modes such as control point or capture-the-flag are </w:t>
      </w:r>
      <w:r>
        <w:rPr>
          <w:lang w:eastAsia="de-CH"/>
        </w:rPr>
        <w:t xml:space="preserve">also conceivable) on one screen, </w:t>
      </w:r>
      <w:r w:rsidRPr="002D0A71">
        <w:rPr>
          <w:lang w:eastAsia="de-CH"/>
        </w:rPr>
        <w:t xml:space="preserve">viewed from a fixed angle (no scrolling, but automatic zoom has to be tested). The screen wraps around: if a player leaves to the right he will enter from the left and vice versa. </w:t>
      </w:r>
    </w:p>
    <w:p w:rsidR="00F027C2" w:rsidRPr="002D0A71" w:rsidRDefault="00F027C2" w:rsidP="00F027C2">
      <w:pPr>
        <w:rPr>
          <w:lang w:eastAsia="de-CH"/>
        </w:rPr>
      </w:pPr>
      <w:r w:rsidRPr="002D0A71">
        <w:rPr>
          <w:lang w:eastAsia="de-CH"/>
        </w:rPr>
        <w:t xml:space="preserve">The competition takes place around a </w:t>
      </w:r>
      <w:r>
        <w:rPr>
          <w:lang w:eastAsia="de-CH"/>
        </w:rPr>
        <w:t xml:space="preserve">lake </w:t>
      </w:r>
      <w:r w:rsidRPr="002D0A71">
        <w:rPr>
          <w:lang w:eastAsia="de-CH"/>
        </w:rPr>
        <w:t xml:space="preserve">of lava. Large pillars stick out of </w:t>
      </w:r>
      <w:r>
        <w:rPr>
          <w:lang w:eastAsia="de-CH"/>
        </w:rPr>
        <w:t xml:space="preserve">the </w:t>
      </w:r>
      <w:r w:rsidRPr="002D0A71">
        <w:rPr>
          <w:lang w:eastAsia="de-CH"/>
        </w:rPr>
        <w:t>lava into the sky. Between the pillar</w:t>
      </w:r>
      <w:r>
        <w:rPr>
          <w:lang w:eastAsia="de-CH"/>
        </w:rPr>
        <w:t>s, there are</w:t>
      </w:r>
      <w:r w:rsidRPr="002D0A71">
        <w:rPr>
          <w:lang w:eastAsia="de-CH"/>
        </w:rPr>
        <w:t xml:space="preserve"> islands </w:t>
      </w:r>
      <w:r>
        <w:rPr>
          <w:lang w:eastAsia="de-CH"/>
        </w:rPr>
        <w:t xml:space="preserve">hovering </w:t>
      </w:r>
      <w:r w:rsidRPr="002D0A71">
        <w:rPr>
          <w:lang w:eastAsia="de-CH"/>
        </w:rPr>
        <w:t xml:space="preserve">on different heights. The players can stand on these islands, change the paths of the islands and go from one island to another. Islands can collide with each other and pillars, which can result in islands and/or pillars falling down and taking other objects with them. When a player stands </w:t>
      </w:r>
      <w:r>
        <w:rPr>
          <w:lang w:eastAsia="de-CH"/>
        </w:rPr>
        <w:t>on an island, it will slowly lo</w:t>
      </w:r>
      <w:r w:rsidRPr="002D0A71">
        <w:rPr>
          <w:lang w:eastAsia="de-CH"/>
        </w:rPr>
        <w:t xml:space="preserve">se height because of the added weight. If a player leaves the island before it eventually sinks into the lava, it hovers back to its original position. Sunken islands can be replaced by new ones using a ray of cold water. </w:t>
      </w:r>
    </w:p>
    <w:p w:rsidR="002D0A71" w:rsidRPr="00C3660A" w:rsidRDefault="002D0A71" w:rsidP="00C3660A">
      <w:pPr>
        <w:pStyle w:val="berschrift2"/>
      </w:pPr>
      <w:r w:rsidRPr="00C3660A">
        <w:t xml:space="preserve">Game elements </w:t>
      </w:r>
    </w:p>
    <w:p w:rsidR="002D0A71" w:rsidRPr="002D0A71" w:rsidRDefault="002D0A71" w:rsidP="002D0A71">
      <w:pPr>
        <w:pStyle w:val="berschrift3"/>
      </w:pPr>
      <w:bookmarkStart w:id="3" w:name="Environment"/>
      <w:bookmarkEnd w:id="3"/>
      <w:r w:rsidRPr="002D0A71">
        <w:t>Environment</w:t>
      </w:r>
    </w:p>
    <w:p w:rsidR="00F751EB" w:rsidRPr="002D0A71" w:rsidRDefault="00F751EB" w:rsidP="00F751EB">
      <w:pPr>
        <w:rPr>
          <w:lang w:eastAsia="de-CH"/>
        </w:rPr>
      </w:pPr>
      <w:bookmarkStart w:id="4" w:name="Player_characters"/>
      <w:bookmarkStart w:id="5" w:name="Pillars"/>
      <w:bookmarkEnd w:id="4"/>
      <w:bookmarkEnd w:id="5"/>
      <w:r w:rsidRPr="002D0A71">
        <w:rPr>
          <w:lang w:eastAsia="de-CH"/>
        </w:rPr>
        <w:t xml:space="preserve">The game environment consists of a rectangular field where all the action takes place. The borders wrap around, meaning that everything disappearing on one side </w:t>
      </w:r>
      <w:r>
        <w:rPr>
          <w:lang w:eastAsia="de-CH"/>
        </w:rPr>
        <w:t>re</w:t>
      </w:r>
      <w:r w:rsidRPr="002D0A71">
        <w:rPr>
          <w:lang w:eastAsia="de-CH"/>
        </w:rPr>
        <w:t>appears on the other side. This battle</w:t>
      </w:r>
      <w:r>
        <w:rPr>
          <w:lang w:eastAsia="de-CH"/>
        </w:rPr>
        <w:t xml:space="preserve"> </w:t>
      </w:r>
      <w:r w:rsidRPr="002D0A71">
        <w:rPr>
          <w:lang w:eastAsia="de-CH"/>
        </w:rPr>
        <w:t xml:space="preserve">ground basically consists of the following three different elements: </w:t>
      </w:r>
    </w:p>
    <w:p w:rsidR="00F751EB" w:rsidRPr="00C833B7" w:rsidRDefault="00F751EB" w:rsidP="00F751EB">
      <w:pPr>
        <w:pStyle w:val="Listenabsatz"/>
        <w:numPr>
          <w:ilvl w:val="0"/>
          <w:numId w:val="7"/>
        </w:numPr>
        <w:jc w:val="left"/>
        <w:rPr>
          <w:lang w:eastAsia="de-CH"/>
        </w:rPr>
      </w:pPr>
      <w:r w:rsidRPr="00C833B7">
        <w:rPr>
          <w:lang w:eastAsia="de-CH"/>
        </w:rPr>
        <w:t xml:space="preserve">A sea of lava covers the ground and is - of course - deadly to the players </w:t>
      </w:r>
    </w:p>
    <w:p w:rsidR="00F751EB" w:rsidRPr="00C833B7" w:rsidRDefault="00F751EB" w:rsidP="00F751EB">
      <w:pPr>
        <w:pStyle w:val="Listenabsatz"/>
        <w:numPr>
          <w:ilvl w:val="0"/>
          <w:numId w:val="7"/>
        </w:numPr>
        <w:jc w:val="left"/>
        <w:rPr>
          <w:lang w:eastAsia="de-CH"/>
        </w:rPr>
      </w:pPr>
      <w:r w:rsidRPr="00C833B7">
        <w:rPr>
          <w:lang w:eastAsia="de-CH"/>
        </w:rPr>
        <w:t xml:space="preserve">Rock pillars of different sizes </w:t>
      </w:r>
      <w:r>
        <w:rPr>
          <w:lang w:eastAsia="de-CH"/>
        </w:rPr>
        <w:t>stick</w:t>
      </w:r>
      <w:r w:rsidRPr="00C833B7">
        <w:rPr>
          <w:lang w:eastAsia="de-CH"/>
        </w:rPr>
        <w:t xml:space="preserve"> out of the lava </w:t>
      </w:r>
    </w:p>
    <w:p w:rsidR="00F751EB" w:rsidRPr="00C833B7" w:rsidRDefault="00F751EB" w:rsidP="00F751EB">
      <w:pPr>
        <w:pStyle w:val="Listenabsatz"/>
        <w:numPr>
          <w:ilvl w:val="0"/>
          <w:numId w:val="7"/>
        </w:numPr>
        <w:jc w:val="left"/>
        <w:rPr>
          <w:lang w:eastAsia="de-CH"/>
        </w:rPr>
      </w:pPr>
      <w:r w:rsidRPr="00C833B7">
        <w:rPr>
          <w:lang w:eastAsia="de-CH"/>
        </w:rPr>
        <w:t xml:space="preserve">Rock islands hover on a specific height above the field of lava. </w:t>
      </w:r>
    </w:p>
    <w:p w:rsidR="00F751EB" w:rsidRPr="002D0A71" w:rsidRDefault="00F751EB" w:rsidP="00F751EB">
      <w:pPr>
        <w:rPr>
          <w:lang w:eastAsia="de-CH"/>
        </w:rPr>
      </w:pPr>
      <w:r w:rsidRPr="002D0A71">
        <w:rPr>
          <w:lang w:eastAsia="de-CH"/>
        </w:rPr>
        <w:t xml:space="preserve">A more precise definition of these elements follows. </w:t>
      </w:r>
    </w:p>
    <w:p w:rsidR="002D0A71" w:rsidRPr="003C0624" w:rsidRDefault="002D0A71" w:rsidP="003C0624">
      <w:pPr>
        <w:pStyle w:val="berschrift3"/>
      </w:pPr>
      <w:r w:rsidRPr="003C0624">
        <w:lastRenderedPageBreak/>
        <w:t xml:space="preserve">Pillars </w:t>
      </w:r>
    </w:p>
    <w:p w:rsidR="002A02AC" w:rsidRPr="00DE7DB8" w:rsidRDefault="002A02AC" w:rsidP="002A02AC">
      <w:pPr>
        <w:spacing w:before="100" w:beforeAutospacing="1" w:after="100" w:afterAutospacing="1" w:line="240" w:lineRule="auto"/>
        <w:rPr>
          <w:lang w:eastAsia="de-CH"/>
        </w:rPr>
      </w:pPr>
      <w:bookmarkStart w:id="6" w:name="Hovering_islands"/>
      <w:bookmarkEnd w:id="6"/>
      <w:r w:rsidRPr="00DE7DB8">
        <w:rPr>
          <w:lang w:eastAsia="de-CH"/>
        </w:rPr>
        <w:t xml:space="preserve">Pillars just </w:t>
      </w:r>
      <w:r>
        <w:rPr>
          <w:lang w:eastAsia="de-CH"/>
        </w:rPr>
        <w:t>stick</w:t>
      </w:r>
      <w:r w:rsidRPr="00DE7DB8">
        <w:rPr>
          <w:lang w:eastAsia="de-CH"/>
        </w:rPr>
        <w:t xml:space="preserve"> out of the lava. Islands can collide with them and tilt them over. When a pillar</w:t>
      </w:r>
      <w:r w:rsidRPr="002D0A71">
        <w:rPr>
          <w:rFonts w:ascii="Times New Roman" w:hAnsi="Times New Roman"/>
          <w:sz w:val="24"/>
          <w:szCs w:val="24"/>
          <w:lang w:eastAsia="de-CH"/>
        </w:rPr>
        <w:t xml:space="preserve"> </w:t>
      </w:r>
      <w:r w:rsidRPr="00DE7DB8">
        <w:rPr>
          <w:lang w:eastAsia="de-CH"/>
        </w:rPr>
        <w:t>falls</w:t>
      </w:r>
      <w:r>
        <w:rPr>
          <w:lang w:eastAsia="de-CH"/>
        </w:rPr>
        <w:t>,</w:t>
      </w:r>
      <w:r w:rsidRPr="00DE7DB8">
        <w:rPr>
          <w:lang w:eastAsia="de-CH"/>
        </w:rPr>
        <w:t xml:space="preserve"> it can take other pillars or islands with it. </w:t>
      </w:r>
      <w:r>
        <w:rPr>
          <w:lang w:eastAsia="de-CH"/>
        </w:rPr>
        <w:t>On the top, the pillars are covered in ice which is constantly melting – therefore, water runs down along the pillars.</w:t>
      </w:r>
    </w:p>
    <w:p w:rsidR="002D0A71" w:rsidRPr="003C0624" w:rsidRDefault="002D0A71" w:rsidP="003C0624">
      <w:pPr>
        <w:pStyle w:val="berschrift3"/>
      </w:pPr>
      <w:r w:rsidRPr="003C0624">
        <w:t xml:space="preserve">Hovering islands </w:t>
      </w:r>
    </w:p>
    <w:p w:rsidR="002A02AC" w:rsidRDefault="002A02AC" w:rsidP="002A02AC">
      <w:pPr>
        <w:rPr>
          <w:lang w:eastAsia="de-CH"/>
        </w:rPr>
      </w:pPr>
      <w:r w:rsidRPr="002D0A71">
        <w:rPr>
          <w:lang w:eastAsia="de-CH"/>
        </w:rPr>
        <w:t>Island</w:t>
      </w:r>
      <w:r>
        <w:rPr>
          <w:lang w:eastAsia="de-CH"/>
        </w:rPr>
        <w:t xml:space="preserve">s hover on a specific height (Y </w:t>
      </w:r>
      <w:r w:rsidRPr="002D0A71">
        <w:rPr>
          <w:lang w:eastAsia="de-CH"/>
        </w:rPr>
        <w:t xml:space="preserve">axis) on a </w:t>
      </w:r>
      <w:r>
        <w:rPr>
          <w:lang w:eastAsia="de-CH"/>
        </w:rPr>
        <w:t>specific</w:t>
      </w:r>
      <w:r w:rsidRPr="002D0A71">
        <w:rPr>
          <w:lang w:eastAsia="de-CH"/>
        </w:rPr>
        <w:t xml:space="preserve"> path between the pillars. When islands collide with each other or pillars, they are only defl</w:t>
      </w:r>
      <w:r>
        <w:rPr>
          <w:lang w:eastAsia="de-CH"/>
        </w:rPr>
        <w:t>ected from their path on the XZ plane</w:t>
      </w:r>
      <w:r w:rsidRPr="002D0A71">
        <w:rPr>
          <w:lang w:eastAsia="de-CH"/>
        </w:rPr>
        <w:t xml:space="preserve"> and never leav</w:t>
      </w:r>
      <w:r>
        <w:rPr>
          <w:lang w:eastAsia="de-CH"/>
        </w:rPr>
        <w:t xml:space="preserve">e their fixed position on the Y </w:t>
      </w:r>
      <w:r w:rsidRPr="002D0A71">
        <w:rPr>
          <w:lang w:eastAsia="de-CH"/>
        </w:rPr>
        <w:t xml:space="preserve">axis. </w:t>
      </w:r>
      <w:r>
        <w:rPr>
          <w:lang w:eastAsia="de-CH"/>
        </w:rPr>
        <w:t xml:space="preserve"> Players can stand on islands, but they will slowly lose height and eventually melt in the lava below. Islands are covered by grass and other flora. Islands in the upper heights can also be covered in ice.</w:t>
      </w:r>
    </w:p>
    <w:p w:rsidR="00B9734C" w:rsidRPr="003C0624" w:rsidRDefault="00B9734C" w:rsidP="003C0624">
      <w:pPr>
        <w:pStyle w:val="berschrift3"/>
      </w:pPr>
      <w:r w:rsidRPr="003C0624">
        <w:t xml:space="preserve">Player characters </w:t>
      </w:r>
    </w:p>
    <w:p w:rsidR="002A02AC" w:rsidRPr="002D0A71" w:rsidRDefault="002A02AC" w:rsidP="002A02AC">
      <w:pPr>
        <w:rPr>
          <w:lang w:eastAsia="de-CH"/>
        </w:rPr>
      </w:pPr>
      <w:bookmarkStart w:id="7" w:name="Player_Interactions"/>
      <w:bookmarkStart w:id="8" w:name="_Ref223758458"/>
      <w:bookmarkEnd w:id="7"/>
      <w:r w:rsidRPr="002D0A71">
        <w:rPr>
          <w:lang w:eastAsia="de-CH"/>
        </w:rPr>
        <w:t>Players control characters, which have a certain amount of</w:t>
      </w:r>
      <w:r>
        <w:rPr>
          <w:lang w:eastAsia="de-CH"/>
        </w:rPr>
        <w:t xml:space="preserve"> h</w:t>
      </w:r>
      <w:r w:rsidRPr="002D0A71">
        <w:rPr>
          <w:lang w:eastAsia="de-CH"/>
        </w:rPr>
        <w:t xml:space="preserve">ealth and </w:t>
      </w:r>
      <w:r>
        <w:rPr>
          <w:lang w:eastAsia="de-CH"/>
        </w:rPr>
        <w:t>e</w:t>
      </w:r>
      <w:r w:rsidRPr="002D0A71">
        <w:rPr>
          <w:lang w:eastAsia="de-CH"/>
        </w:rPr>
        <w:t xml:space="preserve">nergy. </w:t>
      </w:r>
      <w:r>
        <w:rPr>
          <w:lang w:eastAsia="de-CH"/>
        </w:rPr>
        <w:t>A player can move between the islands and attack other players. While melee attack is free, e</w:t>
      </w:r>
      <w:r w:rsidRPr="002D0A71">
        <w:rPr>
          <w:lang w:eastAsia="de-CH"/>
        </w:rPr>
        <w:t xml:space="preserve">nergy is consumed if a player performs some special </w:t>
      </w:r>
      <w:r>
        <w:rPr>
          <w:lang w:eastAsia="de-CH"/>
        </w:rPr>
        <w:t xml:space="preserve">attack </w:t>
      </w:r>
      <w:r w:rsidRPr="002D0A71">
        <w:rPr>
          <w:lang w:eastAsia="de-CH"/>
        </w:rPr>
        <w:t>(see</w:t>
      </w:r>
      <w:r>
        <w:rPr>
          <w:lang w:eastAsia="de-CH"/>
        </w:rPr>
        <w:t xml:space="preserve"> </w:t>
      </w:r>
      <w:r w:rsidR="009E3E93">
        <w:rPr>
          <w:lang w:eastAsia="de-CH"/>
        </w:rPr>
        <w:fldChar w:fldCharType="begin"/>
      </w:r>
      <w:r>
        <w:rPr>
          <w:lang w:eastAsia="de-CH"/>
        </w:rPr>
        <w:instrText xml:space="preserve"> REF _Ref223758458 \h </w:instrText>
      </w:r>
      <w:r w:rsidR="009E3E93">
        <w:rPr>
          <w:lang w:eastAsia="de-CH"/>
        </w:rPr>
      </w:r>
      <w:r w:rsidR="009E3E93">
        <w:rPr>
          <w:lang w:eastAsia="de-CH"/>
        </w:rPr>
        <w:fldChar w:fldCharType="separate"/>
      </w:r>
      <w:r w:rsidRPr="002D0A71">
        <w:rPr>
          <w:b/>
          <w:bCs/>
        </w:rPr>
        <w:t>Player Interactions</w:t>
      </w:r>
      <w:r w:rsidR="009E3E93">
        <w:rPr>
          <w:lang w:eastAsia="de-CH"/>
        </w:rPr>
        <w:fldChar w:fldCharType="end"/>
      </w:r>
      <w:r>
        <w:rPr>
          <w:lang w:eastAsia="de-CH"/>
        </w:rPr>
        <w:t>). Health is deduced when a player gets hit by another players attack.  If a player’s health is zero or below, he dies and loses. A player also dies when falling into the lava.</w:t>
      </w:r>
    </w:p>
    <w:p w:rsidR="002D0A71" w:rsidRPr="003C0624" w:rsidRDefault="002D0A71" w:rsidP="003C0624">
      <w:pPr>
        <w:pStyle w:val="berschrift3"/>
      </w:pPr>
      <w:r w:rsidRPr="003C0624">
        <w:t>Player Interactions</w:t>
      </w:r>
      <w:bookmarkEnd w:id="8"/>
      <w:r w:rsidRPr="003C0624">
        <w:t xml:space="preserve"> </w:t>
      </w:r>
    </w:p>
    <w:p w:rsidR="008E301F" w:rsidRPr="002D0A71" w:rsidRDefault="008E301F" w:rsidP="008E301F">
      <w:pPr>
        <w:rPr>
          <w:lang w:eastAsia="de-CH"/>
        </w:rPr>
      </w:pPr>
      <w:r w:rsidRPr="002D0A71">
        <w:rPr>
          <w:lang w:eastAsia="de-CH"/>
        </w:rPr>
        <w:t xml:space="preserve">Every player can perform the following actions without using any finite resource: </w:t>
      </w:r>
    </w:p>
    <w:p w:rsidR="008E301F" w:rsidRPr="002D0A71" w:rsidRDefault="008E301F" w:rsidP="008E301F">
      <w:pPr>
        <w:pStyle w:val="berschrift4"/>
        <w:rPr>
          <w:lang w:eastAsia="de-CH"/>
        </w:rPr>
      </w:pPr>
      <w:r w:rsidRPr="002D0A71">
        <w:rPr>
          <w:lang w:eastAsia="de-CH"/>
        </w:rPr>
        <w:t xml:space="preserve">Island attraction (Use </w:t>
      </w:r>
      <w:r>
        <w:rPr>
          <w:lang w:eastAsia="de-CH"/>
        </w:rPr>
        <w:t>t</w:t>
      </w:r>
      <w:r w:rsidRPr="002D0A71">
        <w:rPr>
          <w:lang w:eastAsia="de-CH"/>
        </w:rPr>
        <w:t xml:space="preserve">he Force, Luke) </w:t>
      </w:r>
    </w:p>
    <w:p w:rsidR="008E301F" w:rsidRPr="002D0A71" w:rsidRDefault="008E301F" w:rsidP="008E301F">
      <w:pPr>
        <w:rPr>
          <w:lang w:eastAsia="de-CH"/>
        </w:rPr>
      </w:pPr>
      <w:r w:rsidRPr="002D0A71">
        <w:rPr>
          <w:lang w:eastAsia="de-CH"/>
        </w:rPr>
        <w:t xml:space="preserve">Islands can be attracted using some fancy force which makes them slowly move towards the island the player is standing on, so he can switch to the other island. </w:t>
      </w:r>
    </w:p>
    <w:p w:rsidR="008E301F" w:rsidRPr="002D0A71" w:rsidRDefault="008E301F" w:rsidP="008E301F">
      <w:pPr>
        <w:pStyle w:val="berschrift4"/>
        <w:rPr>
          <w:lang w:eastAsia="de-CH"/>
        </w:rPr>
      </w:pPr>
      <w:r w:rsidRPr="002D0A71">
        <w:rPr>
          <w:lang w:eastAsia="de-CH"/>
        </w:rPr>
        <w:t xml:space="preserve">Island jump (Up and at them) </w:t>
      </w:r>
    </w:p>
    <w:p w:rsidR="008E301F" w:rsidRPr="002D0A71" w:rsidRDefault="008E301F" w:rsidP="008E301F">
      <w:pPr>
        <w:rPr>
          <w:lang w:eastAsia="de-CH"/>
        </w:rPr>
      </w:pPr>
      <w:r w:rsidRPr="002D0A71">
        <w:rPr>
          <w:lang w:eastAsia="de-CH"/>
        </w:rPr>
        <w:t xml:space="preserve">The player can activate </w:t>
      </w:r>
      <w:r w:rsidR="003A5404">
        <w:rPr>
          <w:lang w:eastAsia="de-CH"/>
        </w:rPr>
        <w:t>his</w:t>
      </w:r>
      <w:r w:rsidRPr="002D0A71">
        <w:rPr>
          <w:lang w:eastAsia="de-CH"/>
        </w:rPr>
        <w:t xml:space="preserve"> jet pack for a very short amount of time which allows him to go from one island to another. </w:t>
      </w:r>
    </w:p>
    <w:p w:rsidR="008E301F" w:rsidRPr="002D0A71" w:rsidRDefault="008E301F" w:rsidP="008E301F">
      <w:pPr>
        <w:pStyle w:val="berschrift4"/>
        <w:rPr>
          <w:lang w:eastAsia="de-CH"/>
        </w:rPr>
      </w:pPr>
      <w:r w:rsidRPr="002D0A71">
        <w:rPr>
          <w:lang w:eastAsia="de-CH"/>
        </w:rPr>
        <w:t xml:space="preserve">Island repulsion (Gassy emission) </w:t>
      </w:r>
    </w:p>
    <w:p w:rsidR="008E301F" w:rsidRPr="00DE7DB8" w:rsidRDefault="008E301F" w:rsidP="008E301F">
      <w:pPr>
        <w:spacing w:before="100" w:beforeAutospacing="1" w:after="100" w:afterAutospacing="1" w:line="240" w:lineRule="auto"/>
        <w:rPr>
          <w:lang w:eastAsia="de-CH"/>
        </w:rPr>
      </w:pPr>
      <w:r w:rsidRPr="00DE7DB8">
        <w:rPr>
          <w:lang w:eastAsia="de-CH"/>
        </w:rPr>
        <w:t>The player can change the path of an island either temporarily or completely. He does so by</w:t>
      </w:r>
      <w:r w:rsidRPr="002D0A71">
        <w:rPr>
          <w:rFonts w:ascii="Times New Roman" w:hAnsi="Times New Roman"/>
          <w:sz w:val="24"/>
          <w:szCs w:val="24"/>
          <w:lang w:eastAsia="de-CH"/>
        </w:rPr>
        <w:t xml:space="preserve"> </w:t>
      </w:r>
      <w:r w:rsidRPr="00DE7DB8">
        <w:rPr>
          <w:lang w:eastAsia="de-CH"/>
        </w:rPr>
        <w:t xml:space="preserve">grasping the island and </w:t>
      </w:r>
      <w:r w:rsidRPr="00DE7DB8">
        <w:t>emits</w:t>
      </w:r>
      <w:r w:rsidRPr="00DE7DB8">
        <w:rPr>
          <w:lang w:eastAsia="de-CH"/>
        </w:rPr>
        <w:t xml:space="preserve"> a burst of air using his jet pack. </w:t>
      </w:r>
    </w:p>
    <w:p w:rsidR="008E301F" w:rsidRPr="002D0A71" w:rsidRDefault="008E301F" w:rsidP="008E301F">
      <w:pPr>
        <w:pStyle w:val="berschrift4"/>
        <w:rPr>
          <w:lang w:eastAsia="de-CH"/>
        </w:rPr>
      </w:pPr>
      <w:r w:rsidRPr="002D0A71">
        <w:rPr>
          <w:lang w:eastAsia="de-CH"/>
        </w:rPr>
        <w:t xml:space="preserve">Direct combat (Mano-a-Mano) </w:t>
      </w:r>
    </w:p>
    <w:p w:rsidR="008E301F" w:rsidRPr="002D0A71" w:rsidRDefault="008E301F" w:rsidP="008E301F">
      <w:pPr>
        <w:rPr>
          <w:lang w:eastAsia="de-CH"/>
        </w:rPr>
      </w:pPr>
      <w:r w:rsidRPr="002D0A71">
        <w:rPr>
          <w:lang w:eastAsia="de-CH"/>
        </w:rPr>
        <w:t xml:space="preserve">Every player has a melee attack ability which costs no energy. A melee attack will both deduce health from his enemy as well as physically push the opponent away from the attacker. The latter one can be exploited to push an opponent over the edge of an island. </w:t>
      </w:r>
    </w:p>
    <w:p w:rsidR="008E301F" w:rsidRPr="002D0A71" w:rsidRDefault="008E301F" w:rsidP="008E301F">
      <w:pPr>
        <w:rPr>
          <w:lang w:eastAsia="de-CH"/>
        </w:rPr>
      </w:pPr>
      <w:r w:rsidRPr="002D0A71">
        <w:rPr>
          <w:lang w:eastAsia="de-CH"/>
        </w:rPr>
        <w:lastRenderedPageBreak/>
        <w:t xml:space="preserve">Furthermore, every player has energy as a resource. Energy will recharge itself with time and can be used to perform the following actions: </w:t>
      </w:r>
    </w:p>
    <w:p w:rsidR="008E301F" w:rsidRDefault="008E301F" w:rsidP="008E301F">
      <w:pPr>
        <w:pStyle w:val="berschrift4"/>
      </w:pPr>
      <w:r w:rsidRPr="00DE7DB8">
        <w:t xml:space="preserve">Indirect combat (Chicken tactics) </w:t>
      </w:r>
    </w:p>
    <w:p w:rsidR="008E301F" w:rsidRPr="002D0A71" w:rsidRDefault="008E301F" w:rsidP="008E301F">
      <w:pPr>
        <w:rPr>
          <w:lang w:eastAsia="de-CH"/>
        </w:rPr>
      </w:pPr>
      <w:r w:rsidRPr="002D0A71">
        <w:rPr>
          <w:lang w:eastAsia="de-CH"/>
        </w:rPr>
        <w:t xml:space="preserve">A player has various means of indirect combat in the form of special abilities: </w:t>
      </w:r>
    </w:p>
    <w:p w:rsidR="008E301F" w:rsidRPr="00DE7DB8" w:rsidRDefault="008E301F" w:rsidP="008E301F">
      <w:pPr>
        <w:pStyle w:val="Listenabsatz"/>
        <w:numPr>
          <w:ilvl w:val="0"/>
          <w:numId w:val="5"/>
        </w:numPr>
        <w:jc w:val="left"/>
        <w:rPr>
          <w:lang w:eastAsia="de-CH"/>
        </w:rPr>
      </w:pPr>
      <w:r w:rsidRPr="00DE7DB8">
        <w:rPr>
          <w:lang w:eastAsia="de-CH"/>
        </w:rPr>
        <w:t xml:space="preserve">Ice spike. The player can specify a direction in which, subsequently, a spike is sent off. If the spike hits an enemy, he will get hurt and pushed back. If the spike hits a rising fire ball, an island will be built. </w:t>
      </w:r>
    </w:p>
    <w:p w:rsidR="008E301F" w:rsidRPr="00DE7DB8" w:rsidRDefault="008E301F" w:rsidP="008E301F">
      <w:pPr>
        <w:pStyle w:val="Listenabsatz"/>
        <w:numPr>
          <w:ilvl w:val="0"/>
          <w:numId w:val="5"/>
        </w:numPr>
        <w:jc w:val="left"/>
        <w:rPr>
          <w:lang w:eastAsia="de-CH"/>
        </w:rPr>
      </w:pPr>
      <w:r w:rsidRPr="00DE7DB8">
        <w:rPr>
          <w:lang w:eastAsia="de-CH"/>
        </w:rPr>
        <w:t xml:space="preserve">Snow storm. The player can specify a point in range; a cloud will appear and start snowing on the creatures below it, causing damage. </w:t>
      </w:r>
    </w:p>
    <w:p w:rsidR="008E301F" w:rsidRPr="00DE7DB8" w:rsidRDefault="008E301F" w:rsidP="008E301F">
      <w:pPr>
        <w:pStyle w:val="Listenabsatz"/>
        <w:numPr>
          <w:ilvl w:val="0"/>
          <w:numId w:val="5"/>
        </w:numPr>
        <w:jc w:val="left"/>
        <w:rPr>
          <w:lang w:eastAsia="de-CH"/>
        </w:rPr>
      </w:pPr>
      <w:r w:rsidRPr="00DE7DB8">
        <w:rPr>
          <w:lang w:eastAsia="de-CH"/>
        </w:rPr>
        <w:t xml:space="preserve">Fire wall. The player can lighten up a fire on the floor which will remain there for a fixed amount of time. Players stepping on the fire will be hurt. </w:t>
      </w:r>
    </w:p>
    <w:p w:rsidR="008E301F" w:rsidRPr="00DE7DB8" w:rsidRDefault="008E301F" w:rsidP="008E301F">
      <w:pPr>
        <w:pStyle w:val="Listenabsatz"/>
        <w:numPr>
          <w:ilvl w:val="0"/>
          <w:numId w:val="5"/>
        </w:numPr>
        <w:jc w:val="left"/>
        <w:rPr>
          <w:lang w:eastAsia="de-CH"/>
        </w:rPr>
      </w:pPr>
      <w:r w:rsidRPr="00DE7DB8">
        <w:rPr>
          <w:lang w:eastAsia="de-CH"/>
        </w:rPr>
        <w:t xml:space="preserve">Small robot spawning: The player can spawn a robot on the current island which will be there for a fixed amount of time and attack all enemies stepping on the island. </w:t>
      </w:r>
    </w:p>
    <w:p w:rsidR="002D0A71" w:rsidRPr="008E301F" w:rsidRDefault="002D0A71" w:rsidP="008E301F">
      <w:pPr>
        <w:ind w:left="360"/>
        <w:rPr>
          <w:rFonts w:eastAsia="Times New Roman"/>
          <w:lang w:eastAsia="de-CH"/>
        </w:rPr>
      </w:pPr>
    </w:p>
    <w:p w:rsidR="00F23BB8" w:rsidRDefault="00F23BB8">
      <w:pPr>
        <w:rPr>
          <w:caps/>
          <w:spacing w:val="15"/>
          <w:szCs w:val="22"/>
        </w:rPr>
      </w:pPr>
      <w:bookmarkStart w:id="9" w:name="Concept_Sketches"/>
      <w:bookmarkEnd w:id="9"/>
      <w:r>
        <w:br w:type="page"/>
      </w:r>
    </w:p>
    <w:p w:rsidR="002D0A71" w:rsidRPr="00C3660A" w:rsidRDefault="002D0A71" w:rsidP="00C3660A">
      <w:pPr>
        <w:pStyle w:val="berschrift2"/>
      </w:pPr>
      <w:r w:rsidRPr="00C3660A">
        <w:lastRenderedPageBreak/>
        <w:t>Concept Sketches</w:t>
      </w:r>
    </w:p>
    <w:p w:rsidR="002D0A71" w:rsidRPr="002D0A71" w:rsidRDefault="0009515A" w:rsidP="002D0A71">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val="de-CH" w:eastAsia="de-CH" w:bidi="ar-SA"/>
        </w:rPr>
        <w:drawing>
          <wp:inline distT="0" distB="0" distL="0" distR="0">
            <wp:extent cx="5760720" cy="4962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4962870"/>
                    </a:xfrm>
                    <a:prstGeom prst="rect">
                      <a:avLst/>
                    </a:prstGeom>
                    <a:noFill/>
                    <a:ln w="9525">
                      <a:noFill/>
                      <a:miter lim="800000"/>
                      <a:headEnd/>
                      <a:tailEnd/>
                    </a:ln>
                  </pic:spPr>
                </pic:pic>
              </a:graphicData>
            </a:graphic>
          </wp:inline>
        </w:drawing>
      </w:r>
    </w:p>
    <w:p w:rsidR="002D0A71" w:rsidRPr="002D0A71" w:rsidRDefault="002D0A71" w:rsidP="00DE7DB8">
      <w:pPr>
        <w:rPr>
          <w:rFonts w:eastAsia="Times New Roman"/>
          <w:lang w:eastAsia="de-CH"/>
        </w:rPr>
      </w:pPr>
      <w:r w:rsidRPr="002D0A71">
        <w:rPr>
          <w:rFonts w:eastAsia="Times New Roman"/>
          <w:lang w:eastAsia="de-CH"/>
        </w:rPr>
        <w:t>On this image one sees:</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4 pillars </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3 Islands floating, two of them on the same height </w:t>
      </w:r>
    </w:p>
    <w:p w:rsidR="00F10F14" w:rsidRPr="00DE7DB8" w:rsidRDefault="00F10F14" w:rsidP="00F10F14">
      <w:pPr>
        <w:pStyle w:val="Listenabsatz"/>
        <w:numPr>
          <w:ilvl w:val="0"/>
          <w:numId w:val="6"/>
        </w:numPr>
        <w:jc w:val="left"/>
        <w:rPr>
          <w:lang w:eastAsia="de-CH"/>
        </w:rPr>
      </w:pPr>
      <w:r w:rsidRPr="00DE7DB8">
        <w:rPr>
          <w:lang w:eastAsia="de-CH"/>
        </w:rPr>
        <w:t>Estimated collision point between</w:t>
      </w:r>
      <w:r>
        <w:rPr>
          <w:lang w:eastAsia="de-CH"/>
        </w:rPr>
        <w:t xml:space="preserve"> the</w:t>
      </w:r>
      <w:r w:rsidRPr="00DE7DB8">
        <w:rPr>
          <w:lang w:eastAsia="de-CH"/>
        </w:rPr>
        <w:t xml:space="preserve"> green and </w:t>
      </w:r>
      <w:r>
        <w:rPr>
          <w:lang w:eastAsia="de-CH"/>
        </w:rPr>
        <w:t xml:space="preserve">the </w:t>
      </w:r>
      <w:r w:rsidRPr="00DE7DB8">
        <w:rPr>
          <w:lang w:eastAsia="de-CH"/>
        </w:rPr>
        <w:t>brown island. After the collis</w:t>
      </w:r>
      <w:r>
        <w:rPr>
          <w:lang w:eastAsia="de-CH"/>
        </w:rPr>
        <w:t xml:space="preserve">ion, </w:t>
      </w:r>
      <w:r w:rsidRPr="00DE7DB8">
        <w:rPr>
          <w:lang w:eastAsia="de-CH"/>
        </w:rPr>
        <w:t xml:space="preserve">they will </w:t>
      </w:r>
      <w:r>
        <w:rPr>
          <w:lang w:eastAsia="de-CH"/>
        </w:rPr>
        <w:t>change their movement direction.</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Players are visualized by rectangles. Player 1 sits on the brown island waiting to shoot at player 2. Player two on the other hand flees from the crash </w:t>
      </w:r>
      <w:r w:rsidR="00402032">
        <w:rPr>
          <w:rFonts w:eastAsia="Times New Roman"/>
          <w:lang w:eastAsia="de-CH"/>
        </w:rPr>
        <w:t>on</w:t>
      </w:r>
      <w:r w:rsidRPr="00DE7DB8">
        <w:rPr>
          <w:rFonts w:eastAsia="Times New Roman"/>
          <w:lang w:eastAsia="de-CH"/>
        </w:rPr>
        <w:t xml:space="preserve">to the </w:t>
      </w:r>
      <w:proofErr w:type="gramStart"/>
      <w:r w:rsidR="00402032">
        <w:rPr>
          <w:rFonts w:eastAsia="Times New Roman"/>
          <w:lang w:eastAsia="de-CH"/>
        </w:rPr>
        <w:t>b</w:t>
      </w:r>
      <w:r w:rsidR="00402032" w:rsidRPr="00DE7DB8">
        <w:rPr>
          <w:rFonts w:eastAsia="Times New Roman"/>
          <w:lang w:eastAsia="de-CH"/>
        </w:rPr>
        <w:t xml:space="preserve">lue </w:t>
      </w:r>
      <w:r w:rsidR="00402032">
        <w:rPr>
          <w:rFonts w:eastAsia="Times New Roman"/>
          <w:lang w:eastAsia="de-CH"/>
        </w:rPr>
        <w:t>i</w:t>
      </w:r>
      <w:r w:rsidR="00402032" w:rsidRPr="00DE7DB8">
        <w:rPr>
          <w:rFonts w:eastAsia="Times New Roman"/>
          <w:lang w:eastAsia="de-CH"/>
        </w:rPr>
        <w:t>sland</w:t>
      </w:r>
      <w:proofErr w:type="gramEnd"/>
      <w:r w:rsidRPr="00DE7DB8">
        <w:rPr>
          <w:rFonts w:eastAsia="Times New Roman"/>
          <w:lang w:eastAsia="de-CH"/>
        </w:rPr>
        <w:t xml:space="preserve">. </w:t>
      </w:r>
    </w:p>
    <w:p w:rsidR="00DD3EC8" w:rsidRDefault="00DD3EC8">
      <w:pPr>
        <w:rPr>
          <w:rFonts w:eastAsia="Times New Roman"/>
          <w:b/>
          <w:bCs/>
          <w:caps/>
          <w:color w:val="FFFFFF" w:themeColor="background1"/>
          <w:spacing w:val="15"/>
          <w:szCs w:val="22"/>
          <w:lang w:eastAsia="de-CH"/>
        </w:rPr>
      </w:pPr>
      <w:bookmarkStart w:id="10" w:name="Requirements"/>
      <w:bookmarkEnd w:id="10"/>
      <w:r>
        <w:rPr>
          <w:rFonts w:eastAsia="Times New Roman"/>
          <w:lang w:eastAsia="de-CH"/>
        </w:rPr>
        <w:br w:type="page"/>
      </w:r>
    </w:p>
    <w:p w:rsidR="002D0A71" w:rsidRDefault="005B0AF8" w:rsidP="00DE7DB8">
      <w:pPr>
        <w:pStyle w:val="berschrift1"/>
        <w:rPr>
          <w:rFonts w:eastAsia="Times New Roman"/>
          <w:lang w:eastAsia="de-CH"/>
        </w:rPr>
      </w:pPr>
      <w:bookmarkStart w:id="11" w:name="_Ref223763759"/>
      <w:r>
        <w:rPr>
          <w:rFonts w:eastAsia="Times New Roman"/>
          <w:lang w:eastAsia="de-CH"/>
        </w:rPr>
        <w:lastRenderedPageBreak/>
        <w:t xml:space="preserve">Formal </w:t>
      </w:r>
      <w:r w:rsidR="002D0A71" w:rsidRPr="002D0A71">
        <w:rPr>
          <w:rFonts w:eastAsia="Times New Roman"/>
          <w:lang w:eastAsia="de-CH"/>
        </w:rPr>
        <w:t>Requirements</w:t>
      </w:r>
      <w:bookmarkEnd w:id="11"/>
    </w:p>
    <w:p w:rsidR="00DB335A" w:rsidRPr="00DB335A" w:rsidRDefault="00DB335A" w:rsidP="00855198">
      <w:pPr>
        <w:pStyle w:val="berschrift2"/>
        <w:jc w:val="left"/>
        <w:rPr>
          <w:lang w:eastAsia="de-CH"/>
        </w:rPr>
      </w:pPr>
      <w:r>
        <w:rPr>
          <w:lang w:eastAsia="de-CH"/>
        </w:rPr>
        <w:t>General</w:t>
      </w:r>
    </w:p>
    <w:tbl>
      <w:tblPr>
        <w:tblStyle w:val="MediumShading1-Accent11"/>
        <w:tblW w:w="5000" w:type="pct"/>
        <w:tblLook w:val="04A0"/>
      </w:tblPr>
      <w:tblGrid>
        <w:gridCol w:w="936"/>
        <w:gridCol w:w="1856"/>
        <w:gridCol w:w="6496"/>
      </w:tblGrid>
      <w:tr w:rsidR="002D0A71" w:rsidRPr="0022786C" w:rsidTr="0022786C">
        <w:trPr>
          <w:cnfStyle w:val="100000000000"/>
        </w:trPr>
        <w:tc>
          <w:tcPr>
            <w:cnfStyle w:val="001000000000"/>
            <w:tcW w:w="0" w:type="auto"/>
            <w:hideMark/>
          </w:tcPr>
          <w:p w:rsidR="002D0A71"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ED140D" w:rsidRPr="002D0A71" w:rsidTr="0027336B">
        <w:trPr>
          <w:cnfStyle w:val="000000100000"/>
        </w:trPr>
        <w:tc>
          <w:tcPr>
            <w:cnfStyle w:val="001000000000"/>
            <w:tcW w:w="504" w:type="pct"/>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01 </w:t>
            </w:r>
          </w:p>
        </w:tc>
        <w:tc>
          <w:tcPr>
            <w:tcW w:w="999" w:type="pct"/>
            <w:hideMark/>
          </w:tcPr>
          <w:p w:rsidR="00ED140D" w:rsidRPr="00FC4017" w:rsidRDefault="00ED140D" w:rsidP="003A5404">
            <w:pPr>
              <w:jc w:val="left"/>
              <w:cnfStyle w:val="000000100000"/>
              <w:rPr>
                <w:lang w:eastAsia="de-CH"/>
              </w:rPr>
            </w:pPr>
            <w:r w:rsidRPr="00FC4017">
              <w:rPr>
                <w:lang w:eastAsia="de-CH"/>
              </w:rPr>
              <w:t xml:space="preserve">Basic Camera </w:t>
            </w:r>
          </w:p>
        </w:tc>
        <w:tc>
          <w:tcPr>
            <w:tcW w:w="3497" w:type="pct"/>
            <w:hideMark/>
          </w:tcPr>
          <w:p w:rsidR="00ED140D" w:rsidRPr="00FC4017" w:rsidRDefault="00ED140D" w:rsidP="00ED140D">
            <w:pPr>
              <w:jc w:val="left"/>
              <w:cnfStyle w:val="000000100000"/>
              <w:rPr>
                <w:lang w:eastAsia="de-CH"/>
              </w:rPr>
            </w:pPr>
            <w:r w:rsidRPr="00FC4017">
              <w:rPr>
                <w:lang w:eastAsia="de-CH"/>
              </w:rPr>
              <w:t xml:space="preserve">The basic camera films the scene from a predefined position. The whole game area is always visible.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02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Advanced Camera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The camera films the scene from a varying position. It always films from the same side, but height </w:t>
            </w:r>
            <w:proofErr w:type="gramStart"/>
            <w:r w:rsidRPr="00FC4017">
              <w:rPr>
                <w:lang w:eastAsia="de-CH"/>
              </w:rPr>
              <w:t>an</w:t>
            </w:r>
            <w:proofErr w:type="gramEnd"/>
            <w:r w:rsidRPr="00FC4017">
              <w:rPr>
                <w:lang w:eastAsia="de-CH"/>
              </w:rPr>
              <w:t xml:space="preserve"> zoom may vary depending on the optimal setting. </w:t>
            </w:r>
          </w:p>
        </w:tc>
      </w:tr>
      <w:tr w:rsidR="00ED140D" w:rsidRPr="002D0A71" w:rsidTr="0022786C">
        <w:trPr>
          <w:cnfStyle w:val="00000010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03 </w:t>
            </w:r>
          </w:p>
        </w:tc>
        <w:tc>
          <w:tcPr>
            <w:tcW w:w="0" w:type="auto"/>
            <w:hideMark/>
          </w:tcPr>
          <w:p w:rsidR="00ED140D" w:rsidRPr="00FC4017" w:rsidRDefault="00ED140D" w:rsidP="003A5404">
            <w:pPr>
              <w:jc w:val="left"/>
              <w:cnfStyle w:val="000000100000"/>
              <w:rPr>
                <w:lang w:eastAsia="de-CH"/>
              </w:rPr>
            </w:pPr>
            <w:r w:rsidRPr="00FC4017">
              <w:rPr>
                <w:lang w:eastAsia="de-CH"/>
              </w:rPr>
              <w:t xml:space="preserve">Basic Software Framework </w:t>
            </w:r>
          </w:p>
        </w:tc>
        <w:tc>
          <w:tcPr>
            <w:tcW w:w="0" w:type="auto"/>
            <w:hideMark/>
          </w:tcPr>
          <w:p w:rsidR="00ED140D" w:rsidRPr="00FC4017" w:rsidRDefault="00ED140D" w:rsidP="00ED140D">
            <w:pPr>
              <w:jc w:val="left"/>
              <w:cnfStyle w:val="000000100000"/>
              <w:rPr>
                <w:lang w:eastAsia="de-CH"/>
              </w:rPr>
            </w:pPr>
            <w:r w:rsidRPr="00FC4017">
              <w:rPr>
                <w:lang w:eastAsia="de-CH"/>
              </w:rPr>
              <w:t xml:space="preserve">Setting up a generic framework that is expandable, embeds the game logic, graphics and similar. The framework should be built as much on XNA as possible. But still every new feature should be addable as a separate component.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04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HDR Rendering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Setting up the renderer to render with high definition textures and effects. This feature significantly improves the visual appearance of the game. </w:t>
            </w:r>
          </w:p>
        </w:tc>
      </w:tr>
      <w:tr w:rsidR="003A5404" w:rsidRPr="002D0A71" w:rsidTr="0022786C">
        <w:trPr>
          <w:cnfStyle w:val="000000100000"/>
        </w:trPr>
        <w:tc>
          <w:tcPr>
            <w:cnfStyle w:val="001000000000"/>
            <w:tcW w:w="0" w:type="auto"/>
          </w:tcPr>
          <w:p w:rsidR="003A5404" w:rsidRDefault="003A5404" w:rsidP="00855198">
            <w:pPr>
              <w:jc w:val="left"/>
              <w:rPr>
                <w:rFonts w:eastAsia="Times New Roman"/>
                <w:lang w:eastAsia="de-CH"/>
              </w:rPr>
            </w:pPr>
            <w:r>
              <w:rPr>
                <w:rFonts w:eastAsia="Times New Roman"/>
                <w:lang w:eastAsia="de-CH"/>
              </w:rPr>
              <w:t>ReqG05</w:t>
            </w:r>
          </w:p>
        </w:tc>
        <w:tc>
          <w:tcPr>
            <w:tcW w:w="0" w:type="auto"/>
          </w:tcPr>
          <w:p w:rsidR="003A5404" w:rsidRPr="00FC4017" w:rsidRDefault="003A5404" w:rsidP="003A5404">
            <w:pPr>
              <w:jc w:val="left"/>
              <w:cnfStyle w:val="000000100000"/>
              <w:rPr>
                <w:lang w:eastAsia="de-CH"/>
              </w:rPr>
            </w:pPr>
            <w:r>
              <w:rPr>
                <w:lang w:eastAsia="de-CH"/>
              </w:rPr>
              <w:t>Shadow Rendering</w:t>
            </w:r>
          </w:p>
        </w:tc>
        <w:tc>
          <w:tcPr>
            <w:tcW w:w="0" w:type="auto"/>
          </w:tcPr>
          <w:p w:rsidR="003A5404" w:rsidRPr="00890815" w:rsidRDefault="003A5404" w:rsidP="003A5404">
            <w:pPr>
              <w:jc w:val="left"/>
              <w:cnfStyle w:val="000000100000"/>
              <w:rPr>
                <w:lang w:eastAsia="de-CH"/>
              </w:rPr>
            </w:pPr>
            <w:r>
              <w:rPr>
                <w:lang w:eastAsia="de-CH"/>
              </w:rPr>
              <w:t>Rendering the scene with shadows using a state-of-the art technique.</w:t>
            </w:r>
          </w:p>
        </w:tc>
      </w:tr>
      <w:tr w:rsidR="003A5404" w:rsidRPr="002D0A71" w:rsidTr="0022786C">
        <w:trPr>
          <w:cnfStyle w:val="000000010000"/>
        </w:trPr>
        <w:tc>
          <w:tcPr>
            <w:cnfStyle w:val="001000000000"/>
            <w:tcW w:w="0" w:type="auto"/>
          </w:tcPr>
          <w:p w:rsidR="003A5404" w:rsidRDefault="003A5404" w:rsidP="003A5404">
            <w:pPr>
              <w:jc w:val="left"/>
              <w:rPr>
                <w:rFonts w:eastAsia="Times New Roman"/>
                <w:lang w:eastAsia="de-CH"/>
              </w:rPr>
            </w:pPr>
            <w:r>
              <w:rPr>
                <w:rFonts w:eastAsia="Times New Roman"/>
                <w:lang w:eastAsia="de-CH"/>
              </w:rPr>
              <w:t>ReqG06</w:t>
            </w:r>
          </w:p>
        </w:tc>
        <w:tc>
          <w:tcPr>
            <w:tcW w:w="0" w:type="auto"/>
          </w:tcPr>
          <w:p w:rsidR="003A5404" w:rsidRPr="00FC4017" w:rsidRDefault="003A5404" w:rsidP="003A5404">
            <w:pPr>
              <w:jc w:val="left"/>
              <w:cnfStyle w:val="000000010000"/>
              <w:rPr>
                <w:lang w:eastAsia="de-CH"/>
              </w:rPr>
            </w:pPr>
            <w:r w:rsidRPr="00FC4017">
              <w:rPr>
                <w:lang w:eastAsia="de-CH"/>
              </w:rPr>
              <w:t>Statistics</w:t>
            </w:r>
          </w:p>
        </w:tc>
        <w:tc>
          <w:tcPr>
            <w:tcW w:w="0" w:type="auto"/>
          </w:tcPr>
          <w:p w:rsidR="003A5404" w:rsidRPr="00FC4017" w:rsidRDefault="003A5404" w:rsidP="003A5404">
            <w:pPr>
              <w:jc w:val="left"/>
              <w:cnfStyle w:val="000000010000"/>
              <w:rPr>
                <w:lang w:eastAsia="de-CH"/>
              </w:rPr>
            </w:pPr>
            <w:r w:rsidRPr="00FC4017">
              <w:rPr>
                <w:lang w:eastAsia="de-CH"/>
              </w:rPr>
              <w:t>Keep track about players win and looses, their longest live, their fastest kill</w:t>
            </w:r>
            <w:r>
              <w:rPr>
                <w:lang w:eastAsia="de-CH"/>
              </w:rPr>
              <w:t xml:space="preserve"> and</w:t>
            </w:r>
            <w:r w:rsidRPr="00FC4017">
              <w:rPr>
                <w:lang w:eastAsia="de-CH"/>
              </w:rPr>
              <w:t xml:space="preserve"> their fastest death</w:t>
            </w:r>
            <w:r>
              <w:rPr>
                <w:lang w:eastAsia="de-CH"/>
              </w:rPr>
              <w:t>.</w:t>
            </w:r>
          </w:p>
        </w:tc>
      </w:tr>
    </w:tbl>
    <w:p w:rsidR="0011438F" w:rsidRDefault="0011438F" w:rsidP="00855198">
      <w:pPr>
        <w:pStyle w:val="berschrift2"/>
        <w:jc w:val="left"/>
        <w:rPr>
          <w:lang w:eastAsia="de-CH"/>
        </w:rPr>
      </w:pPr>
      <w:r>
        <w:rPr>
          <w:lang w:eastAsia="de-CH"/>
        </w:rPr>
        <w:t>GUI AND HUD</w:t>
      </w:r>
    </w:p>
    <w:tbl>
      <w:tblPr>
        <w:tblStyle w:val="MediumShading1-Accent11"/>
        <w:tblW w:w="5000" w:type="pct"/>
        <w:tblLook w:val="04A0"/>
      </w:tblPr>
      <w:tblGrid>
        <w:gridCol w:w="994"/>
        <w:gridCol w:w="1828"/>
        <w:gridCol w:w="6466"/>
      </w:tblGrid>
      <w:tr w:rsidR="0011438F" w:rsidRPr="0022786C" w:rsidTr="00B116A8">
        <w:trPr>
          <w:cnfStyle w:val="100000000000"/>
        </w:trPr>
        <w:tc>
          <w:tcPr>
            <w:cnfStyle w:val="001000000000"/>
            <w:tcW w:w="0" w:type="auto"/>
            <w:hideMark/>
          </w:tcPr>
          <w:p w:rsidR="0011438F" w:rsidRPr="0022786C" w:rsidRDefault="0011438F"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1438F" w:rsidRPr="002D0A71" w:rsidTr="0011438F">
        <w:trPr>
          <w:cnfStyle w:val="00000010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984" w:type="pct"/>
            <w:hideMark/>
          </w:tcPr>
          <w:p w:rsidR="0011438F" w:rsidRPr="002D0A71" w:rsidRDefault="0011438F" w:rsidP="00855198">
            <w:pPr>
              <w:jc w:val="left"/>
              <w:cnfStyle w:val="000000100000"/>
              <w:rPr>
                <w:rFonts w:eastAsia="Times New Roman"/>
                <w:lang w:eastAsia="de-CH"/>
              </w:rPr>
            </w:pPr>
            <w:r>
              <w:rPr>
                <w:rFonts w:eastAsia="Times New Roman"/>
                <w:lang w:eastAsia="de-CH"/>
              </w:rPr>
              <w:t>Start Screen</w:t>
            </w:r>
          </w:p>
        </w:tc>
        <w:tc>
          <w:tcPr>
            <w:tcW w:w="3481" w:type="pct"/>
            <w:hideMark/>
          </w:tcPr>
          <w:p w:rsidR="0011438F" w:rsidRPr="002D0A71" w:rsidRDefault="0011438F" w:rsidP="00855198">
            <w:pPr>
              <w:jc w:val="left"/>
              <w:cnfStyle w:val="000000100000"/>
              <w:rPr>
                <w:rFonts w:eastAsia="Times New Roman"/>
                <w:lang w:eastAsia="de-CH"/>
              </w:rPr>
            </w:pPr>
            <w:r>
              <w:rPr>
                <w:rFonts w:eastAsia="Times New Roman"/>
                <w:lang w:eastAsia="de-CH"/>
              </w:rPr>
              <w:t>There is a start screen from where one can start a new game and view the high score.</w:t>
            </w:r>
          </w:p>
        </w:tc>
      </w:tr>
      <w:tr w:rsidR="0011438F" w:rsidRPr="002D0A71" w:rsidTr="00B116A8">
        <w:trPr>
          <w:cnfStyle w:val="00000001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0</w:t>
            </w:r>
            <w:r w:rsidR="0027336B">
              <w:rPr>
                <w:rFonts w:eastAsia="Times New Roman"/>
                <w:lang w:eastAsia="de-CH"/>
              </w:rPr>
              <w:t>2</w:t>
            </w:r>
            <w:r w:rsidRPr="008C68A5">
              <w:rPr>
                <w:rFonts w:eastAsia="Times New Roman"/>
                <w:lang w:eastAsia="de-CH"/>
              </w:rPr>
              <w:t xml:space="preserve"> </w:t>
            </w:r>
          </w:p>
        </w:tc>
        <w:tc>
          <w:tcPr>
            <w:tcW w:w="984" w:type="pct"/>
            <w:hideMark/>
          </w:tcPr>
          <w:p w:rsidR="0011438F" w:rsidRPr="002D0A71" w:rsidRDefault="0011438F" w:rsidP="00855198">
            <w:pPr>
              <w:jc w:val="left"/>
              <w:cnfStyle w:val="000000010000"/>
              <w:rPr>
                <w:rFonts w:eastAsia="Times New Roman"/>
                <w:lang w:eastAsia="de-CH"/>
              </w:rPr>
            </w:pPr>
            <w:r>
              <w:rPr>
                <w:rFonts w:eastAsia="Times New Roman"/>
                <w:lang w:eastAsia="de-CH"/>
              </w:rPr>
              <w:t>High Score</w:t>
            </w:r>
          </w:p>
        </w:tc>
        <w:tc>
          <w:tcPr>
            <w:tcW w:w="3481" w:type="pct"/>
            <w:hideMark/>
          </w:tcPr>
          <w:p w:rsidR="0011438F" w:rsidRPr="002D0A71" w:rsidRDefault="0011438F" w:rsidP="003A5404">
            <w:pPr>
              <w:jc w:val="left"/>
              <w:cnfStyle w:val="000000010000"/>
              <w:rPr>
                <w:rFonts w:eastAsia="Times New Roman"/>
                <w:lang w:eastAsia="de-CH"/>
              </w:rPr>
            </w:pPr>
            <w:r>
              <w:rPr>
                <w:rFonts w:eastAsia="Times New Roman"/>
                <w:lang w:eastAsia="de-CH"/>
              </w:rPr>
              <w:t xml:space="preserve">The high score features statistics </w:t>
            </w:r>
            <w:r w:rsidR="003A5404">
              <w:rPr>
                <w:rFonts w:eastAsia="Times New Roman"/>
                <w:lang w:eastAsia="de-CH"/>
              </w:rPr>
              <w:t xml:space="preserve">(defined in Req06) </w:t>
            </w:r>
            <w:r>
              <w:rPr>
                <w:rFonts w:eastAsia="Times New Roman"/>
                <w:lang w:eastAsia="de-CH"/>
              </w:rPr>
              <w:t>about past games.</w:t>
            </w:r>
          </w:p>
        </w:tc>
      </w:tr>
      <w:tr w:rsidR="0027336B" w:rsidRPr="002D0A71" w:rsidTr="00B116A8">
        <w:trPr>
          <w:cnfStyle w:val="00000010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ReqUI03</w:t>
            </w:r>
          </w:p>
        </w:tc>
        <w:tc>
          <w:tcPr>
            <w:tcW w:w="984"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Input</w:t>
            </w:r>
          </w:p>
        </w:tc>
        <w:tc>
          <w:tcPr>
            <w:tcW w:w="3481"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can be entered using the controller.</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ReqUI04</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 Selection</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Players can select their desired character and enter their name.</w:t>
            </w:r>
          </w:p>
        </w:tc>
      </w:tr>
      <w:tr w:rsidR="007971AC" w:rsidRPr="002D0A71" w:rsidTr="00BD3B08">
        <w:trPr>
          <w:cnfStyle w:val="000000100000"/>
        </w:trPr>
        <w:tc>
          <w:tcPr>
            <w:cnfStyle w:val="001000000000"/>
            <w:tcW w:w="535" w:type="pct"/>
            <w:hideMark/>
          </w:tcPr>
          <w:p w:rsidR="007971AC" w:rsidRPr="008C68A5" w:rsidRDefault="007971AC" w:rsidP="00855198">
            <w:pPr>
              <w:jc w:val="left"/>
              <w:rPr>
                <w:rFonts w:eastAsia="Times New Roman"/>
                <w:lang w:eastAsia="de-CH"/>
              </w:rPr>
            </w:pPr>
            <w:r>
              <w:rPr>
                <w:rFonts w:eastAsia="Times New Roman"/>
                <w:lang w:eastAsia="de-CH"/>
              </w:rPr>
              <w:t>ReqUI05</w:t>
            </w:r>
            <w:r w:rsidRPr="008C68A5">
              <w:rPr>
                <w:rFonts w:eastAsia="Times New Roman"/>
                <w:lang w:eastAsia="de-CH"/>
              </w:rPr>
              <w:t xml:space="preserve"> </w:t>
            </w:r>
          </w:p>
        </w:tc>
        <w:tc>
          <w:tcPr>
            <w:tcW w:w="984" w:type="pct"/>
            <w:hideMark/>
          </w:tcPr>
          <w:p w:rsidR="007971AC" w:rsidRPr="002D0A71" w:rsidRDefault="007971AC" w:rsidP="00855198">
            <w:pPr>
              <w:jc w:val="left"/>
              <w:cnfStyle w:val="000000100000"/>
              <w:rPr>
                <w:rFonts w:eastAsia="Times New Roman"/>
                <w:lang w:eastAsia="de-CH"/>
              </w:rPr>
            </w:pPr>
            <w:r>
              <w:rPr>
                <w:rFonts w:eastAsia="Times New Roman"/>
                <w:lang w:eastAsia="de-CH"/>
              </w:rPr>
              <w:t>Map Selection</w:t>
            </w:r>
          </w:p>
        </w:tc>
        <w:tc>
          <w:tcPr>
            <w:tcW w:w="3481" w:type="pct"/>
            <w:hideMark/>
          </w:tcPr>
          <w:p w:rsidR="007971AC" w:rsidRPr="002D0A71" w:rsidRDefault="007971AC" w:rsidP="00855198">
            <w:pPr>
              <w:jc w:val="left"/>
              <w:cnfStyle w:val="000000100000"/>
              <w:rPr>
                <w:rFonts w:eastAsia="Times New Roman"/>
                <w:lang w:eastAsia="de-CH"/>
              </w:rPr>
            </w:pPr>
            <w:r>
              <w:rPr>
                <w:rFonts w:eastAsia="Times New Roman"/>
                <w:lang w:eastAsia="de-CH"/>
              </w:rPr>
              <w:t>The first player can select a map to play in.</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w:t>
            </w:r>
            <w:r w:rsidR="007971AC">
              <w:rPr>
                <w:rFonts w:eastAsia="Times New Roman"/>
                <w:lang w:eastAsia="de-CH"/>
              </w:rPr>
              <w:t>6</w:t>
            </w:r>
          </w:p>
        </w:tc>
        <w:tc>
          <w:tcPr>
            <w:tcW w:w="984" w:type="pct"/>
            <w:hideMark/>
          </w:tcPr>
          <w:p w:rsidR="0027336B" w:rsidRPr="002D0A71" w:rsidRDefault="00227E46" w:rsidP="00855198">
            <w:pPr>
              <w:jc w:val="left"/>
              <w:cnfStyle w:val="000000010000"/>
              <w:rPr>
                <w:rFonts w:eastAsia="Times New Roman"/>
                <w:lang w:eastAsia="de-CH"/>
              </w:rPr>
            </w:pPr>
            <w:r>
              <w:rPr>
                <w:rFonts w:eastAsia="Times New Roman"/>
                <w:lang w:eastAsia="de-CH"/>
              </w:rPr>
              <w:t xml:space="preserve">Simple </w:t>
            </w:r>
            <w:r w:rsidR="0027336B">
              <w:rPr>
                <w:rFonts w:eastAsia="Times New Roman"/>
                <w:lang w:eastAsia="de-CH"/>
              </w:rPr>
              <w:t>HUD</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 HUD showing each players health and energy has to be available.</w:t>
            </w:r>
          </w:p>
        </w:tc>
      </w:tr>
      <w:tr w:rsidR="00227E46" w:rsidRPr="002D0A71" w:rsidTr="008668FD">
        <w:trPr>
          <w:cnfStyle w:val="000000100000"/>
        </w:trPr>
        <w:tc>
          <w:tcPr>
            <w:cnfStyle w:val="001000000000"/>
            <w:tcW w:w="535" w:type="pct"/>
            <w:hideMark/>
          </w:tcPr>
          <w:p w:rsidR="00227E46" w:rsidRDefault="00227E46" w:rsidP="006421E8">
            <w:pPr>
              <w:jc w:val="left"/>
              <w:rPr>
                <w:rFonts w:eastAsia="Times New Roman"/>
                <w:lang w:eastAsia="de-CH"/>
              </w:rPr>
            </w:pPr>
            <w:r>
              <w:rPr>
                <w:rFonts w:eastAsia="Times New Roman"/>
                <w:lang w:eastAsia="de-CH"/>
              </w:rPr>
              <w:t>ReqUI0</w:t>
            </w:r>
            <w:r w:rsidR="006421E8">
              <w:rPr>
                <w:rFonts w:eastAsia="Times New Roman"/>
                <w:lang w:eastAsia="de-CH"/>
              </w:rPr>
              <w:t>7</w:t>
            </w:r>
          </w:p>
        </w:tc>
        <w:tc>
          <w:tcPr>
            <w:tcW w:w="984" w:type="pct"/>
            <w:hideMark/>
          </w:tcPr>
          <w:p w:rsidR="00227E46" w:rsidRPr="002D0A71" w:rsidRDefault="00227E46" w:rsidP="008668FD">
            <w:pPr>
              <w:jc w:val="left"/>
              <w:cnfStyle w:val="000000100000"/>
              <w:rPr>
                <w:rFonts w:eastAsia="Times New Roman"/>
                <w:lang w:eastAsia="de-CH"/>
              </w:rPr>
            </w:pPr>
            <w:r>
              <w:rPr>
                <w:rFonts w:eastAsia="Times New Roman"/>
                <w:lang w:eastAsia="de-CH"/>
              </w:rPr>
              <w:t>Fancy HUD</w:t>
            </w:r>
          </w:p>
        </w:tc>
        <w:tc>
          <w:tcPr>
            <w:tcW w:w="3481" w:type="pct"/>
            <w:hideMark/>
          </w:tcPr>
          <w:p w:rsidR="00227E46" w:rsidRPr="002D0A71" w:rsidRDefault="00227E46" w:rsidP="00227E46">
            <w:pPr>
              <w:jc w:val="left"/>
              <w:cnfStyle w:val="000000100000"/>
              <w:rPr>
                <w:rFonts w:eastAsia="Times New Roman"/>
                <w:lang w:eastAsia="de-CH"/>
              </w:rPr>
            </w:pPr>
            <w:r>
              <w:rPr>
                <w:rFonts w:eastAsia="Times New Roman"/>
                <w:lang w:eastAsia="de-CH"/>
              </w:rPr>
              <w:t>A beautifully designed HUD that nicely integrates with the game environment has to be available.</w:t>
            </w:r>
          </w:p>
        </w:tc>
      </w:tr>
      <w:tr w:rsidR="0027336B" w:rsidRPr="002D0A71" w:rsidTr="00B116A8">
        <w:trPr>
          <w:cnfStyle w:val="000000010000"/>
        </w:trPr>
        <w:tc>
          <w:tcPr>
            <w:cnfStyle w:val="001000000000"/>
            <w:tcW w:w="535" w:type="pct"/>
            <w:hideMark/>
          </w:tcPr>
          <w:p w:rsidR="0027336B" w:rsidRPr="008C68A5" w:rsidRDefault="006421E8" w:rsidP="00855198">
            <w:pPr>
              <w:jc w:val="left"/>
              <w:rPr>
                <w:rFonts w:eastAsia="Times New Roman"/>
                <w:lang w:eastAsia="de-CH"/>
              </w:rPr>
            </w:pPr>
            <w:r>
              <w:rPr>
                <w:rFonts w:eastAsia="Times New Roman"/>
                <w:lang w:eastAsia="de-CH"/>
              </w:rPr>
              <w:t>ReqUI08</w:t>
            </w:r>
            <w:r w:rsidR="0027336B" w:rsidRPr="008C68A5">
              <w:rPr>
                <w:rFonts w:eastAsia="Times New Roman"/>
                <w:lang w:eastAsia="de-CH"/>
              </w:rPr>
              <w:t xml:space="preserve"> </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Intro</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An intro explains the game’s background story.</w:t>
            </w:r>
          </w:p>
        </w:tc>
      </w:tr>
    </w:tbl>
    <w:p w:rsidR="002D0A71" w:rsidRPr="002D0A71" w:rsidRDefault="00DB335A" w:rsidP="00855198">
      <w:pPr>
        <w:pStyle w:val="berschrift2"/>
        <w:jc w:val="left"/>
        <w:rPr>
          <w:rFonts w:eastAsia="Times New Roman"/>
          <w:lang w:eastAsia="de-CH"/>
        </w:rPr>
      </w:pPr>
      <w:r>
        <w:rPr>
          <w:rFonts w:eastAsia="Times New Roman"/>
          <w:lang w:eastAsia="de-CH"/>
        </w:rPr>
        <w:t>Lava</w:t>
      </w:r>
    </w:p>
    <w:tbl>
      <w:tblPr>
        <w:tblStyle w:val="MediumShading1-Accent11"/>
        <w:tblW w:w="5000" w:type="pct"/>
        <w:tblLook w:val="04A0"/>
      </w:tblPr>
      <w:tblGrid>
        <w:gridCol w:w="930"/>
        <w:gridCol w:w="1858"/>
        <w:gridCol w:w="6500"/>
      </w:tblGrid>
      <w:tr w:rsidR="0022786C" w:rsidRPr="002D0A71" w:rsidTr="0022786C">
        <w:trPr>
          <w:cnfStyle w:val="100000000000"/>
        </w:trPr>
        <w:tc>
          <w:tcPr>
            <w:cnfStyle w:val="001000000000"/>
            <w:tcW w:w="0" w:type="auto"/>
            <w:hideMark/>
          </w:tcPr>
          <w:p w:rsidR="0022786C"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22786C">
        <w:trPr>
          <w:cnfStyle w:val="000000100000"/>
        </w:trPr>
        <w:tc>
          <w:tcPr>
            <w:cnfStyle w:val="001000000000"/>
            <w:tcW w:w="501"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ReqL01 </w:t>
            </w:r>
          </w:p>
        </w:tc>
        <w:tc>
          <w:tcPr>
            <w:tcW w:w="100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Lava Ground </w:t>
            </w:r>
          </w:p>
        </w:tc>
        <w:tc>
          <w:tcPr>
            <w:tcW w:w="349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ground is covered by lava. This requirement represents the game-logic of the lava.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basic effect to render the lava lake. A basic red rectangle is enough for a first prototype. </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Polished Lava Effect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lava lake. This includes advanced </w:t>
            </w:r>
            <w:proofErr w:type="spellStart"/>
            <w:r w:rsidRPr="002D0A71">
              <w:rPr>
                <w:rFonts w:eastAsia="Times New Roman"/>
                <w:lang w:eastAsia="de-CH"/>
              </w:rPr>
              <w:t>shaders</w:t>
            </w:r>
            <w:proofErr w:type="spellEnd"/>
            <w:r w:rsidRPr="002D0A71">
              <w:rPr>
                <w:rFonts w:eastAsia="Times New Roman"/>
                <w:lang w:eastAsia="de-CH"/>
              </w:rPr>
              <w:t xml:space="preserve">.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player gets into contact with the lava he dies</w:t>
            </w:r>
            <w:r w:rsidR="00F12E59">
              <w:rPr>
                <w:rFonts w:eastAsia="Times New Roman"/>
                <w:lang w:eastAsia="de-CH"/>
              </w:rPr>
              <w:t>.</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At random there are fire </w:t>
            </w:r>
            <w:r w:rsidR="00734F38" w:rsidRPr="002D0A71">
              <w:rPr>
                <w:rFonts w:eastAsia="Times New Roman"/>
                <w:lang w:eastAsia="de-CH"/>
              </w:rPr>
              <w:t>eruptions</w:t>
            </w:r>
            <w:r w:rsidRPr="002D0A71">
              <w:rPr>
                <w:rFonts w:eastAsia="Times New Roman"/>
                <w:lang w:eastAsia="de-CH"/>
              </w:rPr>
              <w:t xml:space="preserve"> emerging from the lake</w:t>
            </w:r>
            <w:r w:rsidR="00F12E59">
              <w:rPr>
                <w:rFonts w:eastAsia="Times New Roman"/>
                <w:lang w:eastAsia="de-CH"/>
              </w:rPr>
              <w:t>.</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Harmful 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such a fire </w:t>
            </w:r>
            <w:r w:rsidR="00734F38" w:rsidRPr="002D0A71">
              <w:rPr>
                <w:rFonts w:eastAsia="Times New Roman"/>
                <w:lang w:eastAsia="de-CH"/>
              </w:rPr>
              <w:t>eruption</w:t>
            </w:r>
            <w:r w:rsidRPr="002D0A71">
              <w:rPr>
                <w:rFonts w:eastAsia="Times New Roman"/>
                <w:lang w:eastAsia="de-CH"/>
              </w:rPr>
              <w:t xml:space="preserve"> hits a player he endures damage or dies. If the </w:t>
            </w:r>
            <w:r w:rsidR="00734F38" w:rsidRPr="002D0A71">
              <w:rPr>
                <w:rFonts w:eastAsia="Times New Roman"/>
                <w:lang w:eastAsia="de-CH"/>
              </w:rPr>
              <w:t>eruption</w:t>
            </w:r>
            <w:r w:rsidRPr="002D0A71">
              <w:rPr>
                <w:rFonts w:eastAsia="Times New Roman"/>
                <w:lang w:eastAsia="de-CH"/>
              </w:rPr>
              <w:t xml:space="preserve"> hits an island it throws the island off its course. </w:t>
            </w:r>
          </w:p>
        </w:tc>
      </w:tr>
    </w:tbl>
    <w:p w:rsidR="002D0A71" w:rsidRPr="002D0A71" w:rsidRDefault="00DB335A" w:rsidP="00855198">
      <w:pPr>
        <w:pStyle w:val="berschrift2"/>
        <w:jc w:val="left"/>
        <w:rPr>
          <w:rFonts w:eastAsia="Times New Roman"/>
          <w:lang w:eastAsia="de-CH"/>
        </w:rPr>
      </w:pPr>
      <w:r w:rsidRPr="002D0A71">
        <w:rPr>
          <w:rFonts w:eastAsia="Times New Roman"/>
          <w:lang w:eastAsia="de-CH"/>
        </w:rPr>
        <w:t>Pillars</w:t>
      </w:r>
    </w:p>
    <w:tbl>
      <w:tblPr>
        <w:tblStyle w:val="MediumShading1-Accent11"/>
        <w:tblW w:w="5000" w:type="pct"/>
        <w:tblLook w:val="04A0"/>
      </w:tblPr>
      <w:tblGrid>
        <w:gridCol w:w="1083"/>
        <w:gridCol w:w="1781"/>
        <w:gridCol w:w="6424"/>
      </w:tblGrid>
      <w:tr w:rsidR="008C68A5" w:rsidRPr="002D0A71" w:rsidTr="008D0D0A">
        <w:trPr>
          <w:cnfStyle w:val="100000000000"/>
        </w:trPr>
        <w:tc>
          <w:tcPr>
            <w:cnfStyle w:val="001000000000"/>
            <w:tcW w:w="0" w:type="auto"/>
            <w:hideMark/>
          </w:tcPr>
          <w:p w:rsidR="008C68A5" w:rsidRPr="0022786C" w:rsidRDefault="00687BE0" w:rsidP="00855198">
            <w:pPr>
              <w:jc w:val="left"/>
              <w:rPr>
                <w:rStyle w:val="SchwacherVerweis"/>
                <w:b/>
                <w:color w:val="FFFFFF" w:themeColor="background1"/>
              </w:rPr>
            </w:pPr>
            <w:r>
              <w:rPr>
                <w:rStyle w:val="SchwacherVerweis"/>
                <w:b/>
                <w:color w:val="FFFFFF" w:themeColor="background1"/>
              </w:rPr>
              <w:lastRenderedPageBreak/>
              <w:t>ID</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83"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ReqPi01 </w:t>
            </w:r>
          </w:p>
        </w:tc>
        <w:tc>
          <w:tcPr>
            <w:tcW w:w="95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w:t>
            </w:r>
          </w:p>
        </w:tc>
        <w:tc>
          <w:tcPr>
            <w:tcW w:w="3458"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of different sizes </w:t>
            </w:r>
            <w:r w:rsidR="00EC5DEC">
              <w:rPr>
                <w:rFonts w:eastAsia="Times New Roman"/>
                <w:lang w:eastAsia="de-CH"/>
              </w:rPr>
              <w:t>stick</w:t>
            </w:r>
            <w:r w:rsidRPr="002D0A71">
              <w:rPr>
                <w:rFonts w:eastAsia="Times New Roman"/>
                <w:lang w:eastAsia="de-CH"/>
              </w:rPr>
              <w:t xml:space="preserve"> out of the lava. This requirement represents the need to model pillars with respect to in-game logic.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There is some model representing pillars which </w:t>
            </w:r>
            <w:r w:rsidR="00020AB3">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100000"/>
        </w:trPr>
        <w:tc>
          <w:tcPr>
            <w:cnfStyle w:val="001000000000"/>
            <w:tcW w:w="0" w:type="auto"/>
            <w:hideMark/>
          </w:tcPr>
          <w:p w:rsidR="002D0A71" w:rsidRPr="002D0A71" w:rsidRDefault="002D0A71" w:rsidP="00355B8A">
            <w:pPr>
              <w:jc w:val="left"/>
              <w:rPr>
                <w:rFonts w:eastAsia="Times New Roman"/>
                <w:lang w:eastAsia="de-CH"/>
              </w:rPr>
            </w:pPr>
            <w:r w:rsidRPr="002D0A71">
              <w:rPr>
                <w:rFonts w:eastAsia="Times New Roman"/>
                <w:lang w:eastAsia="de-CH"/>
              </w:rPr>
              <w:t>ReqPi0</w:t>
            </w:r>
            <w:r w:rsidR="00355B8A">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Pillar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Realistically rendered pillars </w:t>
            </w:r>
            <w:r w:rsidR="00EC5DEC">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01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ReqPi04</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Tilt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Pillars can be tilt over by islands. The resulting fall can affect other islands and pillars. </w:t>
            </w:r>
          </w:p>
        </w:tc>
      </w:tr>
      <w:tr w:rsidR="002D0A71" w:rsidRPr="002D0A71" w:rsidTr="008D0D0A">
        <w:trPr>
          <w:cnfStyle w:val="00000010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ReqPi05</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Icy Pillars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have a top consisting of ice, which melts to water that runs down the pillar and drops into the lava. </w:t>
            </w:r>
          </w:p>
        </w:tc>
      </w:tr>
    </w:tbl>
    <w:p w:rsidR="002D0A71" w:rsidRPr="00DB335A" w:rsidRDefault="00DB335A" w:rsidP="00855198">
      <w:pPr>
        <w:pStyle w:val="berschrift2"/>
        <w:jc w:val="left"/>
        <w:rPr>
          <w:rFonts w:eastAsia="Times New Roman"/>
          <w:lang w:eastAsia="de-CH"/>
        </w:rPr>
      </w:pPr>
      <w:r w:rsidRPr="002D0A71">
        <w:rPr>
          <w:rFonts w:eastAsia="Times New Roman"/>
          <w:lang w:eastAsia="de-CH"/>
        </w:rPr>
        <w:t xml:space="preserve">Floating Islands </w:t>
      </w:r>
    </w:p>
    <w:tbl>
      <w:tblPr>
        <w:tblStyle w:val="MediumShading1-Accent11"/>
        <w:tblW w:w="5000" w:type="pct"/>
        <w:tblLook w:val="04A0"/>
      </w:tblPr>
      <w:tblGrid>
        <w:gridCol w:w="962"/>
        <w:gridCol w:w="1841"/>
        <w:gridCol w:w="6485"/>
      </w:tblGrid>
      <w:tr w:rsidR="008D0D0A" w:rsidRPr="002D0A71" w:rsidTr="008D0D0A">
        <w:trPr>
          <w:cnfStyle w:val="100000000000"/>
        </w:trPr>
        <w:tc>
          <w:tcPr>
            <w:cnfStyle w:val="001000000000"/>
            <w:tcW w:w="0" w:type="auto"/>
            <w:hideMark/>
          </w:tcPr>
          <w:p w:rsidR="008D0D0A"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18"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ReqI01 </w:t>
            </w:r>
          </w:p>
        </w:tc>
        <w:tc>
          <w:tcPr>
            <w:tcW w:w="9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Floating Islands </w:t>
            </w:r>
          </w:p>
        </w:tc>
        <w:tc>
          <w:tcPr>
            <w:tcW w:w="34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Initially there is a set of floating islands of rock. The islands hover above the lake of lava in different heights.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A basic rendering such that the islands are visible and useable inside a game</w:t>
            </w:r>
            <w:r w:rsidR="00202F82">
              <w:rPr>
                <w:rFonts w:eastAsia="Times New Roman"/>
                <w:lang w:eastAsia="de-CH"/>
              </w:rPr>
              <w:t>.</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Island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islands.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Moving Floating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have the ability to move. They move with a given velocity.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Crashing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crashes into another island the collision will be resolved according to physics. The resulting movement should be locked onto the x/z plane the resulting rotation only respective to the y-axis.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and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crashes into a pillar the collision will be resolved according to physics. The resulting movement should be locked onto the x/z plane the resulting rotation only respective to the y-axis.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Sinking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 player stands on an island it will </w:t>
            </w:r>
            <w:r w:rsidR="008D0D0A" w:rsidRPr="002D0A71">
              <w:rPr>
                <w:rFonts w:eastAsia="Times New Roman"/>
                <w:lang w:eastAsia="de-CH"/>
              </w:rPr>
              <w:t>lose</w:t>
            </w:r>
            <w:r w:rsidRPr="002D0A71">
              <w:rPr>
                <w:rFonts w:eastAsia="Times New Roman"/>
                <w:lang w:eastAsia="de-CH"/>
              </w:rPr>
              <w:t xml:space="preserve"> height.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Rising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island does not carry the player it regains</w:t>
            </w:r>
            <w:r w:rsidR="00DD167C">
              <w:rPr>
                <w:rFonts w:eastAsia="Times New Roman"/>
                <w:lang w:eastAsia="de-CH"/>
              </w:rPr>
              <w:t xml:space="preserve"> its </w:t>
            </w:r>
            <w:r w:rsidRPr="002D0A71">
              <w:rPr>
                <w:rFonts w:eastAsia="Times New Roman"/>
                <w:lang w:eastAsia="de-CH"/>
              </w:rPr>
              <w:t xml:space="preserve">original height.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Melting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gets into contact with lava it melts.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Destructible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takes enough damage, either by a players special ability or by falling pillars it will fall apart. </w:t>
            </w:r>
          </w:p>
        </w:tc>
      </w:tr>
      <w:tr w:rsidR="00EA092C" w:rsidRPr="002D0A71" w:rsidTr="008D0D0A">
        <w:trPr>
          <w:cnfStyle w:val="000000100000"/>
        </w:trPr>
        <w:tc>
          <w:tcPr>
            <w:cnfStyle w:val="001000000000"/>
            <w:tcW w:w="0" w:type="auto"/>
          </w:tcPr>
          <w:p w:rsidR="00EA092C" w:rsidRPr="002D0A71" w:rsidRDefault="00EA092C" w:rsidP="00855198">
            <w:pPr>
              <w:jc w:val="left"/>
              <w:rPr>
                <w:rFonts w:eastAsia="Times New Roman"/>
                <w:lang w:eastAsia="de-CH"/>
              </w:rPr>
            </w:pPr>
            <w:r>
              <w:rPr>
                <w:rFonts w:eastAsia="Times New Roman"/>
                <w:lang w:eastAsia="de-CH"/>
              </w:rPr>
              <w:t>ReqI11</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Icy Islands</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Islands hovering above a specific height are slightly or fully covered in ice.</w:t>
            </w:r>
          </w:p>
        </w:tc>
      </w:tr>
    </w:tbl>
    <w:p w:rsidR="002D0A71" w:rsidRPr="002D0A71" w:rsidRDefault="00DB335A" w:rsidP="00DB335A">
      <w:pPr>
        <w:pStyle w:val="berschrift2"/>
        <w:rPr>
          <w:rFonts w:eastAsia="Times New Roman"/>
          <w:lang w:eastAsia="de-CH"/>
        </w:rPr>
      </w:pPr>
      <w:r w:rsidRPr="002D0A71">
        <w:rPr>
          <w:rFonts w:eastAsia="Times New Roman"/>
          <w:lang w:eastAsia="de-CH"/>
        </w:rPr>
        <w:t>Player</w:t>
      </w:r>
    </w:p>
    <w:tbl>
      <w:tblPr>
        <w:tblStyle w:val="MediumShading1-Accent11"/>
        <w:tblW w:w="5000" w:type="pct"/>
        <w:tblLook w:val="04A0"/>
      </w:tblPr>
      <w:tblGrid>
        <w:gridCol w:w="1016"/>
        <w:gridCol w:w="1815"/>
        <w:gridCol w:w="6457"/>
      </w:tblGrid>
      <w:tr w:rsidR="00755AC4" w:rsidRPr="002D0A71" w:rsidTr="00755AC4">
        <w:trPr>
          <w:cnfStyle w:val="100000000000"/>
        </w:trPr>
        <w:tc>
          <w:tcPr>
            <w:cnfStyle w:val="001000000000"/>
            <w:tcW w:w="0" w:type="auto"/>
            <w:hideMark/>
          </w:tcPr>
          <w:p w:rsidR="00755AC4" w:rsidRPr="0022786C" w:rsidRDefault="00687BE0" w:rsidP="00B116A8">
            <w:pPr>
              <w:rPr>
                <w:rStyle w:val="SchwacherVerweis"/>
                <w:b/>
                <w:color w:val="FFFFFF" w:themeColor="background1"/>
              </w:rPr>
            </w:pPr>
            <w:r>
              <w:rPr>
                <w:rStyle w:val="SchwacherVerweis"/>
                <w:b/>
                <w:color w:val="FFFFFF" w:themeColor="background1"/>
              </w:rPr>
              <w:t>ID</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755AC4">
        <w:trPr>
          <w:cnfStyle w:val="000000100000"/>
        </w:trPr>
        <w:tc>
          <w:tcPr>
            <w:cnfStyle w:val="001000000000"/>
            <w:tcW w:w="547" w:type="pct"/>
            <w:hideMark/>
          </w:tcPr>
          <w:p w:rsidR="002D0A71" w:rsidRPr="002D0A71" w:rsidRDefault="002D0A71" w:rsidP="00755AC4">
            <w:pPr>
              <w:rPr>
                <w:rFonts w:eastAsia="Times New Roman"/>
                <w:lang w:eastAsia="de-CH"/>
              </w:rPr>
            </w:pPr>
            <w:r w:rsidRPr="002D0A71">
              <w:rPr>
                <w:rFonts w:eastAsia="Times New Roman"/>
                <w:lang w:eastAsia="de-CH"/>
              </w:rPr>
              <w:t xml:space="preserve">ReqP01 </w:t>
            </w:r>
          </w:p>
        </w:tc>
        <w:tc>
          <w:tcPr>
            <w:tcW w:w="977"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Player </w:t>
            </w:r>
          </w:p>
        </w:tc>
        <w:tc>
          <w:tcPr>
            <w:tcW w:w="3476"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has to be represented with the game-logic.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model for the player is available.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Player Model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model for the player is available.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Attraction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attract an island so it floats to the side of the island the player is standing on. As soon as the island is not attracted anymore, it hovers back to its original position.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Walking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walk to an island he attracted.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the jetpack to move from one island to another.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Repulsion </w:t>
            </w:r>
          </w:p>
        </w:tc>
        <w:tc>
          <w:tcPr>
            <w:tcW w:w="0" w:type="auto"/>
            <w:hideMark/>
          </w:tcPr>
          <w:p w:rsidR="002D0A71" w:rsidRPr="002D0A71" w:rsidRDefault="002D0A71" w:rsidP="00906E35">
            <w:pPr>
              <w:jc w:val="left"/>
              <w:cnfStyle w:val="000000100000"/>
              <w:rPr>
                <w:rFonts w:eastAsia="Times New Roman"/>
                <w:lang w:eastAsia="de-CH"/>
              </w:rPr>
            </w:pPr>
            <w:r w:rsidRPr="002D0A71">
              <w:rPr>
                <w:rFonts w:eastAsia="Times New Roman"/>
                <w:lang w:eastAsia="de-CH"/>
              </w:rPr>
              <w:t xml:space="preserve">A player can use the jetpack to emit bursts of air which will for a short period of time get an island to drift off its </w:t>
            </w:r>
            <w:r w:rsidR="00906E35" w:rsidRPr="002D0A71">
              <w:rPr>
                <w:rFonts w:eastAsia="Times New Roman"/>
                <w:lang w:eastAsia="de-CH"/>
              </w:rPr>
              <w:t>original</w:t>
            </w:r>
            <w:r w:rsidRPr="002D0A71">
              <w:rPr>
                <w:rFonts w:eastAsia="Times New Roman"/>
                <w:lang w:eastAsia="de-CH"/>
              </w:rPr>
              <w:t xml:space="preserve"> course. </w:t>
            </w:r>
            <w:r w:rsidR="00906E35">
              <w:rPr>
                <w:rFonts w:eastAsia="Times New Roman"/>
                <w:lang w:eastAsia="de-CH"/>
              </w:rPr>
              <w:t xml:space="preserve"> </w:t>
            </w:r>
            <w:r w:rsidRPr="002D0A71">
              <w:rPr>
                <w:rFonts w:eastAsia="Times New Roman"/>
                <w:lang w:eastAsia="de-CH"/>
              </w:rPr>
              <w:t xml:space="preserve">If it </w:t>
            </w:r>
            <w:r w:rsidRPr="002D0A71">
              <w:rPr>
                <w:rFonts w:eastAsia="Times New Roman"/>
                <w:lang w:eastAsia="de-CH"/>
              </w:rPr>
              <w:lastRenderedPageBreak/>
              <w:t xml:space="preserve">collides with a pillar it could change its course </w:t>
            </w:r>
            <w:r w:rsidR="00906E35" w:rsidRPr="002D0A71">
              <w:rPr>
                <w:rFonts w:eastAsia="Times New Roman"/>
                <w:lang w:eastAsia="de-CH"/>
              </w:rPr>
              <w:t>completely</w:t>
            </w:r>
            <w:r w:rsidRPr="002D0A71">
              <w:rPr>
                <w:rFonts w:eastAsia="Times New Roman"/>
                <w:lang w:eastAsia="de-CH"/>
              </w:rPr>
              <w:t xml:space="preserv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lastRenderedPageBreak/>
              <w:t xml:space="preserve">ReqP08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1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Every player has a melee attack ability which costs no energy. This will deduce health from his enemy.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Direct Combat 2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attack animation is displayed.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3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Melee attacks will also physically push the opponent away from the attacker.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Energy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Every player has an energy bar which is displayed in the UI. Energy will recharge itself with time. Every used skill will use a fixed amount of energy.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Ice Spike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direction in which, subsequently, a spike is sent off. If the spike hits an enemy, he will get hurt and pushed back. </w:t>
            </w:r>
          </w:p>
        </w:tc>
      </w:tr>
      <w:tr w:rsidR="008C6112" w:rsidRPr="002D0A71" w:rsidTr="00755AC4">
        <w:trPr>
          <w:cnfStyle w:val="000000100000"/>
          <w:ins w:id="12" w:author="Christian Oberholzer" w:date="2009-03-08T22:41:00Z"/>
        </w:trPr>
        <w:tc>
          <w:tcPr>
            <w:cnfStyle w:val="001000000000"/>
            <w:tcW w:w="0" w:type="auto"/>
            <w:hideMark/>
          </w:tcPr>
          <w:p w:rsidR="008C6112" w:rsidRPr="002D0A71" w:rsidRDefault="008C6112" w:rsidP="00755AC4">
            <w:pPr>
              <w:rPr>
                <w:ins w:id="13" w:author="Christian Oberholzer" w:date="2009-03-08T22:41:00Z"/>
                <w:rFonts w:eastAsia="Times New Roman"/>
                <w:lang w:eastAsia="de-CH"/>
              </w:rPr>
            </w:pPr>
            <w:ins w:id="14" w:author="Christian Oberholzer" w:date="2009-03-08T22:42:00Z">
              <w:r>
                <w:rPr>
                  <w:rFonts w:eastAsia="Times New Roman"/>
                  <w:lang w:eastAsia="de-CH"/>
                </w:rPr>
                <w:t>ReqP13</w:t>
              </w:r>
            </w:ins>
          </w:p>
        </w:tc>
        <w:tc>
          <w:tcPr>
            <w:tcW w:w="0" w:type="auto"/>
            <w:hideMark/>
          </w:tcPr>
          <w:p w:rsidR="008C6112" w:rsidRPr="002D0A71" w:rsidRDefault="008C6112" w:rsidP="00855198">
            <w:pPr>
              <w:jc w:val="left"/>
              <w:cnfStyle w:val="000000100000"/>
              <w:rPr>
                <w:ins w:id="15" w:author="Christian Oberholzer" w:date="2009-03-08T22:41:00Z"/>
                <w:rFonts w:eastAsia="Times New Roman"/>
                <w:lang w:eastAsia="de-CH"/>
              </w:rPr>
            </w:pPr>
            <w:ins w:id="16" w:author="Christian Oberholzer" w:date="2009-03-08T22:42:00Z">
              <w:r>
                <w:rPr>
                  <w:rFonts w:eastAsia="Times New Roman"/>
                  <w:lang w:eastAsia="de-CH"/>
                </w:rPr>
                <w:t>Flame Thrower</w:t>
              </w:r>
            </w:ins>
            <w:ins w:id="17" w:author="Christian Oberholzer" w:date="2009-03-08T22:56:00Z">
              <w:r w:rsidR="00746F7C">
                <w:rPr>
                  <w:rFonts w:eastAsia="Times New Roman"/>
                  <w:lang w:eastAsia="de-CH"/>
                </w:rPr>
                <w:t xml:space="preserve"> Damage</w:t>
              </w:r>
            </w:ins>
          </w:p>
        </w:tc>
        <w:tc>
          <w:tcPr>
            <w:tcW w:w="0" w:type="auto"/>
            <w:hideMark/>
          </w:tcPr>
          <w:p w:rsidR="008C6112" w:rsidRPr="002D0A71" w:rsidRDefault="008C6112" w:rsidP="00746F7C">
            <w:pPr>
              <w:jc w:val="left"/>
              <w:cnfStyle w:val="000000100000"/>
              <w:rPr>
                <w:ins w:id="18" w:author="Christian Oberholzer" w:date="2009-03-08T22:41:00Z"/>
                <w:rFonts w:eastAsia="Times New Roman"/>
                <w:lang w:eastAsia="de-CH"/>
              </w:rPr>
            </w:pPr>
            <w:ins w:id="19" w:author="Christian Oberholzer" w:date="2009-03-08T22:42:00Z">
              <w:r>
                <w:rPr>
                  <w:rFonts w:eastAsia="Times New Roman"/>
                  <w:lang w:eastAsia="de-CH"/>
                </w:rPr>
                <w:t>The player can use a flame thrower</w:t>
              </w:r>
            </w:ins>
            <w:ins w:id="20" w:author="Christian Oberholzer" w:date="2009-03-08T22:57:00Z">
              <w:r w:rsidR="00746F7C">
                <w:rPr>
                  <w:rFonts w:eastAsia="Times New Roman"/>
                  <w:lang w:eastAsia="de-CH"/>
                </w:rPr>
                <w:t xml:space="preserve"> to cause damage to another player.</w:t>
              </w:r>
            </w:ins>
          </w:p>
        </w:tc>
      </w:tr>
      <w:tr w:rsidR="00746F7C" w:rsidRPr="002D0A71" w:rsidTr="009359E7">
        <w:trPr>
          <w:cnfStyle w:val="000000010000"/>
          <w:ins w:id="21" w:author="Christian Oberholzer" w:date="2009-03-08T22:56:00Z"/>
        </w:trPr>
        <w:tc>
          <w:tcPr>
            <w:cnfStyle w:val="001000000000"/>
            <w:tcW w:w="0" w:type="auto"/>
            <w:hideMark/>
          </w:tcPr>
          <w:p w:rsidR="00746F7C" w:rsidRPr="002D0A71" w:rsidRDefault="00746F7C" w:rsidP="00746F7C">
            <w:pPr>
              <w:rPr>
                <w:ins w:id="22" w:author="Christian Oberholzer" w:date="2009-03-08T22:56:00Z"/>
                <w:rFonts w:eastAsia="Times New Roman"/>
                <w:lang w:eastAsia="de-CH"/>
              </w:rPr>
            </w:pPr>
            <w:ins w:id="23" w:author="Christian Oberholzer" w:date="2009-03-08T22:56:00Z">
              <w:r>
                <w:rPr>
                  <w:rFonts w:eastAsia="Times New Roman"/>
                  <w:lang w:eastAsia="de-CH"/>
                </w:rPr>
                <w:t>ReqP1</w:t>
              </w:r>
              <w:r>
                <w:rPr>
                  <w:rFonts w:eastAsia="Times New Roman"/>
                  <w:lang w:eastAsia="de-CH"/>
                </w:rPr>
                <w:t>4</w:t>
              </w:r>
            </w:ins>
          </w:p>
        </w:tc>
        <w:tc>
          <w:tcPr>
            <w:tcW w:w="0" w:type="auto"/>
            <w:hideMark/>
          </w:tcPr>
          <w:p w:rsidR="00746F7C" w:rsidRPr="002D0A71" w:rsidRDefault="00746F7C" w:rsidP="009359E7">
            <w:pPr>
              <w:jc w:val="left"/>
              <w:cnfStyle w:val="000000010000"/>
              <w:rPr>
                <w:ins w:id="24" w:author="Christian Oberholzer" w:date="2009-03-08T22:56:00Z"/>
                <w:rFonts w:eastAsia="Times New Roman"/>
                <w:lang w:eastAsia="de-CH"/>
              </w:rPr>
            </w:pPr>
            <w:ins w:id="25" w:author="Christian Oberholzer" w:date="2009-03-08T22:56:00Z">
              <w:r>
                <w:rPr>
                  <w:rFonts w:eastAsia="Times New Roman"/>
                  <w:lang w:eastAsia="de-CH"/>
                </w:rPr>
                <w:t>Flame Thrower</w:t>
              </w:r>
              <w:r>
                <w:rPr>
                  <w:rFonts w:eastAsia="Times New Roman"/>
                  <w:lang w:eastAsia="de-CH"/>
                </w:rPr>
                <w:t xml:space="preserve"> Island Destruction</w:t>
              </w:r>
            </w:ins>
          </w:p>
        </w:tc>
        <w:tc>
          <w:tcPr>
            <w:tcW w:w="0" w:type="auto"/>
            <w:hideMark/>
          </w:tcPr>
          <w:p w:rsidR="00746F7C" w:rsidRPr="002D0A71" w:rsidRDefault="00746F7C" w:rsidP="00746F7C">
            <w:pPr>
              <w:jc w:val="left"/>
              <w:cnfStyle w:val="000000010000"/>
              <w:rPr>
                <w:ins w:id="26" w:author="Christian Oberholzer" w:date="2009-03-08T22:56:00Z"/>
                <w:rFonts w:eastAsia="Times New Roman"/>
                <w:lang w:eastAsia="de-CH"/>
              </w:rPr>
            </w:pPr>
            <w:ins w:id="27" w:author="Christian Oberholzer" w:date="2009-03-08T22:56:00Z">
              <w:r>
                <w:rPr>
                  <w:rFonts w:eastAsia="Times New Roman"/>
                  <w:lang w:eastAsia="de-CH"/>
                </w:rPr>
                <w:t>The player can use a flame thrower</w:t>
              </w:r>
            </w:ins>
            <w:ins w:id="28" w:author="Christian Oberholzer" w:date="2009-03-08T22:57:00Z">
              <w:r>
                <w:rPr>
                  <w:rFonts w:eastAsia="Times New Roman"/>
                  <w:lang w:eastAsia="de-CH"/>
                </w:rPr>
                <w:t xml:space="preserve"> to target and destroy islands.</w:t>
              </w:r>
            </w:ins>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Building Islands with Ice Spikes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the spike hits a rising fire ball, an island will be built.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Snow storm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point in </w:t>
            </w:r>
            <w:proofErr w:type="gramStart"/>
            <w:r w:rsidRPr="002D0A71">
              <w:rPr>
                <w:rFonts w:eastAsia="Times New Roman"/>
                <w:lang w:eastAsia="de-CH"/>
              </w:rPr>
              <w:t>range,</w:t>
            </w:r>
            <w:proofErr w:type="gramEnd"/>
            <w:r w:rsidRPr="002D0A71">
              <w:rPr>
                <w:rFonts w:eastAsia="Times New Roman"/>
                <w:lang w:eastAsia="de-CH"/>
              </w:rPr>
              <w:t xml:space="preserve"> a cloud will appear and start snowing on the creatures below it, causing damage.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Wall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lighten up a fire on the floor which will remain there for a fixed amount of time. Players stepping on the fire will be hurt.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Small Robot Spawning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spawn a robot on the current island which will be there for a fixed amount of time and attack all enemies stepping on the island. </w:t>
            </w:r>
          </w:p>
        </w:tc>
      </w:tr>
    </w:tbl>
    <w:p w:rsidR="002D0A71" w:rsidRPr="002D0A71" w:rsidRDefault="002D0A71" w:rsidP="00D818A5">
      <w:pPr>
        <w:pStyle w:val="berschrift1"/>
        <w:rPr>
          <w:rFonts w:eastAsia="Times New Roman"/>
          <w:kern w:val="36"/>
          <w:lang w:eastAsia="de-CH"/>
        </w:rPr>
      </w:pPr>
      <w:bookmarkStart w:id="29" w:name="Development_Schedule"/>
      <w:bookmarkEnd w:id="29"/>
      <w:r w:rsidRPr="002D0A71">
        <w:rPr>
          <w:rFonts w:eastAsia="Times New Roman"/>
          <w:kern w:val="36"/>
          <w:lang w:eastAsia="de-CH"/>
        </w:rPr>
        <w:t>Development Schedule</w:t>
      </w:r>
    </w:p>
    <w:p w:rsidR="00ED140D" w:rsidRPr="002D0A71" w:rsidRDefault="00ED140D" w:rsidP="00ED140D">
      <w:pPr>
        <w:rPr>
          <w:lang w:eastAsia="de-CH"/>
        </w:rPr>
      </w:pPr>
      <w:bookmarkStart w:id="30" w:name="Deliverables"/>
      <w:bookmarkEnd w:id="30"/>
      <w:r w:rsidRPr="002D0A71">
        <w:rPr>
          <w:lang w:eastAsia="de-CH"/>
        </w:rPr>
        <w:t xml:space="preserve">The development </w:t>
      </w:r>
      <w:r>
        <w:rPr>
          <w:lang w:eastAsia="de-CH"/>
        </w:rPr>
        <w:t xml:space="preserve">shall be divided into consecutive </w:t>
      </w:r>
      <w:r w:rsidR="00BD3B08">
        <w:rPr>
          <w:lang w:eastAsia="de-CH"/>
        </w:rPr>
        <w:t>layers</w:t>
      </w:r>
      <w:r w:rsidRPr="002D0A71">
        <w:rPr>
          <w:lang w:eastAsia="de-CH"/>
        </w:rPr>
        <w:t xml:space="preserve">. All of the requirements defined </w:t>
      </w:r>
      <w:r>
        <w:rPr>
          <w:lang w:eastAsia="de-CH"/>
        </w:rPr>
        <w:t>under</w:t>
      </w:r>
      <w:r w:rsidRPr="002D0A71">
        <w:rPr>
          <w:lang w:eastAsia="de-CH"/>
        </w:rPr>
        <w:t xml:space="preserve"> </w:t>
      </w:r>
      <w:r w:rsidR="009E3E93">
        <w:rPr>
          <w:lang w:eastAsia="de-CH"/>
        </w:rPr>
        <w:fldChar w:fldCharType="begin"/>
      </w:r>
      <w:r>
        <w:rPr>
          <w:lang w:eastAsia="de-CH"/>
        </w:rPr>
        <w:instrText xml:space="preserve"> REF _Ref223763759 \h </w:instrText>
      </w:r>
      <w:r w:rsidR="009E3E93">
        <w:rPr>
          <w:lang w:eastAsia="de-CH"/>
        </w:rPr>
      </w:r>
      <w:r w:rsidR="009E3E93">
        <w:rPr>
          <w:lang w:eastAsia="de-CH"/>
        </w:rPr>
        <w:fldChar w:fldCharType="separate"/>
      </w:r>
      <w:r>
        <w:rPr>
          <w:lang w:eastAsia="de-CH"/>
        </w:rPr>
        <w:t xml:space="preserve">Formal </w:t>
      </w:r>
      <w:r w:rsidRPr="002D0A71">
        <w:rPr>
          <w:lang w:eastAsia="de-CH"/>
        </w:rPr>
        <w:t>Requirements</w:t>
      </w:r>
      <w:r w:rsidR="009E3E93">
        <w:rPr>
          <w:lang w:eastAsia="de-CH"/>
        </w:rPr>
        <w:fldChar w:fldCharType="end"/>
      </w:r>
      <w:r w:rsidRPr="002D0A71">
        <w:rPr>
          <w:lang w:eastAsia="de-CH"/>
        </w:rPr>
        <w:t xml:space="preserve"> are classified and assigned to one of them. Those </w:t>
      </w:r>
      <w:r w:rsidR="00BD3B08">
        <w:rPr>
          <w:lang w:eastAsia="de-CH"/>
        </w:rPr>
        <w:t>layers</w:t>
      </w:r>
      <w:r w:rsidRPr="002D0A71">
        <w:rPr>
          <w:lang w:eastAsia="de-CH"/>
        </w:rPr>
        <w:t xml:space="preserve"> are: </w:t>
      </w:r>
    </w:p>
    <w:p w:rsidR="00ED140D" w:rsidRPr="00C31321" w:rsidRDefault="00ED140D" w:rsidP="00ED140D">
      <w:pPr>
        <w:pStyle w:val="Listenabsatz"/>
        <w:numPr>
          <w:ilvl w:val="0"/>
          <w:numId w:val="8"/>
        </w:numPr>
        <w:rPr>
          <w:lang w:eastAsia="de-CH"/>
        </w:rPr>
      </w:pPr>
      <w:r w:rsidRPr="007F1926">
        <w:rPr>
          <w:b/>
          <w:lang w:eastAsia="de-CH"/>
        </w:rPr>
        <w:t>Functional minimum</w:t>
      </w:r>
      <w:r w:rsidRPr="00C31321">
        <w:rPr>
          <w:lang w:eastAsia="de-CH"/>
        </w:rPr>
        <w:t xml:space="preserve">: This first </w:t>
      </w:r>
      <w:r w:rsidR="00BD3B08">
        <w:rPr>
          <w:lang w:eastAsia="de-CH"/>
        </w:rPr>
        <w:t xml:space="preserve">layer </w:t>
      </w:r>
      <w:r w:rsidRPr="00C31321">
        <w:rPr>
          <w:lang w:eastAsia="de-CH"/>
        </w:rPr>
        <w:t>contains the set of requirements minimally required to play the game.</w:t>
      </w:r>
      <w:r w:rsidR="00E61D03">
        <w:rPr>
          <w:lang w:eastAsia="de-CH"/>
        </w:rPr>
        <w:t xml:space="preserve"> </w:t>
      </w:r>
      <w:r w:rsidRPr="00C31321">
        <w:rPr>
          <w:lang w:eastAsia="de-CH"/>
        </w:rPr>
        <w:t xml:space="preserve">It is the bare minimum. If any feature is removed from this part the prototype will degrade from a game into a technical prototype. </w:t>
      </w:r>
      <w:r w:rsidR="00E61D03">
        <w:rPr>
          <w:lang w:eastAsia="de-CH"/>
        </w:rPr>
        <w:t>The functional mini</w:t>
      </w:r>
      <w:r w:rsidR="00B55C20">
        <w:rPr>
          <w:lang w:eastAsia="de-CH"/>
        </w:rPr>
        <w:t>mum is also a milestone.</w:t>
      </w:r>
    </w:p>
    <w:p w:rsidR="00ED140D" w:rsidRPr="00C31321" w:rsidRDefault="00ED140D" w:rsidP="00ED140D">
      <w:pPr>
        <w:pStyle w:val="Listenabsatz"/>
        <w:numPr>
          <w:ilvl w:val="0"/>
          <w:numId w:val="8"/>
        </w:numPr>
        <w:rPr>
          <w:lang w:eastAsia="de-CH"/>
        </w:rPr>
      </w:pPr>
      <w:r w:rsidRPr="007F1926">
        <w:rPr>
          <w:b/>
          <w:lang w:eastAsia="de-CH"/>
        </w:rPr>
        <w:t>Low target</w:t>
      </w:r>
      <w:r w:rsidRPr="00C31321">
        <w:rPr>
          <w:lang w:eastAsia="de-CH"/>
        </w:rPr>
        <w:t xml:space="preserve">: The low target is </w:t>
      </w:r>
      <w:r w:rsidR="00E61D03">
        <w:rPr>
          <w:lang w:eastAsia="de-CH"/>
        </w:rPr>
        <w:t>the second layer and</w:t>
      </w:r>
      <w:r w:rsidR="00AD79E9">
        <w:rPr>
          <w:lang w:eastAsia="de-CH"/>
        </w:rPr>
        <w:t xml:space="preserve"> also a</w:t>
      </w:r>
      <w:r w:rsidR="00E61D03">
        <w:rPr>
          <w:lang w:eastAsia="de-CH"/>
        </w:rPr>
        <w:t xml:space="preserve"> milestone</w:t>
      </w:r>
      <w:r w:rsidRPr="00C31321">
        <w:rPr>
          <w:lang w:eastAsia="de-CH"/>
        </w:rPr>
        <w:t>. Though it contains more features than the bare minimum</w:t>
      </w:r>
      <w:r>
        <w:rPr>
          <w:lang w:eastAsia="de-CH"/>
        </w:rPr>
        <w:t>,</w:t>
      </w:r>
      <w:r w:rsidRPr="00C31321">
        <w:rPr>
          <w:lang w:eastAsia="de-CH"/>
        </w:rPr>
        <w:t xml:space="preserve"> it is still essentially not what should be achieved during the timeframe of fourteen weeks. Still it will serve as a good indicator if the development is still inside the timeframe laid out in this chapter. </w:t>
      </w:r>
    </w:p>
    <w:p w:rsidR="00ED140D" w:rsidRPr="00C31321" w:rsidRDefault="00ED140D" w:rsidP="00ED140D">
      <w:pPr>
        <w:pStyle w:val="Listenabsatz"/>
        <w:numPr>
          <w:ilvl w:val="0"/>
          <w:numId w:val="8"/>
        </w:numPr>
        <w:rPr>
          <w:lang w:eastAsia="de-CH"/>
        </w:rPr>
      </w:pPr>
      <w:r w:rsidRPr="007F1926">
        <w:rPr>
          <w:b/>
          <w:lang w:eastAsia="de-CH"/>
        </w:rPr>
        <w:t>Desirable target</w:t>
      </w:r>
      <w:r w:rsidRPr="00C31321">
        <w:rPr>
          <w:lang w:eastAsia="de-CH"/>
        </w:rPr>
        <w:t xml:space="preserve">: This </w:t>
      </w:r>
      <w:r w:rsidR="00BE7F6D">
        <w:rPr>
          <w:lang w:eastAsia="de-CH"/>
        </w:rPr>
        <w:t xml:space="preserve">layer and </w:t>
      </w:r>
      <w:r w:rsidRPr="00C31321">
        <w:rPr>
          <w:lang w:eastAsia="de-CH"/>
        </w:rPr>
        <w:t xml:space="preserve">milestone is what the project aims at. It contains all the requirements that make up a well polished and fun to play game. </w:t>
      </w:r>
    </w:p>
    <w:p w:rsidR="00FE1479" w:rsidRPr="00C31321" w:rsidRDefault="00ED140D" w:rsidP="00FE1479">
      <w:pPr>
        <w:pStyle w:val="Listenabsatz"/>
        <w:numPr>
          <w:ilvl w:val="0"/>
          <w:numId w:val="8"/>
        </w:numPr>
        <w:rPr>
          <w:lang w:eastAsia="de-CH"/>
        </w:rPr>
      </w:pPr>
      <w:r w:rsidRPr="007F1926">
        <w:rPr>
          <w:b/>
          <w:lang w:eastAsia="de-CH"/>
        </w:rPr>
        <w:t>High target</w:t>
      </w:r>
      <w:r w:rsidRPr="00C31321">
        <w:rPr>
          <w:lang w:eastAsia="de-CH"/>
        </w:rPr>
        <w:t xml:space="preserve">: The high target contains additional features that will make it into the final deliverable if the team has some free time to implement them. </w:t>
      </w:r>
      <w:r w:rsidR="00BE7F6D">
        <w:rPr>
          <w:lang w:eastAsia="de-CH"/>
        </w:rPr>
        <w:t xml:space="preserve"> There is no milestone defined for it.</w:t>
      </w:r>
      <w:r w:rsidR="00FE1479">
        <w:rPr>
          <w:lang w:eastAsia="de-CH"/>
        </w:rPr>
        <w:t xml:space="preserve"> After finishing the Desirable Target it will be decided which features of this target will make it into the g</w:t>
      </w:r>
      <w:r w:rsidR="00A76C55">
        <w:rPr>
          <w:lang w:eastAsia="de-CH"/>
        </w:rPr>
        <w:t xml:space="preserve">old </w:t>
      </w:r>
      <w:r w:rsidR="00FE1479">
        <w:rPr>
          <w:lang w:eastAsia="de-CH"/>
        </w:rPr>
        <w:t>version milestone.</w:t>
      </w:r>
    </w:p>
    <w:p w:rsidR="00ED140D" w:rsidRPr="00C31321" w:rsidRDefault="00ED140D" w:rsidP="00ED140D">
      <w:pPr>
        <w:pStyle w:val="Listenabsatz"/>
        <w:numPr>
          <w:ilvl w:val="0"/>
          <w:numId w:val="8"/>
        </w:numPr>
        <w:rPr>
          <w:lang w:eastAsia="de-CH"/>
        </w:rPr>
      </w:pPr>
      <w:r w:rsidRPr="007F1926">
        <w:rPr>
          <w:b/>
          <w:lang w:eastAsia="de-CH"/>
        </w:rPr>
        <w:t>Extras</w:t>
      </w:r>
      <w:r w:rsidRPr="00C31321">
        <w:rPr>
          <w:lang w:eastAsia="de-CH"/>
        </w:rPr>
        <w:t xml:space="preserve">: This part of the schedule defines some additions to the game that would be fun but are not realistic to achieve. However in a future project they could be added. </w:t>
      </w:r>
    </w:p>
    <w:p w:rsidR="00ED140D" w:rsidRPr="002D0A71" w:rsidRDefault="00ED140D" w:rsidP="00ED140D">
      <w:pPr>
        <w:rPr>
          <w:lang w:eastAsia="de-CH"/>
        </w:rPr>
      </w:pPr>
      <w:r w:rsidRPr="002D0A71">
        <w:rPr>
          <w:lang w:eastAsia="de-CH"/>
        </w:rPr>
        <w:lastRenderedPageBreak/>
        <w:t xml:space="preserve">The </w:t>
      </w:r>
      <w:r w:rsidR="00E61D03">
        <w:rPr>
          <w:lang w:eastAsia="de-CH"/>
        </w:rPr>
        <w:t>layers</w:t>
      </w:r>
      <w:r>
        <w:rPr>
          <w:lang w:eastAsia="de-CH"/>
        </w:rPr>
        <w:t xml:space="preserve"> then </w:t>
      </w:r>
      <w:r w:rsidR="004562EE">
        <w:rPr>
          <w:lang w:eastAsia="de-CH"/>
        </w:rPr>
        <w:t xml:space="preserve">are assigned to milestones to be reached on a specific date. Those milestones </w:t>
      </w:r>
      <w:r>
        <w:rPr>
          <w:lang w:eastAsia="de-CH"/>
        </w:rPr>
        <w:t>contain</w:t>
      </w:r>
      <w:r w:rsidRPr="002D0A71">
        <w:rPr>
          <w:lang w:eastAsia="de-CH"/>
        </w:rPr>
        <w:t xml:space="preserve"> a detailed timetable determining when each requirement will be implemented and who is responsible for the implementation. </w:t>
      </w:r>
      <w:r>
        <w:rPr>
          <w:lang w:eastAsia="de-CH"/>
        </w:rPr>
        <w:t xml:space="preserve">This timetable shall be filled out </w:t>
      </w:r>
      <w:r w:rsidR="004562EE">
        <w:rPr>
          <w:lang w:eastAsia="de-CH"/>
        </w:rPr>
        <w:t xml:space="preserve">iteratively </w:t>
      </w:r>
      <w:r>
        <w:rPr>
          <w:lang w:eastAsia="de-CH"/>
        </w:rPr>
        <w:t>during the projects development.</w:t>
      </w:r>
    </w:p>
    <w:p w:rsidR="002D0A71" w:rsidRDefault="002D0A71" w:rsidP="00C31321">
      <w:pPr>
        <w:pStyle w:val="berschrift2"/>
        <w:rPr>
          <w:ins w:id="31" w:author="Christian Oberholzer" w:date="2009-03-08T22:43:00Z"/>
          <w:rFonts w:eastAsia="Times New Roman"/>
          <w:lang w:eastAsia="de-CH"/>
        </w:rPr>
      </w:pPr>
      <w:r w:rsidRPr="002D0A71">
        <w:rPr>
          <w:rFonts w:eastAsia="Times New Roman"/>
          <w:lang w:eastAsia="de-CH"/>
        </w:rPr>
        <w:t>Deliverables</w:t>
      </w:r>
    </w:p>
    <w:p w:rsidR="008C6112" w:rsidRPr="002D0A71" w:rsidRDefault="008C6112" w:rsidP="008C6112">
      <w:pPr>
        <w:pStyle w:val="berschrift3"/>
        <w:rPr>
          <w:ins w:id="32" w:author="Christian Oberholzer" w:date="2009-03-08T22:43:00Z"/>
          <w:rFonts w:eastAsia="Times New Roman"/>
          <w:lang w:eastAsia="de-CH"/>
        </w:rPr>
      </w:pPr>
      <w:ins w:id="33" w:author="Christian Oberholzer" w:date="2009-03-08T22:43:00Z">
        <w:r>
          <w:rPr>
            <w:rFonts w:eastAsia="Times New Roman"/>
            <w:lang w:eastAsia="de-CH"/>
          </w:rPr>
          <w:t>Prototype</w:t>
        </w:r>
        <w:r w:rsidRPr="002D0A71">
          <w:rPr>
            <w:rFonts w:eastAsia="Times New Roman"/>
            <w:lang w:eastAsia="de-CH"/>
          </w:rPr>
          <w:t xml:space="preserve"> </w:t>
        </w:r>
      </w:ins>
    </w:p>
    <w:tbl>
      <w:tblPr>
        <w:tblStyle w:val="MediumShading1-Accent11"/>
        <w:tblW w:w="4984" w:type="pct"/>
        <w:tblLook w:val="04A0"/>
      </w:tblPr>
      <w:tblGrid>
        <w:gridCol w:w="994"/>
        <w:gridCol w:w="8264"/>
      </w:tblGrid>
      <w:tr w:rsidR="008C6112" w:rsidRPr="002D0A71" w:rsidTr="004A6BF4">
        <w:trPr>
          <w:cnfStyle w:val="100000000000"/>
          <w:ins w:id="34" w:author="Christian Oberholzer" w:date="2009-03-08T22:43:00Z"/>
        </w:trPr>
        <w:tc>
          <w:tcPr>
            <w:cnfStyle w:val="001000000000"/>
            <w:tcW w:w="537" w:type="pct"/>
            <w:hideMark/>
          </w:tcPr>
          <w:p w:rsidR="008C6112" w:rsidRPr="002D0A71" w:rsidRDefault="008C6112" w:rsidP="004A6BF4">
            <w:pPr>
              <w:rPr>
                <w:ins w:id="35" w:author="Christian Oberholzer" w:date="2009-03-08T22:43:00Z"/>
                <w:rFonts w:eastAsia="Times New Roman"/>
                <w:lang w:eastAsia="de-CH"/>
              </w:rPr>
            </w:pPr>
            <w:ins w:id="36" w:author="Christian Oberholzer" w:date="2009-03-08T22:43:00Z">
              <w:r>
                <w:rPr>
                  <w:rFonts w:eastAsia="Times New Roman"/>
                  <w:lang w:eastAsia="de-CH"/>
                </w:rPr>
                <w:t>ID</w:t>
              </w:r>
            </w:ins>
          </w:p>
        </w:tc>
        <w:tc>
          <w:tcPr>
            <w:tcW w:w="4463" w:type="pct"/>
            <w:hideMark/>
          </w:tcPr>
          <w:p w:rsidR="008C6112" w:rsidRPr="002D0A71" w:rsidRDefault="008C6112" w:rsidP="004A6BF4">
            <w:pPr>
              <w:cnfStyle w:val="100000000000"/>
              <w:rPr>
                <w:ins w:id="37" w:author="Christian Oberholzer" w:date="2009-03-08T22:43:00Z"/>
                <w:rFonts w:eastAsia="Times New Roman"/>
                <w:lang w:eastAsia="de-CH"/>
              </w:rPr>
            </w:pPr>
            <w:ins w:id="38" w:author="Christian Oberholzer" w:date="2009-03-08T22:43:00Z">
              <w:r w:rsidRPr="002D0A71">
                <w:rPr>
                  <w:rFonts w:eastAsia="Times New Roman"/>
                  <w:lang w:eastAsia="de-CH"/>
                </w:rPr>
                <w:t xml:space="preserve">Requirement </w:t>
              </w:r>
            </w:ins>
          </w:p>
        </w:tc>
      </w:tr>
      <w:tr w:rsidR="008C6112" w:rsidRPr="002D0A71" w:rsidTr="004A6BF4">
        <w:trPr>
          <w:cnfStyle w:val="000000100000"/>
          <w:ins w:id="39" w:author="Christian Oberholzer" w:date="2009-03-08T22:43:00Z"/>
        </w:trPr>
        <w:tc>
          <w:tcPr>
            <w:cnfStyle w:val="001000000000"/>
            <w:tcW w:w="537" w:type="pct"/>
            <w:hideMark/>
          </w:tcPr>
          <w:p w:rsidR="008C6112" w:rsidRPr="002D0A71" w:rsidRDefault="008C6112" w:rsidP="004A6BF4">
            <w:pPr>
              <w:rPr>
                <w:ins w:id="40" w:author="Christian Oberholzer" w:date="2009-03-08T22:43:00Z"/>
                <w:rFonts w:eastAsia="Times New Roman"/>
                <w:lang w:eastAsia="de-CH"/>
              </w:rPr>
            </w:pPr>
            <w:ins w:id="41" w:author="Christian Oberholzer" w:date="2009-03-08T22:43:00Z">
              <w:r>
                <w:rPr>
                  <w:rFonts w:eastAsia="Times New Roman"/>
                  <w:lang w:eastAsia="de-CH"/>
                </w:rPr>
                <w:t>ReqG</w:t>
              </w:r>
              <w:r w:rsidRPr="002D0A71">
                <w:rPr>
                  <w:rFonts w:eastAsia="Times New Roman"/>
                  <w:lang w:eastAsia="de-CH"/>
                </w:rPr>
                <w:t xml:space="preserve">01 </w:t>
              </w:r>
            </w:ins>
          </w:p>
        </w:tc>
        <w:tc>
          <w:tcPr>
            <w:tcW w:w="4463" w:type="pct"/>
            <w:hideMark/>
          </w:tcPr>
          <w:p w:rsidR="008C6112" w:rsidRPr="002D0A71" w:rsidRDefault="008C6112" w:rsidP="004A6BF4">
            <w:pPr>
              <w:cnfStyle w:val="000000100000"/>
              <w:rPr>
                <w:ins w:id="42" w:author="Christian Oberholzer" w:date="2009-03-08T22:43:00Z"/>
                <w:rFonts w:eastAsia="Times New Roman"/>
                <w:lang w:eastAsia="de-CH"/>
              </w:rPr>
            </w:pPr>
            <w:ins w:id="43" w:author="Christian Oberholzer" w:date="2009-03-08T22:43:00Z">
              <w:r w:rsidRPr="002D0A71">
                <w:rPr>
                  <w:rFonts w:eastAsia="Times New Roman"/>
                  <w:lang w:eastAsia="de-CH"/>
                </w:rPr>
                <w:t xml:space="preserve">Basic Camera </w:t>
              </w:r>
            </w:ins>
          </w:p>
        </w:tc>
      </w:tr>
      <w:tr w:rsidR="008C6112" w:rsidRPr="002D0A71" w:rsidTr="004A6BF4">
        <w:trPr>
          <w:cnfStyle w:val="000000010000"/>
          <w:ins w:id="44" w:author="Christian Oberholzer" w:date="2009-03-08T22:43:00Z"/>
        </w:trPr>
        <w:tc>
          <w:tcPr>
            <w:cnfStyle w:val="001000000000"/>
            <w:tcW w:w="537" w:type="pct"/>
            <w:hideMark/>
          </w:tcPr>
          <w:p w:rsidR="008C6112" w:rsidRPr="002D0A71" w:rsidRDefault="008C6112" w:rsidP="004A6BF4">
            <w:pPr>
              <w:rPr>
                <w:ins w:id="45" w:author="Christian Oberholzer" w:date="2009-03-08T22:43:00Z"/>
                <w:rFonts w:eastAsia="Times New Roman"/>
                <w:lang w:eastAsia="de-CH"/>
              </w:rPr>
            </w:pPr>
            <w:ins w:id="46" w:author="Christian Oberholzer" w:date="2009-03-08T22:43:00Z">
              <w:r>
                <w:rPr>
                  <w:rFonts w:eastAsia="Times New Roman"/>
                  <w:lang w:eastAsia="de-CH"/>
                </w:rPr>
                <w:t>ReqG</w:t>
              </w:r>
              <w:r w:rsidRPr="002D0A71">
                <w:rPr>
                  <w:rFonts w:eastAsia="Times New Roman"/>
                  <w:lang w:eastAsia="de-CH"/>
                </w:rPr>
                <w:t xml:space="preserve">03 </w:t>
              </w:r>
            </w:ins>
          </w:p>
        </w:tc>
        <w:tc>
          <w:tcPr>
            <w:tcW w:w="4463" w:type="pct"/>
            <w:hideMark/>
          </w:tcPr>
          <w:p w:rsidR="008C6112" w:rsidRPr="002D0A71" w:rsidRDefault="008C6112" w:rsidP="004A6BF4">
            <w:pPr>
              <w:cnfStyle w:val="000000010000"/>
              <w:rPr>
                <w:ins w:id="47" w:author="Christian Oberholzer" w:date="2009-03-08T22:43:00Z"/>
                <w:rFonts w:eastAsia="Times New Roman"/>
                <w:lang w:eastAsia="de-CH"/>
              </w:rPr>
            </w:pPr>
            <w:ins w:id="48" w:author="Christian Oberholzer" w:date="2009-03-08T22:43:00Z">
              <w:r w:rsidRPr="002D0A71">
                <w:rPr>
                  <w:rFonts w:eastAsia="Times New Roman"/>
                  <w:lang w:eastAsia="de-CH"/>
                </w:rPr>
                <w:t xml:space="preserve">Basic Software Framework </w:t>
              </w:r>
            </w:ins>
          </w:p>
        </w:tc>
      </w:tr>
      <w:tr w:rsidR="008C6112" w:rsidRPr="002D0A71" w:rsidTr="004A6BF4">
        <w:trPr>
          <w:cnfStyle w:val="000000100000"/>
          <w:ins w:id="49" w:author="Christian Oberholzer" w:date="2009-03-08T22:43:00Z"/>
        </w:trPr>
        <w:tc>
          <w:tcPr>
            <w:cnfStyle w:val="001000000000"/>
            <w:tcW w:w="537" w:type="pct"/>
            <w:hideMark/>
          </w:tcPr>
          <w:p w:rsidR="008C6112" w:rsidRPr="002D0A71" w:rsidRDefault="008C6112" w:rsidP="004A6BF4">
            <w:pPr>
              <w:rPr>
                <w:ins w:id="50" w:author="Christian Oberholzer" w:date="2009-03-08T22:43:00Z"/>
                <w:rFonts w:eastAsia="Times New Roman"/>
                <w:lang w:eastAsia="de-CH"/>
              </w:rPr>
            </w:pPr>
            <w:ins w:id="51" w:author="Christian Oberholzer" w:date="2009-03-08T22:43:00Z">
              <w:r w:rsidRPr="002D0A71">
                <w:rPr>
                  <w:rFonts w:eastAsia="Times New Roman"/>
                  <w:lang w:eastAsia="de-CH"/>
                </w:rPr>
                <w:t xml:space="preserve">ReqL01 </w:t>
              </w:r>
            </w:ins>
          </w:p>
        </w:tc>
        <w:tc>
          <w:tcPr>
            <w:tcW w:w="4463" w:type="pct"/>
            <w:hideMark/>
          </w:tcPr>
          <w:p w:rsidR="008C6112" w:rsidRPr="002D0A71" w:rsidRDefault="008C6112" w:rsidP="004A6BF4">
            <w:pPr>
              <w:cnfStyle w:val="000000100000"/>
              <w:rPr>
                <w:ins w:id="52" w:author="Christian Oberholzer" w:date="2009-03-08T22:43:00Z"/>
                <w:rFonts w:eastAsia="Times New Roman"/>
                <w:lang w:eastAsia="de-CH"/>
              </w:rPr>
            </w:pPr>
            <w:ins w:id="53" w:author="Christian Oberholzer" w:date="2009-03-08T22:43:00Z">
              <w:r w:rsidRPr="002D0A71">
                <w:rPr>
                  <w:rFonts w:eastAsia="Times New Roman"/>
                  <w:lang w:eastAsia="de-CH"/>
                </w:rPr>
                <w:t xml:space="preserve">Lava Ground </w:t>
              </w:r>
            </w:ins>
          </w:p>
        </w:tc>
      </w:tr>
      <w:tr w:rsidR="008C6112" w:rsidRPr="002D0A71" w:rsidTr="004A6BF4">
        <w:trPr>
          <w:cnfStyle w:val="000000010000"/>
          <w:ins w:id="54" w:author="Christian Oberholzer" w:date="2009-03-08T22:43:00Z"/>
        </w:trPr>
        <w:tc>
          <w:tcPr>
            <w:cnfStyle w:val="001000000000"/>
            <w:tcW w:w="537" w:type="pct"/>
            <w:hideMark/>
          </w:tcPr>
          <w:p w:rsidR="008C6112" w:rsidRPr="002D0A71" w:rsidRDefault="008C6112" w:rsidP="004A6BF4">
            <w:pPr>
              <w:rPr>
                <w:ins w:id="55" w:author="Christian Oberholzer" w:date="2009-03-08T22:43:00Z"/>
                <w:rFonts w:eastAsia="Times New Roman"/>
                <w:lang w:eastAsia="de-CH"/>
              </w:rPr>
            </w:pPr>
            <w:ins w:id="56" w:author="Christian Oberholzer" w:date="2009-03-08T22:43:00Z">
              <w:r w:rsidRPr="002D0A71">
                <w:rPr>
                  <w:rFonts w:eastAsia="Times New Roman"/>
                  <w:lang w:eastAsia="de-CH"/>
                </w:rPr>
                <w:t xml:space="preserve">ReqL02 </w:t>
              </w:r>
            </w:ins>
          </w:p>
        </w:tc>
        <w:tc>
          <w:tcPr>
            <w:tcW w:w="4463" w:type="pct"/>
            <w:hideMark/>
          </w:tcPr>
          <w:p w:rsidR="008C6112" w:rsidRPr="002D0A71" w:rsidRDefault="008C6112" w:rsidP="004A6BF4">
            <w:pPr>
              <w:cnfStyle w:val="000000010000"/>
              <w:rPr>
                <w:ins w:id="57" w:author="Christian Oberholzer" w:date="2009-03-08T22:43:00Z"/>
                <w:rFonts w:eastAsia="Times New Roman"/>
                <w:lang w:eastAsia="de-CH"/>
              </w:rPr>
            </w:pPr>
            <w:ins w:id="58" w:author="Christian Oberholzer" w:date="2009-03-08T22:43:00Z">
              <w:r w:rsidRPr="002D0A71">
                <w:rPr>
                  <w:rFonts w:eastAsia="Times New Roman"/>
                  <w:lang w:eastAsia="de-CH"/>
                </w:rPr>
                <w:t xml:space="preserve">Basic Lava Effect </w:t>
              </w:r>
            </w:ins>
          </w:p>
        </w:tc>
      </w:tr>
      <w:tr w:rsidR="008C6112" w:rsidRPr="002D0A71" w:rsidTr="004A6BF4">
        <w:trPr>
          <w:cnfStyle w:val="000000100000"/>
          <w:ins w:id="59" w:author="Christian Oberholzer" w:date="2009-03-08T22:43:00Z"/>
        </w:trPr>
        <w:tc>
          <w:tcPr>
            <w:cnfStyle w:val="001000000000"/>
            <w:tcW w:w="537" w:type="pct"/>
            <w:hideMark/>
          </w:tcPr>
          <w:p w:rsidR="008C6112" w:rsidRPr="002D0A71" w:rsidRDefault="008C6112" w:rsidP="004A6BF4">
            <w:pPr>
              <w:rPr>
                <w:ins w:id="60" w:author="Christian Oberholzer" w:date="2009-03-08T22:43:00Z"/>
                <w:rFonts w:eastAsia="Times New Roman"/>
                <w:lang w:eastAsia="de-CH"/>
              </w:rPr>
            </w:pPr>
            <w:ins w:id="61" w:author="Christian Oberholzer" w:date="2009-03-08T22:43:00Z">
              <w:r w:rsidRPr="002D0A71">
                <w:rPr>
                  <w:rFonts w:eastAsia="Times New Roman"/>
                  <w:lang w:eastAsia="de-CH"/>
                </w:rPr>
                <w:t xml:space="preserve">ReqL04 </w:t>
              </w:r>
            </w:ins>
          </w:p>
        </w:tc>
        <w:tc>
          <w:tcPr>
            <w:tcW w:w="4463" w:type="pct"/>
            <w:hideMark/>
          </w:tcPr>
          <w:p w:rsidR="008C6112" w:rsidRPr="002D0A71" w:rsidRDefault="008C6112" w:rsidP="004A6BF4">
            <w:pPr>
              <w:cnfStyle w:val="000000100000"/>
              <w:rPr>
                <w:ins w:id="62" w:author="Christian Oberholzer" w:date="2009-03-08T22:43:00Z"/>
                <w:rFonts w:eastAsia="Times New Roman"/>
                <w:lang w:eastAsia="de-CH"/>
              </w:rPr>
            </w:pPr>
            <w:ins w:id="63" w:author="Christian Oberholzer" w:date="2009-03-08T22:43:00Z">
              <w:r w:rsidRPr="002D0A71">
                <w:rPr>
                  <w:rFonts w:eastAsia="Times New Roman"/>
                  <w:lang w:eastAsia="de-CH"/>
                </w:rPr>
                <w:t xml:space="preserve">Deadly Lava </w:t>
              </w:r>
            </w:ins>
          </w:p>
        </w:tc>
      </w:tr>
      <w:tr w:rsidR="008C6112" w:rsidRPr="002D0A71" w:rsidTr="004A6BF4">
        <w:trPr>
          <w:cnfStyle w:val="000000010000"/>
          <w:ins w:id="64" w:author="Christian Oberholzer" w:date="2009-03-08T22:43:00Z"/>
        </w:trPr>
        <w:tc>
          <w:tcPr>
            <w:cnfStyle w:val="001000000000"/>
            <w:tcW w:w="537" w:type="pct"/>
            <w:hideMark/>
          </w:tcPr>
          <w:p w:rsidR="008C6112" w:rsidRPr="002D0A71" w:rsidRDefault="008C6112" w:rsidP="004A6BF4">
            <w:pPr>
              <w:rPr>
                <w:ins w:id="65" w:author="Christian Oberholzer" w:date="2009-03-08T22:43:00Z"/>
                <w:rFonts w:eastAsia="Times New Roman"/>
                <w:lang w:eastAsia="de-CH"/>
              </w:rPr>
            </w:pPr>
            <w:ins w:id="66" w:author="Christian Oberholzer" w:date="2009-03-08T22:43:00Z">
              <w:r w:rsidRPr="002D0A71">
                <w:rPr>
                  <w:rFonts w:eastAsia="Times New Roman"/>
                  <w:lang w:eastAsia="de-CH"/>
                </w:rPr>
                <w:t xml:space="preserve">ReqPi01 </w:t>
              </w:r>
            </w:ins>
          </w:p>
        </w:tc>
        <w:tc>
          <w:tcPr>
            <w:tcW w:w="4463" w:type="pct"/>
            <w:hideMark/>
          </w:tcPr>
          <w:p w:rsidR="008C6112" w:rsidRPr="002D0A71" w:rsidRDefault="008C6112" w:rsidP="004A6BF4">
            <w:pPr>
              <w:cnfStyle w:val="000000010000"/>
              <w:rPr>
                <w:ins w:id="67" w:author="Christian Oberholzer" w:date="2009-03-08T22:43:00Z"/>
                <w:rFonts w:eastAsia="Times New Roman"/>
                <w:lang w:eastAsia="de-CH"/>
              </w:rPr>
            </w:pPr>
            <w:ins w:id="68" w:author="Christian Oberholzer" w:date="2009-03-08T22:43:00Z">
              <w:r w:rsidRPr="002D0A71">
                <w:rPr>
                  <w:rFonts w:eastAsia="Times New Roman"/>
                  <w:lang w:eastAsia="de-CH"/>
                </w:rPr>
                <w:t xml:space="preserve">Pillars </w:t>
              </w:r>
            </w:ins>
          </w:p>
        </w:tc>
      </w:tr>
      <w:tr w:rsidR="008C6112" w:rsidRPr="002D0A71" w:rsidTr="004A6BF4">
        <w:trPr>
          <w:cnfStyle w:val="000000100000"/>
          <w:ins w:id="69" w:author="Christian Oberholzer" w:date="2009-03-08T22:43:00Z"/>
        </w:trPr>
        <w:tc>
          <w:tcPr>
            <w:cnfStyle w:val="001000000000"/>
            <w:tcW w:w="537" w:type="pct"/>
            <w:hideMark/>
          </w:tcPr>
          <w:p w:rsidR="008C6112" w:rsidRPr="002D0A71" w:rsidRDefault="008C6112" w:rsidP="004A6BF4">
            <w:pPr>
              <w:rPr>
                <w:ins w:id="70" w:author="Christian Oberholzer" w:date="2009-03-08T22:43:00Z"/>
                <w:rFonts w:eastAsia="Times New Roman"/>
                <w:lang w:eastAsia="de-CH"/>
              </w:rPr>
            </w:pPr>
            <w:ins w:id="71" w:author="Christian Oberholzer" w:date="2009-03-08T22:43:00Z">
              <w:r w:rsidRPr="002D0A71">
                <w:rPr>
                  <w:rFonts w:eastAsia="Times New Roman"/>
                  <w:lang w:eastAsia="de-CH"/>
                </w:rPr>
                <w:t xml:space="preserve">ReqPi02 </w:t>
              </w:r>
            </w:ins>
          </w:p>
        </w:tc>
        <w:tc>
          <w:tcPr>
            <w:tcW w:w="4463" w:type="pct"/>
            <w:hideMark/>
          </w:tcPr>
          <w:p w:rsidR="008C6112" w:rsidRPr="002D0A71" w:rsidRDefault="008C6112" w:rsidP="004A6BF4">
            <w:pPr>
              <w:cnfStyle w:val="000000100000"/>
              <w:rPr>
                <w:ins w:id="72" w:author="Christian Oberholzer" w:date="2009-03-08T22:43:00Z"/>
                <w:rFonts w:eastAsia="Times New Roman"/>
                <w:lang w:eastAsia="de-CH"/>
              </w:rPr>
            </w:pPr>
            <w:ins w:id="73" w:author="Christian Oberholzer" w:date="2009-03-08T22:43:00Z">
              <w:r w:rsidRPr="002D0A71">
                <w:rPr>
                  <w:rFonts w:eastAsia="Times New Roman"/>
                  <w:lang w:eastAsia="de-CH"/>
                </w:rPr>
                <w:t xml:space="preserve">Basic Pillar Rendering </w:t>
              </w:r>
            </w:ins>
          </w:p>
        </w:tc>
      </w:tr>
      <w:tr w:rsidR="008C6112" w:rsidRPr="002D0A71" w:rsidTr="004A6BF4">
        <w:trPr>
          <w:cnfStyle w:val="000000010000"/>
          <w:ins w:id="74" w:author="Christian Oberholzer" w:date="2009-03-08T22:43:00Z"/>
        </w:trPr>
        <w:tc>
          <w:tcPr>
            <w:cnfStyle w:val="001000000000"/>
            <w:tcW w:w="537" w:type="pct"/>
            <w:hideMark/>
          </w:tcPr>
          <w:p w:rsidR="008C6112" w:rsidRPr="002D0A71" w:rsidRDefault="008C6112" w:rsidP="004A6BF4">
            <w:pPr>
              <w:rPr>
                <w:ins w:id="75" w:author="Christian Oberholzer" w:date="2009-03-08T22:43:00Z"/>
                <w:rFonts w:eastAsia="Times New Roman"/>
                <w:lang w:eastAsia="de-CH"/>
              </w:rPr>
            </w:pPr>
            <w:ins w:id="76" w:author="Christian Oberholzer" w:date="2009-03-08T22:43:00Z">
              <w:r w:rsidRPr="002D0A71">
                <w:rPr>
                  <w:rFonts w:eastAsia="Times New Roman"/>
                  <w:lang w:eastAsia="de-CH"/>
                </w:rPr>
                <w:t xml:space="preserve">ReqI01 </w:t>
              </w:r>
            </w:ins>
          </w:p>
        </w:tc>
        <w:tc>
          <w:tcPr>
            <w:tcW w:w="4463" w:type="pct"/>
            <w:hideMark/>
          </w:tcPr>
          <w:p w:rsidR="008C6112" w:rsidRPr="002D0A71" w:rsidRDefault="008C6112" w:rsidP="004A6BF4">
            <w:pPr>
              <w:cnfStyle w:val="000000010000"/>
              <w:rPr>
                <w:ins w:id="77" w:author="Christian Oberholzer" w:date="2009-03-08T22:43:00Z"/>
                <w:rFonts w:eastAsia="Times New Roman"/>
                <w:lang w:eastAsia="de-CH"/>
              </w:rPr>
            </w:pPr>
            <w:ins w:id="78" w:author="Christian Oberholzer" w:date="2009-03-08T22:43:00Z">
              <w:r w:rsidRPr="002D0A71">
                <w:rPr>
                  <w:rFonts w:eastAsia="Times New Roman"/>
                  <w:lang w:eastAsia="de-CH"/>
                </w:rPr>
                <w:t xml:space="preserve">Floating Islands </w:t>
              </w:r>
            </w:ins>
          </w:p>
        </w:tc>
      </w:tr>
      <w:tr w:rsidR="008C6112" w:rsidRPr="002D0A71" w:rsidTr="004A6BF4">
        <w:trPr>
          <w:cnfStyle w:val="000000100000"/>
          <w:ins w:id="79" w:author="Christian Oberholzer" w:date="2009-03-08T22:43:00Z"/>
        </w:trPr>
        <w:tc>
          <w:tcPr>
            <w:cnfStyle w:val="001000000000"/>
            <w:tcW w:w="537" w:type="pct"/>
            <w:hideMark/>
          </w:tcPr>
          <w:p w:rsidR="008C6112" w:rsidRPr="002D0A71" w:rsidRDefault="008C6112" w:rsidP="004A6BF4">
            <w:pPr>
              <w:rPr>
                <w:ins w:id="80" w:author="Christian Oberholzer" w:date="2009-03-08T22:43:00Z"/>
                <w:rFonts w:eastAsia="Times New Roman"/>
                <w:lang w:eastAsia="de-CH"/>
              </w:rPr>
            </w:pPr>
            <w:ins w:id="81" w:author="Christian Oberholzer" w:date="2009-03-08T22:43:00Z">
              <w:r w:rsidRPr="002D0A71">
                <w:rPr>
                  <w:rFonts w:eastAsia="Times New Roman"/>
                  <w:lang w:eastAsia="de-CH"/>
                </w:rPr>
                <w:t xml:space="preserve">ReqI02 </w:t>
              </w:r>
            </w:ins>
          </w:p>
        </w:tc>
        <w:tc>
          <w:tcPr>
            <w:tcW w:w="4463" w:type="pct"/>
            <w:hideMark/>
          </w:tcPr>
          <w:p w:rsidR="008C6112" w:rsidRPr="002D0A71" w:rsidRDefault="008C6112" w:rsidP="004A6BF4">
            <w:pPr>
              <w:cnfStyle w:val="000000100000"/>
              <w:rPr>
                <w:ins w:id="82" w:author="Christian Oberholzer" w:date="2009-03-08T22:43:00Z"/>
                <w:rFonts w:eastAsia="Times New Roman"/>
                <w:lang w:eastAsia="de-CH"/>
              </w:rPr>
            </w:pPr>
            <w:ins w:id="83" w:author="Christian Oberholzer" w:date="2009-03-08T22:43:00Z">
              <w:r w:rsidRPr="002D0A71">
                <w:rPr>
                  <w:rFonts w:eastAsia="Times New Roman"/>
                  <w:lang w:eastAsia="de-CH"/>
                </w:rPr>
                <w:t xml:space="preserve">Basic Island Rendering </w:t>
              </w:r>
            </w:ins>
          </w:p>
        </w:tc>
      </w:tr>
      <w:tr w:rsidR="008C6112" w:rsidRPr="002D0A71" w:rsidTr="004A6BF4">
        <w:trPr>
          <w:cnfStyle w:val="000000010000"/>
          <w:ins w:id="84" w:author="Christian Oberholzer" w:date="2009-03-08T22:43:00Z"/>
        </w:trPr>
        <w:tc>
          <w:tcPr>
            <w:cnfStyle w:val="001000000000"/>
            <w:tcW w:w="537" w:type="pct"/>
            <w:hideMark/>
          </w:tcPr>
          <w:p w:rsidR="008C6112" w:rsidRPr="002D0A71" w:rsidRDefault="008C6112" w:rsidP="004A6BF4">
            <w:pPr>
              <w:rPr>
                <w:ins w:id="85" w:author="Christian Oberholzer" w:date="2009-03-08T22:43:00Z"/>
                <w:rFonts w:eastAsia="Times New Roman"/>
                <w:lang w:eastAsia="de-CH"/>
              </w:rPr>
            </w:pPr>
            <w:ins w:id="86" w:author="Christian Oberholzer" w:date="2009-03-08T22:43:00Z">
              <w:r w:rsidRPr="002D0A71">
                <w:rPr>
                  <w:rFonts w:eastAsia="Times New Roman"/>
                  <w:lang w:eastAsia="de-CH"/>
                </w:rPr>
                <w:t xml:space="preserve">ReqP01 </w:t>
              </w:r>
            </w:ins>
          </w:p>
        </w:tc>
        <w:tc>
          <w:tcPr>
            <w:tcW w:w="4463" w:type="pct"/>
            <w:hideMark/>
          </w:tcPr>
          <w:p w:rsidR="008C6112" w:rsidRPr="002D0A71" w:rsidRDefault="008C6112" w:rsidP="004A6BF4">
            <w:pPr>
              <w:cnfStyle w:val="000000010000"/>
              <w:rPr>
                <w:ins w:id="87" w:author="Christian Oberholzer" w:date="2009-03-08T22:43:00Z"/>
                <w:rFonts w:eastAsia="Times New Roman"/>
                <w:lang w:eastAsia="de-CH"/>
              </w:rPr>
            </w:pPr>
            <w:ins w:id="88" w:author="Christian Oberholzer" w:date="2009-03-08T22:43:00Z">
              <w:r w:rsidRPr="002D0A71">
                <w:rPr>
                  <w:rFonts w:eastAsia="Times New Roman"/>
                  <w:lang w:eastAsia="de-CH"/>
                </w:rPr>
                <w:t xml:space="preserve">Player </w:t>
              </w:r>
            </w:ins>
          </w:p>
        </w:tc>
      </w:tr>
      <w:tr w:rsidR="008C6112" w:rsidRPr="002D0A71" w:rsidTr="004A6BF4">
        <w:trPr>
          <w:cnfStyle w:val="000000100000"/>
          <w:ins w:id="89" w:author="Christian Oberholzer" w:date="2009-03-08T22:43:00Z"/>
        </w:trPr>
        <w:tc>
          <w:tcPr>
            <w:cnfStyle w:val="001000000000"/>
            <w:tcW w:w="537" w:type="pct"/>
            <w:hideMark/>
          </w:tcPr>
          <w:p w:rsidR="008C6112" w:rsidRPr="002D0A71" w:rsidRDefault="008C6112" w:rsidP="004A6BF4">
            <w:pPr>
              <w:rPr>
                <w:ins w:id="90" w:author="Christian Oberholzer" w:date="2009-03-08T22:43:00Z"/>
                <w:rFonts w:eastAsia="Times New Roman"/>
                <w:lang w:eastAsia="de-CH"/>
              </w:rPr>
            </w:pPr>
            <w:ins w:id="91" w:author="Christian Oberholzer" w:date="2009-03-08T22:43:00Z">
              <w:r w:rsidRPr="002D0A71">
                <w:rPr>
                  <w:rFonts w:eastAsia="Times New Roman"/>
                  <w:lang w:eastAsia="de-CH"/>
                </w:rPr>
                <w:t xml:space="preserve">ReqP02 </w:t>
              </w:r>
            </w:ins>
          </w:p>
        </w:tc>
        <w:tc>
          <w:tcPr>
            <w:tcW w:w="4463" w:type="pct"/>
            <w:hideMark/>
          </w:tcPr>
          <w:p w:rsidR="008C6112" w:rsidRPr="002D0A71" w:rsidRDefault="008C6112" w:rsidP="004A6BF4">
            <w:pPr>
              <w:cnfStyle w:val="000000100000"/>
              <w:rPr>
                <w:ins w:id="92" w:author="Christian Oberholzer" w:date="2009-03-08T22:43:00Z"/>
                <w:rFonts w:eastAsia="Times New Roman"/>
                <w:lang w:eastAsia="de-CH"/>
              </w:rPr>
            </w:pPr>
            <w:ins w:id="93" w:author="Christian Oberholzer" w:date="2009-03-08T22:43:00Z">
              <w:r w:rsidRPr="002D0A71">
                <w:rPr>
                  <w:rFonts w:eastAsia="Times New Roman"/>
                  <w:lang w:eastAsia="de-CH"/>
                </w:rPr>
                <w:t xml:space="preserve">Basic Player Model </w:t>
              </w:r>
            </w:ins>
          </w:p>
        </w:tc>
      </w:tr>
      <w:tr w:rsidR="008C6112" w:rsidRPr="002D0A71" w:rsidTr="004A6BF4">
        <w:trPr>
          <w:cnfStyle w:val="000000010000"/>
          <w:ins w:id="94" w:author="Christian Oberholzer" w:date="2009-03-08T22:43:00Z"/>
        </w:trPr>
        <w:tc>
          <w:tcPr>
            <w:cnfStyle w:val="001000000000"/>
            <w:tcW w:w="537" w:type="pct"/>
            <w:hideMark/>
          </w:tcPr>
          <w:p w:rsidR="008C6112" w:rsidRPr="002D0A71" w:rsidRDefault="008C6112" w:rsidP="004A6BF4">
            <w:pPr>
              <w:rPr>
                <w:ins w:id="95" w:author="Christian Oberholzer" w:date="2009-03-08T22:43:00Z"/>
                <w:rFonts w:eastAsia="Times New Roman"/>
                <w:lang w:eastAsia="de-CH"/>
              </w:rPr>
            </w:pPr>
            <w:ins w:id="96" w:author="Christian Oberholzer" w:date="2009-03-08T22:43:00Z">
              <w:r w:rsidRPr="002D0A71">
                <w:rPr>
                  <w:rFonts w:eastAsia="Times New Roman"/>
                  <w:lang w:eastAsia="de-CH"/>
                </w:rPr>
                <w:t xml:space="preserve">ReqP06 </w:t>
              </w:r>
            </w:ins>
          </w:p>
        </w:tc>
        <w:tc>
          <w:tcPr>
            <w:tcW w:w="4463" w:type="pct"/>
            <w:hideMark/>
          </w:tcPr>
          <w:p w:rsidR="008C6112" w:rsidRPr="002D0A71" w:rsidRDefault="008C6112" w:rsidP="004A6BF4">
            <w:pPr>
              <w:cnfStyle w:val="000000010000"/>
              <w:rPr>
                <w:ins w:id="97" w:author="Christian Oberholzer" w:date="2009-03-08T22:43:00Z"/>
                <w:rFonts w:eastAsia="Times New Roman"/>
                <w:lang w:eastAsia="de-CH"/>
              </w:rPr>
            </w:pPr>
            <w:ins w:id="98" w:author="Christian Oberholzer" w:date="2009-03-08T22:43:00Z">
              <w:r w:rsidRPr="002D0A71">
                <w:rPr>
                  <w:rFonts w:eastAsia="Times New Roman"/>
                  <w:lang w:eastAsia="de-CH"/>
                </w:rPr>
                <w:t xml:space="preserve">Island Jumping </w:t>
              </w:r>
            </w:ins>
          </w:p>
        </w:tc>
      </w:tr>
      <w:tr w:rsidR="008C6112" w:rsidRPr="002D0A71" w:rsidTr="004A6BF4">
        <w:trPr>
          <w:cnfStyle w:val="000000100000"/>
          <w:ins w:id="99" w:author="Christian Oberholzer" w:date="2009-03-08T22:43:00Z"/>
        </w:trPr>
        <w:tc>
          <w:tcPr>
            <w:cnfStyle w:val="001000000000"/>
            <w:tcW w:w="537" w:type="pct"/>
            <w:hideMark/>
          </w:tcPr>
          <w:p w:rsidR="008C6112" w:rsidRPr="002D0A71" w:rsidRDefault="008C6112" w:rsidP="004A6BF4">
            <w:pPr>
              <w:rPr>
                <w:ins w:id="100" w:author="Christian Oberholzer" w:date="2009-03-08T22:43:00Z"/>
                <w:rFonts w:eastAsia="Times New Roman"/>
                <w:lang w:eastAsia="de-CH"/>
              </w:rPr>
            </w:pPr>
            <w:ins w:id="101" w:author="Christian Oberholzer" w:date="2009-03-08T22:43:00Z">
              <w:r w:rsidRPr="002D0A71">
                <w:rPr>
                  <w:rFonts w:eastAsia="Times New Roman"/>
                  <w:lang w:eastAsia="de-CH"/>
                </w:rPr>
                <w:t xml:space="preserve">ReqP08 </w:t>
              </w:r>
            </w:ins>
          </w:p>
        </w:tc>
        <w:tc>
          <w:tcPr>
            <w:tcW w:w="4463" w:type="pct"/>
            <w:hideMark/>
          </w:tcPr>
          <w:p w:rsidR="008C6112" w:rsidRPr="002D0A71" w:rsidRDefault="008C6112" w:rsidP="004A6BF4">
            <w:pPr>
              <w:cnfStyle w:val="000000100000"/>
              <w:rPr>
                <w:ins w:id="102" w:author="Christian Oberholzer" w:date="2009-03-08T22:43:00Z"/>
                <w:rFonts w:eastAsia="Times New Roman"/>
                <w:lang w:eastAsia="de-CH"/>
              </w:rPr>
            </w:pPr>
            <w:ins w:id="103" w:author="Christian Oberholzer" w:date="2009-03-08T22:43:00Z">
              <w:r w:rsidRPr="002D0A71">
                <w:rPr>
                  <w:rFonts w:eastAsia="Times New Roman"/>
                  <w:lang w:eastAsia="de-CH"/>
                </w:rPr>
                <w:t xml:space="preserve">Direct Combat 1 </w:t>
              </w:r>
            </w:ins>
          </w:p>
        </w:tc>
      </w:tr>
      <w:tr w:rsidR="008C6112" w:rsidRPr="002D0A71" w:rsidTr="004A6BF4">
        <w:trPr>
          <w:cnfStyle w:val="000000010000"/>
          <w:ins w:id="104" w:author="Christian Oberholzer" w:date="2009-03-08T22:43:00Z"/>
        </w:trPr>
        <w:tc>
          <w:tcPr>
            <w:cnfStyle w:val="001000000000"/>
            <w:tcW w:w="537" w:type="pct"/>
          </w:tcPr>
          <w:p w:rsidR="008C6112" w:rsidRPr="002D0A71" w:rsidRDefault="008C6112" w:rsidP="004A6BF4">
            <w:pPr>
              <w:rPr>
                <w:ins w:id="105" w:author="Christian Oberholzer" w:date="2009-03-08T22:43:00Z"/>
                <w:rFonts w:eastAsia="Times New Roman"/>
                <w:lang w:eastAsia="de-CH"/>
              </w:rPr>
            </w:pPr>
            <w:ins w:id="106" w:author="Christian Oberholzer" w:date="2009-03-08T22:44:00Z">
              <w:r w:rsidRPr="002D0A71">
                <w:rPr>
                  <w:rFonts w:eastAsia="Times New Roman"/>
                  <w:lang w:eastAsia="de-CH"/>
                </w:rPr>
                <w:t xml:space="preserve">ReqP12 </w:t>
              </w:r>
            </w:ins>
          </w:p>
        </w:tc>
        <w:tc>
          <w:tcPr>
            <w:tcW w:w="4463" w:type="pct"/>
          </w:tcPr>
          <w:p w:rsidR="008C6112" w:rsidRPr="002D0A71" w:rsidRDefault="008C6112" w:rsidP="004A6BF4">
            <w:pPr>
              <w:cnfStyle w:val="000000010000"/>
              <w:rPr>
                <w:ins w:id="107" w:author="Christian Oberholzer" w:date="2009-03-08T22:43:00Z"/>
                <w:rFonts w:eastAsia="Times New Roman"/>
                <w:lang w:eastAsia="de-CH"/>
              </w:rPr>
            </w:pPr>
            <w:ins w:id="108" w:author="Christian Oberholzer" w:date="2009-03-08T22:44:00Z">
              <w:r w:rsidRPr="002D0A71">
                <w:rPr>
                  <w:rFonts w:eastAsia="Times New Roman"/>
                  <w:lang w:eastAsia="de-CH"/>
                </w:rPr>
                <w:t xml:space="preserve">Ice Spike </w:t>
              </w:r>
            </w:ins>
          </w:p>
        </w:tc>
      </w:tr>
      <w:tr w:rsidR="008C6112" w:rsidRPr="002D0A71" w:rsidTr="004A6BF4">
        <w:trPr>
          <w:cnfStyle w:val="000000100000"/>
          <w:ins w:id="109" w:author="Christian Oberholzer" w:date="2009-03-08T22:46:00Z"/>
        </w:trPr>
        <w:tc>
          <w:tcPr>
            <w:cnfStyle w:val="001000000000"/>
            <w:tcW w:w="537" w:type="pct"/>
          </w:tcPr>
          <w:p w:rsidR="008C6112" w:rsidRPr="002D0A71" w:rsidRDefault="008C6112" w:rsidP="004A6BF4">
            <w:pPr>
              <w:rPr>
                <w:ins w:id="110" w:author="Christian Oberholzer" w:date="2009-03-08T22:46:00Z"/>
                <w:rFonts w:eastAsia="Times New Roman"/>
                <w:lang w:eastAsia="de-CH"/>
              </w:rPr>
            </w:pPr>
            <w:ins w:id="111" w:author="Christian Oberholzer" w:date="2009-03-08T22:46:00Z">
              <w:r w:rsidRPr="002D0A71">
                <w:rPr>
                  <w:rFonts w:eastAsia="Times New Roman"/>
                  <w:lang w:eastAsia="de-CH"/>
                </w:rPr>
                <w:t xml:space="preserve">ReqP11 </w:t>
              </w:r>
            </w:ins>
          </w:p>
        </w:tc>
        <w:tc>
          <w:tcPr>
            <w:tcW w:w="4463" w:type="pct"/>
          </w:tcPr>
          <w:p w:rsidR="008C6112" w:rsidRPr="002D0A71" w:rsidRDefault="008C6112" w:rsidP="004A6BF4">
            <w:pPr>
              <w:cnfStyle w:val="000000100000"/>
              <w:rPr>
                <w:ins w:id="112" w:author="Christian Oberholzer" w:date="2009-03-08T22:46:00Z"/>
                <w:rFonts w:eastAsia="Times New Roman"/>
                <w:lang w:eastAsia="de-CH"/>
              </w:rPr>
            </w:pPr>
            <w:ins w:id="113" w:author="Christian Oberholzer" w:date="2009-03-08T22:46:00Z">
              <w:r w:rsidRPr="002D0A71">
                <w:rPr>
                  <w:rFonts w:eastAsia="Times New Roman"/>
                  <w:lang w:eastAsia="de-CH"/>
                </w:rPr>
                <w:t xml:space="preserve">Energy </w:t>
              </w:r>
            </w:ins>
          </w:p>
        </w:tc>
      </w:tr>
    </w:tbl>
    <w:p w:rsidR="00000000" w:rsidRDefault="00746F7C">
      <w:pPr>
        <w:rPr>
          <w:del w:id="114" w:author="Christian Oberholzer" w:date="2009-03-08T22:43:00Z"/>
          <w:lang w:eastAsia="de-CH"/>
          <w:rPrChange w:id="115" w:author="Christian Oberholzer" w:date="2009-03-08T22:43:00Z">
            <w:rPr>
              <w:del w:id="116" w:author="Christian Oberholzer" w:date="2009-03-08T22:43:00Z"/>
              <w:rFonts w:eastAsia="Times New Roman"/>
              <w:lang w:eastAsia="de-CH"/>
            </w:rPr>
          </w:rPrChange>
        </w:rPr>
        <w:pPrChange w:id="117" w:author="Christian Oberholzer" w:date="2009-03-08T22:43:00Z">
          <w:pPr>
            <w:pStyle w:val="berschrift2"/>
          </w:pPr>
        </w:pPrChange>
      </w:pPr>
    </w:p>
    <w:p w:rsidR="002B72C6" w:rsidRPr="002D0A71" w:rsidRDefault="002B72C6" w:rsidP="002B72C6">
      <w:pPr>
        <w:pStyle w:val="berschrift3"/>
        <w:rPr>
          <w:rFonts w:eastAsia="Times New Roman"/>
          <w:lang w:eastAsia="de-CH"/>
        </w:rPr>
      </w:pPr>
      <w:r w:rsidRPr="002D0A71">
        <w:rPr>
          <w:rFonts w:eastAsia="Times New Roman"/>
          <w:lang w:eastAsia="de-CH"/>
        </w:rPr>
        <w:t xml:space="preserve">Functional Minimum </w:t>
      </w:r>
    </w:p>
    <w:tbl>
      <w:tblPr>
        <w:tblStyle w:val="MediumShading1-Accent11"/>
        <w:tblW w:w="4984" w:type="pct"/>
        <w:tblLook w:val="04A0"/>
      </w:tblPr>
      <w:tblGrid>
        <w:gridCol w:w="1544"/>
        <w:gridCol w:w="7714"/>
      </w:tblGrid>
      <w:tr w:rsidR="002D0A71" w:rsidRPr="002D0A71" w:rsidTr="006421E8">
        <w:trPr>
          <w:cnfStyle w:val="100000000000"/>
        </w:trPr>
        <w:tc>
          <w:tcPr>
            <w:cnfStyle w:val="001000000000"/>
            <w:tcW w:w="537" w:type="pct"/>
            <w:hideMark/>
          </w:tcPr>
          <w:p w:rsidR="002D0A71" w:rsidRPr="002D0A71" w:rsidRDefault="00687BE0" w:rsidP="00B678E7">
            <w:pPr>
              <w:rPr>
                <w:rFonts w:eastAsia="Times New Roman"/>
                <w:lang w:eastAsia="de-CH"/>
              </w:rPr>
            </w:pPr>
            <w:r>
              <w:rPr>
                <w:rFonts w:eastAsia="Times New Roman"/>
                <w:lang w:eastAsia="de-CH"/>
              </w:rPr>
              <w:t>ID</w:t>
            </w:r>
          </w:p>
        </w:tc>
        <w:tc>
          <w:tcPr>
            <w:tcW w:w="4463" w:type="pct"/>
            <w:hideMark/>
          </w:tcPr>
          <w:p w:rsidR="002D0A71" w:rsidRPr="002D0A71" w:rsidRDefault="002D0A71" w:rsidP="002B72C6">
            <w:pPr>
              <w:cnfStyle w:val="100000000000"/>
              <w:rPr>
                <w:rFonts w:eastAsia="Times New Roman"/>
                <w:lang w:eastAsia="de-CH"/>
              </w:rPr>
            </w:pPr>
            <w:r w:rsidRPr="002D0A71">
              <w:rPr>
                <w:rFonts w:eastAsia="Times New Roman"/>
                <w:lang w:eastAsia="de-CH"/>
              </w:rPr>
              <w:t xml:space="preserve">Requirement </w:t>
            </w:r>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18" w:author="Christian Oberholzer" w:date="2009-03-08T22:45:00Z">
              <w:r w:rsidRPr="002D0A71">
                <w:rPr>
                  <w:rFonts w:eastAsia="Times New Roman"/>
                  <w:lang w:eastAsia="de-CH"/>
                </w:rPr>
                <w:t xml:space="preserve">ReqI04 </w:t>
              </w:r>
            </w:ins>
            <w:del w:id="119" w:author="Christian Oberholzer" w:date="2009-03-08T22:45:00Z">
              <w:r w:rsidDel="007817E6">
                <w:rPr>
                  <w:rFonts w:eastAsia="Times New Roman"/>
                  <w:lang w:eastAsia="de-CH"/>
                </w:rPr>
                <w:delText>ReqG</w:delText>
              </w:r>
              <w:r w:rsidRPr="002D0A71" w:rsidDel="007817E6">
                <w:rPr>
                  <w:rFonts w:eastAsia="Times New Roman"/>
                  <w:lang w:eastAsia="de-CH"/>
                </w:rPr>
                <w:delText xml:space="preserve">01 </w:delText>
              </w:r>
            </w:del>
          </w:p>
        </w:tc>
        <w:tc>
          <w:tcPr>
            <w:tcW w:w="4463" w:type="pct"/>
            <w:hideMark/>
          </w:tcPr>
          <w:p w:rsidR="008C6112" w:rsidRPr="002D0A71" w:rsidRDefault="008C6112" w:rsidP="00B678E7">
            <w:pPr>
              <w:cnfStyle w:val="000000100000"/>
              <w:rPr>
                <w:rFonts w:eastAsia="Times New Roman"/>
                <w:lang w:eastAsia="de-CH"/>
              </w:rPr>
            </w:pPr>
            <w:ins w:id="120" w:author="Christian Oberholzer" w:date="2009-03-08T22:45:00Z">
              <w:r w:rsidRPr="002D0A71">
                <w:rPr>
                  <w:rFonts w:eastAsia="Times New Roman"/>
                  <w:lang w:eastAsia="de-CH"/>
                </w:rPr>
                <w:t xml:space="preserve">Moving Floating Islands </w:t>
              </w:r>
            </w:ins>
            <w:del w:id="121" w:author="Christian Oberholzer" w:date="2009-03-08T22:45:00Z">
              <w:r w:rsidRPr="002D0A71" w:rsidDel="007817E6">
                <w:rPr>
                  <w:rFonts w:eastAsia="Times New Roman"/>
                  <w:lang w:eastAsia="de-CH"/>
                </w:rPr>
                <w:delText xml:space="preserve">Basic Camera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22" w:author="Christian Oberholzer" w:date="2009-03-08T22:45:00Z">
              <w:r w:rsidRPr="002D0A71">
                <w:rPr>
                  <w:rFonts w:eastAsia="Times New Roman"/>
                  <w:lang w:eastAsia="de-CH"/>
                </w:rPr>
                <w:t xml:space="preserve">ReqI05 </w:t>
              </w:r>
            </w:ins>
            <w:del w:id="123" w:author="Christian Oberholzer" w:date="2009-03-08T22:45:00Z">
              <w:r w:rsidDel="00F45720">
                <w:rPr>
                  <w:rFonts w:eastAsia="Times New Roman"/>
                  <w:lang w:eastAsia="de-CH"/>
                </w:rPr>
                <w:delText>ReqG</w:delText>
              </w:r>
              <w:r w:rsidRPr="002D0A71" w:rsidDel="00F45720">
                <w:rPr>
                  <w:rFonts w:eastAsia="Times New Roman"/>
                  <w:lang w:eastAsia="de-CH"/>
                </w:rPr>
                <w:delText xml:space="preserve">03 </w:delText>
              </w:r>
            </w:del>
          </w:p>
        </w:tc>
        <w:tc>
          <w:tcPr>
            <w:tcW w:w="4463" w:type="pct"/>
            <w:hideMark/>
          </w:tcPr>
          <w:p w:rsidR="008C6112" w:rsidRPr="002D0A71" w:rsidRDefault="008C6112" w:rsidP="00B678E7">
            <w:pPr>
              <w:cnfStyle w:val="000000010000"/>
              <w:rPr>
                <w:rFonts w:eastAsia="Times New Roman"/>
                <w:lang w:eastAsia="de-CH"/>
              </w:rPr>
            </w:pPr>
            <w:ins w:id="124" w:author="Christian Oberholzer" w:date="2009-03-08T22:45:00Z">
              <w:r w:rsidRPr="002D0A71">
                <w:rPr>
                  <w:rFonts w:eastAsia="Times New Roman"/>
                  <w:lang w:eastAsia="de-CH"/>
                </w:rPr>
                <w:t xml:space="preserve">Crashing Islands </w:t>
              </w:r>
            </w:ins>
            <w:del w:id="125" w:author="Christian Oberholzer" w:date="2009-03-08T22:45:00Z">
              <w:r w:rsidRPr="002D0A71" w:rsidDel="00F45720">
                <w:rPr>
                  <w:rFonts w:eastAsia="Times New Roman"/>
                  <w:lang w:eastAsia="de-CH"/>
                </w:rPr>
                <w:delText xml:space="preserve">Basic Software Framework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26" w:author="Christian Oberholzer" w:date="2009-03-08T22:45:00Z">
              <w:r w:rsidRPr="002D0A71">
                <w:rPr>
                  <w:rFonts w:eastAsia="Times New Roman"/>
                  <w:lang w:eastAsia="de-CH"/>
                </w:rPr>
                <w:t xml:space="preserve">ReqI06 </w:t>
              </w:r>
            </w:ins>
            <w:del w:id="127" w:author="Christian Oberholzer" w:date="2009-03-08T22:45:00Z">
              <w:r w:rsidRPr="002D0A71" w:rsidDel="00FD077C">
                <w:rPr>
                  <w:rFonts w:eastAsia="Times New Roman"/>
                  <w:lang w:eastAsia="de-CH"/>
                </w:rPr>
                <w:delText xml:space="preserve">ReqL01 </w:delText>
              </w:r>
            </w:del>
          </w:p>
        </w:tc>
        <w:tc>
          <w:tcPr>
            <w:tcW w:w="4463" w:type="pct"/>
            <w:hideMark/>
          </w:tcPr>
          <w:p w:rsidR="008C6112" w:rsidRPr="002D0A71" w:rsidRDefault="008C6112" w:rsidP="00B678E7">
            <w:pPr>
              <w:cnfStyle w:val="000000100000"/>
              <w:rPr>
                <w:rFonts w:eastAsia="Times New Roman"/>
                <w:lang w:eastAsia="de-CH"/>
              </w:rPr>
            </w:pPr>
            <w:ins w:id="128" w:author="Christian Oberholzer" w:date="2009-03-08T22:45:00Z">
              <w:r w:rsidRPr="002D0A71">
                <w:rPr>
                  <w:rFonts w:eastAsia="Times New Roman"/>
                  <w:lang w:eastAsia="de-CH"/>
                </w:rPr>
                <w:t xml:space="preserve">Islands and Pillars </w:t>
              </w:r>
            </w:ins>
            <w:del w:id="129" w:author="Christian Oberholzer" w:date="2009-03-08T22:45:00Z">
              <w:r w:rsidRPr="002D0A71" w:rsidDel="00FD077C">
                <w:rPr>
                  <w:rFonts w:eastAsia="Times New Roman"/>
                  <w:lang w:eastAsia="de-CH"/>
                </w:rPr>
                <w:delText xml:space="preserve">Lava Ground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30" w:author="Christian Oberholzer" w:date="2009-03-08T22:45:00Z">
              <w:r w:rsidRPr="002D0A71">
                <w:rPr>
                  <w:rFonts w:eastAsia="Times New Roman"/>
                  <w:lang w:eastAsia="de-CH"/>
                </w:rPr>
                <w:t xml:space="preserve">ReqP09 </w:t>
              </w:r>
            </w:ins>
            <w:del w:id="131" w:author="Christian Oberholzer" w:date="2009-03-08T22:45:00Z">
              <w:r w:rsidRPr="002D0A71" w:rsidDel="002E04F1">
                <w:rPr>
                  <w:rFonts w:eastAsia="Times New Roman"/>
                  <w:lang w:eastAsia="de-CH"/>
                </w:rPr>
                <w:delText xml:space="preserve">ReqL02 </w:delText>
              </w:r>
            </w:del>
          </w:p>
        </w:tc>
        <w:tc>
          <w:tcPr>
            <w:tcW w:w="4463" w:type="pct"/>
            <w:hideMark/>
          </w:tcPr>
          <w:p w:rsidR="008C6112" w:rsidRPr="002D0A71" w:rsidRDefault="008C6112" w:rsidP="00B678E7">
            <w:pPr>
              <w:cnfStyle w:val="000000010000"/>
              <w:rPr>
                <w:rFonts w:eastAsia="Times New Roman"/>
                <w:lang w:eastAsia="de-CH"/>
              </w:rPr>
            </w:pPr>
            <w:ins w:id="132" w:author="Christian Oberholzer" w:date="2009-03-08T22:45:00Z">
              <w:r w:rsidRPr="002D0A71">
                <w:rPr>
                  <w:rFonts w:eastAsia="Times New Roman"/>
                  <w:lang w:eastAsia="de-CH"/>
                </w:rPr>
                <w:t xml:space="preserve">Direct Combat 2 </w:t>
              </w:r>
            </w:ins>
            <w:del w:id="133" w:author="Christian Oberholzer" w:date="2009-03-08T22:45:00Z">
              <w:r w:rsidRPr="002D0A71" w:rsidDel="002E04F1">
                <w:rPr>
                  <w:rFonts w:eastAsia="Times New Roman"/>
                  <w:lang w:eastAsia="de-CH"/>
                </w:rPr>
                <w:delText xml:space="preserve">Basic Lava Effect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34" w:author="Christian Oberholzer" w:date="2009-03-08T22:45:00Z">
              <w:r w:rsidRPr="002D0A71">
                <w:rPr>
                  <w:rFonts w:eastAsia="Times New Roman"/>
                  <w:lang w:eastAsia="de-CH"/>
                </w:rPr>
                <w:t xml:space="preserve">ReqP10 </w:t>
              </w:r>
            </w:ins>
            <w:del w:id="135" w:author="Christian Oberholzer" w:date="2009-03-08T22:45:00Z">
              <w:r w:rsidRPr="002D0A71" w:rsidDel="002E04F1">
                <w:rPr>
                  <w:rFonts w:eastAsia="Times New Roman"/>
                  <w:lang w:eastAsia="de-CH"/>
                </w:rPr>
                <w:delText xml:space="preserve">ReqL04 </w:delText>
              </w:r>
            </w:del>
          </w:p>
        </w:tc>
        <w:tc>
          <w:tcPr>
            <w:tcW w:w="4463" w:type="pct"/>
            <w:hideMark/>
          </w:tcPr>
          <w:p w:rsidR="008C6112" w:rsidRPr="002D0A71" w:rsidRDefault="008C6112" w:rsidP="00B678E7">
            <w:pPr>
              <w:cnfStyle w:val="000000100000"/>
              <w:rPr>
                <w:rFonts w:eastAsia="Times New Roman"/>
                <w:lang w:eastAsia="de-CH"/>
              </w:rPr>
            </w:pPr>
            <w:ins w:id="136" w:author="Christian Oberholzer" w:date="2009-03-08T22:45:00Z">
              <w:r w:rsidRPr="002D0A71">
                <w:rPr>
                  <w:rFonts w:eastAsia="Times New Roman"/>
                  <w:lang w:eastAsia="de-CH"/>
                </w:rPr>
                <w:t xml:space="preserve">Direct Combat 3 </w:t>
              </w:r>
            </w:ins>
            <w:del w:id="137" w:author="Christian Oberholzer" w:date="2009-03-08T22:45:00Z">
              <w:r w:rsidRPr="002D0A71" w:rsidDel="002E04F1">
                <w:rPr>
                  <w:rFonts w:eastAsia="Times New Roman"/>
                  <w:lang w:eastAsia="de-CH"/>
                </w:rPr>
                <w:delText xml:space="preserve">Deadly Lava </w:delText>
              </w:r>
            </w:del>
          </w:p>
        </w:tc>
      </w:tr>
      <w:tr w:rsidR="008C6112" w:rsidRPr="002D0A71" w:rsidTr="006421E8">
        <w:trPr>
          <w:cnfStyle w:val="000000010000"/>
        </w:trPr>
        <w:tc>
          <w:tcPr>
            <w:cnfStyle w:val="001000000000"/>
            <w:tcW w:w="537" w:type="pct"/>
            <w:hideMark/>
          </w:tcPr>
          <w:p w:rsidR="008C6112" w:rsidRPr="002D0A71" w:rsidRDefault="008C6112" w:rsidP="00B678E7">
            <w:pPr>
              <w:rPr>
                <w:rFonts w:eastAsia="Times New Roman"/>
                <w:lang w:eastAsia="de-CH"/>
              </w:rPr>
            </w:pPr>
            <w:ins w:id="138" w:author="Christian Oberholzer" w:date="2009-03-08T22:46:00Z">
              <w:r w:rsidRPr="002D0A71">
                <w:rPr>
                  <w:rFonts w:eastAsia="Times New Roman"/>
                  <w:lang w:eastAsia="de-CH"/>
                </w:rPr>
                <w:t xml:space="preserve">ReqI07 </w:t>
              </w:r>
            </w:ins>
            <w:del w:id="139" w:author="Christian Oberholzer" w:date="2009-03-08T22:46:00Z">
              <w:r w:rsidRPr="002D0A71" w:rsidDel="00A56A86">
                <w:rPr>
                  <w:rFonts w:eastAsia="Times New Roman"/>
                  <w:lang w:eastAsia="de-CH"/>
                </w:rPr>
                <w:delText xml:space="preserve">ReqPi01 </w:delText>
              </w:r>
            </w:del>
          </w:p>
        </w:tc>
        <w:tc>
          <w:tcPr>
            <w:tcW w:w="4463" w:type="pct"/>
            <w:hideMark/>
          </w:tcPr>
          <w:p w:rsidR="008C6112" w:rsidRPr="002D0A71" w:rsidRDefault="008C6112" w:rsidP="00B678E7">
            <w:pPr>
              <w:cnfStyle w:val="000000010000"/>
              <w:rPr>
                <w:rFonts w:eastAsia="Times New Roman"/>
                <w:lang w:eastAsia="de-CH"/>
              </w:rPr>
            </w:pPr>
            <w:ins w:id="140" w:author="Christian Oberholzer" w:date="2009-03-08T22:46:00Z">
              <w:r w:rsidRPr="002D0A71">
                <w:rPr>
                  <w:rFonts w:eastAsia="Times New Roman"/>
                  <w:lang w:eastAsia="de-CH"/>
                </w:rPr>
                <w:t xml:space="preserve">Sinking Islands </w:t>
              </w:r>
            </w:ins>
            <w:del w:id="141" w:author="Christian Oberholzer" w:date="2009-03-08T22:46:00Z">
              <w:r w:rsidRPr="002D0A71" w:rsidDel="00A56A86">
                <w:rPr>
                  <w:rFonts w:eastAsia="Times New Roman"/>
                  <w:lang w:eastAsia="de-CH"/>
                </w:rPr>
                <w:delText xml:space="preserve">Pillars </w:delText>
              </w:r>
            </w:del>
          </w:p>
        </w:tc>
      </w:tr>
      <w:tr w:rsidR="008C6112" w:rsidRPr="002D0A71" w:rsidTr="006421E8">
        <w:trPr>
          <w:cnfStyle w:val="000000100000"/>
        </w:trPr>
        <w:tc>
          <w:tcPr>
            <w:cnfStyle w:val="001000000000"/>
            <w:tcW w:w="537" w:type="pct"/>
            <w:hideMark/>
          </w:tcPr>
          <w:p w:rsidR="008C6112" w:rsidRPr="002D0A71" w:rsidRDefault="008C6112" w:rsidP="00B678E7">
            <w:pPr>
              <w:rPr>
                <w:rFonts w:eastAsia="Times New Roman"/>
                <w:lang w:eastAsia="de-CH"/>
              </w:rPr>
            </w:pPr>
            <w:ins w:id="142" w:author="Christian Oberholzer" w:date="2009-03-08T22:46:00Z">
              <w:r w:rsidRPr="002D0A71">
                <w:rPr>
                  <w:rFonts w:eastAsia="Times New Roman"/>
                  <w:lang w:eastAsia="de-CH"/>
                </w:rPr>
                <w:t xml:space="preserve">ReqI08 </w:t>
              </w:r>
            </w:ins>
            <w:del w:id="143" w:author="Christian Oberholzer" w:date="2009-03-08T22:46:00Z">
              <w:r w:rsidRPr="002D0A71" w:rsidDel="00A56A86">
                <w:rPr>
                  <w:rFonts w:eastAsia="Times New Roman"/>
                  <w:lang w:eastAsia="de-CH"/>
                </w:rPr>
                <w:delText xml:space="preserve">ReqPi02 </w:delText>
              </w:r>
            </w:del>
          </w:p>
        </w:tc>
        <w:tc>
          <w:tcPr>
            <w:tcW w:w="4463" w:type="pct"/>
            <w:hideMark/>
          </w:tcPr>
          <w:p w:rsidR="008C6112" w:rsidRPr="002D0A71" w:rsidRDefault="008C6112" w:rsidP="00B678E7">
            <w:pPr>
              <w:cnfStyle w:val="000000100000"/>
              <w:rPr>
                <w:rFonts w:eastAsia="Times New Roman"/>
                <w:lang w:eastAsia="de-CH"/>
              </w:rPr>
            </w:pPr>
            <w:ins w:id="144" w:author="Christian Oberholzer" w:date="2009-03-08T22:46:00Z">
              <w:r w:rsidRPr="002D0A71">
                <w:rPr>
                  <w:rFonts w:eastAsia="Times New Roman"/>
                  <w:lang w:eastAsia="de-CH"/>
                </w:rPr>
                <w:t xml:space="preserve">Rising Islands </w:t>
              </w:r>
            </w:ins>
            <w:del w:id="145" w:author="Christian Oberholzer" w:date="2009-03-08T22:46:00Z">
              <w:r w:rsidRPr="002D0A71" w:rsidDel="00A56A86">
                <w:rPr>
                  <w:rFonts w:eastAsia="Times New Roman"/>
                  <w:lang w:eastAsia="de-CH"/>
                </w:rPr>
                <w:delText xml:space="preserve">Basic Pillar Rendering </w:delText>
              </w:r>
            </w:del>
          </w:p>
        </w:tc>
      </w:tr>
      <w:tr w:rsidR="002D0A71" w:rsidRPr="002D0A71" w:rsidTr="006421E8">
        <w:trPr>
          <w:cnfStyle w:val="000000010000"/>
        </w:trPr>
        <w:tc>
          <w:tcPr>
            <w:cnfStyle w:val="001000000000"/>
            <w:tcW w:w="537" w:type="pct"/>
            <w:hideMark/>
          </w:tcPr>
          <w:p w:rsidR="002D0A71" w:rsidRPr="002D0A71" w:rsidRDefault="008C6112" w:rsidP="00B678E7">
            <w:pPr>
              <w:rPr>
                <w:rFonts w:eastAsia="Times New Roman"/>
                <w:lang w:eastAsia="de-CH"/>
              </w:rPr>
            </w:pPr>
            <w:ins w:id="146" w:author="Christian Oberholzer" w:date="2009-03-08T22:47:00Z">
              <w:r>
                <w:rPr>
                  <w:rFonts w:eastAsia="Times New Roman"/>
                  <w:lang w:eastAsia="de-CH"/>
                </w:rPr>
                <w:t>ReqP13</w:t>
              </w:r>
            </w:ins>
            <w:del w:id="147" w:author="Christian Oberholzer" w:date="2009-03-08T22:46:00Z">
              <w:r w:rsidR="002D0A71" w:rsidRPr="002D0A71" w:rsidDel="008C6112">
                <w:rPr>
                  <w:rFonts w:eastAsia="Times New Roman"/>
                  <w:lang w:eastAsia="de-CH"/>
                </w:rPr>
                <w:delText xml:space="preserve">ReqI01 </w:delText>
              </w:r>
            </w:del>
          </w:p>
        </w:tc>
        <w:tc>
          <w:tcPr>
            <w:tcW w:w="4463" w:type="pct"/>
            <w:hideMark/>
          </w:tcPr>
          <w:p w:rsidR="002D0A71" w:rsidRPr="002D0A71" w:rsidRDefault="008C6112" w:rsidP="00B678E7">
            <w:pPr>
              <w:cnfStyle w:val="000000010000"/>
              <w:rPr>
                <w:rFonts w:eastAsia="Times New Roman"/>
                <w:lang w:eastAsia="de-CH"/>
              </w:rPr>
            </w:pPr>
            <w:ins w:id="148" w:author="Christian Oberholzer" w:date="2009-03-08T22:47:00Z">
              <w:r>
                <w:rPr>
                  <w:rFonts w:eastAsia="Times New Roman"/>
                  <w:lang w:eastAsia="de-CH"/>
                </w:rPr>
                <w:t xml:space="preserve">Flame Thrower </w:t>
              </w:r>
            </w:ins>
            <w:del w:id="149" w:author="Christian Oberholzer" w:date="2009-03-08T22:46:00Z">
              <w:r w:rsidR="002D0A71" w:rsidRPr="002D0A71" w:rsidDel="008C6112">
                <w:rPr>
                  <w:rFonts w:eastAsia="Times New Roman"/>
                  <w:lang w:eastAsia="de-CH"/>
                </w:rPr>
                <w:delText xml:space="preserve">Floating Islands </w:delText>
              </w:r>
            </w:del>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50" w:author="Christian Oberholzer" w:date="2009-03-08T22:46:00Z">
              <w:r w:rsidRPr="002D0A71" w:rsidDel="008C6112">
                <w:rPr>
                  <w:rFonts w:eastAsia="Times New Roman"/>
                  <w:lang w:eastAsia="de-CH"/>
                </w:rPr>
                <w:delText xml:space="preserve">ReqI02 </w:delText>
              </w:r>
            </w:del>
          </w:p>
        </w:tc>
        <w:tc>
          <w:tcPr>
            <w:tcW w:w="4463" w:type="pct"/>
            <w:hideMark/>
          </w:tcPr>
          <w:p w:rsidR="002D0A71" w:rsidRPr="002D0A71" w:rsidRDefault="002D0A71" w:rsidP="00B678E7">
            <w:pPr>
              <w:cnfStyle w:val="000000100000"/>
              <w:rPr>
                <w:rFonts w:eastAsia="Times New Roman"/>
                <w:lang w:eastAsia="de-CH"/>
              </w:rPr>
            </w:pPr>
            <w:del w:id="151" w:author="Christian Oberholzer" w:date="2009-03-08T22:46:00Z">
              <w:r w:rsidRPr="002D0A71" w:rsidDel="008C6112">
                <w:rPr>
                  <w:rFonts w:eastAsia="Times New Roman"/>
                  <w:lang w:eastAsia="de-CH"/>
                </w:rPr>
                <w:delText xml:space="preserve">Basic Island Rendering </w:delText>
              </w:r>
            </w:del>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del w:id="152" w:author="Christian Oberholzer" w:date="2009-03-08T22:46:00Z">
              <w:r w:rsidRPr="002D0A71" w:rsidDel="008C6112">
                <w:rPr>
                  <w:rFonts w:eastAsia="Times New Roman"/>
                  <w:lang w:eastAsia="de-CH"/>
                </w:rPr>
                <w:delText xml:space="preserve">ReqP01 </w:delText>
              </w:r>
            </w:del>
          </w:p>
        </w:tc>
        <w:tc>
          <w:tcPr>
            <w:tcW w:w="4463" w:type="pct"/>
            <w:hideMark/>
          </w:tcPr>
          <w:p w:rsidR="002D0A71" w:rsidRPr="002D0A71" w:rsidRDefault="002D0A71" w:rsidP="00B678E7">
            <w:pPr>
              <w:cnfStyle w:val="000000010000"/>
              <w:rPr>
                <w:rFonts w:eastAsia="Times New Roman"/>
                <w:lang w:eastAsia="de-CH"/>
              </w:rPr>
            </w:pPr>
            <w:del w:id="153" w:author="Christian Oberholzer" w:date="2009-03-08T22:46:00Z">
              <w:r w:rsidRPr="002D0A71" w:rsidDel="008C6112">
                <w:rPr>
                  <w:rFonts w:eastAsia="Times New Roman"/>
                  <w:lang w:eastAsia="de-CH"/>
                </w:rPr>
                <w:delText xml:space="preserve">Player </w:delText>
              </w:r>
            </w:del>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54" w:author="Christian Oberholzer" w:date="2009-03-08T22:46:00Z">
              <w:r w:rsidRPr="002D0A71" w:rsidDel="008C6112">
                <w:rPr>
                  <w:rFonts w:eastAsia="Times New Roman"/>
                  <w:lang w:eastAsia="de-CH"/>
                </w:rPr>
                <w:delText xml:space="preserve">ReqP02 </w:delText>
              </w:r>
            </w:del>
          </w:p>
        </w:tc>
        <w:tc>
          <w:tcPr>
            <w:tcW w:w="4463" w:type="pct"/>
            <w:hideMark/>
          </w:tcPr>
          <w:p w:rsidR="002D0A71" w:rsidRPr="002D0A71" w:rsidRDefault="002D0A71" w:rsidP="00B678E7">
            <w:pPr>
              <w:cnfStyle w:val="000000100000"/>
              <w:rPr>
                <w:rFonts w:eastAsia="Times New Roman"/>
                <w:lang w:eastAsia="de-CH"/>
              </w:rPr>
            </w:pPr>
            <w:del w:id="155" w:author="Christian Oberholzer" w:date="2009-03-08T22:46:00Z">
              <w:r w:rsidRPr="002D0A71" w:rsidDel="008C6112">
                <w:rPr>
                  <w:rFonts w:eastAsia="Times New Roman"/>
                  <w:lang w:eastAsia="de-CH"/>
                </w:rPr>
                <w:delText xml:space="preserve">Basic Player Model </w:delText>
              </w:r>
            </w:del>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del w:id="156" w:author="Christian Oberholzer" w:date="2009-03-08T22:46:00Z">
              <w:r w:rsidRPr="002D0A71" w:rsidDel="008C6112">
                <w:rPr>
                  <w:rFonts w:eastAsia="Times New Roman"/>
                  <w:lang w:eastAsia="de-CH"/>
                </w:rPr>
                <w:delText xml:space="preserve">ReqP06 </w:delText>
              </w:r>
            </w:del>
          </w:p>
        </w:tc>
        <w:tc>
          <w:tcPr>
            <w:tcW w:w="4463" w:type="pct"/>
            <w:hideMark/>
          </w:tcPr>
          <w:p w:rsidR="002D0A71" w:rsidRPr="002D0A71" w:rsidRDefault="002D0A71" w:rsidP="00B678E7">
            <w:pPr>
              <w:cnfStyle w:val="000000010000"/>
              <w:rPr>
                <w:rFonts w:eastAsia="Times New Roman"/>
                <w:lang w:eastAsia="de-CH"/>
              </w:rPr>
            </w:pPr>
            <w:del w:id="157" w:author="Christian Oberholzer" w:date="2009-03-08T22:46:00Z">
              <w:r w:rsidRPr="002D0A71" w:rsidDel="008C6112">
                <w:rPr>
                  <w:rFonts w:eastAsia="Times New Roman"/>
                  <w:lang w:eastAsia="de-CH"/>
                </w:rPr>
                <w:delText xml:space="preserve">Island Jumping </w:delText>
              </w:r>
            </w:del>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del w:id="158" w:author="Christian Oberholzer" w:date="2009-03-08T22:46:00Z">
              <w:r w:rsidRPr="002D0A71" w:rsidDel="008C6112">
                <w:rPr>
                  <w:rFonts w:eastAsia="Times New Roman"/>
                  <w:lang w:eastAsia="de-CH"/>
                </w:rPr>
                <w:delText xml:space="preserve">ReqP08 </w:delText>
              </w:r>
            </w:del>
          </w:p>
        </w:tc>
        <w:tc>
          <w:tcPr>
            <w:tcW w:w="4463" w:type="pct"/>
            <w:hideMark/>
          </w:tcPr>
          <w:p w:rsidR="002D0A71" w:rsidRPr="002D0A71" w:rsidRDefault="002D0A71" w:rsidP="00B678E7">
            <w:pPr>
              <w:cnfStyle w:val="000000100000"/>
              <w:rPr>
                <w:rFonts w:eastAsia="Times New Roman"/>
                <w:lang w:eastAsia="de-CH"/>
              </w:rPr>
            </w:pPr>
            <w:del w:id="159" w:author="Christian Oberholzer" w:date="2009-03-08T22:46:00Z">
              <w:r w:rsidRPr="002D0A71" w:rsidDel="008C6112">
                <w:rPr>
                  <w:rFonts w:eastAsia="Times New Roman"/>
                  <w:lang w:eastAsia="de-CH"/>
                </w:rPr>
                <w:delText xml:space="preserve">Direct Combat 1 </w:delText>
              </w:r>
            </w:del>
          </w:p>
        </w:tc>
      </w:tr>
      <w:tr w:rsidR="000734EA" w:rsidRPr="002D0A71" w:rsidTr="006421E8">
        <w:trPr>
          <w:cnfStyle w:val="000000010000"/>
        </w:trPr>
        <w:tc>
          <w:tcPr>
            <w:cnfStyle w:val="001000000000"/>
            <w:tcW w:w="537" w:type="pct"/>
          </w:tcPr>
          <w:p w:rsidR="000734EA" w:rsidRPr="002D0A71" w:rsidRDefault="000734EA" w:rsidP="00B678E7">
            <w:pPr>
              <w:rPr>
                <w:rFonts w:eastAsia="Times New Roman"/>
                <w:lang w:eastAsia="de-CH"/>
              </w:rPr>
            </w:pPr>
            <w:r>
              <w:rPr>
                <w:rFonts w:eastAsia="Times New Roman"/>
                <w:lang w:eastAsia="de-CH"/>
              </w:rPr>
              <w:lastRenderedPageBreak/>
              <w:t>ReqUI0</w:t>
            </w:r>
            <w:r w:rsidR="007041B5">
              <w:rPr>
                <w:rFonts w:eastAsia="Times New Roman"/>
                <w:lang w:eastAsia="de-CH"/>
              </w:rPr>
              <w:t>6</w:t>
            </w:r>
          </w:p>
        </w:tc>
        <w:tc>
          <w:tcPr>
            <w:tcW w:w="4463" w:type="pct"/>
          </w:tcPr>
          <w:p w:rsidR="000734EA" w:rsidRPr="002D0A71" w:rsidRDefault="007041B5" w:rsidP="00B678E7">
            <w:pPr>
              <w:cnfStyle w:val="000000010000"/>
              <w:rPr>
                <w:rFonts w:eastAsia="Times New Roman"/>
                <w:lang w:eastAsia="de-CH"/>
              </w:rPr>
            </w:pPr>
            <w:r>
              <w:rPr>
                <w:rFonts w:eastAsia="Times New Roman"/>
                <w:lang w:eastAsia="de-CH"/>
              </w:rPr>
              <w:t xml:space="preserve">Simple </w:t>
            </w:r>
            <w:r w:rsidR="000734EA">
              <w:rPr>
                <w:rFonts w:eastAsia="Times New Roman"/>
                <w:lang w:eastAsia="de-CH"/>
              </w:rPr>
              <w:t>HUD</w:t>
            </w:r>
          </w:p>
        </w:tc>
      </w:tr>
    </w:tbl>
    <w:p w:rsidR="002D0A71" w:rsidRPr="002D0A71" w:rsidRDefault="005E5BF0" w:rsidP="005E5BF0">
      <w:pPr>
        <w:pStyle w:val="berschrift3"/>
        <w:rPr>
          <w:rFonts w:eastAsia="Times New Roman"/>
          <w:lang w:eastAsia="de-CH"/>
        </w:rPr>
      </w:pPr>
      <w:r w:rsidRPr="002D0A71">
        <w:rPr>
          <w:rFonts w:eastAsia="Times New Roman"/>
          <w:lang w:eastAsia="de-CH"/>
        </w:rPr>
        <w:t>Low target</w:t>
      </w:r>
    </w:p>
    <w:tbl>
      <w:tblPr>
        <w:tblStyle w:val="MediumShading1-Accent11"/>
        <w:tblW w:w="4984" w:type="pct"/>
        <w:tblLook w:val="04A0"/>
      </w:tblPr>
      <w:tblGrid>
        <w:gridCol w:w="994"/>
        <w:gridCol w:w="8264"/>
      </w:tblGrid>
      <w:tr w:rsidR="002D0A71" w:rsidRPr="002D0A71" w:rsidTr="005E5BF0">
        <w:trPr>
          <w:cnfStyle w:val="100000000000"/>
        </w:trPr>
        <w:tc>
          <w:tcPr>
            <w:cnfStyle w:val="001000000000"/>
            <w:tcW w:w="0" w:type="auto"/>
            <w:hideMark/>
          </w:tcPr>
          <w:p w:rsidR="002D0A71" w:rsidRPr="002D0A71" w:rsidRDefault="005E5BF0" w:rsidP="00B678E7">
            <w:pPr>
              <w:rPr>
                <w:rFonts w:eastAsia="Times New Roman"/>
                <w:lang w:eastAsia="de-CH"/>
              </w:rPr>
            </w:pPr>
            <w:r>
              <w:rPr>
                <w:rFonts w:eastAsia="Times New Roman"/>
                <w:lang w:eastAsia="de-CH"/>
              </w:rPr>
              <w:t>ID</w:t>
            </w:r>
            <w:r w:rsidR="002D0A71" w:rsidRPr="002D0A71">
              <w:rPr>
                <w:rFonts w:eastAsia="Times New Roman"/>
                <w:lang w:eastAsia="de-CH"/>
              </w:rPr>
              <w:t xml:space="preserve"> </w:t>
            </w:r>
          </w:p>
        </w:tc>
        <w:tc>
          <w:tcPr>
            <w:tcW w:w="0" w:type="auto"/>
            <w:hideMark/>
          </w:tcPr>
          <w:p w:rsidR="002D0A71" w:rsidRPr="002D0A71" w:rsidRDefault="005E5BF0" w:rsidP="00B678E7">
            <w:pPr>
              <w:cnfStyle w:val="100000000000"/>
              <w:rPr>
                <w:rFonts w:eastAsia="Times New Roman"/>
                <w:lang w:eastAsia="de-CH"/>
              </w:rPr>
            </w:pPr>
            <w:r>
              <w:rPr>
                <w:rFonts w:eastAsia="Times New Roman"/>
                <w:lang w:eastAsia="de-CH"/>
              </w:rPr>
              <w:t>Requirement</w:t>
            </w:r>
          </w:p>
        </w:tc>
      </w:tr>
      <w:tr w:rsidR="002D0A71" w:rsidRPr="002D0A71" w:rsidTr="007041B5">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Polished Lava Effect </w:t>
            </w:r>
          </w:p>
        </w:tc>
      </w:tr>
      <w:tr w:rsidR="002D0A71" w:rsidRPr="002D0A71" w:rsidTr="005E5BF0">
        <w:trPr>
          <w:cnfStyle w:val="000000010000"/>
        </w:trPr>
        <w:tc>
          <w:tcPr>
            <w:cnfStyle w:val="001000000000"/>
            <w:tcW w:w="0" w:type="auto"/>
            <w:hideMark/>
          </w:tcPr>
          <w:p w:rsidR="002D0A71" w:rsidRPr="002D0A71" w:rsidRDefault="002D0A71" w:rsidP="00582A9D">
            <w:pPr>
              <w:rPr>
                <w:rFonts w:eastAsia="Times New Roman"/>
                <w:lang w:eastAsia="de-CH"/>
              </w:rPr>
            </w:pPr>
            <w:r w:rsidRPr="002D0A71">
              <w:rPr>
                <w:rFonts w:eastAsia="Times New Roman"/>
                <w:lang w:eastAsia="de-CH"/>
              </w:rPr>
              <w:t>ReqPi0</w:t>
            </w:r>
            <w:r w:rsidR="00582A9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Sophisticated Pillar Rendering </w:t>
            </w:r>
          </w:p>
        </w:tc>
      </w:tr>
      <w:tr w:rsidR="002D0A71" w:rsidRPr="002D0A71" w:rsidTr="005E5BF0">
        <w:trPr>
          <w:cnfStyle w:val="000000100000"/>
        </w:trPr>
        <w:tc>
          <w:tcPr>
            <w:cnfStyle w:val="001000000000"/>
            <w:tcW w:w="0" w:type="auto"/>
            <w:hideMark/>
          </w:tcPr>
          <w:p w:rsidR="002D0A71" w:rsidRPr="002D0A71" w:rsidRDefault="00F8697D" w:rsidP="00B678E7">
            <w:pPr>
              <w:rPr>
                <w:rFonts w:eastAsia="Times New Roman"/>
                <w:lang w:eastAsia="de-CH"/>
              </w:rPr>
            </w:pPr>
            <w:r>
              <w:rPr>
                <w:rFonts w:eastAsia="Times New Roman"/>
                <w:lang w:eastAsia="de-CH"/>
              </w:rPr>
              <w:t>ReqI03</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Island Rendering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60" w:author="Christian Oberholzer" w:date="2009-03-08T22:45:00Z">
              <w:r w:rsidRPr="002D0A71" w:rsidDel="008C6112">
                <w:rPr>
                  <w:rFonts w:eastAsia="Times New Roman"/>
                  <w:lang w:eastAsia="de-CH"/>
                </w:rPr>
                <w:delText xml:space="preserve">ReqI04 </w:delText>
              </w:r>
            </w:del>
          </w:p>
        </w:tc>
        <w:tc>
          <w:tcPr>
            <w:tcW w:w="0" w:type="auto"/>
            <w:hideMark/>
          </w:tcPr>
          <w:p w:rsidR="002D0A71" w:rsidRPr="002D0A71" w:rsidRDefault="002D0A71" w:rsidP="00B678E7">
            <w:pPr>
              <w:cnfStyle w:val="000000010000"/>
              <w:rPr>
                <w:rFonts w:eastAsia="Times New Roman"/>
                <w:lang w:eastAsia="de-CH"/>
              </w:rPr>
            </w:pPr>
            <w:del w:id="161" w:author="Christian Oberholzer" w:date="2009-03-08T22:45:00Z">
              <w:r w:rsidRPr="002D0A71" w:rsidDel="008C6112">
                <w:rPr>
                  <w:rFonts w:eastAsia="Times New Roman"/>
                  <w:lang w:eastAsia="de-CH"/>
                </w:rPr>
                <w:delText xml:space="preserve">Moving Floating Islands </w:delText>
              </w:r>
            </w:del>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del w:id="162" w:author="Christian Oberholzer" w:date="2009-03-08T22:45:00Z">
              <w:r w:rsidRPr="002D0A71" w:rsidDel="008C6112">
                <w:rPr>
                  <w:rFonts w:eastAsia="Times New Roman"/>
                  <w:lang w:eastAsia="de-CH"/>
                </w:rPr>
                <w:delText xml:space="preserve">ReqI05 </w:delText>
              </w:r>
            </w:del>
          </w:p>
        </w:tc>
        <w:tc>
          <w:tcPr>
            <w:tcW w:w="0" w:type="auto"/>
            <w:hideMark/>
          </w:tcPr>
          <w:p w:rsidR="002D0A71" w:rsidRPr="002D0A71" w:rsidRDefault="002D0A71" w:rsidP="00B678E7">
            <w:pPr>
              <w:cnfStyle w:val="000000100000"/>
              <w:rPr>
                <w:rFonts w:eastAsia="Times New Roman"/>
                <w:lang w:eastAsia="de-CH"/>
              </w:rPr>
            </w:pPr>
            <w:del w:id="163" w:author="Christian Oberholzer" w:date="2009-03-08T22:45:00Z">
              <w:r w:rsidRPr="002D0A71" w:rsidDel="008C6112">
                <w:rPr>
                  <w:rFonts w:eastAsia="Times New Roman"/>
                  <w:lang w:eastAsia="de-CH"/>
                </w:rPr>
                <w:delText xml:space="preserve">Crashing Islands </w:delText>
              </w:r>
            </w:del>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64" w:author="Christian Oberholzer" w:date="2009-03-08T22:45:00Z">
              <w:r w:rsidRPr="002D0A71" w:rsidDel="008C6112">
                <w:rPr>
                  <w:rFonts w:eastAsia="Times New Roman"/>
                  <w:lang w:eastAsia="de-CH"/>
                </w:rPr>
                <w:delText xml:space="preserve">ReqI06 </w:delText>
              </w:r>
            </w:del>
          </w:p>
        </w:tc>
        <w:tc>
          <w:tcPr>
            <w:tcW w:w="0" w:type="auto"/>
            <w:hideMark/>
          </w:tcPr>
          <w:p w:rsidR="002D0A71" w:rsidRPr="002D0A71" w:rsidRDefault="002D0A71" w:rsidP="00B678E7">
            <w:pPr>
              <w:cnfStyle w:val="000000010000"/>
              <w:rPr>
                <w:rFonts w:eastAsia="Times New Roman"/>
                <w:lang w:eastAsia="de-CH"/>
              </w:rPr>
            </w:pPr>
            <w:del w:id="165" w:author="Christian Oberholzer" w:date="2009-03-08T22:45:00Z">
              <w:r w:rsidRPr="002D0A71" w:rsidDel="008C6112">
                <w:rPr>
                  <w:rFonts w:eastAsia="Times New Roman"/>
                  <w:lang w:eastAsia="de-CH"/>
                </w:rPr>
                <w:delText xml:space="preserve">Islands and Pillars </w:delText>
              </w:r>
            </w:del>
          </w:p>
        </w:tc>
      </w:tr>
      <w:tr w:rsidR="002D0A71" w:rsidRPr="002D0A71" w:rsidTr="005E5BF0">
        <w:trPr>
          <w:cnfStyle w:val="000000100000"/>
        </w:trPr>
        <w:tc>
          <w:tcPr>
            <w:cnfStyle w:val="001000000000"/>
            <w:tcW w:w="0" w:type="auto"/>
            <w:hideMark/>
          </w:tcPr>
          <w:p w:rsidR="002D0A71" w:rsidRPr="002D0A71" w:rsidRDefault="002D0A71" w:rsidP="003625DD">
            <w:pPr>
              <w:rPr>
                <w:rFonts w:eastAsia="Times New Roman"/>
                <w:lang w:eastAsia="de-CH"/>
              </w:rPr>
            </w:pPr>
            <w:r w:rsidRPr="002D0A71">
              <w:rPr>
                <w:rFonts w:eastAsia="Times New Roman"/>
                <w:lang w:eastAsia="de-CH"/>
              </w:rPr>
              <w:t>ReqP0</w:t>
            </w:r>
            <w:r w:rsidR="003625D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Player Model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del w:id="166" w:author="Christian Oberholzer" w:date="2009-03-08T22:45:00Z">
              <w:r w:rsidRPr="002D0A71" w:rsidDel="008C6112">
                <w:rPr>
                  <w:rFonts w:eastAsia="Times New Roman"/>
                  <w:lang w:eastAsia="de-CH"/>
                </w:rPr>
                <w:delText xml:space="preserve">ReqP09 </w:delText>
              </w:r>
            </w:del>
          </w:p>
        </w:tc>
        <w:tc>
          <w:tcPr>
            <w:tcW w:w="0" w:type="auto"/>
            <w:hideMark/>
          </w:tcPr>
          <w:p w:rsidR="002D0A71" w:rsidRPr="002D0A71" w:rsidRDefault="002D0A71" w:rsidP="00B678E7">
            <w:pPr>
              <w:cnfStyle w:val="000000010000"/>
              <w:rPr>
                <w:rFonts w:eastAsia="Times New Roman"/>
                <w:lang w:eastAsia="de-CH"/>
              </w:rPr>
            </w:pPr>
            <w:del w:id="167" w:author="Christian Oberholzer" w:date="2009-03-08T22:45:00Z">
              <w:r w:rsidRPr="002D0A71" w:rsidDel="008C6112">
                <w:rPr>
                  <w:rFonts w:eastAsia="Times New Roman"/>
                  <w:lang w:eastAsia="de-CH"/>
                </w:rPr>
                <w:delText xml:space="preserve">Direct Combat 2 </w:delText>
              </w:r>
            </w:del>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del w:id="168" w:author="Christian Oberholzer" w:date="2009-03-08T22:45:00Z">
              <w:r w:rsidRPr="002D0A71" w:rsidDel="008C6112">
                <w:rPr>
                  <w:rFonts w:eastAsia="Times New Roman"/>
                  <w:lang w:eastAsia="de-CH"/>
                </w:rPr>
                <w:delText xml:space="preserve">ReqP10 </w:delText>
              </w:r>
            </w:del>
          </w:p>
        </w:tc>
        <w:tc>
          <w:tcPr>
            <w:tcW w:w="0" w:type="auto"/>
            <w:hideMark/>
          </w:tcPr>
          <w:p w:rsidR="002D0A71" w:rsidRPr="002D0A71" w:rsidRDefault="002D0A71" w:rsidP="00B678E7">
            <w:pPr>
              <w:cnfStyle w:val="000000100000"/>
              <w:rPr>
                <w:rFonts w:eastAsia="Times New Roman"/>
                <w:lang w:eastAsia="de-CH"/>
              </w:rPr>
            </w:pPr>
            <w:del w:id="169" w:author="Christian Oberholzer" w:date="2009-03-08T22:45:00Z">
              <w:r w:rsidRPr="002D0A71" w:rsidDel="008C6112">
                <w:rPr>
                  <w:rFonts w:eastAsia="Times New Roman"/>
                  <w:lang w:eastAsia="de-CH"/>
                </w:rPr>
                <w:delText xml:space="preserve">Direct Combat 3 </w:delText>
              </w:r>
            </w:del>
          </w:p>
        </w:tc>
      </w:tr>
      <w:tr w:rsidR="00AD4D09" w:rsidRPr="002D0A71" w:rsidTr="005E5BF0">
        <w:trPr>
          <w:cnfStyle w:val="000000010000"/>
        </w:trPr>
        <w:tc>
          <w:tcPr>
            <w:cnfStyle w:val="001000000000"/>
            <w:tcW w:w="0" w:type="auto"/>
          </w:tcPr>
          <w:p w:rsidR="00AD4D09" w:rsidRPr="002D0A71" w:rsidRDefault="00AD4D09" w:rsidP="00B678E7">
            <w:pPr>
              <w:rPr>
                <w:rFonts w:eastAsia="Times New Roman"/>
                <w:lang w:eastAsia="de-CH"/>
              </w:rPr>
            </w:pPr>
            <w:r>
              <w:rPr>
                <w:rFonts w:eastAsia="Times New Roman"/>
                <w:lang w:eastAsia="de-CH"/>
              </w:rPr>
              <w:t>ReqUI04</w:t>
            </w:r>
          </w:p>
        </w:tc>
        <w:tc>
          <w:tcPr>
            <w:tcW w:w="0" w:type="auto"/>
          </w:tcPr>
          <w:p w:rsidR="00AD4D09" w:rsidRPr="002D0A71" w:rsidRDefault="00AD4D09" w:rsidP="00B678E7">
            <w:pPr>
              <w:cnfStyle w:val="000000010000"/>
              <w:rPr>
                <w:rFonts w:eastAsia="Times New Roman"/>
                <w:lang w:eastAsia="de-CH"/>
              </w:rPr>
            </w:pPr>
            <w:r>
              <w:rPr>
                <w:rFonts w:eastAsia="Times New Roman"/>
                <w:lang w:eastAsia="de-CH"/>
              </w:rPr>
              <w:t>Player Selection</w:t>
            </w:r>
          </w:p>
        </w:tc>
      </w:tr>
      <w:tr w:rsidR="007041B5" w:rsidRPr="002D0A71" w:rsidTr="005E5BF0">
        <w:trPr>
          <w:cnfStyle w:val="000000100000"/>
        </w:trPr>
        <w:tc>
          <w:tcPr>
            <w:cnfStyle w:val="001000000000"/>
            <w:tcW w:w="0" w:type="auto"/>
          </w:tcPr>
          <w:p w:rsidR="007041B5" w:rsidRDefault="007041B5" w:rsidP="008668FD">
            <w:pPr>
              <w:jc w:val="left"/>
              <w:rPr>
                <w:rFonts w:eastAsia="Times New Roman"/>
                <w:lang w:eastAsia="de-CH"/>
              </w:rPr>
            </w:pPr>
            <w:r>
              <w:rPr>
                <w:rFonts w:eastAsia="Times New Roman"/>
                <w:lang w:eastAsia="de-CH"/>
              </w:rPr>
              <w:t>ReqUI07</w:t>
            </w:r>
          </w:p>
        </w:tc>
        <w:tc>
          <w:tcPr>
            <w:tcW w:w="0" w:type="auto"/>
          </w:tcPr>
          <w:p w:rsidR="007041B5" w:rsidRPr="002D0A71" w:rsidRDefault="007041B5" w:rsidP="008668FD">
            <w:pPr>
              <w:jc w:val="left"/>
              <w:cnfStyle w:val="000000100000"/>
              <w:rPr>
                <w:rFonts w:eastAsia="Times New Roman"/>
                <w:lang w:eastAsia="de-CH"/>
              </w:rPr>
            </w:pPr>
            <w:r>
              <w:rPr>
                <w:rFonts w:eastAsia="Times New Roman"/>
                <w:lang w:eastAsia="de-CH"/>
              </w:rPr>
              <w:t>Fancy HUD</w:t>
            </w:r>
          </w:p>
        </w:tc>
      </w:tr>
    </w:tbl>
    <w:p w:rsidR="002D0A71" w:rsidRPr="002D0A71" w:rsidRDefault="001643DC" w:rsidP="001643DC">
      <w:pPr>
        <w:pStyle w:val="berschrift3"/>
        <w:rPr>
          <w:rFonts w:eastAsia="Times New Roman"/>
          <w:lang w:eastAsia="de-CH"/>
        </w:rPr>
      </w:pPr>
      <w:r w:rsidRPr="002D0A71">
        <w:rPr>
          <w:rFonts w:eastAsia="Times New Roman"/>
          <w:lang w:eastAsia="de-CH"/>
        </w:rPr>
        <w:t>Desirable target</w:t>
      </w:r>
    </w:p>
    <w:tbl>
      <w:tblPr>
        <w:tblStyle w:val="MediumShading1-Accent11"/>
        <w:tblW w:w="5000" w:type="pct"/>
        <w:tblLook w:val="04A0"/>
      </w:tblPr>
      <w:tblGrid>
        <w:gridCol w:w="994"/>
        <w:gridCol w:w="8294"/>
      </w:tblGrid>
      <w:tr w:rsidR="002D0A71" w:rsidRPr="002D0A71" w:rsidTr="001643DC">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0D66CB">
            <w:pPr>
              <w:cnfStyle w:val="100000000000"/>
              <w:rPr>
                <w:rFonts w:eastAsia="Times New Roman"/>
                <w:lang w:eastAsia="de-CH"/>
              </w:rPr>
            </w:pPr>
            <w:r w:rsidRPr="002D0A71">
              <w:rPr>
                <w:rFonts w:eastAsia="Times New Roman"/>
                <w:lang w:eastAsia="de-CH"/>
              </w:rPr>
              <w:t>Requirement</w:t>
            </w:r>
          </w:p>
        </w:tc>
      </w:tr>
      <w:tr w:rsidR="002D0A71" w:rsidRPr="002D0A71" w:rsidTr="00F324A9">
        <w:trPr>
          <w:cnfStyle w:val="000000100000"/>
        </w:trPr>
        <w:tc>
          <w:tcPr>
            <w:cnfStyle w:val="001000000000"/>
            <w:tcW w:w="535"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Advanced Camera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Attraction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Island Walking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Repulsion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del w:id="170" w:author="Christian Oberholzer" w:date="2009-03-08T22:46:00Z">
              <w:r w:rsidRPr="002D0A71" w:rsidDel="008C6112">
                <w:rPr>
                  <w:rFonts w:eastAsia="Times New Roman"/>
                  <w:lang w:eastAsia="de-CH"/>
                </w:rPr>
                <w:delText xml:space="preserve">ReqP11 </w:delText>
              </w:r>
            </w:del>
          </w:p>
        </w:tc>
        <w:tc>
          <w:tcPr>
            <w:tcW w:w="0" w:type="auto"/>
            <w:hideMark/>
          </w:tcPr>
          <w:p w:rsidR="002D0A71" w:rsidRPr="002D0A71" w:rsidRDefault="002D0A71" w:rsidP="00B678E7">
            <w:pPr>
              <w:cnfStyle w:val="000000100000"/>
              <w:rPr>
                <w:rFonts w:eastAsia="Times New Roman"/>
                <w:lang w:eastAsia="de-CH"/>
              </w:rPr>
            </w:pPr>
            <w:del w:id="171" w:author="Christian Oberholzer" w:date="2009-03-08T22:46:00Z">
              <w:r w:rsidRPr="002D0A71" w:rsidDel="008C6112">
                <w:rPr>
                  <w:rFonts w:eastAsia="Times New Roman"/>
                  <w:lang w:eastAsia="de-CH"/>
                </w:rPr>
                <w:delText xml:space="preserve">Energy </w:delText>
              </w:r>
            </w:del>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del w:id="172" w:author="Christian Oberholzer" w:date="2009-03-08T22:44:00Z">
              <w:r w:rsidRPr="002D0A71" w:rsidDel="008C6112">
                <w:rPr>
                  <w:rFonts w:eastAsia="Times New Roman"/>
                  <w:lang w:eastAsia="de-CH"/>
                </w:rPr>
                <w:delText xml:space="preserve">ReqP12 </w:delText>
              </w:r>
            </w:del>
          </w:p>
        </w:tc>
        <w:tc>
          <w:tcPr>
            <w:tcW w:w="0" w:type="auto"/>
            <w:hideMark/>
          </w:tcPr>
          <w:p w:rsidR="002D0A71" w:rsidRPr="002D0A71" w:rsidRDefault="002D0A71" w:rsidP="00B678E7">
            <w:pPr>
              <w:cnfStyle w:val="000000010000"/>
              <w:rPr>
                <w:rFonts w:eastAsia="Times New Roman"/>
                <w:lang w:eastAsia="de-CH"/>
              </w:rPr>
            </w:pPr>
            <w:del w:id="173" w:author="Christian Oberholzer" w:date="2009-03-08T22:44:00Z">
              <w:r w:rsidRPr="002D0A71" w:rsidDel="008C6112">
                <w:rPr>
                  <w:rFonts w:eastAsia="Times New Roman"/>
                  <w:lang w:eastAsia="de-CH"/>
                </w:rPr>
                <w:delText xml:space="preserve">Ice Spike </w:delText>
              </w:r>
            </w:del>
          </w:p>
        </w:tc>
      </w:tr>
      <w:tr w:rsidR="000F600D" w:rsidRPr="002D0A71" w:rsidTr="001643DC">
        <w:trPr>
          <w:cnfStyle w:val="000000100000"/>
        </w:trPr>
        <w:tc>
          <w:tcPr>
            <w:cnfStyle w:val="001000000000"/>
            <w:tcW w:w="0" w:type="auto"/>
          </w:tcPr>
          <w:p w:rsidR="000F600D" w:rsidRDefault="000F600D" w:rsidP="000F600D">
            <w:pPr>
              <w:rPr>
                <w:rFonts w:eastAsia="Times New Roman"/>
                <w:lang w:eastAsia="de-CH"/>
              </w:rPr>
            </w:pPr>
            <w:r>
              <w:rPr>
                <w:rFonts w:eastAsia="Times New Roman"/>
                <w:lang w:eastAsia="de-CH"/>
              </w:rPr>
              <w:t>ReqG05</w:t>
            </w:r>
          </w:p>
        </w:tc>
        <w:tc>
          <w:tcPr>
            <w:tcW w:w="0" w:type="auto"/>
          </w:tcPr>
          <w:p w:rsidR="000F600D" w:rsidRDefault="000F600D" w:rsidP="00BD3B08">
            <w:pPr>
              <w:cnfStyle w:val="000000100000"/>
              <w:rPr>
                <w:rFonts w:eastAsia="Times New Roman"/>
                <w:lang w:eastAsia="de-CH"/>
              </w:rPr>
            </w:pPr>
            <w:r>
              <w:rPr>
                <w:rFonts w:eastAsia="Times New Roman"/>
                <w:lang w:eastAsia="de-CH"/>
              </w:rPr>
              <w:t>Shadow Rendering</w:t>
            </w:r>
          </w:p>
        </w:tc>
      </w:tr>
      <w:tr w:rsidR="00F324A9" w:rsidRPr="002D0A71" w:rsidTr="001643DC">
        <w:trPr>
          <w:cnfStyle w:val="000000010000"/>
        </w:trPr>
        <w:tc>
          <w:tcPr>
            <w:cnfStyle w:val="001000000000"/>
            <w:tcW w:w="0" w:type="auto"/>
          </w:tcPr>
          <w:p w:rsidR="00F324A9" w:rsidRDefault="00F324A9" w:rsidP="000F600D">
            <w:pPr>
              <w:rPr>
                <w:rFonts w:eastAsia="Times New Roman"/>
                <w:lang w:eastAsia="de-CH"/>
              </w:rPr>
            </w:pPr>
            <w:r>
              <w:rPr>
                <w:rFonts w:eastAsia="Times New Roman"/>
                <w:lang w:eastAsia="de-CH"/>
              </w:rPr>
              <w:t>ReqG0</w:t>
            </w:r>
            <w:r w:rsidR="000F600D">
              <w:rPr>
                <w:rFonts w:eastAsia="Times New Roman"/>
                <w:lang w:eastAsia="de-CH"/>
              </w:rPr>
              <w:t>6</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Statistics</w:t>
            </w:r>
          </w:p>
        </w:tc>
      </w:tr>
      <w:tr w:rsidR="00F324A9" w:rsidRPr="002D0A71" w:rsidTr="001643DC">
        <w:trPr>
          <w:cnfStyle w:val="000000100000"/>
        </w:trPr>
        <w:tc>
          <w:tcPr>
            <w:cnfStyle w:val="001000000000"/>
            <w:tcW w:w="0" w:type="auto"/>
          </w:tcPr>
          <w:p w:rsidR="00F324A9" w:rsidRDefault="00F324A9" w:rsidP="00BD3B08">
            <w:pPr>
              <w:rPr>
                <w:rFonts w:eastAsia="Times New Roman"/>
                <w:lang w:eastAsia="de-CH"/>
              </w:rPr>
            </w:pPr>
            <w:r>
              <w:rPr>
                <w:rFonts w:eastAsia="Times New Roman"/>
                <w:lang w:eastAsia="de-CH"/>
              </w:rPr>
              <w:t>ReqUI03</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Text Input</w:t>
            </w:r>
          </w:p>
        </w:tc>
      </w:tr>
      <w:tr w:rsidR="00F324A9" w:rsidRPr="002D0A71" w:rsidTr="001643DC">
        <w:trPr>
          <w:cnfStyle w:val="00000001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Start Screen</w:t>
            </w:r>
          </w:p>
        </w:tc>
      </w:tr>
      <w:tr w:rsidR="00F324A9" w:rsidRPr="002D0A71" w:rsidTr="001643DC">
        <w:trPr>
          <w:cnfStyle w:val="00000010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High Score</w:t>
            </w:r>
          </w:p>
        </w:tc>
      </w:tr>
      <w:tr w:rsidR="00B46B49" w:rsidRPr="002D0A71" w:rsidTr="001643DC">
        <w:trPr>
          <w:cnfStyle w:val="000000010000"/>
        </w:trPr>
        <w:tc>
          <w:tcPr>
            <w:cnfStyle w:val="001000000000"/>
            <w:tcW w:w="0" w:type="auto"/>
          </w:tcPr>
          <w:p w:rsidR="00B46B49" w:rsidRDefault="00B46B49" w:rsidP="00BD3B08">
            <w:pPr>
              <w:rPr>
                <w:rFonts w:eastAsia="Times New Roman"/>
                <w:lang w:eastAsia="de-CH"/>
              </w:rPr>
            </w:pPr>
            <w:r>
              <w:rPr>
                <w:rFonts w:eastAsia="Times New Roman"/>
                <w:lang w:eastAsia="de-CH"/>
              </w:rPr>
              <w:t>ReqU</w:t>
            </w:r>
            <w:r w:rsidR="00315160">
              <w:rPr>
                <w:rFonts w:eastAsia="Times New Roman"/>
                <w:lang w:eastAsia="de-CH"/>
              </w:rPr>
              <w:t>I</w:t>
            </w:r>
            <w:r>
              <w:rPr>
                <w:rFonts w:eastAsia="Times New Roman"/>
                <w:lang w:eastAsia="de-CH"/>
              </w:rPr>
              <w:t>05</w:t>
            </w:r>
          </w:p>
        </w:tc>
        <w:tc>
          <w:tcPr>
            <w:tcW w:w="0" w:type="auto"/>
          </w:tcPr>
          <w:p w:rsidR="00B46B49" w:rsidRDefault="00B46B49" w:rsidP="00BD3B08">
            <w:pPr>
              <w:cnfStyle w:val="000000010000"/>
              <w:rPr>
                <w:rFonts w:eastAsia="Times New Roman"/>
                <w:lang w:eastAsia="de-CH"/>
              </w:rPr>
            </w:pPr>
            <w:r>
              <w:rPr>
                <w:rFonts w:eastAsia="Times New Roman"/>
                <w:lang w:eastAsia="de-CH"/>
              </w:rPr>
              <w:t>Map Selection</w:t>
            </w:r>
          </w:p>
        </w:tc>
      </w:tr>
    </w:tbl>
    <w:p w:rsidR="002D0A71" w:rsidRPr="002D0A71" w:rsidRDefault="000D66CB" w:rsidP="000D66CB">
      <w:pPr>
        <w:pStyle w:val="berschrift3"/>
        <w:rPr>
          <w:rFonts w:eastAsia="Times New Roman"/>
          <w:lang w:eastAsia="de-CH"/>
        </w:rPr>
      </w:pPr>
      <w:r w:rsidRPr="002D0A71">
        <w:rPr>
          <w:rFonts w:eastAsia="Times New Roman"/>
          <w:lang w:eastAsia="de-CH"/>
        </w:rPr>
        <w:t>High target</w:t>
      </w:r>
    </w:p>
    <w:tbl>
      <w:tblPr>
        <w:tblStyle w:val="MediumShading1-Accent11"/>
        <w:tblW w:w="5000" w:type="pct"/>
        <w:tblLook w:val="04A0"/>
      </w:tblPr>
      <w:tblGrid>
        <w:gridCol w:w="994"/>
        <w:gridCol w:w="8294"/>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 xml:space="preserve">Requirement </w:t>
            </w:r>
          </w:p>
        </w:tc>
      </w:tr>
      <w:tr w:rsidR="002D0A71" w:rsidRPr="002D0A71" w:rsidTr="000D66CB">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HDR Rendering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Lava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Harmful Fire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Tilt Pillars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Icy pillars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del w:id="174" w:author="Christian Oberholzer" w:date="2009-03-08T22:46:00Z">
              <w:r w:rsidRPr="002D0A71" w:rsidDel="008C6112">
                <w:rPr>
                  <w:rFonts w:eastAsia="Times New Roman"/>
                  <w:lang w:eastAsia="de-CH"/>
                </w:rPr>
                <w:delText xml:space="preserve">ReqI07 </w:delText>
              </w:r>
            </w:del>
          </w:p>
        </w:tc>
        <w:tc>
          <w:tcPr>
            <w:tcW w:w="0" w:type="auto"/>
            <w:hideMark/>
          </w:tcPr>
          <w:p w:rsidR="002D0A71" w:rsidRPr="002D0A71" w:rsidRDefault="002D0A71" w:rsidP="00B678E7">
            <w:pPr>
              <w:cnfStyle w:val="000000010000"/>
              <w:rPr>
                <w:rFonts w:eastAsia="Times New Roman"/>
                <w:lang w:eastAsia="de-CH"/>
              </w:rPr>
            </w:pPr>
            <w:del w:id="175" w:author="Christian Oberholzer" w:date="2009-03-08T22:46:00Z">
              <w:r w:rsidRPr="002D0A71" w:rsidDel="008C6112">
                <w:rPr>
                  <w:rFonts w:eastAsia="Times New Roman"/>
                  <w:lang w:eastAsia="de-CH"/>
                </w:rPr>
                <w:delText xml:space="preserve">Sinking Islands </w:delText>
              </w:r>
            </w:del>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del w:id="176" w:author="Christian Oberholzer" w:date="2009-03-08T22:46:00Z">
              <w:r w:rsidRPr="002D0A71" w:rsidDel="008C6112">
                <w:rPr>
                  <w:rFonts w:eastAsia="Times New Roman"/>
                  <w:lang w:eastAsia="de-CH"/>
                </w:rPr>
                <w:delText xml:space="preserve">ReqI08 </w:delText>
              </w:r>
            </w:del>
          </w:p>
        </w:tc>
        <w:tc>
          <w:tcPr>
            <w:tcW w:w="0" w:type="auto"/>
            <w:hideMark/>
          </w:tcPr>
          <w:p w:rsidR="002D0A71" w:rsidRPr="002D0A71" w:rsidRDefault="002D0A71" w:rsidP="00B678E7">
            <w:pPr>
              <w:cnfStyle w:val="000000100000"/>
              <w:rPr>
                <w:rFonts w:eastAsia="Times New Roman"/>
                <w:lang w:eastAsia="de-CH"/>
              </w:rPr>
            </w:pPr>
            <w:del w:id="177" w:author="Christian Oberholzer" w:date="2009-03-08T22:46:00Z">
              <w:r w:rsidRPr="002D0A71" w:rsidDel="008C6112">
                <w:rPr>
                  <w:rFonts w:eastAsia="Times New Roman"/>
                  <w:lang w:eastAsia="de-CH"/>
                </w:rPr>
                <w:delText xml:space="preserve">Rising Islands </w:delText>
              </w:r>
            </w:del>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Melting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Building Islands with Ice Spikes </w:t>
            </w:r>
          </w:p>
        </w:tc>
      </w:tr>
      <w:tr w:rsidR="00FD5BF0" w:rsidRPr="002D0A71" w:rsidTr="000D66CB">
        <w:trPr>
          <w:cnfStyle w:val="000000010000"/>
        </w:trPr>
        <w:tc>
          <w:tcPr>
            <w:cnfStyle w:val="001000000000"/>
            <w:tcW w:w="0" w:type="auto"/>
          </w:tcPr>
          <w:p w:rsidR="00FD5BF0" w:rsidRPr="008C68A5" w:rsidRDefault="00FD5BF0" w:rsidP="00955745">
            <w:pPr>
              <w:rPr>
                <w:rFonts w:eastAsia="Times New Roman"/>
                <w:lang w:eastAsia="de-CH"/>
              </w:rPr>
            </w:pPr>
            <w:r>
              <w:rPr>
                <w:rFonts w:eastAsia="Times New Roman"/>
                <w:lang w:eastAsia="de-CH"/>
              </w:rPr>
              <w:t>ReqUI0</w:t>
            </w:r>
            <w:r w:rsidR="00955745">
              <w:rPr>
                <w:rFonts w:eastAsia="Times New Roman"/>
                <w:lang w:eastAsia="de-CH"/>
              </w:rPr>
              <w:t>8</w:t>
            </w:r>
            <w:r w:rsidRPr="008C68A5">
              <w:rPr>
                <w:rFonts w:eastAsia="Times New Roman"/>
                <w:lang w:eastAsia="de-CH"/>
              </w:rPr>
              <w:t xml:space="preserve"> </w:t>
            </w:r>
          </w:p>
        </w:tc>
        <w:tc>
          <w:tcPr>
            <w:tcW w:w="0" w:type="auto"/>
          </w:tcPr>
          <w:p w:rsidR="00FD5BF0" w:rsidRPr="002D0A71" w:rsidRDefault="00FD5BF0" w:rsidP="00BD3B08">
            <w:pPr>
              <w:cnfStyle w:val="000000010000"/>
              <w:rPr>
                <w:rFonts w:eastAsia="Times New Roman"/>
                <w:lang w:eastAsia="de-CH"/>
              </w:rPr>
            </w:pPr>
            <w:r>
              <w:rPr>
                <w:rFonts w:eastAsia="Times New Roman"/>
                <w:lang w:eastAsia="de-CH"/>
              </w:rPr>
              <w:t>Intro</w:t>
            </w:r>
          </w:p>
        </w:tc>
      </w:tr>
    </w:tbl>
    <w:p w:rsidR="002D0A71" w:rsidRPr="002D0A71" w:rsidRDefault="000D66CB" w:rsidP="000D66CB">
      <w:pPr>
        <w:pStyle w:val="berschrift3"/>
        <w:rPr>
          <w:rFonts w:eastAsia="Times New Roman"/>
          <w:lang w:eastAsia="de-CH"/>
        </w:rPr>
      </w:pPr>
      <w:r w:rsidRPr="002D0A71">
        <w:rPr>
          <w:rFonts w:eastAsia="Times New Roman"/>
          <w:lang w:eastAsia="de-CH"/>
        </w:rPr>
        <w:t>Extras</w:t>
      </w:r>
    </w:p>
    <w:tbl>
      <w:tblPr>
        <w:tblStyle w:val="MediumShading1-Accent11"/>
        <w:tblW w:w="4984" w:type="pct"/>
        <w:tblLook w:val="04A0"/>
      </w:tblPr>
      <w:tblGrid>
        <w:gridCol w:w="917"/>
        <w:gridCol w:w="8341"/>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Requirement</w:t>
            </w:r>
          </w:p>
        </w:tc>
      </w:tr>
      <w:tr w:rsidR="002D0A71" w:rsidRPr="002D0A71" w:rsidTr="000D66CB">
        <w:trPr>
          <w:cnfStyle w:val="000000100000"/>
        </w:trPr>
        <w:tc>
          <w:tcPr>
            <w:cnfStyle w:val="001000000000"/>
            <w:tcW w:w="495" w:type="pct"/>
            <w:hideMark/>
          </w:tcPr>
          <w:p w:rsidR="002D0A71" w:rsidRPr="002D0A71" w:rsidRDefault="002D0A71" w:rsidP="00B678E7">
            <w:pPr>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Destructible Islands </w:t>
            </w:r>
          </w:p>
        </w:tc>
      </w:tr>
      <w:tr w:rsidR="004137C4" w:rsidRPr="002D0A71" w:rsidTr="000D66CB">
        <w:trPr>
          <w:cnfStyle w:val="000000010000"/>
        </w:trPr>
        <w:tc>
          <w:tcPr>
            <w:cnfStyle w:val="001000000000"/>
            <w:tcW w:w="0" w:type="auto"/>
            <w:hideMark/>
          </w:tcPr>
          <w:p w:rsidR="004137C4" w:rsidRDefault="004137C4" w:rsidP="008668FD">
            <w:pPr>
              <w:rPr>
                <w:rFonts w:eastAsia="Times New Roman"/>
                <w:lang w:eastAsia="de-CH"/>
              </w:rPr>
            </w:pPr>
            <w:r>
              <w:rPr>
                <w:rFonts w:eastAsia="Times New Roman"/>
                <w:lang w:eastAsia="de-CH"/>
              </w:rPr>
              <w:lastRenderedPageBreak/>
              <w:t>ReqP14</w:t>
            </w:r>
          </w:p>
        </w:tc>
        <w:tc>
          <w:tcPr>
            <w:tcW w:w="0" w:type="auto"/>
            <w:hideMark/>
          </w:tcPr>
          <w:p w:rsidR="004137C4" w:rsidRDefault="004137C4" w:rsidP="008668FD">
            <w:pPr>
              <w:cnfStyle w:val="000000010000"/>
              <w:rPr>
                <w:rFonts w:eastAsia="Times New Roman"/>
                <w:lang w:eastAsia="de-CH"/>
              </w:rPr>
            </w:pPr>
            <w:r>
              <w:rPr>
                <w:rFonts w:eastAsia="Times New Roman"/>
                <w:lang w:eastAsia="de-CH"/>
              </w:rPr>
              <w:t>Snow Storm</w:t>
            </w:r>
          </w:p>
        </w:tc>
      </w:tr>
      <w:tr w:rsidR="002D0A71" w:rsidRPr="002D0A71" w:rsidTr="000D66CB">
        <w:trPr>
          <w:cnfStyle w:val="000000100000"/>
        </w:trPr>
        <w:tc>
          <w:tcPr>
            <w:cnfStyle w:val="001000000000"/>
            <w:tcW w:w="0" w:type="auto"/>
            <w:hideMark/>
          </w:tcPr>
          <w:p w:rsidR="002D0A71" w:rsidRPr="002D0A71" w:rsidRDefault="002D0A71" w:rsidP="006A1113">
            <w:pPr>
              <w:rPr>
                <w:rFonts w:eastAsia="Times New Roman"/>
                <w:lang w:eastAsia="de-CH"/>
              </w:rPr>
            </w:pPr>
            <w:r w:rsidRPr="002D0A71">
              <w:rPr>
                <w:rFonts w:eastAsia="Times New Roman"/>
                <w:lang w:eastAsia="de-CH"/>
              </w:rPr>
              <w:t>ReqP1</w:t>
            </w:r>
            <w:r w:rsidR="006A1113">
              <w:rPr>
                <w:rFonts w:eastAsia="Times New Roman"/>
                <w:lang w:eastAsia="de-CH"/>
              </w:rPr>
              <w:t>5</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Fire Wall </w:t>
            </w:r>
          </w:p>
        </w:tc>
      </w:tr>
      <w:tr w:rsidR="002D0A71" w:rsidRPr="002D0A71" w:rsidTr="000D66CB">
        <w:trPr>
          <w:cnfStyle w:val="000000010000"/>
        </w:trPr>
        <w:tc>
          <w:tcPr>
            <w:cnfStyle w:val="001000000000"/>
            <w:tcW w:w="0" w:type="auto"/>
            <w:hideMark/>
          </w:tcPr>
          <w:p w:rsidR="002D0A71" w:rsidRPr="002D0A71" w:rsidRDefault="006A1113" w:rsidP="00B678E7">
            <w:pPr>
              <w:rPr>
                <w:rFonts w:eastAsia="Times New Roman"/>
                <w:lang w:eastAsia="de-CH"/>
              </w:rPr>
            </w:pPr>
            <w:r>
              <w:rPr>
                <w:rFonts w:eastAsia="Times New Roman"/>
                <w:lang w:eastAsia="de-CH"/>
              </w:rPr>
              <w:t>ReqP16</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Small Robot Spawning </w:t>
            </w:r>
          </w:p>
        </w:tc>
      </w:tr>
      <w:tr w:rsidR="000B7FF4" w:rsidRPr="002D0A71" w:rsidTr="000D66CB">
        <w:trPr>
          <w:cnfStyle w:val="000000100000"/>
        </w:trPr>
        <w:tc>
          <w:tcPr>
            <w:cnfStyle w:val="001000000000"/>
            <w:tcW w:w="0" w:type="auto"/>
          </w:tcPr>
          <w:p w:rsidR="000B7FF4" w:rsidRPr="002D0A71" w:rsidRDefault="000B7FF4" w:rsidP="00B116A8">
            <w:pPr>
              <w:rPr>
                <w:rFonts w:eastAsia="Times New Roman"/>
                <w:lang w:eastAsia="de-CH"/>
              </w:rPr>
            </w:pPr>
            <w:r>
              <w:rPr>
                <w:rFonts w:eastAsia="Times New Roman"/>
                <w:lang w:eastAsia="de-CH"/>
              </w:rPr>
              <w:t>ReqI11</w:t>
            </w:r>
          </w:p>
        </w:tc>
        <w:tc>
          <w:tcPr>
            <w:tcW w:w="0" w:type="auto"/>
          </w:tcPr>
          <w:p w:rsidR="000B7FF4" w:rsidRPr="002D0A71" w:rsidRDefault="000B7FF4" w:rsidP="00B116A8">
            <w:pPr>
              <w:cnfStyle w:val="000000100000"/>
              <w:rPr>
                <w:rFonts w:eastAsia="Times New Roman"/>
                <w:lang w:eastAsia="de-CH"/>
              </w:rPr>
            </w:pPr>
            <w:r>
              <w:rPr>
                <w:rFonts w:eastAsia="Times New Roman"/>
                <w:lang w:eastAsia="de-CH"/>
              </w:rPr>
              <w:t>Icy Islands</w:t>
            </w:r>
          </w:p>
        </w:tc>
      </w:tr>
    </w:tbl>
    <w:p w:rsidR="002D0A71" w:rsidRPr="002D0A71" w:rsidRDefault="002D0A71" w:rsidP="00392D89">
      <w:pPr>
        <w:pStyle w:val="berschrift2"/>
        <w:rPr>
          <w:rFonts w:eastAsia="Times New Roman"/>
          <w:lang w:eastAsia="de-CH"/>
        </w:rPr>
      </w:pPr>
      <w:bookmarkStart w:id="178" w:name="Milestones"/>
      <w:bookmarkEnd w:id="178"/>
      <w:r w:rsidRPr="002D0A71">
        <w:rPr>
          <w:rFonts w:eastAsia="Times New Roman"/>
          <w:lang w:eastAsia="de-CH"/>
        </w:rPr>
        <w:t xml:space="preserve">Milestones </w:t>
      </w:r>
    </w:p>
    <w:tbl>
      <w:tblPr>
        <w:tblStyle w:val="MediumShading1-Accent11"/>
        <w:tblW w:w="4984" w:type="pct"/>
        <w:tblLook w:val="04A0"/>
      </w:tblPr>
      <w:tblGrid>
        <w:gridCol w:w="911"/>
        <w:gridCol w:w="1820"/>
        <w:gridCol w:w="5314"/>
        <w:gridCol w:w="1213"/>
      </w:tblGrid>
      <w:tr w:rsidR="002D0A71" w:rsidRPr="002D0A71" w:rsidTr="00D07121">
        <w:trPr>
          <w:cnfStyle w:val="100000000000"/>
        </w:trPr>
        <w:tc>
          <w:tcPr>
            <w:cnfStyle w:val="001000000000"/>
            <w:tcW w:w="0" w:type="auto"/>
            <w:hideMark/>
          </w:tcPr>
          <w:p w:rsidR="002D0A71" w:rsidRPr="002D0A71" w:rsidRDefault="00392D89" w:rsidP="00B678E7">
            <w:pPr>
              <w:rPr>
                <w:rFonts w:eastAsia="Times New Roman"/>
                <w:lang w:eastAsia="de-CH"/>
              </w:rPr>
            </w:pPr>
            <w:r>
              <w:rPr>
                <w:rFonts w:eastAsia="Times New Roman"/>
                <w:b w:val="0"/>
                <w:bCs w:val="0"/>
                <w:lang w:eastAsia="de-CH"/>
              </w:rPr>
              <w:t>ID</w:t>
            </w:r>
            <w:r w:rsidR="002D0A71" w:rsidRPr="002D0A71">
              <w:rPr>
                <w:rFonts w:eastAsia="Times New Roman"/>
                <w:lang w:eastAsia="de-CH"/>
              </w:rPr>
              <w:t xml:space="preserve"> </w:t>
            </w:r>
          </w:p>
        </w:tc>
        <w:tc>
          <w:tcPr>
            <w:tcW w:w="0" w:type="auto"/>
            <w:hideMark/>
          </w:tcPr>
          <w:p w:rsidR="002D0A71" w:rsidRPr="002D0A71" w:rsidRDefault="002D0A71" w:rsidP="00392D89">
            <w:pPr>
              <w:cnfStyle w:val="100000000000"/>
              <w:rPr>
                <w:rFonts w:eastAsia="Times New Roman"/>
                <w:lang w:eastAsia="de-CH"/>
              </w:rPr>
            </w:pPr>
            <w:r w:rsidRPr="002D0A71">
              <w:rPr>
                <w:rFonts w:eastAsia="Times New Roman"/>
                <w:lang w:eastAsia="de-CH"/>
              </w:rPr>
              <w:t>Milestone</w:t>
            </w:r>
          </w:p>
        </w:tc>
        <w:tc>
          <w:tcPr>
            <w:tcW w:w="2870" w:type="pct"/>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Description </w:t>
            </w:r>
          </w:p>
        </w:tc>
        <w:tc>
          <w:tcPr>
            <w:tcW w:w="655" w:type="pct"/>
            <w:hideMark/>
          </w:tcPr>
          <w:p w:rsidR="002D0A71" w:rsidRPr="002D0A71" w:rsidRDefault="002D0A71" w:rsidP="00D07121">
            <w:pPr>
              <w:cnfStyle w:val="100000000000"/>
              <w:rPr>
                <w:rFonts w:eastAsia="Times New Roman"/>
                <w:lang w:eastAsia="de-CH"/>
              </w:rPr>
            </w:pPr>
            <w:r w:rsidRPr="002D0A71">
              <w:rPr>
                <w:rFonts w:eastAsia="Times New Roman"/>
                <w:lang w:eastAsia="de-CH"/>
              </w:rPr>
              <w:t>Due Dat</w:t>
            </w:r>
            <w:r w:rsidR="00D07121">
              <w:rPr>
                <w:rFonts w:eastAsia="Times New Roman"/>
                <w:lang w:eastAsia="de-CH"/>
              </w:rPr>
              <w:t>e</w:t>
            </w:r>
            <w:r w:rsidRPr="002D0A71">
              <w:rPr>
                <w:rFonts w:eastAsia="Times New Roman"/>
                <w:lang w:eastAsia="de-CH"/>
              </w:rPr>
              <w:t xml:space="preserve"> </w:t>
            </w:r>
          </w:p>
        </w:tc>
      </w:tr>
      <w:tr w:rsidR="002D0A71" w:rsidRPr="002D0A71" w:rsidTr="00D07121">
        <w:trPr>
          <w:cnfStyle w:val="000000100000"/>
        </w:trPr>
        <w:tc>
          <w:tcPr>
            <w:cnfStyle w:val="001000000000"/>
            <w:tcW w:w="492" w:type="pct"/>
            <w:hideMark/>
          </w:tcPr>
          <w:p w:rsidR="002D0A71" w:rsidRPr="002D0A71" w:rsidRDefault="002D0A71" w:rsidP="00B678E7">
            <w:pPr>
              <w:rPr>
                <w:rFonts w:eastAsia="Times New Roman"/>
                <w:lang w:eastAsia="de-CH"/>
              </w:rPr>
            </w:pPr>
            <w:r w:rsidRPr="002D0A71">
              <w:rPr>
                <w:rFonts w:eastAsia="Times New Roman"/>
                <w:lang w:eastAsia="de-CH"/>
              </w:rPr>
              <w:t xml:space="preserve">MS01 </w:t>
            </w:r>
          </w:p>
        </w:tc>
        <w:tc>
          <w:tcPr>
            <w:tcW w:w="983"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Prototype Chapter Written </w:t>
            </w:r>
          </w:p>
        </w:tc>
        <w:tc>
          <w:tcPr>
            <w:tcW w:w="2870" w:type="pct"/>
            <w:hideMark/>
          </w:tcPr>
          <w:p w:rsidR="002D0A71" w:rsidRDefault="002D0A71" w:rsidP="00855198">
            <w:pPr>
              <w:jc w:val="left"/>
              <w:cnfStyle w:val="000000100000"/>
              <w:rPr>
                <w:ins w:id="179" w:author="Christian Oberholzer" w:date="2009-03-08T22:47:00Z"/>
                <w:rFonts w:eastAsia="Times New Roman"/>
                <w:lang w:eastAsia="de-CH"/>
              </w:rPr>
            </w:pPr>
            <w:r w:rsidRPr="002D0A71">
              <w:rPr>
                <w:rFonts w:eastAsia="Times New Roman"/>
                <w:lang w:eastAsia="de-CH"/>
              </w:rPr>
              <w:t xml:space="preserve">With this milestone the prototype chapter must have been written and added to the game notebook. Everyone in the team should also have installed and experimented with XNA in order to be ready for development. </w:t>
            </w:r>
          </w:p>
          <w:p w:rsidR="008C6112" w:rsidRPr="002D0A71" w:rsidRDefault="008C6112" w:rsidP="00855198">
            <w:pPr>
              <w:jc w:val="left"/>
              <w:cnfStyle w:val="000000100000"/>
              <w:rPr>
                <w:rFonts w:eastAsia="Times New Roman"/>
                <w:lang w:eastAsia="de-CH"/>
              </w:rPr>
            </w:pPr>
            <w:ins w:id="180" w:author="Christian Oberholzer" w:date="2009-03-08T22:47:00Z">
              <w:r>
                <w:rPr>
                  <w:rFonts w:eastAsia="Times New Roman"/>
                  <w:lang w:eastAsia="de-CH"/>
                </w:rPr>
                <w:t>Additionally a game prototype according to the prototype specification has been created.</w:t>
              </w:r>
            </w:ins>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March 16,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Functional Minimum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With this milestone the functional minimum must be implemented</w:t>
            </w:r>
            <w:r w:rsidR="002B23C8">
              <w:rPr>
                <w:rFonts w:eastAsia="Times New Roman"/>
                <w:lang w:eastAsia="de-CH"/>
              </w:rPr>
              <w:t>,</w:t>
            </w:r>
            <w:r w:rsidR="00763AB0">
              <w:rPr>
                <w:rFonts w:eastAsia="Times New Roman"/>
                <w:lang w:eastAsia="de-CH"/>
              </w:rPr>
              <w:t xml:space="preserve"> working and tested.</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March 23,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Interim Report Written </w:t>
            </w:r>
          </w:p>
        </w:tc>
        <w:tc>
          <w:tcPr>
            <w:tcW w:w="2870" w:type="pct"/>
            <w:hideMark/>
          </w:tcPr>
          <w:p w:rsidR="002D0A71" w:rsidRPr="002D0A71" w:rsidRDefault="00015986" w:rsidP="00855198">
            <w:pPr>
              <w:jc w:val="left"/>
              <w:cnfStyle w:val="000000100000"/>
              <w:rPr>
                <w:rFonts w:eastAsia="Times New Roman"/>
                <w:lang w:eastAsia="de-CH"/>
              </w:rPr>
            </w:pPr>
            <w:r>
              <w:rPr>
                <w:rFonts w:eastAsia="Times New Roman"/>
                <w:lang w:eastAsia="de-CH"/>
              </w:rPr>
              <w:t>With this milestone t</w:t>
            </w:r>
            <w:r w:rsidR="002D0A71" w:rsidRPr="002D0A71">
              <w:rPr>
                <w:rFonts w:eastAsia="Times New Roman"/>
                <w:lang w:eastAsia="de-CH"/>
              </w:rPr>
              <w:t xml:space="preserve">he chapter with the interim report must have been written and added to the game notebook.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April 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Low Target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low target </w:t>
            </w:r>
            <w:r w:rsidR="001416E4">
              <w:rPr>
                <w:rFonts w:eastAsia="Times New Roman"/>
                <w:lang w:eastAsia="de-CH"/>
              </w:rPr>
              <w:t>shall</w:t>
            </w:r>
            <w:r w:rsidRPr="002D0A71">
              <w:rPr>
                <w:rFonts w:eastAsia="Times New Roman"/>
                <w:lang w:eastAsia="de-CH"/>
              </w:rPr>
              <w:t xml:space="preserve"> be hit.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April 13,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Desirable Target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team must have </w:t>
            </w:r>
            <w:r w:rsidR="005A64D1" w:rsidRPr="002D0A71">
              <w:rPr>
                <w:rFonts w:eastAsia="Times New Roman"/>
                <w:lang w:eastAsia="de-CH"/>
              </w:rPr>
              <w:t>fulfilled</w:t>
            </w:r>
            <w:r w:rsidRPr="002D0A71">
              <w:rPr>
                <w:rFonts w:eastAsia="Times New Roman"/>
                <w:lang w:eastAsia="de-CH"/>
              </w:rPr>
              <w:t xml:space="preserve"> the requirements for the desirable target. The prototype must be tested and in presentable order since it is needed for </w:t>
            </w:r>
            <w:r w:rsidR="005A64D1" w:rsidRPr="002D0A71">
              <w:rPr>
                <w:rFonts w:eastAsia="Times New Roman"/>
                <w:lang w:eastAsia="de-CH"/>
              </w:rPr>
              <w:t>play testing</w:t>
            </w:r>
            <w:r w:rsidRPr="002D0A71">
              <w:rPr>
                <w:rFonts w:eastAsia="Times New Roman"/>
                <w:lang w:eastAsia="de-CH"/>
              </w:rPr>
              <w:t xml:space="preserve"> in the week after.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4,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MS06 </w:t>
            </w:r>
          </w:p>
        </w:tc>
        <w:tc>
          <w:tcPr>
            <w:tcW w:w="0" w:type="auto"/>
            <w:hideMark/>
          </w:tcPr>
          <w:p w:rsidR="002D0A71" w:rsidRPr="002D0A71" w:rsidRDefault="005A64D1" w:rsidP="00855198">
            <w:pPr>
              <w:jc w:val="left"/>
              <w:cnfStyle w:val="000000010000"/>
              <w:rPr>
                <w:rFonts w:eastAsia="Times New Roman"/>
                <w:lang w:eastAsia="de-CH"/>
              </w:rPr>
            </w:pPr>
            <w:r w:rsidRPr="002D0A71">
              <w:rPr>
                <w:rFonts w:eastAsia="Times New Roman"/>
                <w:lang w:eastAsia="de-CH"/>
              </w:rPr>
              <w:t>Play test</w:t>
            </w:r>
            <w:r w:rsidR="002D0A71" w:rsidRPr="002D0A71">
              <w:rPr>
                <w:rFonts w:eastAsia="Times New Roman"/>
                <w:lang w:eastAsia="de-CH"/>
              </w:rPr>
              <w:t xml:space="preserve"> Chapter Written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w:t>
            </w:r>
            <w:r w:rsidR="005A64D1" w:rsidRPr="002D0A71">
              <w:rPr>
                <w:rFonts w:eastAsia="Times New Roman"/>
                <w:lang w:eastAsia="de-CH"/>
              </w:rPr>
              <w:t>play test</w:t>
            </w:r>
            <w:r w:rsidRPr="002D0A71">
              <w:rPr>
                <w:rFonts w:eastAsia="Times New Roman"/>
                <w:lang w:eastAsia="de-CH"/>
              </w:rPr>
              <w:t xml:space="preserve"> chapter must have been written and added to the game notebook. This concludes that to this date all the </w:t>
            </w:r>
            <w:r w:rsidR="005A64D1" w:rsidRPr="002D0A71">
              <w:rPr>
                <w:rFonts w:eastAsia="Times New Roman"/>
                <w:lang w:eastAsia="de-CH"/>
              </w:rPr>
              <w:t>play testing</w:t>
            </w:r>
            <w:r w:rsidRPr="002D0A71">
              <w:rPr>
                <w:rFonts w:eastAsia="Times New Roman"/>
                <w:lang w:eastAsia="de-CH"/>
              </w:rPr>
              <w:t xml:space="preserve"> must be done.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11, 5pm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Gold Version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development must have been concluded. All testing must have been finished and some of the high target functionality should be implemented.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25,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Conclusion and Presentation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conclusion chapter must have been written and added to the game notebook. In addition the public presentation of the game must be ready to be held.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29, 5pm </w:t>
            </w:r>
          </w:p>
        </w:tc>
      </w:tr>
    </w:tbl>
    <w:p w:rsidR="002D0A71" w:rsidRDefault="002D0A71" w:rsidP="00D83E2B">
      <w:pPr>
        <w:pStyle w:val="berschrift2"/>
        <w:rPr>
          <w:rFonts w:eastAsia="Times New Roman"/>
          <w:lang w:eastAsia="de-CH"/>
        </w:rPr>
      </w:pPr>
      <w:bookmarkStart w:id="181" w:name="Task_Assignments_and_Work_Estimation"/>
      <w:bookmarkEnd w:id="181"/>
      <w:r w:rsidRPr="002D0A71">
        <w:rPr>
          <w:rFonts w:eastAsia="Times New Roman"/>
          <w:lang w:eastAsia="de-CH"/>
        </w:rPr>
        <w:t>Task Assignments and Work Estimation</w:t>
      </w:r>
    </w:p>
    <w:p w:rsidR="00F7397F" w:rsidRPr="00F7397F" w:rsidRDefault="00F7397F" w:rsidP="00F7397F">
      <w:pPr>
        <w:pStyle w:val="berschrift3"/>
        <w:rPr>
          <w:lang w:eastAsia="de-CH"/>
        </w:rPr>
      </w:pPr>
      <w:r w:rsidRPr="002D0A71">
        <w:rPr>
          <w:rFonts w:eastAsia="Times New Roman"/>
          <w:lang w:eastAsia="de-CH"/>
        </w:rPr>
        <w:t>Functional Minimum</w:t>
      </w:r>
    </w:p>
    <w:tbl>
      <w:tblPr>
        <w:tblStyle w:val="MediumShading1-Accent11"/>
        <w:tblW w:w="5000" w:type="pct"/>
        <w:tblLook w:val="04A0"/>
      </w:tblPr>
      <w:tblGrid>
        <w:gridCol w:w="963"/>
        <w:gridCol w:w="3702"/>
        <w:gridCol w:w="1846"/>
        <w:gridCol w:w="2777"/>
      </w:tblGrid>
      <w:tr w:rsidR="002D0A71" w:rsidRPr="002D0A71" w:rsidTr="00F7397F">
        <w:trPr>
          <w:cnfStyle w:val="100000000000"/>
        </w:trPr>
        <w:tc>
          <w:tcPr>
            <w:cnfStyle w:val="001000000000"/>
            <w:tcW w:w="0" w:type="auto"/>
            <w:hideMark/>
          </w:tcPr>
          <w:p w:rsidR="002D0A71" w:rsidRPr="002D0A71" w:rsidRDefault="002E3D72"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D628EA">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2D0A71" w:rsidRPr="002D0A71" w:rsidRDefault="00E31637" w:rsidP="00B678E7">
            <w:pPr>
              <w:cnfStyle w:val="100000000000"/>
              <w:rPr>
                <w:rFonts w:eastAsia="Times New Roman"/>
                <w:lang w:eastAsia="de-CH"/>
              </w:rPr>
            </w:pPr>
            <w:r>
              <w:rPr>
                <w:rFonts w:eastAsia="Times New Roman"/>
                <w:lang w:eastAsia="de-CH"/>
              </w:rPr>
              <w:t>Assignee</w:t>
            </w:r>
          </w:p>
        </w:tc>
        <w:tc>
          <w:tcPr>
            <w:tcW w:w="0" w:type="auto"/>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Work Estimate </w:t>
            </w:r>
          </w:p>
        </w:tc>
      </w:tr>
      <w:tr w:rsidR="002D0A71" w:rsidRPr="002D0A71" w:rsidTr="00D628EA">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199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c>
          <w:tcPr>
            <w:tcW w:w="994"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8h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3h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E31637" w:rsidP="00B678E7">
            <w:pPr>
              <w:cnfStyle w:val="000000100000"/>
              <w:rPr>
                <w:rFonts w:eastAsia="Times New Roman"/>
                <w:lang w:eastAsia="de-CH"/>
              </w:rPr>
            </w:pPr>
            <w:proofErr w:type="spellStart"/>
            <w:r>
              <w:rPr>
                <w:rFonts w:eastAsia="Times New Roman"/>
                <w:lang w:eastAsia="de-CH"/>
              </w:rPr>
              <w:t>dpk</w:t>
            </w:r>
            <w:proofErr w:type="spellEnd"/>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lastRenderedPageBreak/>
              <w:t xml:space="preserve">ReqP01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E00F6" w:rsidP="00B678E7">
            <w:pPr>
              <w:cnfStyle w:val="000000100000"/>
              <w:rPr>
                <w:rFonts w:eastAsia="Times New Roman"/>
                <w:lang w:eastAsia="de-CH"/>
              </w:rPr>
            </w:pPr>
            <w:proofErr w:type="spellStart"/>
            <w:r>
              <w:rPr>
                <w:rFonts w:eastAsia="Times New Roman"/>
                <w:lang w:eastAsia="de-CH"/>
              </w:rPr>
              <w:t>dpk</w:t>
            </w:r>
            <w:proofErr w:type="spellEnd"/>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10h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bl>
    <w:p w:rsidR="002D0A71" w:rsidRDefault="002D0A71" w:rsidP="00B46930">
      <w:pPr>
        <w:pStyle w:val="berschrift2"/>
        <w:rPr>
          <w:rFonts w:eastAsia="Times New Roman"/>
          <w:lang w:eastAsia="de-CH"/>
        </w:rPr>
      </w:pPr>
      <w:bookmarkStart w:id="182" w:name="Development_Timetable"/>
      <w:bookmarkEnd w:id="182"/>
      <w:r w:rsidRPr="002D0A71">
        <w:rPr>
          <w:rFonts w:eastAsia="Times New Roman"/>
          <w:lang w:eastAsia="de-CH"/>
        </w:rPr>
        <w:t>Development Timetable</w:t>
      </w:r>
    </w:p>
    <w:p w:rsidR="001A4D71" w:rsidRPr="001A4D71" w:rsidRDefault="001A4D71" w:rsidP="001A4D71">
      <w:pPr>
        <w:pStyle w:val="Untertitel"/>
        <w:rPr>
          <w:szCs w:val="36"/>
        </w:rPr>
      </w:pPr>
      <w:r w:rsidRPr="001A4D71">
        <w:t>Week 12: 16.3.-22.3. Working towards MS02</w:t>
      </w:r>
    </w:p>
    <w:tbl>
      <w:tblPr>
        <w:tblStyle w:val="MediumShading1-Accent11"/>
        <w:tblW w:w="5000" w:type="pct"/>
        <w:tblLook w:val="04A0"/>
      </w:tblPr>
      <w:tblGrid>
        <w:gridCol w:w="964"/>
        <w:gridCol w:w="1742"/>
        <w:gridCol w:w="1322"/>
        <w:gridCol w:w="685"/>
        <w:gridCol w:w="685"/>
        <w:gridCol w:w="685"/>
        <w:gridCol w:w="687"/>
        <w:gridCol w:w="687"/>
        <w:gridCol w:w="689"/>
        <w:gridCol w:w="1142"/>
      </w:tblGrid>
      <w:tr w:rsidR="00236CB4" w:rsidRPr="002D0A71" w:rsidTr="00236CB4">
        <w:trPr>
          <w:cnfStyle w:val="100000000000"/>
        </w:trPr>
        <w:tc>
          <w:tcPr>
            <w:cnfStyle w:val="001000000000"/>
            <w:tcW w:w="0" w:type="auto"/>
            <w:hideMark/>
          </w:tcPr>
          <w:p w:rsidR="00C07577" w:rsidRPr="002D0A71" w:rsidRDefault="002E3D72" w:rsidP="00B678E7">
            <w:pPr>
              <w:rPr>
                <w:rFonts w:eastAsia="Times New Roman"/>
                <w:lang w:eastAsia="de-CH"/>
              </w:rPr>
            </w:pPr>
            <w:r>
              <w:rPr>
                <w:rFonts w:eastAsia="Times New Roman"/>
                <w:lang w:eastAsia="de-CH"/>
              </w:rPr>
              <w:t>ID</w:t>
            </w:r>
          </w:p>
        </w:tc>
        <w:tc>
          <w:tcPr>
            <w:tcW w:w="0" w:type="auto"/>
            <w:hideMark/>
          </w:tcPr>
          <w:p w:rsidR="00C07577" w:rsidRPr="002D0A71" w:rsidRDefault="00C07577" w:rsidP="002E3D72">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C07577" w:rsidRPr="002D0A71" w:rsidRDefault="00C07577" w:rsidP="00B678E7">
            <w:pPr>
              <w:cnfStyle w:val="100000000000"/>
              <w:rPr>
                <w:rFonts w:eastAsia="Times New Roman"/>
                <w:lang w:eastAsia="de-CH"/>
              </w:rPr>
            </w:pPr>
            <w:r>
              <w:rPr>
                <w:rFonts w:eastAsia="Times New Roman"/>
                <w:lang w:eastAsia="de-CH"/>
              </w:rPr>
              <w:t>Assignee</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Mo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Tue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Wed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Thu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Fri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Sat </w:t>
            </w:r>
          </w:p>
        </w:tc>
        <w:tc>
          <w:tcPr>
            <w:tcW w:w="615" w:type="pct"/>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Sun </w:t>
            </w:r>
          </w:p>
        </w:tc>
      </w:tr>
      <w:tr w:rsidR="00C07577" w:rsidRPr="002D0A71" w:rsidTr="00236CB4">
        <w:trPr>
          <w:cnfStyle w:val="000000100000"/>
        </w:trPr>
        <w:tc>
          <w:tcPr>
            <w:cnfStyle w:val="001000000000"/>
            <w:tcW w:w="518" w:type="pct"/>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01 </w:t>
            </w:r>
          </w:p>
        </w:tc>
        <w:tc>
          <w:tcPr>
            <w:tcW w:w="937"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Camera </w:t>
            </w:r>
          </w:p>
        </w:tc>
        <w:tc>
          <w:tcPr>
            <w:tcW w:w="711"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369" w:type="pct"/>
            <w:hideMark/>
          </w:tcPr>
          <w:p w:rsidR="00C07577" w:rsidRPr="002D0A71" w:rsidRDefault="00C07577" w:rsidP="00AB06C9">
            <w:pPr>
              <w:jc w:val="left"/>
              <w:cnfStyle w:val="000000100000"/>
              <w:rPr>
                <w:rFonts w:eastAsia="Times New Roman"/>
                <w:lang w:eastAsia="de-CH"/>
              </w:rPr>
            </w:pPr>
          </w:p>
        </w:tc>
        <w:tc>
          <w:tcPr>
            <w:tcW w:w="369"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369"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1" w:type="pct"/>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03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8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ReqL01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Lava Ground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ReqL02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Deadly Lava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Pillars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C07577" w:rsidRPr="002D0A71" w:rsidRDefault="00C07577" w:rsidP="00AB06C9">
            <w:pPr>
              <w:jc w:val="left"/>
              <w:cnfStyle w:val="000000100000"/>
              <w:rPr>
                <w:rFonts w:eastAsia="Times New Roman"/>
                <w:lang w:eastAsia="de-CH"/>
              </w:rPr>
            </w:pPr>
            <w:proofErr w:type="spellStart"/>
            <w:r>
              <w:rPr>
                <w:rFonts w:eastAsia="Times New Roman"/>
                <w:lang w:eastAsia="de-CH"/>
              </w:rPr>
              <w:t>dpk</w:t>
            </w:r>
            <w:proofErr w:type="spellEnd"/>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Player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C07577" w:rsidRPr="002D0A71" w:rsidRDefault="00C07577" w:rsidP="00AB06C9">
            <w:pPr>
              <w:jc w:val="left"/>
              <w:cnfStyle w:val="000000100000"/>
              <w:rPr>
                <w:rFonts w:eastAsia="Times New Roman"/>
                <w:lang w:eastAsia="de-CH"/>
              </w:rPr>
            </w:pPr>
            <w:proofErr w:type="spellStart"/>
            <w:r>
              <w:rPr>
                <w:rFonts w:eastAsia="Times New Roman"/>
                <w:lang w:eastAsia="de-CH"/>
              </w:rPr>
              <w:t>dpk</w:t>
            </w:r>
            <w:proofErr w:type="spellEnd"/>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ReqP06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ReqP08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Direct Combat 1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Testing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w:t>
            </w:r>
            <w:proofErr w:type="spellStart"/>
            <w:r w:rsidR="00C07577">
              <w:rPr>
                <w:rFonts w:eastAsia="Times New Roman"/>
                <w:lang w:eastAsia="de-CH"/>
              </w:rPr>
              <w:t>dpk</w:t>
            </w:r>
            <w:proofErr w:type="spellEnd"/>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615" w:type="pct"/>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Work Estimates and Plan for MS05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w:t>
            </w:r>
            <w:proofErr w:type="spellStart"/>
            <w:r w:rsidR="00C07577">
              <w:rPr>
                <w:rFonts w:eastAsia="Times New Roman"/>
                <w:lang w:eastAsia="de-CH"/>
              </w:rPr>
              <w:t>dpk</w:t>
            </w:r>
            <w:proofErr w:type="spellEnd"/>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c>
          <w:tcPr>
            <w:tcW w:w="615"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r>
    </w:tbl>
    <w:p w:rsidR="00236CB4" w:rsidRDefault="00236CB4" w:rsidP="00236CB4">
      <w:pPr>
        <w:pStyle w:val="Untertitel"/>
        <w:rPr>
          <w:rFonts w:eastAsia="Times New Roman"/>
          <w:lang w:eastAsia="de-CH"/>
        </w:rPr>
      </w:pPr>
      <w:r>
        <w:rPr>
          <w:rFonts w:eastAsia="Times New Roman"/>
          <w:lang w:eastAsia="de-CH"/>
        </w:rPr>
        <w:t>W</w:t>
      </w:r>
      <w:r w:rsidRPr="002D0A71">
        <w:rPr>
          <w:rFonts w:eastAsia="Times New Roman"/>
          <w:lang w:eastAsia="de-CH"/>
        </w:rPr>
        <w:t>eek 13: 23.3.-29.3. Working towards MS03 and MS04</w:t>
      </w:r>
    </w:p>
    <w:p w:rsidR="002E102D" w:rsidRPr="002E102D" w:rsidRDefault="002E102D" w:rsidP="002E102D">
      <w:proofErr w:type="gramStart"/>
      <w:r>
        <w:t>Exact schedule to be determined.</w:t>
      </w:r>
      <w:proofErr w:type="gramEnd"/>
    </w:p>
    <w:p w:rsidR="00EF75EA" w:rsidRDefault="00335F1C" w:rsidP="00EF75EA">
      <w:pPr>
        <w:pStyle w:val="Untertitel"/>
        <w:rPr>
          <w:rFonts w:eastAsia="Times New Roman"/>
          <w:lang w:eastAsia="de-CH"/>
        </w:rPr>
      </w:pPr>
      <w:r w:rsidRPr="002D0A71">
        <w:rPr>
          <w:rFonts w:eastAsia="Times New Roman"/>
          <w:lang w:eastAsia="de-CH"/>
        </w:rPr>
        <w:t>Week 14: 30.3.-05.4. Working towards MS03 and MS04</w:t>
      </w:r>
    </w:p>
    <w:p w:rsidR="002E102D" w:rsidRPr="002E102D" w:rsidRDefault="002E102D" w:rsidP="002E102D">
      <w:proofErr w:type="gramStart"/>
      <w:r>
        <w:t>Exact schedule to be determined.</w:t>
      </w:r>
      <w:proofErr w:type="gramEnd"/>
    </w:p>
    <w:p w:rsidR="007A695B" w:rsidRDefault="00265A05" w:rsidP="007A695B">
      <w:pPr>
        <w:pStyle w:val="Untertitel"/>
      </w:pPr>
      <w:r>
        <w:t>Week 15: 06.4.-12.4. Working towards MS04</w:t>
      </w:r>
    </w:p>
    <w:p w:rsidR="002E102D" w:rsidRPr="002E102D" w:rsidRDefault="002E102D" w:rsidP="002E102D">
      <w:proofErr w:type="gramStart"/>
      <w:r>
        <w:t>Exact schedule to be determined.</w:t>
      </w:r>
      <w:proofErr w:type="gramEnd"/>
    </w:p>
    <w:p w:rsidR="007A695B" w:rsidRDefault="007C2C78" w:rsidP="007A695B">
      <w:pPr>
        <w:pStyle w:val="Untertitel"/>
      </w:pPr>
      <w:r>
        <w:t xml:space="preserve">Week 16: 13.4.-19.4. Working towards MS05 </w:t>
      </w:r>
    </w:p>
    <w:p w:rsidR="002E102D" w:rsidRPr="002E102D" w:rsidRDefault="002E102D" w:rsidP="002E102D">
      <w:proofErr w:type="gramStart"/>
      <w:r>
        <w:t>Exact schedule to be determined.</w:t>
      </w:r>
      <w:proofErr w:type="gramEnd"/>
    </w:p>
    <w:p w:rsidR="007A695B" w:rsidRDefault="00E75766" w:rsidP="007A695B">
      <w:pPr>
        <w:pStyle w:val="Untertitel"/>
      </w:pPr>
      <w:r>
        <w:t xml:space="preserve">Week 17: 20.4.-26.4. Working towards MS05 </w:t>
      </w:r>
    </w:p>
    <w:p w:rsidR="002E102D" w:rsidRPr="002E102D" w:rsidRDefault="002E102D" w:rsidP="002E102D">
      <w:proofErr w:type="gramStart"/>
      <w:r>
        <w:t>Exact schedule to be determined.</w:t>
      </w:r>
      <w:proofErr w:type="gramEnd"/>
    </w:p>
    <w:p w:rsidR="007A695B" w:rsidRDefault="00575A8A" w:rsidP="007A695B">
      <w:pPr>
        <w:pStyle w:val="Untertitel"/>
      </w:pPr>
      <w:r>
        <w:t>Week 18: 27.4.-03.5. Working towards MS05</w:t>
      </w:r>
    </w:p>
    <w:p w:rsidR="002E102D" w:rsidRPr="002E102D" w:rsidRDefault="002E102D" w:rsidP="002E102D">
      <w:proofErr w:type="gramStart"/>
      <w:r>
        <w:lastRenderedPageBreak/>
        <w:t>Exact schedule to be determined.</w:t>
      </w:r>
      <w:proofErr w:type="gramEnd"/>
    </w:p>
    <w:p w:rsidR="007A695B" w:rsidRDefault="006C0132" w:rsidP="007A695B">
      <w:pPr>
        <w:pStyle w:val="Untertitel"/>
      </w:pPr>
      <w:r>
        <w:t>Week 19: 04.5.-10.5. Working towards MS06</w:t>
      </w:r>
    </w:p>
    <w:p w:rsidR="002E102D" w:rsidRPr="002E102D" w:rsidRDefault="002E102D" w:rsidP="002E102D">
      <w:proofErr w:type="gramStart"/>
      <w:r>
        <w:t>Exact schedule to be determined.</w:t>
      </w:r>
      <w:proofErr w:type="gramEnd"/>
    </w:p>
    <w:p w:rsidR="007A695B" w:rsidRDefault="000E34E7" w:rsidP="007A695B">
      <w:pPr>
        <w:pStyle w:val="Untertitel"/>
      </w:pPr>
      <w:r>
        <w:t>Week 20: 11.5.-17.5. Working towards MS07</w:t>
      </w:r>
    </w:p>
    <w:p w:rsidR="002E102D" w:rsidRPr="002E102D" w:rsidRDefault="002E102D" w:rsidP="002E102D">
      <w:proofErr w:type="gramStart"/>
      <w:r>
        <w:t>Exact schedule to be determined.</w:t>
      </w:r>
      <w:proofErr w:type="gramEnd"/>
    </w:p>
    <w:p w:rsidR="007A695B" w:rsidRDefault="0045693A" w:rsidP="007A695B">
      <w:pPr>
        <w:pStyle w:val="Untertitel"/>
      </w:pPr>
      <w:r>
        <w:t>Week 21: 18.5.-24.5. Working towards MS07</w:t>
      </w:r>
    </w:p>
    <w:p w:rsidR="002E102D" w:rsidRPr="002E102D" w:rsidRDefault="002E102D" w:rsidP="002E102D">
      <w:proofErr w:type="gramStart"/>
      <w:r>
        <w:t>Exact schedule to be determined.</w:t>
      </w:r>
      <w:proofErr w:type="gramEnd"/>
    </w:p>
    <w:p w:rsidR="007A695B" w:rsidRDefault="008C2790" w:rsidP="007A695B">
      <w:pPr>
        <w:pStyle w:val="Untertitel"/>
      </w:pPr>
      <w:r>
        <w:t>Week 22: 25.5.-29.5. Working towards MS08</w:t>
      </w:r>
    </w:p>
    <w:p w:rsidR="002E102D" w:rsidRPr="002E102D" w:rsidRDefault="002E102D" w:rsidP="002E102D">
      <w:proofErr w:type="gramStart"/>
      <w:r>
        <w:t>Exact schedule to be determined.</w:t>
      </w:r>
      <w:proofErr w:type="gramEnd"/>
    </w:p>
    <w:p w:rsidR="002D0A71" w:rsidRPr="002D0A71" w:rsidRDefault="002D0A71" w:rsidP="00B678E7">
      <w:pPr>
        <w:rPr>
          <w:rFonts w:eastAsia="Times New Roman"/>
          <w:vanish/>
          <w:lang w:eastAsia="de-CH"/>
        </w:rPr>
      </w:pPr>
    </w:p>
    <w:p w:rsidR="002D0A71" w:rsidRPr="002D0A71" w:rsidRDefault="002D0A71" w:rsidP="00E34076">
      <w:pPr>
        <w:pStyle w:val="berschrift1"/>
        <w:rPr>
          <w:rFonts w:eastAsia="Times New Roman"/>
          <w:kern w:val="36"/>
          <w:lang w:eastAsia="de-CH"/>
        </w:rPr>
      </w:pPr>
      <w:bookmarkStart w:id="183" w:name="Assessment"/>
      <w:bookmarkEnd w:id="183"/>
      <w:r w:rsidRPr="002D0A71">
        <w:rPr>
          <w:rFonts w:eastAsia="Times New Roman"/>
          <w:kern w:val="36"/>
          <w:lang w:eastAsia="de-CH"/>
        </w:rPr>
        <w:t>Assessment</w:t>
      </w:r>
    </w:p>
    <w:p w:rsidR="00397285" w:rsidRPr="002D0A71" w:rsidRDefault="00397285" w:rsidP="00397285">
      <w:pPr>
        <w:rPr>
          <w:lang w:eastAsia="de-CH"/>
        </w:rPr>
      </w:pPr>
      <w:r w:rsidRPr="002D0A71">
        <w:rPr>
          <w:lang w:eastAsia="de-CH"/>
        </w:rPr>
        <w:t xml:space="preserve">The game features various possibilities of interaction with the game world and other players. </w:t>
      </w:r>
      <w:r>
        <w:rPr>
          <w:lang w:eastAsia="de-CH"/>
        </w:rPr>
        <w:t>Thus, i</w:t>
      </w:r>
      <w:r w:rsidRPr="002D0A71">
        <w:rPr>
          <w:lang w:eastAsia="de-CH"/>
        </w:rPr>
        <w:t xml:space="preserve">t offers </w:t>
      </w:r>
      <w:r>
        <w:rPr>
          <w:lang w:eastAsia="de-CH"/>
        </w:rPr>
        <w:t xml:space="preserve">a very varied </w:t>
      </w:r>
      <w:r w:rsidRPr="002D0A71">
        <w:rPr>
          <w:lang w:eastAsia="de-CH"/>
        </w:rPr>
        <w:t xml:space="preserve">game play and diverse tactics a player can employ </w:t>
      </w:r>
      <w:r>
        <w:rPr>
          <w:lang w:eastAsia="de-CH"/>
        </w:rPr>
        <w:t xml:space="preserve">in order </w:t>
      </w:r>
      <w:r w:rsidRPr="002D0A71">
        <w:rPr>
          <w:lang w:eastAsia="de-CH"/>
        </w:rPr>
        <w:t xml:space="preserve">to ingeniously defeat its opponent. On the other hand, it should still be simple enough </w:t>
      </w:r>
      <w:r>
        <w:rPr>
          <w:lang w:eastAsia="de-CH"/>
        </w:rPr>
        <w:t xml:space="preserve">for </w:t>
      </w:r>
      <w:r w:rsidRPr="002D0A71">
        <w:rPr>
          <w:lang w:eastAsia="de-CH"/>
        </w:rPr>
        <w:t xml:space="preserve">everyone </w:t>
      </w:r>
      <w:r>
        <w:rPr>
          <w:lang w:eastAsia="de-CH"/>
        </w:rPr>
        <w:t>to</w:t>
      </w:r>
      <w:r w:rsidRPr="002D0A71">
        <w:rPr>
          <w:lang w:eastAsia="de-CH"/>
        </w:rPr>
        <w:t xml:space="preserve"> learn the controls in a matter of minutes and enjoy playing. </w:t>
      </w:r>
    </w:p>
    <w:p w:rsidR="00397285" w:rsidRPr="002D0A71" w:rsidRDefault="00397285" w:rsidP="00397285">
      <w:pPr>
        <w:rPr>
          <w:lang w:eastAsia="de-CH"/>
        </w:rPr>
      </w:pPr>
      <w:r w:rsidRPr="002D0A71">
        <w:rPr>
          <w:lang w:eastAsia="de-CH"/>
        </w:rPr>
        <w:t>A game world mainly consisting of lava is a challenge, but should reward us - and the player - with a beautiful, animate</w:t>
      </w:r>
      <w:r>
        <w:rPr>
          <w:lang w:eastAsia="de-CH"/>
        </w:rPr>
        <w:t xml:space="preserve">d environment. Additionally, </w:t>
      </w:r>
      <w:r w:rsidRPr="002D0A71">
        <w:rPr>
          <w:lang w:eastAsia="de-CH"/>
        </w:rPr>
        <w:t xml:space="preserve">there is </w:t>
      </w:r>
      <w:r>
        <w:rPr>
          <w:lang w:eastAsia="de-CH"/>
        </w:rPr>
        <w:t xml:space="preserve">some </w:t>
      </w:r>
      <w:r w:rsidRPr="002D0A71">
        <w:rPr>
          <w:lang w:eastAsia="de-CH"/>
        </w:rPr>
        <w:t xml:space="preserve">cool physics involved when islands collide with each other or pillars. </w:t>
      </w:r>
    </w:p>
    <w:p w:rsidR="009805D5" w:rsidRPr="00634AF5" w:rsidRDefault="00397285" w:rsidP="00397285">
      <w:pPr>
        <w:rPr>
          <w:rFonts w:eastAsia="Times New Roman"/>
          <w:lang w:eastAsia="de-CH"/>
        </w:rPr>
      </w:pPr>
      <w:r w:rsidRPr="002D0A71">
        <w:rPr>
          <w:lang w:eastAsia="de-CH"/>
        </w:rPr>
        <w:t xml:space="preserve">We regard the game to be successful if players can make real use of the floating islands - and the </w:t>
      </w:r>
      <w:r>
        <w:rPr>
          <w:lang w:eastAsia="de-CH"/>
        </w:rPr>
        <w:t xml:space="preserve">involved </w:t>
      </w:r>
      <w:r w:rsidRPr="002D0A71">
        <w:rPr>
          <w:lang w:eastAsia="de-CH"/>
        </w:rPr>
        <w:t xml:space="preserve">physics - to fight each other. </w:t>
      </w:r>
    </w:p>
    <w:sectPr w:rsidR="009805D5" w:rsidRPr="00634AF5" w:rsidSect="009805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3B5"/>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469"/>
    <w:multiLevelType w:val="multilevel"/>
    <w:tmpl w:val="D1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64A5"/>
    <w:multiLevelType w:val="multilevel"/>
    <w:tmpl w:val="9DB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B9E"/>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C67"/>
    <w:multiLevelType w:val="hybridMultilevel"/>
    <w:tmpl w:val="FCE68A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81F0451"/>
    <w:multiLevelType w:val="hybridMultilevel"/>
    <w:tmpl w:val="76FA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D87623"/>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1469F"/>
    <w:multiLevelType w:val="multilevel"/>
    <w:tmpl w:val="138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trackRevisions/>
  <w:defaultTabStop w:val="708"/>
  <w:hyphenationZone w:val="425"/>
  <w:characterSpacingControl w:val="doNotCompress"/>
  <w:compat>
    <w:useFELayout/>
  </w:compat>
  <w:rsids>
    <w:rsidRoot w:val="002D0A71"/>
    <w:rsid w:val="00015986"/>
    <w:rsid w:val="00020AB3"/>
    <w:rsid w:val="00054512"/>
    <w:rsid w:val="000734EA"/>
    <w:rsid w:val="00075599"/>
    <w:rsid w:val="00086C8F"/>
    <w:rsid w:val="0009515A"/>
    <w:rsid w:val="000B73D9"/>
    <w:rsid w:val="000B7FF4"/>
    <w:rsid w:val="000D66CB"/>
    <w:rsid w:val="000E34E7"/>
    <w:rsid w:val="000F3069"/>
    <w:rsid w:val="000F600D"/>
    <w:rsid w:val="0011438F"/>
    <w:rsid w:val="00124A0D"/>
    <w:rsid w:val="001416E4"/>
    <w:rsid w:val="001448C5"/>
    <w:rsid w:val="001643DC"/>
    <w:rsid w:val="001665E0"/>
    <w:rsid w:val="001900CA"/>
    <w:rsid w:val="001A4D71"/>
    <w:rsid w:val="001B122E"/>
    <w:rsid w:val="001D2F9D"/>
    <w:rsid w:val="001D482D"/>
    <w:rsid w:val="00202F82"/>
    <w:rsid w:val="0022786C"/>
    <w:rsid w:val="00227E46"/>
    <w:rsid w:val="00236CB4"/>
    <w:rsid w:val="00265A05"/>
    <w:rsid w:val="0027336B"/>
    <w:rsid w:val="00293F76"/>
    <w:rsid w:val="002A02AC"/>
    <w:rsid w:val="002B23C8"/>
    <w:rsid w:val="002B72C6"/>
    <w:rsid w:val="002D0A71"/>
    <w:rsid w:val="002E00F6"/>
    <w:rsid w:val="002E102D"/>
    <w:rsid w:val="002E3D72"/>
    <w:rsid w:val="002F7B45"/>
    <w:rsid w:val="00312FD5"/>
    <w:rsid w:val="00315160"/>
    <w:rsid w:val="00335F1C"/>
    <w:rsid w:val="00355B8A"/>
    <w:rsid w:val="003625DD"/>
    <w:rsid w:val="0036339B"/>
    <w:rsid w:val="00371BC9"/>
    <w:rsid w:val="00390091"/>
    <w:rsid w:val="00392D89"/>
    <w:rsid w:val="00397285"/>
    <w:rsid w:val="003A5404"/>
    <w:rsid w:val="003C0624"/>
    <w:rsid w:val="00402032"/>
    <w:rsid w:val="004137C4"/>
    <w:rsid w:val="004332BF"/>
    <w:rsid w:val="004562EE"/>
    <w:rsid w:val="0045693A"/>
    <w:rsid w:val="004D2CB1"/>
    <w:rsid w:val="004E724A"/>
    <w:rsid w:val="005032E0"/>
    <w:rsid w:val="0056601B"/>
    <w:rsid w:val="005750BE"/>
    <w:rsid w:val="00575A8A"/>
    <w:rsid w:val="00582A9D"/>
    <w:rsid w:val="00593E96"/>
    <w:rsid w:val="005A64D1"/>
    <w:rsid w:val="005B0AF8"/>
    <w:rsid w:val="005C1A98"/>
    <w:rsid w:val="005D6377"/>
    <w:rsid w:val="005D76A6"/>
    <w:rsid w:val="005E5BF0"/>
    <w:rsid w:val="00602468"/>
    <w:rsid w:val="0063275B"/>
    <w:rsid w:val="00634AF5"/>
    <w:rsid w:val="006421E8"/>
    <w:rsid w:val="006423D8"/>
    <w:rsid w:val="00664C90"/>
    <w:rsid w:val="00687BE0"/>
    <w:rsid w:val="006A1113"/>
    <w:rsid w:val="006A25C9"/>
    <w:rsid w:val="006C0132"/>
    <w:rsid w:val="007041B5"/>
    <w:rsid w:val="0070563C"/>
    <w:rsid w:val="00734F38"/>
    <w:rsid w:val="00735726"/>
    <w:rsid w:val="00746F7C"/>
    <w:rsid w:val="00753521"/>
    <w:rsid w:val="00755AC4"/>
    <w:rsid w:val="00763AB0"/>
    <w:rsid w:val="0079477D"/>
    <w:rsid w:val="007971AC"/>
    <w:rsid w:val="007A695B"/>
    <w:rsid w:val="007C2C78"/>
    <w:rsid w:val="007F1926"/>
    <w:rsid w:val="00843FBD"/>
    <w:rsid w:val="00855198"/>
    <w:rsid w:val="00866E4D"/>
    <w:rsid w:val="008C2790"/>
    <w:rsid w:val="008C4585"/>
    <w:rsid w:val="008C6112"/>
    <w:rsid w:val="008C68A5"/>
    <w:rsid w:val="008D0D0A"/>
    <w:rsid w:val="008E301F"/>
    <w:rsid w:val="00906E35"/>
    <w:rsid w:val="00955745"/>
    <w:rsid w:val="009805D5"/>
    <w:rsid w:val="009E3E93"/>
    <w:rsid w:val="009F702E"/>
    <w:rsid w:val="00A5101E"/>
    <w:rsid w:val="00A75A3F"/>
    <w:rsid w:val="00A76C55"/>
    <w:rsid w:val="00A83DF0"/>
    <w:rsid w:val="00AB06C9"/>
    <w:rsid w:val="00AC29AF"/>
    <w:rsid w:val="00AD4D09"/>
    <w:rsid w:val="00AD79E9"/>
    <w:rsid w:val="00AE43C1"/>
    <w:rsid w:val="00B116A8"/>
    <w:rsid w:val="00B46930"/>
    <w:rsid w:val="00B46B49"/>
    <w:rsid w:val="00B55C20"/>
    <w:rsid w:val="00B678E7"/>
    <w:rsid w:val="00B80BBB"/>
    <w:rsid w:val="00B9734C"/>
    <w:rsid w:val="00BB0CFB"/>
    <w:rsid w:val="00BD3B08"/>
    <w:rsid w:val="00BE2B9E"/>
    <w:rsid w:val="00BE7F6D"/>
    <w:rsid w:val="00C07577"/>
    <w:rsid w:val="00C31321"/>
    <w:rsid w:val="00C31ADB"/>
    <w:rsid w:val="00C3594E"/>
    <w:rsid w:val="00C3660A"/>
    <w:rsid w:val="00C833B7"/>
    <w:rsid w:val="00C91BA0"/>
    <w:rsid w:val="00C920EB"/>
    <w:rsid w:val="00CC226D"/>
    <w:rsid w:val="00D07121"/>
    <w:rsid w:val="00D628EA"/>
    <w:rsid w:val="00D73078"/>
    <w:rsid w:val="00D818A5"/>
    <w:rsid w:val="00D83E2B"/>
    <w:rsid w:val="00DB335A"/>
    <w:rsid w:val="00DD14D0"/>
    <w:rsid w:val="00DD167C"/>
    <w:rsid w:val="00DD3EC8"/>
    <w:rsid w:val="00DE7DB8"/>
    <w:rsid w:val="00E31637"/>
    <w:rsid w:val="00E34076"/>
    <w:rsid w:val="00E36B7D"/>
    <w:rsid w:val="00E5083D"/>
    <w:rsid w:val="00E61D03"/>
    <w:rsid w:val="00E75766"/>
    <w:rsid w:val="00E769A9"/>
    <w:rsid w:val="00EA092C"/>
    <w:rsid w:val="00EA2086"/>
    <w:rsid w:val="00EC5DEC"/>
    <w:rsid w:val="00ED140D"/>
    <w:rsid w:val="00ED6852"/>
    <w:rsid w:val="00EF1687"/>
    <w:rsid w:val="00EF75EA"/>
    <w:rsid w:val="00F027C2"/>
    <w:rsid w:val="00F10F14"/>
    <w:rsid w:val="00F12E59"/>
    <w:rsid w:val="00F23BB8"/>
    <w:rsid w:val="00F324A9"/>
    <w:rsid w:val="00F7397F"/>
    <w:rsid w:val="00F751EB"/>
    <w:rsid w:val="00F8697D"/>
    <w:rsid w:val="00FD5BF0"/>
    <w:rsid w:val="00FE147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26D"/>
    <w:pPr>
      <w:jc w:val="both"/>
    </w:pPr>
    <w:rPr>
      <w:szCs w:val="20"/>
    </w:rPr>
  </w:style>
  <w:style w:type="paragraph" w:styleId="berschrift1">
    <w:name w:val="heading 1"/>
    <w:basedOn w:val="Standard"/>
    <w:next w:val="Standard"/>
    <w:link w:val="berschrift1Zchn"/>
    <w:uiPriority w:val="9"/>
    <w:qFormat/>
    <w:rsid w:val="006A25C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Cs w:val="22"/>
    </w:rPr>
  </w:style>
  <w:style w:type="paragraph" w:styleId="berschrift2">
    <w:name w:val="heading 2"/>
    <w:basedOn w:val="Standard"/>
    <w:next w:val="Standard"/>
    <w:link w:val="berschrift2Zchn"/>
    <w:uiPriority w:val="9"/>
    <w:unhideWhenUsed/>
    <w:qFormat/>
    <w:rsid w:val="006A25C9"/>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Cs w:val="22"/>
    </w:rPr>
  </w:style>
  <w:style w:type="paragraph" w:styleId="berschrift3">
    <w:name w:val="heading 3"/>
    <w:basedOn w:val="Standard"/>
    <w:next w:val="Standard"/>
    <w:link w:val="berschrift3Zchn"/>
    <w:uiPriority w:val="9"/>
    <w:unhideWhenUsed/>
    <w:qFormat/>
    <w:rsid w:val="006A25C9"/>
    <w:pPr>
      <w:pBdr>
        <w:top w:val="single" w:sz="6" w:space="2" w:color="D34817" w:themeColor="accent1"/>
        <w:left w:val="single" w:sz="6" w:space="2" w:color="D34817" w:themeColor="accent1"/>
      </w:pBdr>
      <w:spacing w:before="300" w:after="0"/>
      <w:outlineLvl w:val="2"/>
    </w:pPr>
    <w:rPr>
      <w:caps/>
      <w:color w:val="68230B" w:themeColor="accent1" w:themeShade="7F"/>
      <w:spacing w:val="15"/>
      <w:szCs w:val="22"/>
    </w:rPr>
  </w:style>
  <w:style w:type="paragraph" w:styleId="berschrift4">
    <w:name w:val="heading 4"/>
    <w:basedOn w:val="Standard"/>
    <w:next w:val="Standard"/>
    <w:link w:val="berschrift4Zchn"/>
    <w:uiPriority w:val="9"/>
    <w:unhideWhenUsed/>
    <w:qFormat/>
    <w:rsid w:val="006A25C9"/>
    <w:pPr>
      <w:pBdr>
        <w:top w:val="dotted" w:sz="6" w:space="2" w:color="D34817" w:themeColor="accent1"/>
        <w:left w:val="dotted" w:sz="6" w:space="2" w:color="D34817" w:themeColor="accent1"/>
      </w:pBdr>
      <w:spacing w:before="300" w:after="0"/>
      <w:outlineLvl w:val="3"/>
    </w:pPr>
    <w:rPr>
      <w:caps/>
      <w:color w:val="9D3511" w:themeColor="accent1" w:themeShade="BF"/>
      <w:spacing w:val="10"/>
      <w:szCs w:val="22"/>
    </w:rPr>
  </w:style>
  <w:style w:type="paragraph" w:styleId="berschrift5">
    <w:name w:val="heading 5"/>
    <w:basedOn w:val="Standard"/>
    <w:next w:val="Standard"/>
    <w:link w:val="berschrift5Zchn"/>
    <w:uiPriority w:val="9"/>
    <w:semiHidden/>
    <w:unhideWhenUsed/>
    <w:qFormat/>
    <w:rsid w:val="006A25C9"/>
    <w:pPr>
      <w:pBdr>
        <w:bottom w:val="single" w:sz="6" w:space="1" w:color="D34817" w:themeColor="accent1"/>
      </w:pBdr>
      <w:spacing w:before="300" w:after="0"/>
      <w:outlineLvl w:val="4"/>
    </w:pPr>
    <w:rPr>
      <w:caps/>
      <w:color w:val="9D3511" w:themeColor="accent1" w:themeShade="BF"/>
      <w:spacing w:val="10"/>
      <w:szCs w:val="22"/>
    </w:rPr>
  </w:style>
  <w:style w:type="paragraph" w:styleId="berschrift6">
    <w:name w:val="heading 6"/>
    <w:basedOn w:val="Standard"/>
    <w:next w:val="Standard"/>
    <w:link w:val="berschrift6Zchn"/>
    <w:uiPriority w:val="9"/>
    <w:semiHidden/>
    <w:unhideWhenUsed/>
    <w:qFormat/>
    <w:rsid w:val="006A25C9"/>
    <w:pPr>
      <w:pBdr>
        <w:bottom w:val="dotted" w:sz="6" w:space="1" w:color="D34817" w:themeColor="accent1"/>
      </w:pBdr>
      <w:spacing w:before="300" w:after="0"/>
      <w:outlineLvl w:val="5"/>
    </w:pPr>
    <w:rPr>
      <w:caps/>
      <w:color w:val="9D3511" w:themeColor="accent1" w:themeShade="BF"/>
      <w:spacing w:val="10"/>
      <w:szCs w:val="22"/>
    </w:rPr>
  </w:style>
  <w:style w:type="paragraph" w:styleId="berschrift7">
    <w:name w:val="heading 7"/>
    <w:basedOn w:val="Standard"/>
    <w:next w:val="Standard"/>
    <w:link w:val="berschrift7Zchn"/>
    <w:uiPriority w:val="9"/>
    <w:semiHidden/>
    <w:unhideWhenUsed/>
    <w:qFormat/>
    <w:rsid w:val="006A25C9"/>
    <w:pPr>
      <w:spacing w:before="300" w:after="0"/>
      <w:outlineLvl w:val="6"/>
    </w:pPr>
    <w:rPr>
      <w:caps/>
      <w:color w:val="9D3511" w:themeColor="accent1" w:themeShade="BF"/>
      <w:spacing w:val="10"/>
      <w:szCs w:val="22"/>
    </w:rPr>
  </w:style>
  <w:style w:type="paragraph" w:styleId="berschrift8">
    <w:name w:val="heading 8"/>
    <w:basedOn w:val="Standard"/>
    <w:next w:val="Standard"/>
    <w:link w:val="berschrift8Zchn"/>
    <w:uiPriority w:val="9"/>
    <w:semiHidden/>
    <w:unhideWhenUsed/>
    <w:qFormat/>
    <w:rsid w:val="006A25C9"/>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A25C9"/>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5C9"/>
    <w:rPr>
      <w:b/>
      <w:bCs/>
      <w:caps/>
      <w:color w:val="FFFFFF" w:themeColor="background1"/>
      <w:spacing w:val="15"/>
      <w:shd w:val="clear" w:color="auto" w:fill="D34817" w:themeFill="accent1"/>
    </w:rPr>
  </w:style>
  <w:style w:type="character" w:customStyle="1" w:styleId="berschrift2Zchn">
    <w:name w:val="Überschrift 2 Zchn"/>
    <w:basedOn w:val="Absatz-Standardschriftart"/>
    <w:link w:val="berschrift2"/>
    <w:uiPriority w:val="9"/>
    <w:rsid w:val="006A25C9"/>
    <w:rPr>
      <w:caps/>
      <w:spacing w:val="15"/>
      <w:shd w:val="clear" w:color="auto" w:fill="F9D8CD" w:themeFill="accent1" w:themeFillTint="33"/>
    </w:rPr>
  </w:style>
  <w:style w:type="character" w:customStyle="1" w:styleId="berschrift3Zchn">
    <w:name w:val="Überschrift 3 Zchn"/>
    <w:basedOn w:val="Absatz-Standardschriftart"/>
    <w:link w:val="berschrift3"/>
    <w:uiPriority w:val="9"/>
    <w:rsid w:val="006A25C9"/>
    <w:rPr>
      <w:caps/>
      <w:color w:val="68230B" w:themeColor="accent1" w:themeShade="7F"/>
      <w:spacing w:val="15"/>
    </w:rPr>
  </w:style>
  <w:style w:type="character" w:customStyle="1" w:styleId="mw-headline">
    <w:name w:val="mw-headline"/>
    <w:basedOn w:val="Absatz-Standardschriftart"/>
    <w:rsid w:val="002D0A71"/>
  </w:style>
  <w:style w:type="character" w:customStyle="1" w:styleId="editsection">
    <w:name w:val="editsection"/>
    <w:basedOn w:val="Absatz-Standardschriftart"/>
    <w:rsid w:val="002D0A71"/>
  </w:style>
  <w:style w:type="character" w:styleId="Hyperlink">
    <w:name w:val="Hyperlink"/>
    <w:basedOn w:val="Absatz-Standardschriftart"/>
    <w:uiPriority w:val="99"/>
    <w:unhideWhenUsed/>
    <w:rsid w:val="002D0A71"/>
    <w:rPr>
      <w:color w:val="0000FF"/>
      <w:u w:val="single"/>
    </w:rPr>
  </w:style>
  <w:style w:type="character" w:styleId="BesuchterHyperlink">
    <w:name w:val="FollowedHyperlink"/>
    <w:basedOn w:val="Absatz-Standardschriftart"/>
    <w:uiPriority w:val="99"/>
    <w:semiHidden/>
    <w:unhideWhenUsed/>
    <w:rsid w:val="002D0A71"/>
    <w:rPr>
      <w:color w:val="800080"/>
      <w:u w:val="single"/>
    </w:rPr>
  </w:style>
  <w:style w:type="paragraph" w:styleId="StandardWeb">
    <w:name w:val="Normal (Web)"/>
    <w:basedOn w:val="Standard"/>
    <w:uiPriority w:val="99"/>
    <w:semiHidden/>
    <w:unhideWhenUsed/>
    <w:rsid w:val="002D0A7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2D0A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0A71"/>
    <w:rPr>
      <w:rFonts w:ascii="Tahoma" w:hAnsi="Tahoma" w:cs="Tahoma"/>
      <w:sz w:val="16"/>
      <w:szCs w:val="16"/>
    </w:rPr>
  </w:style>
  <w:style w:type="paragraph" w:styleId="Titel">
    <w:name w:val="Title"/>
    <w:basedOn w:val="Standard"/>
    <w:next w:val="Standard"/>
    <w:link w:val="TitelZchn"/>
    <w:uiPriority w:val="10"/>
    <w:qFormat/>
    <w:rsid w:val="006A25C9"/>
    <w:pPr>
      <w:spacing w:before="720"/>
    </w:pPr>
    <w:rPr>
      <w:caps/>
      <w:color w:val="D34817" w:themeColor="accent1"/>
      <w:spacing w:val="10"/>
      <w:kern w:val="28"/>
      <w:sz w:val="52"/>
      <w:szCs w:val="52"/>
    </w:rPr>
  </w:style>
  <w:style w:type="character" w:customStyle="1" w:styleId="TitelZchn">
    <w:name w:val="Titel Zchn"/>
    <w:basedOn w:val="Absatz-Standardschriftart"/>
    <w:link w:val="Titel"/>
    <w:uiPriority w:val="10"/>
    <w:rsid w:val="006A25C9"/>
    <w:rPr>
      <w:caps/>
      <w:color w:val="D34817" w:themeColor="accent1"/>
      <w:spacing w:val="10"/>
      <w:kern w:val="28"/>
      <w:sz w:val="52"/>
      <w:szCs w:val="52"/>
    </w:rPr>
  </w:style>
  <w:style w:type="paragraph" w:styleId="Untertitel">
    <w:name w:val="Subtitle"/>
    <w:basedOn w:val="Standard"/>
    <w:next w:val="Standard"/>
    <w:link w:val="UntertitelZchn"/>
    <w:uiPriority w:val="11"/>
    <w:qFormat/>
    <w:rsid w:val="00DE7DB8"/>
    <w:pPr>
      <w:spacing w:after="1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E7DB8"/>
    <w:rPr>
      <w:caps/>
      <w:color w:val="595959" w:themeColor="text1" w:themeTint="A6"/>
      <w:spacing w:val="10"/>
      <w:sz w:val="24"/>
      <w:szCs w:val="24"/>
    </w:rPr>
  </w:style>
  <w:style w:type="character" w:customStyle="1" w:styleId="berschrift4Zchn">
    <w:name w:val="Überschrift 4 Zchn"/>
    <w:basedOn w:val="Absatz-Standardschriftart"/>
    <w:link w:val="berschrift4"/>
    <w:uiPriority w:val="9"/>
    <w:rsid w:val="006A25C9"/>
    <w:rPr>
      <w:caps/>
      <w:color w:val="9D3511" w:themeColor="accent1" w:themeShade="BF"/>
      <w:spacing w:val="10"/>
    </w:rPr>
  </w:style>
  <w:style w:type="character" w:customStyle="1" w:styleId="berschrift5Zchn">
    <w:name w:val="Überschrift 5 Zchn"/>
    <w:basedOn w:val="Absatz-Standardschriftart"/>
    <w:link w:val="berschrift5"/>
    <w:uiPriority w:val="9"/>
    <w:semiHidden/>
    <w:rsid w:val="006A25C9"/>
    <w:rPr>
      <w:caps/>
      <w:color w:val="9D3511" w:themeColor="accent1" w:themeShade="BF"/>
      <w:spacing w:val="10"/>
    </w:rPr>
  </w:style>
  <w:style w:type="character" w:customStyle="1" w:styleId="berschrift6Zchn">
    <w:name w:val="Überschrift 6 Zchn"/>
    <w:basedOn w:val="Absatz-Standardschriftart"/>
    <w:link w:val="berschrift6"/>
    <w:uiPriority w:val="9"/>
    <w:semiHidden/>
    <w:rsid w:val="006A25C9"/>
    <w:rPr>
      <w:caps/>
      <w:color w:val="9D3511" w:themeColor="accent1" w:themeShade="BF"/>
      <w:spacing w:val="10"/>
    </w:rPr>
  </w:style>
  <w:style w:type="character" w:customStyle="1" w:styleId="berschrift7Zchn">
    <w:name w:val="Überschrift 7 Zchn"/>
    <w:basedOn w:val="Absatz-Standardschriftart"/>
    <w:link w:val="berschrift7"/>
    <w:uiPriority w:val="9"/>
    <w:semiHidden/>
    <w:rsid w:val="006A25C9"/>
    <w:rPr>
      <w:caps/>
      <w:color w:val="9D3511" w:themeColor="accent1" w:themeShade="BF"/>
      <w:spacing w:val="10"/>
    </w:rPr>
  </w:style>
  <w:style w:type="character" w:customStyle="1" w:styleId="berschrift8Zchn">
    <w:name w:val="Überschrift 8 Zchn"/>
    <w:basedOn w:val="Absatz-Standardschriftart"/>
    <w:link w:val="berschrift8"/>
    <w:uiPriority w:val="9"/>
    <w:semiHidden/>
    <w:rsid w:val="006A25C9"/>
    <w:rPr>
      <w:caps/>
      <w:spacing w:val="10"/>
      <w:sz w:val="18"/>
      <w:szCs w:val="18"/>
    </w:rPr>
  </w:style>
  <w:style w:type="character" w:customStyle="1" w:styleId="berschrift9Zchn">
    <w:name w:val="Überschrift 9 Zchn"/>
    <w:basedOn w:val="Absatz-Standardschriftart"/>
    <w:link w:val="berschrift9"/>
    <w:uiPriority w:val="9"/>
    <w:semiHidden/>
    <w:rsid w:val="006A25C9"/>
    <w:rPr>
      <w:i/>
      <w:caps/>
      <w:spacing w:val="10"/>
      <w:sz w:val="18"/>
      <w:szCs w:val="18"/>
    </w:rPr>
  </w:style>
  <w:style w:type="paragraph" w:styleId="Beschriftung">
    <w:name w:val="caption"/>
    <w:basedOn w:val="Standard"/>
    <w:next w:val="Standard"/>
    <w:uiPriority w:val="35"/>
    <w:semiHidden/>
    <w:unhideWhenUsed/>
    <w:qFormat/>
    <w:rsid w:val="006A25C9"/>
    <w:rPr>
      <w:b/>
      <w:bCs/>
      <w:color w:val="9D3511" w:themeColor="accent1" w:themeShade="BF"/>
      <w:sz w:val="16"/>
      <w:szCs w:val="16"/>
    </w:rPr>
  </w:style>
  <w:style w:type="character" w:styleId="Fett">
    <w:name w:val="Strong"/>
    <w:uiPriority w:val="22"/>
    <w:qFormat/>
    <w:rsid w:val="006A25C9"/>
    <w:rPr>
      <w:b/>
      <w:bCs/>
    </w:rPr>
  </w:style>
  <w:style w:type="character" w:styleId="Hervorhebung">
    <w:name w:val="Emphasis"/>
    <w:uiPriority w:val="20"/>
    <w:qFormat/>
    <w:rsid w:val="006A25C9"/>
    <w:rPr>
      <w:caps/>
      <w:color w:val="68230B" w:themeColor="accent1" w:themeShade="7F"/>
      <w:spacing w:val="5"/>
    </w:rPr>
  </w:style>
  <w:style w:type="paragraph" w:styleId="KeinLeerraum">
    <w:name w:val="No Spacing"/>
    <w:basedOn w:val="Standard"/>
    <w:link w:val="KeinLeerraumZchn"/>
    <w:uiPriority w:val="1"/>
    <w:qFormat/>
    <w:rsid w:val="006A25C9"/>
    <w:pPr>
      <w:spacing w:before="0" w:after="0" w:line="240" w:lineRule="auto"/>
    </w:pPr>
  </w:style>
  <w:style w:type="character" w:customStyle="1" w:styleId="KeinLeerraumZchn">
    <w:name w:val="Kein Leerraum Zchn"/>
    <w:basedOn w:val="Absatz-Standardschriftart"/>
    <w:link w:val="KeinLeerraum"/>
    <w:uiPriority w:val="1"/>
    <w:rsid w:val="006A25C9"/>
    <w:rPr>
      <w:sz w:val="20"/>
      <w:szCs w:val="20"/>
    </w:rPr>
  </w:style>
  <w:style w:type="paragraph" w:styleId="Listenabsatz">
    <w:name w:val="List Paragraph"/>
    <w:basedOn w:val="Standard"/>
    <w:uiPriority w:val="99"/>
    <w:qFormat/>
    <w:rsid w:val="00ED140D"/>
    <w:pPr>
      <w:ind w:left="720"/>
      <w:contextualSpacing/>
    </w:pPr>
  </w:style>
  <w:style w:type="paragraph" w:styleId="Anfhrungszeichen">
    <w:name w:val="Quote"/>
    <w:basedOn w:val="Standard"/>
    <w:next w:val="Standard"/>
    <w:link w:val="AnfhrungszeichenZchn"/>
    <w:uiPriority w:val="29"/>
    <w:qFormat/>
    <w:rsid w:val="006A25C9"/>
    <w:rPr>
      <w:i/>
      <w:iCs/>
    </w:rPr>
  </w:style>
  <w:style w:type="character" w:customStyle="1" w:styleId="AnfhrungszeichenZchn">
    <w:name w:val="Anführungszeichen Zchn"/>
    <w:basedOn w:val="Absatz-Standardschriftart"/>
    <w:link w:val="Anfhrungszeichen"/>
    <w:uiPriority w:val="29"/>
    <w:rsid w:val="006A25C9"/>
    <w:rPr>
      <w:i/>
      <w:iCs/>
      <w:sz w:val="20"/>
      <w:szCs w:val="20"/>
    </w:rPr>
  </w:style>
  <w:style w:type="paragraph" w:styleId="IntensivesAnfhrungszeichen">
    <w:name w:val="Intense Quote"/>
    <w:basedOn w:val="Standard"/>
    <w:next w:val="Standard"/>
    <w:link w:val="IntensivesAnfhrungszeichenZchn"/>
    <w:uiPriority w:val="30"/>
    <w:qFormat/>
    <w:rsid w:val="006A25C9"/>
    <w:pPr>
      <w:pBdr>
        <w:top w:val="single" w:sz="4" w:space="10" w:color="D34817" w:themeColor="accent1"/>
        <w:left w:val="single" w:sz="4" w:space="10" w:color="D34817" w:themeColor="accent1"/>
      </w:pBdr>
      <w:spacing w:after="0"/>
      <w:ind w:left="1296" w:right="1152"/>
    </w:pPr>
    <w:rPr>
      <w:i/>
      <w:iCs/>
      <w:color w:val="D34817" w:themeColor="accent1"/>
    </w:rPr>
  </w:style>
  <w:style w:type="character" w:customStyle="1" w:styleId="IntensivesAnfhrungszeichenZchn">
    <w:name w:val="Intensives Anführungszeichen Zchn"/>
    <w:basedOn w:val="Absatz-Standardschriftart"/>
    <w:link w:val="IntensivesAnfhrungszeichen"/>
    <w:uiPriority w:val="30"/>
    <w:rsid w:val="006A25C9"/>
    <w:rPr>
      <w:i/>
      <w:iCs/>
      <w:color w:val="D34817" w:themeColor="accent1"/>
      <w:sz w:val="20"/>
      <w:szCs w:val="20"/>
    </w:rPr>
  </w:style>
  <w:style w:type="character" w:styleId="SchwacheHervorhebung">
    <w:name w:val="Subtle Emphasis"/>
    <w:uiPriority w:val="19"/>
    <w:qFormat/>
    <w:rsid w:val="006A25C9"/>
    <w:rPr>
      <w:i/>
      <w:iCs/>
      <w:color w:val="68230B" w:themeColor="accent1" w:themeShade="7F"/>
    </w:rPr>
  </w:style>
  <w:style w:type="character" w:styleId="IntensiveHervorhebung">
    <w:name w:val="Intense Emphasis"/>
    <w:uiPriority w:val="21"/>
    <w:qFormat/>
    <w:rsid w:val="006A25C9"/>
    <w:rPr>
      <w:b/>
      <w:bCs/>
      <w:caps/>
      <w:color w:val="68230B" w:themeColor="accent1" w:themeShade="7F"/>
      <w:spacing w:val="10"/>
    </w:rPr>
  </w:style>
  <w:style w:type="character" w:styleId="SchwacherVerweis">
    <w:name w:val="Subtle Reference"/>
    <w:uiPriority w:val="31"/>
    <w:qFormat/>
    <w:rsid w:val="006A25C9"/>
    <w:rPr>
      <w:b/>
      <w:bCs/>
      <w:color w:val="D34817" w:themeColor="accent1"/>
    </w:rPr>
  </w:style>
  <w:style w:type="character" w:styleId="IntensiverVerweis">
    <w:name w:val="Intense Reference"/>
    <w:uiPriority w:val="32"/>
    <w:qFormat/>
    <w:rsid w:val="006A25C9"/>
    <w:rPr>
      <w:b/>
      <w:bCs/>
      <w:i/>
      <w:iCs/>
      <w:caps/>
      <w:color w:val="D34817" w:themeColor="accent1"/>
    </w:rPr>
  </w:style>
  <w:style w:type="character" w:styleId="Buchtitel">
    <w:name w:val="Book Title"/>
    <w:uiPriority w:val="33"/>
    <w:qFormat/>
    <w:rsid w:val="006A25C9"/>
    <w:rPr>
      <w:b/>
      <w:bCs/>
      <w:i/>
      <w:iCs/>
      <w:spacing w:val="9"/>
    </w:rPr>
  </w:style>
  <w:style w:type="paragraph" w:styleId="Inhaltsverzeichnisberschrift">
    <w:name w:val="TOC Heading"/>
    <w:basedOn w:val="berschrift1"/>
    <w:next w:val="Standard"/>
    <w:uiPriority w:val="39"/>
    <w:semiHidden/>
    <w:unhideWhenUsed/>
    <w:qFormat/>
    <w:rsid w:val="006A25C9"/>
    <w:pPr>
      <w:outlineLvl w:val="9"/>
    </w:pPr>
  </w:style>
  <w:style w:type="table" w:customStyle="1" w:styleId="LightList-Accent11">
    <w:name w:val="Light List - Accent 11"/>
    <w:basedOn w:val="NormaleTabelle"/>
    <w:uiPriority w:val="61"/>
    <w:rsid w:val="0022786C"/>
    <w:pPr>
      <w:spacing w:before="0"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table" w:styleId="MittleresRaster3-Akzent1">
    <w:name w:val="Medium Grid 3 Accent 1"/>
    <w:basedOn w:val="NormaleTabelle"/>
    <w:uiPriority w:val="69"/>
    <w:rsid w:val="0022786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MediumShading1-Accent11">
    <w:name w:val="Medium Shading 1 - Accent 11"/>
    <w:basedOn w:val="NormaleTabelle"/>
    <w:uiPriority w:val="63"/>
    <w:rsid w:val="0022786C"/>
    <w:pPr>
      <w:spacing w:before="0"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13019504">
      <w:bodyDiv w:val="1"/>
      <w:marLeft w:val="0"/>
      <w:marRight w:val="0"/>
      <w:marTop w:val="0"/>
      <w:marBottom w:val="0"/>
      <w:divBdr>
        <w:top w:val="none" w:sz="0" w:space="0" w:color="auto"/>
        <w:left w:val="none" w:sz="0" w:space="0" w:color="auto"/>
        <w:bottom w:val="none" w:sz="0" w:space="0" w:color="auto"/>
        <w:right w:val="none" w:sz="0" w:space="0" w:color="auto"/>
      </w:divBdr>
    </w:div>
    <w:div w:id="13170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2910</Words>
  <Characters>18340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Janick Bernet</dc:creator>
  <cp:lastModifiedBy>Christian Oberholzer</cp:lastModifiedBy>
  <cp:revision>151</cp:revision>
  <dcterms:created xsi:type="dcterms:W3CDTF">2009-03-02T10:52:00Z</dcterms:created>
  <dcterms:modified xsi:type="dcterms:W3CDTF">2009-03-08T21:57:00Z</dcterms:modified>
</cp:coreProperties>
</file>