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shinyurim;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Shape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getArea();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redraw()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 xml:space="preserve">"---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그립니다</w:t>
      </w:r>
      <w:r>
        <w:rPr>
          <w:rFonts w:ascii="Consolas" w:hAnsi="Consolas" w:cs="Consolas"/>
          <w:color w:val="2A00FF"/>
          <w:kern w:val="0"/>
          <w:szCs w:val="20"/>
        </w:rPr>
        <w:t>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draw();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Shape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getArea() 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Oval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Shape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ver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hor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C0"/>
          <w:kern w:val="0"/>
          <w:szCs w:val="20"/>
        </w:rPr>
        <w:t>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hor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내접하는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타원입니다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getArea() 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hor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ver</w:t>
      </w:r>
      <w:r>
        <w:rPr>
          <w:rFonts w:ascii="Consolas" w:hAnsi="Consolas" w:cs="Consolas"/>
          <w:color w:val="000000"/>
          <w:kern w:val="0"/>
          <w:szCs w:val="20"/>
        </w:rPr>
        <w:t>/4;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Shape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ver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hor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C0"/>
          <w:kern w:val="0"/>
          <w:szCs w:val="20"/>
        </w:rPr>
        <w:t>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hor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크기의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getArea() 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hor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ver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java9 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[]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Shape[3];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Circle(10);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Oval(20,30);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Rect(10,40);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++)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].redraw();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면적은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].getArea());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73C6" w:rsidRDefault="005273C6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5273C6" w:rsidRDefault="005273C6" w:rsidP="005273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1FB0" w:rsidRDefault="005273C6" w:rsidP="005273C6">
      <w:r>
        <w:rPr>
          <w:noProof/>
        </w:rPr>
        <w:drawing>
          <wp:inline distT="0" distB="0" distL="0" distR="0" wp14:anchorId="5C5384EF" wp14:editId="56927761">
            <wp:extent cx="5429250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6" w:rsidRDefault="005273C6" w:rsidP="005273C6">
      <w:r>
        <w:rPr>
          <w:rFonts w:hint="eastAsia"/>
        </w:rPr>
        <w:t>Shape</w:t>
      </w:r>
      <w:r>
        <w:t xml:space="preserve"> </w:t>
      </w:r>
      <w:r>
        <w:rPr>
          <w:rFonts w:hint="eastAsia"/>
        </w:rPr>
        <w:t xml:space="preserve">인터페이스를 만들어 </w:t>
      </w:r>
      <w:r>
        <w:t>PI=3.14</w:t>
      </w:r>
      <w:r>
        <w:rPr>
          <w:rFonts w:hint="eastAsia"/>
        </w:rPr>
        <w:t xml:space="preserve">로 선언하고 </w:t>
      </w:r>
      <w:r>
        <w:t>draw()</w:t>
      </w:r>
      <w:r>
        <w:rPr>
          <w:rFonts w:hint="eastAsia"/>
        </w:rPr>
        <w:t xml:space="preserve">와 </w:t>
      </w:r>
      <w:r>
        <w:t>getArea()</w:t>
      </w:r>
      <w:r>
        <w:rPr>
          <w:rFonts w:hint="eastAsia"/>
        </w:rPr>
        <w:t xml:space="preserve"> </w:t>
      </w:r>
      <w:r>
        <w:t xml:space="preserve">redraw() </w:t>
      </w:r>
      <w:r>
        <w:rPr>
          <w:rFonts w:hint="eastAsia"/>
        </w:rPr>
        <w:t>멤버함수를 선언해준다.</w:t>
      </w:r>
    </w:p>
    <w:p w:rsidR="005273C6" w:rsidRDefault="005273C6" w:rsidP="005273C6">
      <w:r>
        <w:t>Circle, Oval, Rect</w:t>
      </w:r>
      <w:r>
        <w:rPr>
          <w:rFonts w:hint="eastAsia"/>
        </w:rPr>
        <w:t>클래스를 만들어 반지름 또는 가로,</w:t>
      </w:r>
      <w:r>
        <w:t xml:space="preserve"> </w:t>
      </w:r>
      <w:r>
        <w:rPr>
          <w:rFonts w:hint="eastAsia"/>
        </w:rPr>
        <w:t>세로의 길이를 입력 받아 입력 받은 값을 출력하거나 넓이를 출력할 수 있도록 클래스를 작성해준다.</w:t>
      </w:r>
    </w:p>
    <w:p w:rsidR="005273C6" w:rsidRPr="005273C6" w:rsidRDefault="005273C6" w:rsidP="005273C6">
      <w:pPr>
        <w:rPr>
          <w:rFonts w:hint="eastAsia"/>
        </w:rPr>
      </w:pPr>
      <w:r>
        <w:rPr>
          <w:rFonts w:hint="eastAsia"/>
        </w:rPr>
        <w:t xml:space="preserve">그 후 메인 함수에서 반지름이 </w:t>
      </w:r>
      <w:r>
        <w:t>10</w:t>
      </w:r>
      <w:r>
        <w:rPr>
          <w:rFonts w:hint="eastAsia"/>
        </w:rPr>
        <w:t>인 원, 20</w:t>
      </w:r>
      <w:r>
        <w:t>x30</w:t>
      </w:r>
      <w:r>
        <w:rPr>
          <w:rFonts w:hint="eastAsia"/>
        </w:rPr>
        <w:t>에 내접하는 타원,</w:t>
      </w:r>
      <w:r>
        <w:t xml:space="preserve"> 10x40</w:t>
      </w:r>
      <w:r>
        <w:rPr>
          <w:rFonts w:hint="eastAsia"/>
        </w:rPr>
        <w:t>크기의 사각형을 만들어 준 뒤Shape</w:t>
      </w:r>
      <w:r>
        <w:t xml:space="preserve"> </w:t>
      </w:r>
      <w:r>
        <w:rPr>
          <w:rFonts w:hint="eastAsia"/>
        </w:rPr>
        <w:t xml:space="preserve">인터페이스의 </w:t>
      </w:r>
      <w:r>
        <w:t>redraw</w:t>
      </w:r>
      <w:r>
        <w:rPr>
          <w:rFonts w:hint="eastAsia"/>
        </w:rPr>
        <w:t>를 실행 한 후,</w:t>
      </w:r>
      <w:r>
        <w:t xml:space="preserve"> </w:t>
      </w:r>
      <w:r>
        <w:rPr>
          <w:rFonts w:hint="eastAsia"/>
        </w:rPr>
        <w:t xml:space="preserve">면적을 구하는 </w:t>
      </w:r>
      <w:r>
        <w:t>getArea</w:t>
      </w:r>
      <w:r>
        <w:rPr>
          <w:rFonts w:hint="eastAsia"/>
        </w:rPr>
        <w:t>를 실행 시켜 위와 같은 결과를 얻는다.</w:t>
      </w:r>
      <w:bookmarkStart w:id="0" w:name="_GoBack"/>
      <w:bookmarkEnd w:id="0"/>
    </w:p>
    <w:sectPr w:rsidR="005273C6" w:rsidRPr="005273C6" w:rsidSect="00F2407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826" w:rsidRDefault="00FA6826" w:rsidP="00A25D97">
      <w:pPr>
        <w:spacing w:after="0" w:line="240" w:lineRule="auto"/>
      </w:pPr>
      <w:r>
        <w:separator/>
      </w:r>
    </w:p>
  </w:endnote>
  <w:endnote w:type="continuationSeparator" w:id="0">
    <w:p w:rsidR="00FA6826" w:rsidRDefault="00FA6826" w:rsidP="00A2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826" w:rsidRDefault="00FA6826" w:rsidP="00A25D97">
      <w:pPr>
        <w:spacing w:after="0" w:line="240" w:lineRule="auto"/>
      </w:pPr>
      <w:r>
        <w:separator/>
      </w:r>
    </w:p>
  </w:footnote>
  <w:footnote w:type="continuationSeparator" w:id="0">
    <w:p w:rsidR="00FA6826" w:rsidRDefault="00FA6826" w:rsidP="00A25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6807"/>
    <w:multiLevelType w:val="hybridMultilevel"/>
    <w:tmpl w:val="69626586"/>
    <w:lvl w:ilvl="0" w:tplc="E4A06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675B"/>
    <w:multiLevelType w:val="hybridMultilevel"/>
    <w:tmpl w:val="DB7EFFCE"/>
    <w:lvl w:ilvl="0" w:tplc="6E62F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E1D53"/>
    <w:multiLevelType w:val="hybridMultilevel"/>
    <w:tmpl w:val="922080A8"/>
    <w:lvl w:ilvl="0" w:tplc="C1927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0367EF"/>
    <w:rsid w:val="000628A0"/>
    <w:rsid w:val="000A3EC1"/>
    <w:rsid w:val="00220837"/>
    <w:rsid w:val="0023263A"/>
    <w:rsid w:val="00256A79"/>
    <w:rsid w:val="002578C4"/>
    <w:rsid w:val="002639C4"/>
    <w:rsid w:val="002E0FFD"/>
    <w:rsid w:val="00323F68"/>
    <w:rsid w:val="004D3E68"/>
    <w:rsid w:val="004E59F5"/>
    <w:rsid w:val="0051771A"/>
    <w:rsid w:val="005273C6"/>
    <w:rsid w:val="00560B43"/>
    <w:rsid w:val="00581FB0"/>
    <w:rsid w:val="005E02DE"/>
    <w:rsid w:val="005F5B2E"/>
    <w:rsid w:val="006055ED"/>
    <w:rsid w:val="006340C9"/>
    <w:rsid w:val="0064734D"/>
    <w:rsid w:val="006D3DDC"/>
    <w:rsid w:val="006D4A2F"/>
    <w:rsid w:val="00700A57"/>
    <w:rsid w:val="007E44F2"/>
    <w:rsid w:val="007E58FD"/>
    <w:rsid w:val="0098636E"/>
    <w:rsid w:val="009B4868"/>
    <w:rsid w:val="009C0829"/>
    <w:rsid w:val="00A25D97"/>
    <w:rsid w:val="00A90F79"/>
    <w:rsid w:val="00AC1C4F"/>
    <w:rsid w:val="00AC5399"/>
    <w:rsid w:val="00AF2802"/>
    <w:rsid w:val="00B1029F"/>
    <w:rsid w:val="00B37E07"/>
    <w:rsid w:val="00BC1468"/>
    <w:rsid w:val="00C50914"/>
    <w:rsid w:val="00C7739F"/>
    <w:rsid w:val="00CA0117"/>
    <w:rsid w:val="00CC1941"/>
    <w:rsid w:val="00CE110F"/>
    <w:rsid w:val="00D30B84"/>
    <w:rsid w:val="00DA22A9"/>
    <w:rsid w:val="00E864E0"/>
    <w:rsid w:val="00EA4514"/>
    <w:rsid w:val="00FA0260"/>
    <w:rsid w:val="00FA6826"/>
    <w:rsid w:val="00F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25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5D97"/>
  </w:style>
  <w:style w:type="paragraph" w:styleId="a5">
    <w:name w:val="footer"/>
    <w:basedOn w:val="a"/>
    <w:link w:val="Char0"/>
    <w:uiPriority w:val="99"/>
    <w:unhideWhenUsed/>
    <w:rsid w:val="00A25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4294966536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2019-03-22T03:46:00Z</dcterms:created>
  <dcterms:modified xsi:type="dcterms:W3CDTF">2019-05-20T02:46:00Z</dcterms:modified>
</cp:coreProperties>
</file>