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2gqddp71gid" w:id="0"/>
      <w:bookmarkEnd w:id="0"/>
      <w:r w:rsidDel="00000000" w:rsidR="00000000" w:rsidRPr="00000000">
        <w:rPr>
          <w:rtl w:val="0"/>
        </w:rPr>
        <w:t xml:space="preserve">Pay-per-use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Access to lockers around the city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off your things at your convenience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dollar an hour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k7fwn8w124b" w:id="1"/>
      <w:bookmarkEnd w:id="1"/>
      <w:r w:rsidDel="00000000" w:rsidR="00000000" w:rsidRPr="00000000">
        <w:rPr>
          <w:rtl w:val="0"/>
        </w:rPr>
        <w:t xml:space="preserve">Subscription Model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udqa6gzrcd8" w:id="2"/>
      <w:bookmarkEnd w:id="2"/>
      <w:r w:rsidDel="00000000" w:rsidR="00000000" w:rsidRPr="00000000">
        <w:rPr>
          <w:rtl w:val="0"/>
        </w:rPr>
        <w:t xml:space="preserve">Starter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free Caddy included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hour free on all other Caddy's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Affordable overnight storage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Unlimited access to all Caddy locations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any time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time support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4yuhk530c00" w:id="3"/>
      <w:bookmarkEnd w:id="3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free Caddy's included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2 hours free on all other Caddy's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Affordable overnight storage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Unlimited access to all Caddy locations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Cancel any time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Full time support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ttklu1l1plz" w:id="4"/>
      <w:bookmarkEnd w:id="4"/>
      <w:r w:rsidDel="00000000" w:rsidR="00000000" w:rsidRPr="00000000">
        <w:rPr>
          <w:rtl w:val="0"/>
        </w:rPr>
        <w:t xml:space="preserve">Premium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free Caddy's included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2 hours free on all other Caddy's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Free overnight storage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Unlimited access to all Caddy locations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Cancel any time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Full time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