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F1025" w14:textId="77777777" w:rsidR="00AE5148" w:rsidRPr="00C30DCE" w:rsidRDefault="00AE5148" w:rsidP="00AE5148">
      <w:pPr>
        <w:rPr>
          <w:rFonts w:ascii="Calibri" w:hAnsi="Calibri" w:cs="Calibri"/>
          <w:b/>
          <w:bCs/>
          <w:sz w:val="24"/>
          <w:szCs w:val="24"/>
        </w:rPr>
      </w:pPr>
      <w:r w:rsidRPr="00C30DCE">
        <w:rPr>
          <w:rFonts w:ascii="Calibri" w:hAnsi="Calibri" w:cs="Calibri"/>
          <w:b/>
          <w:bCs/>
          <w:sz w:val="24"/>
          <w:szCs w:val="24"/>
        </w:rPr>
        <w:t>1.          What is Overfitting and Underfitting?</w:t>
      </w:r>
    </w:p>
    <w:p w14:paraId="615B5DE4" w14:textId="77777777" w:rsidR="00AE5148" w:rsidRPr="00C30DCE" w:rsidRDefault="00AE5148" w:rsidP="00AE5148">
      <w:pPr>
        <w:rPr>
          <w:rFonts w:ascii="Calibri" w:hAnsi="Calibri" w:cs="Calibri"/>
          <w:b/>
          <w:bCs/>
          <w:sz w:val="24"/>
          <w:szCs w:val="24"/>
        </w:rPr>
      </w:pPr>
      <w:r w:rsidRPr="00C30DCE">
        <w:rPr>
          <w:rFonts w:ascii="Calibri" w:hAnsi="Calibri" w:cs="Calibri"/>
          <w:b/>
          <w:bCs/>
          <w:sz w:val="24"/>
          <w:szCs w:val="24"/>
        </w:rPr>
        <w:t>–         Explain the concepts of overfitting and underfitting in machine learning. What are some common techniques to address these issues?</w:t>
      </w:r>
    </w:p>
    <w:p w14:paraId="11BD6A6D" w14:textId="77777777" w:rsidR="008A2F59" w:rsidRPr="00C30DCE" w:rsidRDefault="00AE5148" w:rsidP="00DD3DD9">
      <w:pPr>
        <w:jc w:val="both"/>
        <w:rPr>
          <w:rFonts w:ascii="Calibri" w:hAnsi="Calibri" w:cs="Calibri"/>
        </w:rPr>
      </w:pPr>
      <w:r w:rsidRPr="00C30DCE">
        <w:rPr>
          <w:rFonts w:ascii="Calibri" w:hAnsi="Calibri" w:cs="Calibri"/>
        </w:rPr>
        <w:t xml:space="preserve">Ans – </w:t>
      </w:r>
    </w:p>
    <w:p w14:paraId="2AFCF233" w14:textId="0DAEA6CE" w:rsidR="00DD3DD9" w:rsidRPr="00C30DCE" w:rsidRDefault="008A2F59" w:rsidP="00DD3DD9">
      <w:pPr>
        <w:jc w:val="both"/>
        <w:rPr>
          <w:rFonts w:ascii="Calibri" w:hAnsi="Calibri" w:cs="Calibri"/>
        </w:rPr>
      </w:pPr>
      <w:r w:rsidRPr="00C30DCE">
        <w:rPr>
          <w:rFonts w:ascii="Calibri" w:hAnsi="Calibri" w:cs="Calibri"/>
          <w:u w:val="single"/>
        </w:rPr>
        <w:t>Overfi</w:t>
      </w:r>
      <w:r w:rsidR="00E63777" w:rsidRPr="00C30DCE">
        <w:rPr>
          <w:rFonts w:ascii="Calibri" w:hAnsi="Calibri" w:cs="Calibri"/>
          <w:u w:val="single"/>
        </w:rPr>
        <w:t>tti</w:t>
      </w:r>
      <w:r w:rsidR="00DD3DD9" w:rsidRPr="00C30DCE">
        <w:rPr>
          <w:rFonts w:ascii="Calibri" w:hAnsi="Calibri" w:cs="Calibri"/>
          <w:u w:val="single"/>
        </w:rPr>
        <w:t>n</w:t>
      </w:r>
      <w:r w:rsidR="00E63777" w:rsidRPr="00C30DCE">
        <w:rPr>
          <w:rFonts w:ascii="Calibri" w:hAnsi="Calibri" w:cs="Calibri"/>
          <w:u w:val="single"/>
        </w:rPr>
        <w:t xml:space="preserve">g </w:t>
      </w:r>
      <w:r w:rsidR="00E63777" w:rsidRPr="00C30DCE">
        <w:rPr>
          <w:rFonts w:ascii="Calibri" w:hAnsi="Calibri" w:cs="Calibri"/>
        </w:rPr>
        <w:t>-</w:t>
      </w:r>
      <w:r w:rsidR="00DD3DD9" w:rsidRPr="00C30DCE">
        <w:rPr>
          <w:rFonts w:ascii="Calibri" w:hAnsi="Calibri" w:cs="Calibri"/>
        </w:rPr>
        <w:t xml:space="preserve"> machine learning, overfitting is a phenomenon where a model learns the details and noise in the training dataset to an extent that it negatively impacts its performance on new, unseen data. Essentially, the model becomes too specialized </w:t>
      </w:r>
      <w:r w:rsidRPr="00C30DCE">
        <w:rPr>
          <w:rFonts w:ascii="Calibri" w:hAnsi="Calibri" w:cs="Calibri"/>
        </w:rPr>
        <w:t>for</w:t>
      </w:r>
      <w:r w:rsidR="00DD3DD9" w:rsidRPr="00C30DCE">
        <w:rPr>
          <w:rFonts w:ascii="Calibri" w:hAnsi="Calibri" w:cs="Calibri"/>
        </w:rPr>
        <w:t xml:space="preserve"> the training data, capturing patterns that are not generalizable.</w:t>
      </w:r>
      <w:r w:rsidR="00DD3DD9" w:rsidRPr="00C30DCE">
        <w:rPr>
          <w:rFonts w:ascii="Calibri" w:hAnsi="Calibri" w:cs="Calibri"/>
        </w:rPr>
        <w:t xml:space="preserve"> </w:t>
      </w:r>
    </w:p>
    <w:p w14:paraId="26964C29" w14:textId="75326FEE" w:rsidR="00400C15" w:rsidRPr="00C30DCE" w:rsidRDefault="00DD3DD9" w:rsidP="00DD3DD9">
      <w:pPr>
        <w:jc w:val="both"/>
        <w:rPr>
          <w:rFonts w:ascii="Calibri" w:hAnsi="Calibri" w:cs="Calibri"/>
        </w:rPr>
      </w:pPr>
      <w:r w:rsidRPr="00C30DCE">
        <w:rPr>
          <w:rFonts w:ascii="Calibri" w:hAnsi="Calibri" w:cs="Calibri"/>
        </w:rPr>
        <w:t>A well-performing model should generalize well to new data, meaning it should make accurate predictions not just on the data it was trained on but also on data it has not seen before. Overfitting occurs when a model performs very well on the training data but poorly on validation or test data, indicating it has learned specific patterns or noise from the training data that do not apply broadly.</w:t>
      </w:r>
    </w:p>
    <w:p w14:paraId="17335365" w14:textId="718327C2" w:rsidR="008A2F59" w:rsidRPr="00C30DCE" w:rsidRDefault="008A2F59" w:rsidP="00DD3DD9">
      <w:pPr>
        <w:jc w:val="both"/>
        <w:rPr>
          <w:rFonts w:ascii="Calibri" w:hAnsi="Calibri" w:cs="Calibri"/>
        </w:rPr>
      </w:pPr>
      <w:r w:rsidRPr="00C30DCE">
        <w:rPr>
          <w:rFonts w:ascii="Calibri" w:hAnsi="Calibri" w:cs="Calibri"/>
        </w:rPr>
        <w:t>Some techniques to reduce overfitting:</w:t>
      </w:r>
    </w:p>
    <w:p w14:paraId="7A2259E3" w14:textId="204FBA89" w:rsidR="008A2F59" w:rsidRPr="008A2F59" w:rsidRDefault="008A2F59" w:rsidP="008A2F59">
      <w:pPr>
        <w:pStyle w:val="ListParagraph"/>
        <w:numPr>
          <w:ilvl w:val="0"/>
          <w:numId w:val="1"/>
        </w:numPr>
        <w:jc w:val="both"/>
        <w:rPr>
          <w:rFonts w:ascii="Calibri" w:hAnsi="Calibri" w:cs="Calibri"/>
        </w:rPr>
      </w:pPr>
      <w:r w:rsidRPr="008A2F59">
        <w:rPr>
          <w:rFonts w:ascii="Calibri" w:hAnsi="Calibri" w:cs="Calibri"/>
          <w:b/>
          <w:bCs/>
        </w:rPr>
        <w:t>Regularization</w:t>
      </w:r>
      <w:r w:rsidRPr="008A2F59">
        <w:rPr>
          <w:rFonts w:ascii="Calibri" w:hAnsi="Calibri" w:cs="Calibri"/>
        </w:rPr>
        <w:t>: Techniques like L1 or L2 regularization add penalties to the loss function to constrain the model complexity.</w:t>
      </w:r>
    </w:p>
    <w:p w14:paraId="12DF43DE" w14:textId="143E6E29" w:rsidR="008A2F59" w:rsidRPr="008A2F59" w:rsidRDefault="008A2F59" w:rsidP="008A2F59">
      <w:pPr>
        <w:pStyle w:val="ListParagraph"/>
        <w:numPr>
          <w:ilvl w:val="0"/>
          <w:numId w:val="1"/>
        </w:numPr>
        <w:jc w:val="both"/>
        <w:rPr>
          <w:rFonts w:ascii="Calibri" w:hAnsi="Calibri" w:cs="Calibri"/>
        </w:rPr>
      </w:pPr>
      <w:r w:rsidRPr="008A2F59">
        <w:rPr>
          <w:rFonts w:ascii="Calibri" w:hAnsi="Calibri" w:cs="Calibri"/>
          <w:b/>
          <w:bCs/>
        </w:rPr>
        <w:t>Cross-Validation</w:t>
      </w:r>
      <w:r w:rsidRPr="008A2F59">
        <w:rPr>
          <w:rFonts w:ascii="Calibri" w:hAnsi="Calibri" w:cs="Calibri"/>
        </w:rPr>
        <w:t>: Splitting the data into multiple training and validation sets to ensure the model performs well across different subsets.</w:t>
      </w:r>
    </w:p>
    <w:p w14:paraId="1A3B4C6E" w14:textId="127BEA7C" w:rsidR="008A2F59" w:rsidRPr="008A2F59" w:rsidRDefault="008A2F59" w:rsidP="008A2F59">
      <w:pPr>
        <w:pStyle w:val="ListParagraph"/>
        <w:numPr>
          <w:ilvl w:val="0"/>
          <w:numId w:val="1"/>
        </w:numPr>
        <w:jc w:val="both"/>
        <w:rPr>
          <w:rFonts w:ascii="Calibri" w:hAnsi="Calibri" w:cs="Calibri"/>
        </w:rPr>
      </w:pPr>
      <w:r w:rsidRPr="008A2F59">
        <w:rPr>
          <w:rFonts w:ascii="Calibri" w:hAnsi="Calibri" w:cs="Calibri"/>
          <w:b/>
          <w:bCs/>
        </w:rPr>
        <w:t>Pruning</w:t>
      </w:r>
      <w:r w:rsidRPr="008A2F59">
        <w:rPr>
          <w:rFonts w:ascii="Calibri" w:hAnsi="Calibri" w:cs="Calibri"/>
        </w:rPr>
        <w:t>: Reducing the complexity of the model by removing less important parameters or features.</w:t>
      </w:r>
    </w:p>
    <w:p w14:paraId="6FEFD4F3" w14:textId="72E7DB1F" w:rsidR="008A2F59" w:rsidRPr="008A2F59" w:rsidRDefault="008A2F59" w:rsidP="008A2F59">
      <w:pPr>
        <w:pStyle w:val="ListParagraph"/>
        <w:numPr>
          <w:ilvl w:val="0"/>
          <w:numId w:val="1"/>
        </w:numPr>
        <w:jc w:val="both"/>
        <w:rPr>
          <w:rFonts w:ascii="Calibri" w:hAnsi="Calibri" w:cs="Calibri"/>
        </w:rPr>
      </w:pPr>
      <w:r w:rsidRPr="008A2F59">
        <w:rPr>
          <w:rFonts w:ascii="Calibri" w:hAnsi="Calibri" w:cs="Calibri"/>
          <w:b/>
          <w:bCs/>
        </w:rPr>
        <w:t>Early Stopping</w:t>
      </w:r>
      <w:r w:rsidRPr="008A2F59">
        <w:rPr>
          <w:rFonts w:ascii="Calibri" w:hAnsi="Calibri" w:cs="Calibri"/>
        </w:rPr>
        <w:t>: Halting training when performance on a validation set starts to degrade, even if training performance continues to improve.</w:t>
      </w:r>
    </w:p>
    <w:p w14:paraId="2297CAEB" w14:textId="35CAFD27" w:rsidR="008A2F59" w:rsidRPr="00C30DCE" w:rsidRDefault="008A2F59" w:rsidP="008A2F59">
      <w:pPr>
        <w:pStyle w:val="ListParagraph"/>
        <w:numPr>
          <w:ilvl w:val="0"/>
          <w:numId w:val="1"/>
        </w:numPr>
        <w:jc w:val="both"/>
        <w:rPr>
          <w:rFonts w:ascii="Calibri" w:hAnsi="Calibri" w:cs="Calibri"/>
        </w:rPr>
      </w:pPr>
      <w:r w:rsidRPr="00C30DCE">
        <w:rPr>
          <w:rFonts w:ascii="Calibri" w:hAnsi="Calibri" w:cs="Calibri"/>
          <w:b/>
          <w:bCs/>
        </w:rPr>
        <w:t>Data Augmentation</w:t>
      </w:r>
      <w:r w:rsidRPr="00C30DCE">
        <w:rPr>
          <w:rFonts w:ascii="Calibri" w:hAnsi="Calibri" w:cs="Calibri"/>
        </w:rPr>
        <w:t>: Generating additional training data to help the model generalize better.</w:t>
      </w:r>
    </w:p>
    <w:p w14:paraId="14B51EA9" w14:textId="3D8CAED1" w:rsidR="008A2F59" w:rsidRPr="00C30DCE" w:rsidRDefault="00E63777" w:rsidP="008A2F59">
      <w:pPr>
        <w:jc w:val="both"/>
        <w:rPr>
          <w:rFonts w:ascii="Calibri" w:hAnsi="Calibri" w:cs="Calibri"/>
        </w:rPr>
      </w:pPr>
      <w:r w:rsidRPr="00C30DCE">
        <w:rPr>
          <w:rFonts w:ascii="Calibri" w:hAnsi="Calibri" w:cs="Calibri"/>
          <w:u w:val="single"/>
        </w:rPr>
        <w:t>Underfitting</w:t>
      </w:r>
      <w:r w:rsidRPr="00C30DCE">
        <w:rPr>
          <w:rFonts w:ascii="Calibri" w:hAnsi="Calibri" w:cs="Calibri"/>
        </w:rPr>
        <w:t xml:space="preserve"> - </w:t>
      </w:r>
      <w:r w:rsidRPr="00C30DCE">
        <w:rPr>
          <w:rFonts w:ascii="Calibri" w:hAnsi="Calibri" w:cs="Calibri"/>
        </w:rPr>
        <w:t>Underfitting in machine learning occurs when a model is too simple to capture the underlying patterns in the training data. As a result, the model performs poorly on both the training data and new, unseen data because it fails to learn the relationships between the features and the target variable adequately.</w:t>
      </w:r>
    </w:p>
    <w:p w14:paraId="62213024" w14:textId="556D870F" w:rsidR="00E63777" w:rsidRPr="00C30DCE" w:rsidRDefault="00E63777" w:rsidP="008A2F59">
      <w:pPr>
        <w:jc w:val="both"/>
        <w:rPr>
          <w:rFonts w:ascii="Calibri" w:hAnsi="Calibri" w:cs="Calibri"/>
        </w:rPr>
      </w:pPr>
      <w:r w:rsidRPr="00C30DCE">
        <w:rPr>
          <w:rFonts w:ascii="Calibri" w:hAnsi="Calibri" w:cs="Calibri"/>
        </w:rPr>
        <w:t>An underfitted model has high error rates on both the training data and the validation/test data. This indicates that the model is not learning enough from the data.</w:t>
      </w:r>
    </w:p>
    <w:p w14:paraId="073977BD" w14:textId="7E4C46DA" w:rsidR="00E63777" w:rsidRPr="00C30DCE" w:rsidRDefault="00E63777" w:rsidP="008A2F59">
      <w:pPr>
        <w:jc w:val="both"/>
        <w:rPr>
          <w:rFonts w:ascii="Calibri" w:hAnsi="Calibri" w:cs="Calibri"/>
        </w:rPr>
      </w:pPr>
      <w:r w:rsidRPr="00C30DCE">
        <w:rPr>
          <w:rFonts w:ascii="Calibri" w:hAnsi="Calibri" w:cs="Calibri"/>
        </w:rPr>
        <w:t xml:space="preserve">Some techniques to reduce </w:t>
      </w:r>
      <w:r w:rsidRPr="00C30DCE">
        <w:rPr>
          <w:rFonts w:ascii="Calibri" w:hAnsi="Calibri" w:cs="Calibri"/>
        </w:rPr>
        <w:t>Underfitting</w:t>
      </w:r>
      <w:r w:rsidRPr="00C30DCE">
        <w:rPr>
          <w:rFonts w:ascii="Calibri" w:hAnsi="Calibri" w:cs="Calibri"/>
        </w:rPr>
        <w:t>:</w:t>
      </w:r>
    </w:p>
    <w:p w14:paraId="200DA4C2" w14:textId="6EA15255" w:rsidR="00E63777" w:rsidRPr="00E63777" w:rsidRDefault="00E63777" w:rsidP="00E63777">
      <w:pPr>
        <w:pStyle w:val="ListParagraph"/>
        <w:numPr>
          <w:ilvl w:val="0"/>
          <w:numId w:val="2"/>
        </w:numPr>
        <w:jc w:val="both"/>
        <w:rPr>
          <w:rFonts w:ascii="Calibri" w:hAnsi="Calibri" w:cs="Calibri"/>
        </w:rPr>
      </w:pPr>
      <w:r w:rsidRPr="00E63777">
        <w:rPr>
          <w:rFonts w:ascii="Calibri" w:hAnsi="Calibri" w:cs="Calibri"/>
          <w:b/>
          <w:bCs/>
        </w:rPr>
        <w:t>Increase Model Complexity</w:t>
      </w:r>
      <w:r w:rsidRPr="00E63777">
        <w:rPr>
          <w:rFonts w:ascii="Calibri" w:hAnsi="Calibri" w:cs="Calibri"/>
        </w:rPr>
        <w:t>: Use a more complex model or algorithm that can better capture the underlying patterns in the data. For instance, if a linear model is underfitting, switching to a polynomial regression or a more complex model might help.</w:t>
      </w:r>
    </w:p>
    <w:p w14:paraId="46766B56" w14:textId="2624E303" w:rsidR="00E63777" w:rsidRPr="00E63777" w:rsidRDefault="00E63777" w:rsidP="00E63777">
      <w:pPr>
        <w:pStyle w:val="ListParagraph"/>
        <w:numPr>
          <w:ilvl w:val="0"/>
          <w:numId w:val="2"/>
        </w:numPr>
        <w:jc w:val="both"/>
        <w:rPr>
          <w:rFonts w:ascii="Calibri" w:hAnsi="Calibri" w:cs="Calibri"/>
        </w:rPr>
      </w:pPr>
      <w:r w:rsidRPr="00E63777">
        <w:rPr>
          <w:rFonts w:ascii="Calibri" w:hAnsi="Calibri" w:cs="Calibri"/>
          <w:b/>
          <w:bCs/>
        </w:rPr>
        <w:t>Feature Engineering</w:t>
      </w:r>
      <w:r w:rsidRPr="00E63777">
        <w:rPr>
          <w:rFonts w:ascii="Calibri" w:hAnsi="Calibri" w:cs="Calibri"/>
        </w:rPr>
        <w:t>: Add more relevant features or use feature transformations to better capture relationships in the data.</w:t>
      </w:r>
    </w:p>
    <w:p w14:paraId="4800994F" w14:textId="0226B956" w:rsidR="00E63777" w:rsidRPr="00E63777" w:rsidRDefault="00E63777" w:rsidP="00E63777">
      <w:pPr>
        <w:pStyle w:val="ListParagraph"/>
        <w:numPr>
          <w:ilvl w:val="0"/>
          <w:numId w:val="2"/>
        </w:numPr>
        <w:jc w:val="both"/>
        <w:rPr>
          <w:rFonts w:ascii="Calibri" w:hAnsi="Calibri" w:cs="Calibri"/>
        </w:rPr>
      </w:pPr>
      <w:r w:rsidRPr="00E63777">
        <w:rPr>
          <w:rFonts w:ascii="Calibri" w:hAnsi="Calibri" w:cs="Calibri"/>
          <w:b/>
          <w:bCs/>
        </w:rPr>
        <w:t>Reduce Regularization</w:t>
      </w:r>
      <w:r w:rsidRPr="00E63777">
        <w:rPr>
          <w:rFonts w:ascii="Calibri" w:hAnsi="Calibri" w:cs="Calibri"/>
        </w:rPr>
        <w:t>: If regularization is too strong, reducing it can allow the model more flexibility to fit the data.</w:t>
      </w:r>
    </w:p>
    <w:p w14:paraId="1D80A9D1" w14:textId="77777777" w:rsidR="00610255" w:rsidRPr="00C30DCE" w:rsidRDefault="00E63777" w:rsidP="00610255">
      <w:pPr>
        <w:pStyle w:val="ListParagraph"/>
        <w:numPr>
          <w:ilvl w:val="0"/>
          <w:numId w:val="2"/>
        </w:numPr>
        <w:jc w:val="both"/>
        <w:rPr>
          <w:rFonts w:ascii="Calibri" w:hAnsi="Calibri" w:cs="Calibri"/>
        </w:rPr>
      </w:pPr>
      <w:r w:rsidRPr="00C30DCE">
        <w:rPr>
          <w:rFonts w:ascii="Calibri" w:hAnsi="Calibri" w:cs="Calibri"/>
          <w:b/>
          <w:bCs/>
        </w:rPr>
        <w:t>Improve Training Data</w:t>
      </w:r>
      <w:r w:rsidRPr="00C30DCE">
        <w:rPr>
          <w:rFonts w:ascii="Calibri" w:hAnsi="Calibri" w:cs="Calibri"/>
        </w:rPr>
        <w:t>: Ensure that the training data is representative and sufficient. Adding more data can help the model learn better.</w:t>
      </w:r>
    </w:p>
    <w:p w14:paraId="370B4B73" w14:textId="77777777" w:rsidR="00610255" w:rsidRPr="00C30DCE" w:rsidRDefault="00610255" w:rsidP="00610255">
      <w:pPr>
        <w:jc w:val="both"/>
        <w:rPr>
          <w:rFonts w:ascii="Calibri" w:hAnsi="Calibri" w:cs="Calibri"/>
          <w:b/>
          <w:bCs/>
          <w:color w:val="242424"/>
          <w:sz w:val="24"/>
          <w:szCs w:val="24"/>
          <w:bdr w:val="none" w:sz="0" w:space="0" w:color="auto" w:frame="1"/>
        </w:rPr>
      </w:pPr>
      <w:r w:rsidRPr="00C30DCE">
        <w:rPr>
          <w:rFonts w:ascii="Calibri" w:hAnsi="Calibri" w:cs="Calibri"/>
          <w:b/>
          <w:bCs/>
          <w:color w:val="242424"/>
          <w:sz w:val="24"/>
          <w:szCs w:val="24"/>
          <w:bdr w:val="none" w:sz="0" w:space="0" w:color="auto" w:frame="1"/>
        </w:rPr>
        <w:lastRenderedPageBreak/>
        <w:t>2.         Bias-Variance Tradeoff</w:t>
      </w:r>
    </w:p>
    <w:p w14:paraId="06C85A5A" w14:textId="7CCF4808" w:rsidR="00610255" w:rsidRPr="00C30DCE" w:rsidRDefault="00610255" w:rsidP="00610255">
      <w:pPr>
        <w:jc w:val="both"/>
        <w:rPr>
          <w:rFonts w:ascii="Calibri" w:hAnsi="Calibri" w:cs="Calibri"/>
          <w:b/>
          <w:bCs/>
          <w:color w:val="242424"/>
          <w:sz w:val="24"/>
          <w:szCs w:val="24"/>
          <w:bdr w:val="none" w:sz="0" w:space="0" w:color="auto" w:frame="1"/>
        </w:rPr>
      </w:pPr>
      <w:r w:rsidRPr="00C30DCE">
        <w:rPr>
          <w:rFonts w:ascii="Calibri" w:hAnsi="Calibri" w:cs="Calibri"/>
          <w:b/>
          <w:bCs/>
          <w:color w:val="242424"/>
          <w:sz w:val="24"/>
          <w:szCs w:val="24"/>
          <w:bdr w:val="none" w:sz="0" w:space="0" w:color="auto" w:frame="1"/>
        </w:rPr>
        <w:t>–         Describe the bias-variance tradeoff. How does it impact the performance of a machine learning model?</w:t>
      </w:r>
    </w:p>
    <w:p w14:paraId="3657E9B5" w14:textId="77777777" w:rsidR="00610255" w:rsidRPr="00C30DCE" w:rsidRDefault="00610255" w:rsidP="00610255">
      <w:pPr>
        <w:jc w:val="both"/>
        <w:rPr>
          <w:rFonts w:ascii="Calibri" w:hAnsi="Calibri" w:cs="Calibri"/>
        </w:rPr>
      </w:pPr>
      <w:r w:rsidRPr="00C30DCE">
        <w:rPr>
          <w:rFonts w:ascii="Calibri" w:hAnsi="Calibri" w:cs="Calibri"/>
          <w:bdr w:val="none" w:sz="0" w:space="0" w:color="auto" w:frame="1"/>
        </w:rPr>
        <w:t xml:space="preserve">Ans - </w:t>
      </w:r>
      <w:r w:rsidRPr="00C30DCE">
        <w:rPr>
          <w:rFonts w:ascii="Calibri" w:hAnsi="Calibri" w:cs="Calibri"/>
          <w:bdr w:val="none" w:sz="0" w:space="0" w:color="auto" w:frame="1"/>
        </w:rPr>
        <w:t xml:space="preserve">Bias Variance Tradeoff is a design consideration when training the machine learning model. Certain algorithms inherently have a high bias and low variance and </w:t>
      </w:r>
      <w:r w:rsidRPr="00C30DCE">
        <w:rPr>
          <w:rFonts w:ascii="Calibri" w:hAnsi="Calibri" w:cs="Calibri"/>
          <w:bdr w:val="none" w:sz="0" w:space="0" w:color="auto" w:frame="1"/>
        </w:rPr>
        <w:t>vice versa</w:t>
      </w:r>
      <w:r w:rsidRPr="00C30DCE">
        <w:rPr>
          <w:rFonts w:ascii="Calibri" w:hAnsi="Calibri" w:cs="Calibri"/>
          <w:bdr w:val="none" w:sz="0" w:space="0" w:color="auto" w:frame="1"/>
        </w:rPr>
        <w:t>.</w:t>
      </w:r>
      <w:r w:rsidRPr="00C30DCE">
        <w:rPr>
          <w:rFonts w:ascii="Calibri" w:hAnsi="Calibri" w:cs="Calibri"/>
        </w:rPr>
        <w:t xml:space="preserve"> </w:t>
      </w:r>
    </w:p>
    <w:p w14:paraId="6E700E73" w14:textId="388DE35B" w:rsidR="00610255" w:rsidRPr="00C30DCE" w:rsidRDefault="00610255" w:rsidP="00610255">
      <w:pPr>
        <w:jc w:val="both"/>
        <w:rPr>
          <w:rFonts w:ascii="Calibri" w:hAnsi="Calibri" w:cs="Calibri"/>
          <w:bdr w:val="none" w:sz="0" w:space="0" w:color="auto" w:frame="1"/>
        </w:rPr>
      </w:pPr>
      <w:r w:rsidRPr="00C30DCE">
        <w:rPr>
          <w:rFonts w:ascii="Calibri" w:hAnsi="Calibri" w:cs="Calibri"/>
          <w:bdr w:val="none" w:sz="0" w:space="0" w:color="auto" w:frame="1"/>
        </w:rPr>
        <w:t>The bias-variance tradeoff is a fundamental concept in machine learning that describes the balance between two sources of error that affect the performance of a model: bias and variance. Understanding this tradeoff is crucial for developing models that generalize well to unseen data.</w:t>
      </w:r>
    </w:p>
    <w:p w14:paraId="3EB50AFB" w14:textId="45F7BC9C" w:rsidR="00C30DCE" w:rsidRPr="00C30DCE" w:rsidRDefault="00C30DCE" w:rsidP="00610255">
      <w:pPr>
        <w:jc w:val="both"/>
        <w:rPr>
          <w:rFonts w:ascii="Calibri" w:hAnsi="Calibri" w:cs="Calibri"/>
        </w:rPr>
      </w:pPr>
      <w:r w:rsidRPr="00C30DCE">
        <w:rPr>
          <w:rFonts w:ascii="Calibri" w:hAnsi="Calibri" w:cs="Calibri"/>
          <w:bdr w:val="none" w:sz="0" w:space="0" w:color="auto" w:frame="1"/>
        </w:rPr>
        <w:t xml:space="preserve">Impact of Bias, Variance and Tradeoff is indivisibly affecting the model performance. Following are the impacts due to this, </w:t>
      </w:r>
    </w:p>
    <w:p w14:paraId="7222B686" w14:textId="01726609" w:rsidR="00C30DCE" w:rsidRPr="00C30DCE" w:rsidRDefault="00C30DCE" w:rsidP="00610255">
      <w:pPr>
        <w:jc w:val="both"/>
        <w:rPr>
          <w:rFonts w:ascii="Calibri" w:hAnsi="Calibri" w:cs="Calibri"/>
        </w:rPr>
      </w:pPr>
      <w:r w:rsidRPr="00C30DCE">
        <w:rPr>
          <w:rFonts w:ascii="Calibri" w:hAnsi="Calibri" w:cs="Calibri"/>
        </w:rPr>
        <w:t xml:space="preserve">Bias - </w:t>
      </w:r>
      <w:r w:rsidRPr="00C30DCE">
        <w:rPr>
          <w:rFonts w:ascii="Calibri" w:hAnsi="Calibri" w:cs="Calibri"/>
        </w:rPr>
        <w:t>Bias refers to the error introduced by approximating a real-world problem, which may be complex, with a simplified model. It represents the model's tendency to consistently make errors in a particular direction.</w:t>
      </w:r>
    </w:p>
    <w:p w14:paraId="21BBF05E" w14:textId="1BC49F88" w:rsidR="00C30DCE" w:rsidRPr="00C30DCE" w:rsidRDefault="00C30DCE" w:rsidP="00610255">
      <w:pPr>
        <w:jc w:val="both"/>
        <w:rPr>
          <w:rFonts w:ascii="Calibri" w:hAnsi="Calibri" w:cs="Calibri"/>
        </w:rPr>
      </w:pPr>
      <w:r w:rsidRPr="00C30DCE">
        <w:rPr>
          <w:rFonts w:ascii="Calibri" w:hAnsi="Calibri" w:cs="Calibri"/>
        </w:rPr>
        <w:t xml:space="preserve">Variance - </w:t>
      </w:r>
      <w:r w:rsidRPr="00C30DCE">
        <w:rPr>
          <w:rFonts w:ascii="Calibri" w:hAnsi="Calibri" w:cs="Calibri"/>
        </w:rPr>
        <w:t>Variance refers to the model's sensitivity to small fluctuations in the training data. High variance means the model pays too much attention to the noise or specific patterns in the training data, which might not be present in new data.</w:t>
      </w:r>
    </w:p>
    <w:p w14:paraId="486A99BB" w14:textId="0BDD6B52" w:rsidR="00C30DCE" w:rsidRPr="00C30DCE" w:rsidRDefault="00C30DCE" w:rsidP="00C30DCE">
      <w:pPr>
        <w:jc w:val="both"/>
        <w:rPr>
          <w:rFonts w:ascii="Calibri" w:hAnsi="Calibri" w:cs="Calibri"/>
        </w:rPr>
      </w:pPr>
      <w:r>
        <w:rPr>
          <w:rFonts w:ascii="Calibri" w:hAnsi="Calibri" w:cs="Calibri"/>
        </w:rPr>
        <w:t xml:space="preserve">Tradeoff - </w:t>
      </w:r>
      <w:r w:rsidRPr="00C30DCE">
        <w:rPr>
          <w:rFonts w:ascii="Calibri" w:hAnsi="Calibri" w:cs="Calibri"/>
        </w:rPr>
        <w:t>The tradeoff between bias and variance can be visualized in terms of model complexity:</w:t>
      </w:r>
    </w:p>
    <w:p w14:paraId="3C987AEB" w14:textId="77777777" w:rsidR="00C30DCE" w:rsidRPr="00C30DCE" w:rsidRDefault="00C30DCE" w:rsidP="00C30DCE">
      <w:pPr>
        <w:numPr>
          <w:ilvl w:val="0"/>
          <w:numId w:val="3"/>
        </w:numPr>
        <w:jc w:val="both"/>
        <w:rPr>
          <w:rFonts w:ascii="Calibri" w:hAnsi="Calibri" w:cs="Calibri"/>
        </w:rPr>
      </w:pPr>
      <w:r w:rsidRPr="00C30DCE">
        <w:rPr>
          <w:rFonts w:ascii="Calibri" w:hAnsi="Calibri" w:cs="Calibri"/>
        </w:rPr>
        <w:t xml:space="preserve">High Bias (Low Complexity): Simple models (e.g., linear regression with few features) </w:t>
      </w:r>
      <w:proofErr w:type="gramStart"/>
      <w:r w:rsidRPr="00C30DCE">
        <w:rPr>
          <w:rFonts w:ascii="Calibri" w:hAnsi="Calibri" w:cs="Calibri"/>
        </w:rPr>
        <w:t>tend</w:t>
      </w:r>
      <w:proofErr w:type="gramEnd"/>
      <w:r w:rsidRPr="00C30DCE">
        <w:rPr>
          <w:rFonts w:ascii="Calibri" w:hAnsi="Calibri" w:cs="Calibri"/>
        </w:rPr>
        <w:t xml:space="preserve"> to have high bias. They are often too simplistic to capture the complex relationships in the data, resulting in underfitting.</w:t>
      </w:r>
    </w:p>
    <w:p w14:paraId="40B056FF" w14:textId="77777777" w:rsidR="00C30DCE" w:rsidRPr="00C30DCE" w:rsidRDefault="00C30DCE" w:rsidP="00C30DCE">
      <w:pPr>
        <w:numPr>
          <w:ilvl w:val="0"/>
          <w:numId w:val="3"/>
        </w:numPr>
        <w:jc w:val="both"/>
        <w:rPr>
          <w:rFonts w:ascii="Calibri" w:hAnsi="Calibri" w:cs="Calibri"/>
        </w:rPr>
      </w:pPr>
      <w:r w:rsidRPr="00C30DCE">
        <w:rPr>
          <w:rFonts w:ascii="Calibri" w:hAnsi="Calibri" w:cs="Calibri"/>
        </w:rPr>
        <w:t>High Variance (High Complexity): Complex models (e.g., deep neural networks or models with many parameters) tend to have high variance. They can fit the training data very closely, including its noise, leading to overfitting.</w:t>
      </w:r>
    </w:p>
    <w:p w14:paraId="32BB23DD" w14:textId="73ABF680" w:rsidR="00C30DCE" w:rsidRPr="00C30DCE" w:rsidRDefault="00C30DCE" w:rsidP="00C30DCE">
      <w:pPr>
        <w:jc w:val="both"/>
        <w:rPr>
          <w:rFonts w:ascii="Calibri" w:hAnsi="Calibri" w:cs="Calibri"/>
        </w:rPr>
      </w:pPr>
      <w:r w:rsidRPr="00C30DCE">
        <w:rPr>
          <w:rFonts w:ascii="Calibri" w:hAnsi="Calibri" w:cs="Calibri"/>
        </w:rPr>
        <w:t>.</w:t>
      </w:r>
      <w:r w:rsidRPr="00C30DCE">
        <w:rPr>
          <w:rFonts w:ascii="Calibri" w:hAnsi="Calibri" w:cs="Calibri"/>
          <w:b/>
          <w:bCs/>
        </w:rPr>
        <w:t xml:space="preserve"> </w:t>
      </w:r>
      <w:r w:rsidRPr="00C30DCE">
        <w:rPr>
          <w:rFonts w:ascii="Calibri" w:hAnsi="Calibri" w:cs="Calibri"/>
        </w:rPr>
        <w:t>Impact on Model Performance</w:t>
      </w:r>
    </w:p>
    <w:p w14:paraId="505B99D8" w14:textId="77777777" w:rsidR="00C30DCE" w:rsidRPr="00C30DCE" w:rsidRDefault="00C30DCE" w:rsidP="00C30DCE">
      <w:pPr>
        <w:numPr>
          <w:ilvl w:val="0"/>
          <w:numId w:val="4"/>
        </w:numPr>
        <w:jc w:val="both"/>
        <w:rPr>
          <w:rFonts w:ascii="Calibri" w:hAnsi="Calibri" w:cs="Calibri"/>
        </w:rPr>
      </w:pPr>
      <w:r w:rsidRPr="00C30DCE">
        <w:rPr>
          <w:rFonts w:ascii="Calibri" w:hAnsi="Calibri" w:cs="Calibri"/>
        </w:rPr>
        <w:t>Training Error and Test Error:</w:t>
      </w:r>
    </w:p>
    <w:p w14:paraId="6529D506" w14:textId="77777777" w:rsidR="00C30DCE" w:rsidRPr="00C30DCE" w:rsidRDefault="00C30DCE" w:rsidP="00C30DCE">
      <w:pPr>
        <w:numPr>
          <w:ilvl w:val="1"/>
          <w:numId w:val="4"/>
        </w:numPr>
        <w:jc w:val="both"/>
        <w:rPr>
          <w:rFonts w:ascii="Calibri" w:hAnsi="Calibri" w:cs="Calibri"/>
        </w:rPr>
      </w:pPr>
      <w:r w:rsidRPr="00C30DCE">
        <w:rPr>
          <w:rFonts w:ascii="Calibri" w:hAnsi="Calibri" w:cs="Calibri"/>
        </w:rPr>
        <w:t>Training Error: Error measured on the training dataset. High bias usually means high training error, while high variance can sometimes mean low training error if the model overfits the training data.</w:t>
      </w:r>
    </w:p>
    <w:p w14:paraId="10DE340E" w14:textId="77777777" w:rsidR="00C30DCE" w:rsidRPr="00C30DCE" w:rsidRDefault="00C30DCE" w:rsidP="00C30DCE">
      <w:pPr>
        <w:numPr>
          <w:ilvl w:val="1"/>
          <w:numId w:val="4"/>
        </w:numPr>
        <w:jc w:val="both"/>
        <w:rPr>
          <w:rFonts w:ascii="Calibri" w:hAnsi="Calibri" w:cs="Calibri"/>
        </w:rPr>
      </w:pPr>
      <w:r w:rsidRPr="00C30DCE">
        <w:rPr>
          <w:rFonts w:ascii="Calibri" w:hAnsi="Calibri" w:cs="Calibri"/>
        </w:rPr>
        <w:t>Test Error: Error measured on a separate test dataset. High bias results in high test error, while high variance also leads to high test error due to poor generalization.</w:t>
      </w:r>
    </w:p>
    <w:p w14:paraId="377FADA4" w14:textId="77777777" w:rsidR="00C30DCE" w:rsidRPr="00C30DCE" w:rsidRDefault="00C30DCE" w:rsidP="00C30DCE">
      <w:pPr>
        <w:numPr>
          <w:ilvl w:val="0"/>
          <w:numId w:val="4"/>
        </w:numPr>
        <w:jc w:val="both"/>
        <w:rPr>
          <w:rFonts w:ascii="Calibri" w:hAnsi="Calibri" w:cs="Calibri"/>
        </w:rPr>
      </w:pPr>
      <w:r w:rsidRPr="00C30DCE">
        <w:rPr>
          <w:rFonts w:ascii="Calibri" w:hAnsi="Calibri" w:cs="Calibri"/>
        </w:rPr>
        <w:t>Model Complexity and Error:</w:t>
      </w:r>
    </w:p>
    <w:p w14:paraId="38353B07" w14:textId="77777777" w:rsidR="00C30DCE" w:rsidRPr="00C30DCE" w:rsidRDefault="00C30DCE" w:rsidP="00C30DCE">
      <w:pPr>
        <w:numPr>
          <w:ilvl w:val="1"/>
          <w:numId w:val="4"/>
        </w:numPr>
        <w:jc w:val="both"/>
        <w:rPr>
          <w:rFonts w:ascii="Calibri" w:hAnsi="Calibri" w:cs="Calibri"/>
        </w:rPr>
      </w:pPr>
      <w:r w:rsidRPr="00C30DCE">
        <w:rPr>
          <w:rFonts w:ascii="Calibri" w:hAnsi="Calibri" w:cs="Calibri"/>
        </w:rPr>
        <w:t>Underfitting (High Bias): Simple models may not capture the complexity of the data, leading to poor performance on both training and test data.</w:t>
      </w:r>
    </w:p>
    <w:p w14:paraId="7D82D621" w14:textId="77777777" w:rsidR="00984EAF" w:rsidRDefault="00C30DCE" w:rsidP="00984EAF">
      <w:pPr>
        <w:numPr>
          <w:ilvl w:val="1"/>
          <w:numId w:val="4"/>
        </w:numPr>
        <w:jc w:val="both"/>
        <w:rPr>
          <w:rFonts w:ascii="Calibri" w:hAnsi="Calibri" w:cs="Calibri"/>
        </w:rPr>
      </w:pPr>
      <w:r w:rsidRPr="00C30DCE">
        <w:rPr>
          <w:rFonts w:ascii="Calibri" w:hAnsi="Calibri" w:cs="Calibri"/>
        </w:rPr>
        <w:lastRenderedPageBreak/>
        <w:t>Overfitting (High Variance): Complex models may fit the training data too closely, leading to excellent training performance but poor performance on test data due to lack of generalization</w:t>
      </w:r>
    </w:p>
    <w:p w14:paraId="65183DC2" w14:textId="77777777" w:rsidR="00984EAF" w:rsidRDefault="00984EAF" w:rsidP="00984EAF">
      <w:pPr>
        <w:jc w:val="both"/>
        <w:rPr>
          <w:rFonts w:ascii="Calibri" w:hAnsi="Calibri" w:cs="Calibri"/>
        </w:rPr>
      </w:pPr>
    </w:p>
    <w:p w14:paraId="2929DB9E" w14:textId="67B59EA9" w:rsidR="00984EAF" w:rsidRPr="00984EAF" w:rsidRDefault="00984EAF" w:rsidP="00984EAF">
      <w:pPr>
        <w:jc w:val="both"/>
        <w:rPr>
          <w:rFonts w:ascii="Calibri" w:hAnsi="Calibri" w:cs="Calibri"/>
          <w:b/>
          <w:bCs/>
          <w:sz w:val="24"/>
          <w:szCs w:val="24"/>
        </w:rPr>
      </w:pPr>
      <w:r w:rsidRPr="00984EAF">
        <w:rPr>
          <w:rFonts w:ascii="Calibri" w:hAnsi="Calibri" w:cs="Calibri"/>
          <w:b/>
          <w:bCs/>
          <w:sz w:val="24"/>
          <w:szCs w:val="24"/>
        </w:rPr>
        <w:t xml:space="preserve">3. </w:t>
      </w:r>
      <w:r w:rsidRPr="00984EAF">
        <w:rPr>
          <w:rFonts w:ascii="Calibri" w:hAnsi="Calibri" w:cs="Calibri"/>
          <w:b/>
          <w:bCs/>
          <w:sz w:val="24"/>
          <w:szCs w:val="24"/>
        </w:rPr>
        <w:t>Gradient Descent</w:t>
      </w:r>
    </w:p>
    <w:p w14:paraId="45DB08FA" w14:textId="77777777" w:rsidR="00984EAF" w:rsidRPr="00984EAF" w:rsidRDefault="00984EAF" w:rsidP="00984EAF">
      <w:pPr>
        <w:rPr>
          <w:rFonts w:ascii="Calibri" w:hAnsi="Calibri" w:cs="Calibri"/>
          <w:b/>
          <w:bCs/>
          <w:sz w:val="24"/>
          <w:szCs w:val="24"/>
        </w:rPr>
      </w:pPr>
      <w:r w:rsidRPr="00984EAF">
        <w:rPr>
          <w:rFonts w:ascii="Calibri" w:hAnsi="Calibri" w:cs="Calibri"/>
          <w:b/>
          <w:bCs/>
          <w:sz w:val="24"/>
          <w:szCs w:val="24"/>
        </w:rPr>
        <w:t>–         Explain how the gradient descent algorithm works. What are some common variants of gradient descent, and when would you use them?</w:t>
      </w:r>
    </w:p>
    <w:p w14:paraId="7D23D2FE" w14:textId="7170F68A" w:rsidR="00984EAF" w:rsidRDefault="00984EAF" w:rsidP="00610255">
      <w:pPr>
        <w:jc w:val="both"/>
        <w:rPr>
          <w:rFonts w:ascii="Calibri" w:hAnsi="Calibri" w:cs="Calibri"/>
        </w:rPr>
      </w:pPr>
      <w:r w:rsidRPr="00984EAF">
        <w:rPr>
          <w:rFonts w:ascii="Calibri" w:hAnsi="Calibri" w:cs="Calibri"/>
        </w:rPr>
        <w:t xml:space="preserve">Ans - </w:t>
      </w:r>
      <w:r w:rsidRPr="00984EAF">
        <w:rPr>
          <w:rFonts w:ascii="Calibri" w:hAnsi="Calibri" w:cs="Calibri"/>
        </w:rPr>
        <w:t xml:space="preserve">Gradient descent is an optimization algorithm used to minimize the cost function (or loss function) in machine learning models. The goal is to find the model parameters (weights) that minimize the error between predicted and actual values. Here’s a detailed explanation of how gradient descent works and some common </w:t>
      </w:r>
      <w:r w:rsidRPr="00984EAF">
        <w:rPr>
          <w:rFonts w:ascii="Calibri" w:hAnsi="Calibri" w:cs="Calibri"/>
        </w:rPr>
        <w:t>variant</w:t>
      </w:r>
      <w:r>
        <w:rPr>
          <w:rFonts w:ascii="Calibri" w:hAnsi="Calibri" w:cs="Calibri"/>
        </w:rPr>
        <w:t>s:</w:t>
      </w:r>
    </w:p>
    <w:p w14:paraId="49DF6DF2" w14:textId="77777777" w:rsidR="00984EAF" w:rsidRPr="00984EAF" w:rsidRDefault="00984EAF" w:rsidP="00984EAF">
      <w:pPr>
        <w:jc w:val="both"/>
        <w:rPr>
          <w:rFonts w:ascii="Calibri" w:hAnsi="Calibri" w:cs="Calibri"/>
        </w:rPr>
      </w:pPr>
      <w:r w:rsidRPr="00984EAF">
        <w:rPr>
          <w:rFonts w:ascii="Calibri" w:hAnsi="Calibri" w:cs="Calibri"/>
        </w:rPr>
        <w:t>How Gradient Descent Works</w:t>
      </w:r>
    </w:p>
    <w:p w14:paraId="1B89B987" w14:textId="77777777" w:rsidR="00984EAF" w:rsidRPr="00984EAF" w:rsidRDefault="00984EAF" w:rsidP="00984EAF">
      <w:pPr>
        <w:numPr>
          <w:ilvl w:val="0"/>
          <w:numId w:val="5"/>
        </w:numPr>
        <w:jc w:val="both"/>
        <w:rPr>
          <w:rFonts w:ascii="Calibri" w:hAnsi="Calibri" w:cs="Calibri"/>
        </w:rPr>
      </w:pPr>
      <w:r w:rsidRPr="00984EAF">
        <w:rPr>
          <w:rFonts w:ascii="Calibri" w:hAnsi="Calibri" w:cs="Calibri"/>
        </w:rPr>
        <w:t>Initialization: Start by initializing the model parameters (weights) randomly or with zeros.</w:t>
      </w:r>
    </w:p>
    <w:p w14:paraId="0D9F3701" w14:textId="77777777" w:rsidR="00984EAF" w:rsidRPr="00984EAF" w:rsidRDefault="00984EAF" w:rsidP="00984EAF">
      <w:pPr>
        <w:numPr>
          <w:ilvl w:val="0"/>
          <w:numId w:val="5"/>
        </w:numPr>
        <w:jc w:val="both"/>
        <w:rPr>
          <w:rFonts w:ascii="Calibri" w:hAnsi="Calibri" w:cs="Calibri"/>
        </w:rPr>
      </w:pPr>
      <w:r w:rsidRPr="00984EAF">
        <w:rPr>
          <w:rFonts w:ascii="Calibri" w:hAnsi="Calibri" w:cs="Calibri"/>
        </w:rPr>
        <w:t>Compute Gradient: Calculate the gradient (partial derivatives) of the cost function with respect to each parameter. The gradient provides information on how the cost function changes with changes in the parameters.</w:t>
      </w:r>
    </w:p>
    <w:p w14:paraId="3D2365AC" w14:textId="67FF32C5" w:rsidR="00984EAF" w:rsidRPr="00984EAF" w:rsidRDefault="00984EAF" w:rsidP="00984EAF">
      <w:pPr>
        <w:numPr>
          <w:ilvl w:val="0"/>
          <w:numId w:val="5"/>
        </w:numPr>
        <w:jc w:val="both"/>
        <w:rPr>
          <w:rFonts w:ascii="Calibri" w:hAnsi="Calibri" w:cs="Calibri"/>
        </w:rPr>
      </w:pPr>
      <w:r w:rsidRPr="00984EAF">
        <w:rPr>
          <w:rFonts w:ascii="Calibri" w:hAnsi="Calibri" w:cs="Calibri"/>
        </w:rPr>
        <w:t>Update Parameters: Adjust the parameters in the direction opposite to the gradient to reduce the cost function. The size of the step taken in this direction is controlled by the learning rate</w:t>
      </w:r>
      <w:r>
        <w:rPr>
          <w:rFonts w:ascii="Calibri" w:hAnsi="Calibri" w:cs="Calibri"/>
        </w:rPr>
        <w:t>.</w:t>
      </w:r>
    </w:p>
    <w:p w14:paraId="634C9B8C" w14:textId="05F103F8" w:rsidR="00272210" w:rsidRDefault="00984EAF" w:rsidP="00272210">
      <w:pPr>
        <w:numPr>
          <w:ilvl w:val="0"/>
          <w:numId w:val="5"/>
        </w:numPr>
        <w:jc w:val="both"/>
        <w:rPr>
          <w:rFonts w:ascii="Calibri" w:hAnsi="Calibri" w:cs="Calibri"/>
        </w:rPr>
      </w:pPr>
      <w:r w:rsidRPr="00984EAF">
        <w:rPr>
          <w:rFonts w:ascii="Calibri" w:hAnsi="Calibri" w:cs="Calibri"/>
        </w:rPr>
        <w:t>Repeat: Iterate the process of computing gradients and updating parameters until convergence is achieved, which is when the changes in the cost function or the parameters become sufficiently small.</w:t>
      </w:r>
      <w:bookmarkStart w:id="0" w:name="x_x_llm-concepts-theoretical"/>
    </w:p>
    <w:p w14:paraId="5D9F23AD" w14:textId="77777777" w:rsidR="000017FD" w:rsidRPr="000017FD" w:rsidRDefault="000017FD" w:rsidP="000017FD">
      <w:pPr>
        <w:ind w:left="720"/>
        <w:jc w:val="both"/>
        <w:rPr>
          <w:rFonts w:ascii="Calibri" w:hAnsi="Calibri" w:cs="Calibri"/>
        </w:rPr>
      </w:pPr>
    </w:p>
    <w:p w14:paraId="66E2F785" w14:textId="77777777" w:rsidR="00272210" w:rsidRPr="009C4A23" w:rsidRDefault="00272210" w:rsidP="00272210">
      <w:pPr>
        <w:jc w:val="both"/>
        <w:rPr>
          <w:rFonts w:ascii="Calibri" w:hAnsi="Calibri" w:cs="Calibri"/>
          <w:b/>
          <w:bCs/>
          <w:sz w:val="24"/>
          <w:szCs w:val="24"/>
        </w:rPr>
      </w:pPr>
      <w:r w:rsidRPr="009C4A23">
        <w:rPr>
          <w:rFonts w:ascii="Calibri" w:eastAsia="Times New Roman" w:hAnsi="Calibri" w:cs="Calibri"/>
          <w:b/>
          <w:bCs/>
          <w:color w:val="4472C4"/>
          <w:kern w:val="0"/>
          <w:sz w:val="24"/>
          <w:szCs w:val="24"/>
          <w:bdr w:val="none" w:sz="0" w:space="0" w:color="auto" w:frame="1"/>
          <w14:ligatures w14:val="none"/>
        </w:rPr>
        <w:t>LLM Concepts (Theoretical)</w:t>
      </w:r>
      <w:bookmarkEnd w:id="0"/>
    </w:p>
    <w:p w14:paraId="0B162B1B" w14:textId="77777777" w:rsidR="00272210" w:rsidRPr="009C4A23" w:rsidRDefault="00272210" w:rsidP="00272210">
      <w:pPr>
        <w:jc w:val="both"/>
        <w:rPr>
          <w:rFonts w:ascii="Calibri" w:hAnsi="Calibri" w:cs="Calibri"/>
          <w:b/>
          <w:bCs/>
          <w:sz w:val="24"/>
          <w:szCs w:val="24"/>
        </w:rPr>
      </w:pPr>
      <w:r w:rsidRPr="009C4A23">
        <w:rPr>
          <w:rFonts w:ascii="Calibri" w:hAnsi="Calibri" w:cs="Calibri"/>
          <w:b/>
          <w:bCs/>
          <w:sz w:val="24"/>
          <w:szCs w:val="24"/>
        </w:rPr>
        <w:t xml:space="preserve">6. </w:t>
      </w:r>
      <w:r w:rsidRPr="009C4A23">
        <w:rPr>
          <w:rFonts w:ascii="Calibri" w:eastAsia="Times New Roman" w:hAnsi="Calibri" w:cs="Calibri"/>
          <w:b/>
          <w:bCs/>
          <w:color w:val="242424"/>
          <w:kern w:val="0"/>
          <w:sz w:val="24"/>
          <w:szCs w:val="24"/>
          <w:bdr w:val="none" w:sz="0" w:space="0" w:color="auto" w:frame="1"/>
          <w14:ligatures w14:val="none"/>
        </w:rPr>
        <w:t>Transformers</w:t>
      </w:r>
    </w:p>
    <w:p w14:paraId="17704D5F" w14:textId="43CE3539" w:rsidR="00272210" w:rsidRPr="009C4A23" w:rsidRDefault="00272210" w:rsidP="00272210">
      <w:pPr>
        <w:jc w:val="both"/>
        <w:rPr>
          <w:rFonts w:ascii="Calibri" w:hAnsi="Calibri" w:cs="Calibri"/>
          <w:b/>
          <w:bCs/>
          <w:sz w:val="24"/>
          <w:szCs w:val="24"/>
        </w:rPr>
      </w:pPr>
      <w:r w:rsidRPr="009C4A23">
        <w:rPr>
          <w:rFonts w:ascii="Calibri" w:eastAsia="Times New Roman" w:hAnsi="Calibri" w:cs="Calibri"/>
          <w:b/>
          <w:bCs/>
          <w:color w:val="242424"/>
          <w:kern w:val="0"/>
          <w:sz w:val="24"/>
          <w:szCs w:val="24"/>
          <w:bdr w:val="none" w:sz="0" w:space="0" w:color="auto" w:frame="1"/>
          <w14:ligatures w14:val="none"/>
        </w:rPr>
        <w:t> Explain the architecture of a Transformer model. How does it differ from traditional RNNs and LSTMs?</w:t>
      </w:r>
    </w:p>
    <w:p w14:paraId="64A7DE92" w14:textId="6F095B60" w:rsidR="00272210" w:rsidRPr="00272210" w:rsidRDefault="00272210" w:rsidP="00272210">
      <w:pPr>
        <w:jc w:val="both"/>
        <w:rPr>
          <w:rFonts w:ascii="Calibri" w:hAnsi="Calibri" w:cs="Calibri"/>
        </w:rPr>
      </w:pPr>
      <w:r w:rsidRPr="000017FD">
        <w:rPr>
          <w:rFonts w:ascii="Calibri" w:hAnsi="Calibri" w:cs="Calibri"/>
        </w:rPr>
        <w:t xml:space="preserve">Ans - </w:t>
      </w:r>
      <w:r w:rsidRPr="00272210">
        <w:rPr>
          <w:rFonts w:ascii="Calibri" w:hAnsi="Calibri" w:cs="Calibri"/>
        </w:rPr>
        <w:t>Transformers represent a major shift in the architecture of deep learning models, particularly for natural language processing tasks. Here's a detailed explanation of the architecture of a Transformer model and how it differs from traditional RNNs (Recurrent Neural Networks) and LSTMs (Long Short-Term Memory networks).</w:t>
      </w:r>
    </w:p>
    <w:p w14:paraId="17127975" w14:textId="77777777" w:rsidR="00272210" w:rsidRPr="00272210" w:rsidRDefault="00272210" w:rsidP="00272210">
      <w:pPr>
        <w:jc w:val="both"/>
        <w:rPr>
          <w:rFonts w:ascii="Calibri" w:hAnsi="Calibri" w:cs="Calibri"/>
        </w:rPr>
      </w:pPr>
      <w:r w:rsidRPr="00272210">
        <w:rPr>
          <w:rFonts w:ascii="Calibri" w:hAnsi="Calibri" w:cs="Calibri"/>
        </w:rPr>
        <w:t>Architecture of a Transformer Model</w:t>
      </w:r>
    </w:p>
    <w:p w14:paraId="3ACA3EFE" w14:textId="77777777" w:rsidR="00272210" w:rsidRPr="00272210" w:rsidRDefault="00272210" w:rsidP="00272210">
      <w:pPr>
        <w:jc w:val="both"/>
        <w:rPr>
          <w:rFonts w:ascii="Calibri" w:hAnsi="Calibri" w:cs="Calibri"/>
        </w:rPr>
      </w:pPr>
      <w:r w:rsidRPr="00272210">
        <w:rPr>
          <w:rFonts w:ascii="Calibri" w:hAnsi="Calibri" w:cs="Calibri"/>
        </w:rPr>
        <w:t>The Transformer model, introduced in the paper "Attention Is All You Need" by Vaswani et al. (2017), is built around the concept of self-attention mechanisms and avoids the use of recurrent layers. The architecture consists of two main components:</w:t>
      </w:r>
    </w:p>
    <w:p w14:paraId="7BDF66AB" w14:textId="77777777" w:rsidR="00272210" w:rsidRPr="00272210" w:rsidRDefault="00272210" w:rsidP="00272210">
      <w:pPr>
        <w:numPr>
          <w:ilvl w:val="0"/>
          <w:numId w:val="6"/>
        </w:numPr>
        <w:jc w:val="both"/>
        <w:rPr>
          <w:rFonts w:ascii="Calibri" w:hAnsi="Calibri" w:cs="Calibri"/>
        </w:rPr>
      </w:pPr>
      <w:r w:rsidRPr="00272210">
        <w:rPr>
          <w:rFonts w:ascii="Calibri" w:hAnsi="Calibri" w:cs="Calibri"/>
        </w:rPr>
        <w:lastRenderedPageBreak/>
        <w:t>Encoder: Processes the input sequence.</w:t>
      </w:r>
    </w:p>
    <w:p w14:paraId="4472AA81" w14:textId="77777777" w:rsidR="00272210" w:rsidRPr="00272210" w:rsidRDefault="00272210" w:rsidP="00272210">
      <w:pPr>
        <w:numPr>
          <w:ilvl w:val="0"/>
          <w:numId w:val="6"/>
        </w:numPr>
        <w:jc w:val="both"/>
        <w:rPr>
          <w:rFonts w:ascii="Calibri" w:hAnsi="Calibri" w:cs="Calibri"/>
        </w:rPr>
      </w:pPr>
      <w:r w:rsidRPr="00272210">
        <w:rPr>
          <w:rFonts w:ascii="Calibri" w:hAnsi="Calibri" w:cs="Calibri"/>
        </w:rPr>
        <w:t>Decoder: Generates the output sequence.</w:t>
      </w:r>
    </w:p>
    <w:p w14:paraId="393A48F9" w14:textId="77777777" w:rsidR="00272210" w:rsidRPr="00272210" w:rsidRDefault="00272210" w:rsidP="00272210">
      <w:pPr>
        <w:jc w:val="both"/>
        <w:rPr>
          <w:rFonts w:ascii="Calibri" w:hAnsi="Calibri" w:cs="Calibri"/>
        </w:rPr>
      </w:pPr>
      <w:r w:rsidRPr="00272210">
        <w:rPr>
          <w:rFonts w:ascii="Calibri" w:hAnsi="Calibri" w:cs="Calibri"/>
        </w:rPr>
        <w:t>Encoder</w:t>
      </w:r>
    </w:p>
    <w:p w14:paraId="0C0E5479" w14:textId="77777777" w:rsidR="00272210" w:rsidRPr="00272210" w:rsidRDefault="00272210" w:rsidP="00272210">
      <w:pPr>
        <w:jc w:val="both"/>
        <w:rPr>
          <w:rFonts w:ascii="Calibri" w:hAnsi="Calibri" w:cs="Calibri"/>
        </w:rPr>
      </w:pPr>
      <w:r w:rsidRPr="00272210">
        <w:rPr>
          <w:rFonts w:ascii="Calibri" w:hAnsi="Calibri" w:cs="Calibri"/>
        </w:rPr>
        <w:t>The Encoder consists of a stack of identical layers. Each layer has two sub-layers:</w:t>
      </w:r>
    </w:p>
    <w:p w14:paraId="47214D41" w14:textId="77777777" w:rsidR="000017FD" w:rsidRPr="000017FD" w:rsidRDefault="00272210" w:rsidP="000017FD">
      <w:pPr>
        <w:numPr>
          <w:ilvl w:val="0"/>
          <w:numId w:val="7"/>
        </w:numPr>
        <w:jc w:val="both"/>
        <w:rPr>
          <w:rFonts w:ascii="Calibri" w:hAnsi="Calibri" w:cs="Calibri"/>
        </w:rPr>
      </w:pPr>
      <w:r w:rsidRPr="00272210">
        <w:rPr>
          <w:rFonts w:ascii="Calibri" w:hAnsi="Calibri" w:cs="Calibri"/>
        </w:rPr>
        <w:t>Multi-Head Self-Attention Mechanism:</w:t>
      </w:r>
    </w:p>
    <w:p w14:paraId="21D04259" w14:textId="77777777" w:rsidR="000017FD" w:rsidRPr="000017FD" w:rsidRDefault="00272210" w:rsidP="000017FD">
      <w:pPr>
        <w:ind w:left="720"/>
        <w:jc w:val="both"/>
        <w:rPr>
          <w:rFonts w:ascii="Calibri" w:hAnsi="Calibri" w:cs="Calibri"/>
        </w:rPr>
      </w:pPr>
      <w:r w:rsidRPr="00272210">
        <w:rPr>
          <w:rFonts w:ascii="Calibri" w:hAnsi="Calibri" w:cs="Calibri"/>
        </w:rPr>
        <w:t>Self-Attention: Computes attention scores for each token in the input sequence relative to all other tokens. This allows the model to weigh the importance of different tokens when encoding a particular token.</w:t>
      </w:r>
    </w:p>
    <w:p w14:paraId="07094CF8" w14:textId="2F1A5F8C" w:rsidR="00272210" w:rsidRPr="00272210" w:rsidRDefault="00272210" w:rsidP="000017FD">
      <w:pPr>
        <w:ind w:left="720"/>
        <w:jc w:val="both"/>
        <w:rPr>
          <w:rFonts w:ascii="Calibri" w:hAnsi="Calibri" w:cs="Calibri"/>
        </w:rPr>
      </w:pPr>
      <w:r w:rsidRPr="00272210">
        <w:rPr>
          <w:rFonts w:ascii="Calibri" w:hAnsi="Calibri" w:cs="Calibri"/>
        </w:rPr>
        <w:t>Multi-Head Attention: Uses multiple self-attention mechanisms in parallel, allowing the model to focus on different parts of the sequence simultaneously.</w:t>
      </w:r>
    </w:p>
    <w:p w14:paraId="5F2CAB75" w14:textId="77777777" w:rsidR="000017FD" w:rsidRPr="000017FD" w:rsidRDefault="00272210" w:rsidP="000017FD">
      <w:pPr>
        <w:numPr>
          <w:ilvl w:val="0"/>
          <w:numId w:val="7"/>
        </w:numPr>
        <w:jc w:val="both"/>
        <w:rPr>
          <w:rFonts w:ascii="Calibri" w:hAnsi="Calibri" w:cs="Calibri"/>
        </w:rPr>
      </w:pPr>
      <w:r w:rsidRPr="00272210">
        <w:rPr>
          <w:rFonts w:ascii="Calibri" w:hAnsi="Calibri" w:cs="Calibri"/>
        </w:rPr>
        <w:t>Feed-Forward Neural Network:</w:t>
      </w:r>
    </w:p>
    <w:p w14:paraId="7A4B89A6" w14:textId="06E01FB2" w:rsidR="00272210" w:rsidRPr="00272210" w:rsidRDefault="00272210" w:rsidP="000017FD">
      <w:pPr>
        <w:ind w:left="720"/>
        <w:jc w:val="both"/>
        <w:rPr>
          <w:rFonts w:ascii="Calibri" w:hAnsi="Calibri" w:cs="Calibri"/>
        </w:rPr>
      </w:pPr>
      <w:r w:rsidRPr="00272210">
        <w:rPr>
          <w:rFonts w:ascii="Calibri" w:hAnsi="Calibri" w:cs="Calibri"/>
        </w:rPr>
        <w:t xml:space="preserve">Position-wise Feed-Forward Networks: Applies a feed-forward network to each position independently, typically consisting of two linear transformations with a </w:t>
      </w:r>
      <w:proofErr w:type="spellStart"/>
      <w:r w:rsidRPr="00272210">
        <w:rPr>
          <w:rFonts w:ascii="Calibri" w:hAnsi="Calibri" w:cs="Calibri"/>
        </w:rPr>
        <w:t>ReLU</w:t>
      </w:r>
      <w:proofErr w:type="spellEnd"/>
      <w:r w:rsidRPr="00272210">
        <w:rPr>
          <w:rFonts w:ascii="Calibri" w:hAnsi="Calibri" w:cs="Calibri"/>
        </w:rPr>
        <w:t xml:space="preserve"> activation in between.</w:t>
      </w:r>
    </w:p>
    <w:p w14:paraId="532A0F32" w14:textId="0F95D319" w:rsidR="000017FD" w:rsidRPr="00272210" w:rsidRDefault="00272210" w:rsidP="00272210">
      <w:pPr>
        <w:jc w:val="both"/>
        <w:rPr>
          <w:rFonts w:ascii="Calibri" w:hAnsi="Calibri" w:cs="Calibri"/>
        </w:rPr>
      </w:pPr>
      <w:r w:rsidRPr="00272210">
        <w:rPr>
          <w:rFonts w:ascii="Calibri" w:hAnsi="Calibri" w:cs="Calibri"/>
        </w:rPr>
        <w:t>Each sub-layer in the Encoder has a residual connection around it, followed by layer normalization. The residual connection helps in avoiding the vanishing gradient problem and layer normalization stabilizes training.</w:t>
      </w:r>
    </w:p>
    <w:p w14:paraId="1548F890" w14:textId="77777777" w:rsidR="00272210" w:rsidRPr="00272210" w:rsidRDefault="00272210" w:rsidP="00272210">
      <w:pPr>
        <w:jc w:val="both"/>
        <w:rPr>
          <w:rFonts w:ascii="Calibri" w:hAnsi="Calibri" w:cs="Calibri"/>
        </w:rPr>
      </w:pPr>
      <w:r w:rsidRPr="00272210">
        <w:rPr>
          <w:rFonts w:ascii="Calibri" w:hAnsi="Calibri" w:cs="Calibri"/>
        </w:rPr>
        <w:t>Decoder</w:t>
      </w:r>
    </w:p>
    <w:p w14:paraId="2B746E1A" w14:textId="77777777" w:rsidR="00272210" w:rsidRPr="00272210" w:rsidRDefault="00272210" w:rsidP="00272210">
      <w:pPr>
        <w:jc w:val="both"/>
        <w:rPr>
          <w:rFonts w:ascii="Calibri" w:hAnsi="Calibri" w:cs="Calibri"/>
        </w:rPr>
      </w:pPr>
      <w:r w:rsidRPr="00272210">
        <w:rPr>
          <w:rFonts w:ascii="Calibri" w:hAnsi="Calibri" w:cs="Calibri"/>
        </w:rPr>
        <w:t>The Decoder also consists of a stack of identical layers, with three sub-layers:</w:t>
      </w:r>
    </w:p>
    <w:p w14:paraId="18ED563B" w14:textId="77777777" w:rsidR="000017FD" w:rsidRPr="000017FD" w:rsidRDefault="00272210" w:rsidP="000017FD">
      <w:pPr>
        <w:numPr>
          <w:ilvl w:val="0"/>
          <w:numId w:val="8"/>
        </w:numPr>
        <w:jc w:val="both"/>
        <w:rPr>
          <w:rFonts w:ascii="Calibri" w:hAnsi="Calibri" w:cs="Calibri"/>
        </w:rPr>
      </w:pPr>
      <w:r w:rsidRPr="00272210">
        <w:rPr>
          <w:rFonts w:ascii="Calibri" w:hAnsi="Calibri" w:cs="Calibri"/>
        </w:rPr>
        <w:t>Masked Multi-Head Self-Attention Mechanism:</w:t>
      </w:r>
    </w:p>
    <w:p w14:paraId="0F2AE598" w14:textId="04D5CB85" w:rsidR="00272210" w:rsidRPr="00272210" w:rsidRDefault="00272210" w:rsidP="000017FD">
      <w:pPr>
        <w:ind w:left="720"/>
        <w:jc w:val="both"/>
        <w:rPr>
          <w:rFonts w:ascii="Calibri" w:hAnsi="Calibri" w:cs="Calibri"/>
        </w:rPr>
      </w:pPr>
      <w:proofErr w:type="gramStart"/>
      <w:r w:rsidRPr="00272210">
        <w:rPr>
          <w:rFonts w:ascii="Calibri" w:hAnsi="Calibri" w:cs="Calibri"/>
        </w:rPr>
        <w:t>Similar to</w:t>
      </w:r>
      <w:proofErr w:type="gramEnd"/>
      <w:r w:rsidRPr="00272210">
        <w:rPr>
          <w:rFonts w:ascii="Calibri" w:hAnsi="Calibri" w:cs="Calibri"/>
        </w:rPr>
        <w:t xml:space="preserve"> the Encoder's self-attention, but with masking to prevent attending to future tokens in the sequence. This is crucial for autoregressive generation during training and inference.</w:t>
      </w:r>
    </w:p>
    <w:p w14:paraId="7F6880C3" w14:textId="77777777" w:rsidR="000017FD" w:rsidRPr="000017FD" w:rsidRDefault="00272210" w:rsidP="000017FD">
      <w:pPr>
        <w:numPr>
          <w:ilvl w:val="0"/>
          <w:numId w:val="8"/>
        </w:numPr>
        <w:jc w:val="both"/>
        <w:rPr>
          <w:rFonts w:ascii="Calibri" w:hAnsi="Calibri" w:cs="Calibri"/>
        </w:rPr>
      </w:pPr>
      <w:r w:rsidRPr="00272210">
        <w:rPr>
          <w:rFonts w:ascii="Calibri" w:hAnsi="Calibri" w:cs="Calibri"/>
        </w:rPr>
        <w:t>Multi-Head Attention over Encoder's Output:</w:t>
      </w:r>
    </w:p>
    <w:p w14:paraId="2D217817" w14:textId="35685A99" w:rsidR="00272210" w:rsidRPr="00272210" w:rsidRDefault="00272210" w:rsidP="000017FD">
      <w:pPr>
        <w:ind w:left="720"/>
        <w:jc w:val="both"/>
        <w:rPr>
          <w:rFonts w:ascii="Calibri" w:hAnsi="Calibri" w:cs="Calibri"/>
        </w:rPr>
      </w:pPr>
      <w:r w:rsidRPr="00272210">
        <w:rPr>
          <w:rFonts w:ascii="Calibri" w:hAnsi="Calibri" w:cs="Calibri"/>
        </w:rPr>
        <w:t>Attends to the output of the Encoder, allowing the Decoder to use information from the input sequence.</w:t>
      </w:r>
    </w:p>
    <w:p w14:paraId="51610312" w14:textId="77777777" w:rsidR="000017FD" w:rsidRPr="000017FD" w:rsidRDefault="00272210" w:rsidP="000017FD">
      <w:pPr>
        <w:numPr>
          <w:ilvl w:val="0"/>
          <w:numId w:val="8"/>
        </w:numPr>
        <w:jc w:val="both"/>
        <w:rPr>
          <w:rFonts w:ascii="Calibri" w:hAnsi="Calibri" w:cs="Calibri"/>
        </w:rPr>
      </w:pPr>
      <w:r w:rsidRPr="00272210">
        <w:rPr>
          <w:rFonts w:ascii="Calibri" w:hAnsi="Calibri" w:cs="Calibri"/>
        </w:rPr>
        <w:t>Feed-Forward Neural Network:</w:t>
      </w:r>
    </w:p>
    <w:p w14:paraId="0877A038" w14:textId="1A0BCA6A" w:rsidR="00272210" w:rsidRPr="00272210" w:rsidRDefault="00272210" w:rsidP="000017FD">
      <w:pPr>
        <w:ind w:left="720"/>
        <w:jc w:val="both"/>
        <w:rPr>
          <w:rFonts w:ascii="Calibri" w:hAnsi="Calibri" w:cs="Calibri"/>
        </w:rPr>
      </w:pPr>
      <w:proofErr w:type="gramStart"/>
      <w:r w:rsidRPr="00272210">
        <w:rPr>
          <w:rFonts w:ascii="Calibri" w:hAnsi="Calibri" w:cs="Calibri"/>
        </w:rPr>
        <w:t>Similar to</w:t>
      </w:r>
      <w:proofErr w:type="gramEnd"/>
      <w:r w:rsidRPr="00272210">
        <w:rPr>
          <w:rFonts w:ascii="Calibri" w:hAnsi="Calibri" w:cs="Calibri"/>
        </w:rPr>
        <w:t xml:space="preserve"> the one used in the Encoder.</w:t>
      </w:r>
    </w:p>
    <w:p w14:paraId="3A60202E" w14:textId="77777777" w:rsidR="000017FD" w:rsidRPr="000017FD" w:rsidRDefault="000017FD" w:rsidP="000017FD">
      <w:pPr>
        <w:jc w:val="both"/>
        <w:rPr>
          <w:rFonts w:ascii="Calibri" w:hAnsi="Calibri" w:cs="Calibri"/>
        </w:rPr>
      </w:pPr>
      <w:r w:rsidRPr="000017FD">
        <w:rPr>
          <w:rFonts w:ascii="Calibri" w:hAnsi="Calibri" w:cs="Calibri"/>
        </w:rPr>
        <w:t>Differences from Traditional RNNs and LSTMs</w:t>
      </w:r>
    </w:p>
    <w:p w14:paraId="28E60A82" w14:textId="77777777" w:rsidR="000017FD" w:rsidRDefault="000017FD" w:rsidP="000017FD">
      <w:pPr>
        <w:numPr>
          <w:ilvl w:val="0"/>
          <w:numId w:val="9"/>
        </w:numPr>
        <w:jc w:val="both"/>
        <w:rPr>
          <w:rFonts w:ascii="Calibri" w:hAnsi="Calibri" w:cs="Calibri"/>
        </w:rPr>
      </w:pPr>
      <w:r w:rsidRPr="000017FD">
        <w:rPr>
          <w:rFonts w:ascii="Calibri" w:hAnsi="Calibri" w:cs="Calibri"/>
        </w:rPr>
        <w:t>Sequential Processing vs. Parallel Processing:</w:t>
      </w:r>
    </w:p>
    <w:p w14:paraId="5F94E510" w14:textId="77777777" w:rsidR="000017FD" w:rsidRDefault="000017FD" w:rsidP="000017FD">
      <w:pPr>
        <w:ind w:left="720"/>
        <w:jc w:val="both"/>
        <w:rPr>
          <w:rFonts w:ascii="Calibri" w:hAnsi="Calibri" w:cs="Calibri"/>
        </w:rPr>
      </w:pPr>
      <w:r w:rsidRPr="000017FD">
        <w:rPr>
          <w:rFonts w:ascii="Calibri" w:hAnsi="Calibri" w:cs="Calibri"/>
        </w:rPr>
        <w:t>RNNs/LSTMs: Process sequences in a step-by-step manner, which can be slow due to the sequential nature of computations. This makes training on long sequences time-consuming.</w:t>
      </w:r>
    </w:p>
    <w:p w14:paraId="02C898EE" w14:textId="77777777" w:rsidR="000017FD" w:rsidRDefault="000017FD" w:rsidP="000017FD">
      <w:pPr>
        <w:numPr>
          <w:ilvl w:val="0"/>
          <w:numId w:val="9"/>
        </w:numPr>
        <w:jc w:val="both"/>
        <w:rPr>
          <w:rFonts w:ascii="Calibri" w:hAnsi="Calibri" w:cs="Calibri"/>
        </w:rPr>
      </w:pPr>
      <w:r w:rsidRPr="000017FD">
        <w:rPr>
          <w:rFonts w:ascii="Calibri" w:hAnsi="Calibri" w:cs="Calibri"/>
        </w:rPr>
        <w:t>Handling Long-Range Dependencies:</w:t>
      </w:r>
    </w:p>
    <w:p w14:paraId="05BD196C" w14:textId="6C1528BC" w:rsidR="000017FD" w:rsidRPr="000017FD" w:rsidRDefault="000017FD" w:rsidP="000017FD">
      <w:pPr>
        <w:ind w:left="720"/>
        <w:jc w:val="both"/>
        <w:rPr>
          <w:rFonts w:ascii="Calibri" w:hAnsi="Calibri" w:cs="Calibri"/>
        </w:rPr>
      </w:pPr>
      <w:r w:rsidRPr="000017FD">
        <w:rPr>
          <w:rFonts w:ascii="Calibri" w:hAnsi="Calibri" w:cs="Calibri"/>
        </w:rPr>
        <w:lastRenderedPageBreak/>
        <w:t>RNNs/LSTMs: Struggle with long-range dependencies due to the vanishing gradient problem, although LSTMs partially address this issue with their gating mechanisms.</w:t>
      </w:r>
    </w:p>
    <w:p w14:paraId="03AC7DDA" w14:textId="77777777" w:rsidR="000017FD" w:rsidRDefault="000017FD" w:rsidP="000017FD">
      <w:pPr>
        <w:numPr>
          <w:ilvl w:val="0"/>
          <w:numId w:val="9"/>
        </w:numPr>
        <w:jc w:val="both"/>
        <w:rPr>
          <w:rFonts w:ascii="Calibri" w:hAnsi="Calibri" w:cs="Calibri"/>
        </w:rPr>
      </w:pPr>
      <w:r w:rsidRPr="000017FD">
        <w:rPr>
          <w:rFonts w:ascii="Calibri" w:hAnsi="Calibri" w:cs="Calibri"/>
        </w:rPr>
        <w:t>Complexity and Flexibility:</w:t>
      </w:r>
    </w:p>
    <w:p w14:paraId="3379C95A" w14:textId="0B64BBB0" w:rsidR="000017FD" w:rsidRPr="000017FD" w:rsidRDefault="000017FD" w:rsidP="000017FD">
      <w:pPr>
        <w:ind w:left="720"/>
        <w:jc w:val="both"/>
        <w:rPr>
          <w:rFonts w:ascii="Calibri" w:hAnsi="Calibri" w:cs="Calibri"/>
        </w:rPr>
      </w:pPr>
      <w:r w:rsidRPr="000017FD">
        <w:rPr>
          <w:rFonts w:ascii="Calibri" w:hAnsi="Calibri" w:cs="Calibri"/>
        </w:rPr>
        <w:t>RNNs/LSTMs: The complexity grows linearly with the sequence length due to the need to process tokens sequentially</w:t>
      </w:r>
    </w:p>
    <w:p w14:paraId="4CE62798" w14:textId="77777777" w:rsidR="000017FD" w:rsidRDefault="000017FD" w:rsidP="000017FD">
      <w:pPr>
        <w:numPr>
          <w:ilvl w:val="0"/>
          <w:numId w:val="9"/>
        </w:numPr>
        <w:jc w:val="both"/>
        <w:rPr>
          <w:rFonts w:ascii="Calibri" w:hAnsi="Calibri" w:cs="Calibri"/>
        </w:rPr>
      </w:pPr>
      <w:r w:rsidRPr="000017FD">
        <w:rPr>
          <w:rFonts w:ascii="Calibri" w:hAnsi="Calibri" w:cs="Calibri"/>
        </w:rPr>
        <w:t>Memory and Computation:</w:t>
      </w:r>
    </w:p>
    <w:p w14:paraId="5CB6CE93" w14:textId="25A1D7F2" w:rsidR="000017FD" w:rsidRPr="000017FD" w:rsidRDefault="000017FD" w:rsidP="000017FD">
      <w:pPr>
        <w:ind w:left="720"/>
        <w:jc w:val="both"/>
        <w:rPr>
          <w:rFonts w:ascii="Calibri" w:hAnsi="Calibri" w:cs="Calibri"/>
        </w:rPr>
      </w:pPr>
      <w:r w:rsidRPr="000017FD">
        <w:rPr>
          <w:rFonts w:ascii="Calibri" w:hAnsi="Calibri" w:cs="Calibri"/>
        </w:rPr>
        <w:t>RNNs/LSTMs: Can be memory-efficient for short sequences but may face challenges with long sequences due to their sequential nature.</w:t>
      </w:r>
    </w:p>
    <w:p w14:paraId="52AA99EA" w14:textId="77777777" w:rsidR="000017FD" w:rsidRDefault="000017FD" w:rsidP="000017FD">
      <w:pPr>
        <w:numPr>
          <w:ilvl w:val="0"/>
          <w:numId w:val="9"/>
        </w:numPr>
        <w:jc w:val="both"/>
        <w:rPr>
          <w:rFonts w:ascii="Calibri" w:hAnsi="Calibri" w:cs="Calibri"/>
        </w:rPr>
      </w:pPr>
      <w:r w:rsidRPr="000017FD">
        <w:rPr>
          <w:rFonts w:ascii="Calibri" w:hAnsi="Calibri" w:cs="Calibri"/>
        </w:rPr>
        <w:t>Architecture:</w:t>
      </w:r>
    </w:p>
    <w:p w14:paraId="67031BD7" w14:textId="77777777" w:rsidR="002F2BE8" w:rsidRDefault="000017FD" w:rsidP="002F2BE8">
      <w:pPr>
        <w:ind w:left="720"/>
        <w:jc w:val="both"/>
        <w:rPr>
          <w:rFonts w:ascii="Calibri" w:hAnsi="Calibri" w:cs="Calibri"/>
        </w:rPr>
      </w:pPr>
      <w:r w:rsidRPr="000017FD">
        <w:rPr>
          <w:rFonts w:ascii="Calibri" w:hAnsi="Calibri" w:cs="Calibri"/>
        </w:rPr>
        <w:t>RNNs/LSTMs: Utilize recurrent layers that maintain hidden states across time steps, which can lead to challenges in parallelization and efficiency</w:t>
      </w:r>
      <w:r w:rsidR="002F2BE8">
        <w:rPr>
          <w:rFonts w:ascii="Calibri" w:hAnsi="Calibri" w:cs="Calibri"/>
        </w:rPr>
        <w:t>.</w:t>
      </w:r>
    </w:p>
    <w:p w14:paraId="00694811" w14:textId="77777777" w:rsidR="002F2BE8" w:rsidRDefault="002F2BE8" w:rsidP="002F2BE8">
      <w:pPr>
        <w:jc w:val="both"/>
        <w:rPr>
          <w:rFonts w:ascii="Calibri" w:hAnsi="Calibri" w:cs="Calibri"/>
        </w:rPr>
      </w:pPr>
    </w:p>
    <w:p w14:paraId="7B70A459" w14:textId="68EAAE2D" w:rsidR="009C4A23" w:rsidRPr="002F2BE8" w:rsidRDefault="002F2BE8" w:rsidP="002F2BE8">
      <w:pPr>
        <w:jc w:val="both"/>
        <w:rPr>
          <w:rFonts w:ascii="Calibri" w:hAnsi="Calibri" w:cs="Calibri"/>
        </w:rPr>
      </w:pPr>
      <w:r>
        <w:rPr>
          <w:rFonts w:ascii="Calibri" w:hAnsi="Calibri" w:cs="Calibri"/>
          <w:b/>
          <w:bCs/>
          <w:sz w:val="24"/>
          <w:szCs w:val="24"/>
        </w:rPr>
        <w:t>7.</w:t>
      </w:r>
      <w:r w:rsidR="009C4A23" w:rsidRPr="002F2BE8">
        <w:rPr>
          <w:rFonts w:ascii="Calibri" w:hAnsi="Calibri" w:cs="Calibri"/>
          <w:b/>
          <w:bCs/>
          <w:sz w:val="24"/>
          <w:szCs w:val="24"/>
        </w:rPr>
        <w:t>Fine-tuning vs. Pre-training</w:t>
      </w:r>
    </w:p>
    <w:p w14:paraId="2B5DE0A5" w14:textId="77777777" w:rsidR="009C4A23" w:rsidRPr="009C4A23" w:rsidRDefault="009C4A23" w:rsidP="009C4A23">
      <w:pPr>
        <w:jc w:val="both"/>
        <w:rPr>
          <w:rFonts w:ascii="Calibri" w:hAnsi="Calibri" w:cs="Calibri"/>
          <w:b/>
          <w:bCs/>
          <w:sz w:val="24"/>
          <w:szCs w:val="24"/>
        </w:rPr>
      </w:pPr>
      <w:r w:rsidRPr="009C4A23">
        <w:rPr>
          <w:rFonts w:ascii="Calibri" w:hAnsi="Calibri" w:cs="Calibri"/>
          <w:b/>
          <w:bCs/>
          <w:sz w:val="24"/>
          <w:szCs w:val="24"/>
        </w:rPr>
        <w:t>–         Discuss the difference between pre-training and fine-tuning in the context of language models. Why are both steps important?</w:t>
      </w:r>
    </w:p>
    <w:p w14:paraId="4931780F" w14:textId="3511FA87" w:rsidR="002F2BE8" w:rsidRDefault="002F2BE8" w:rsidP="002F2BE8">
      <w:pPr>
        <w:jc w:val="both"/>
        <w:rPr>
          <w:rFonts w:ascii="Calibri" w:hAnsi="Calibri" w:cs="Calibri"/>
        </w:rPr>
      </w:pPr>
      <w:r>
        <w:rPr>
          <w:rFonts w:ascii="Calibri" w:hAnsi="Calibri" w:cs="Calibri"/>
        </w:rPr>
        <w:t xml:space="preserve">Ans – </w:t>
      </w:r>
    </w:p>
    <w:p w14:paraId="46060DF5" w14:textId="18011C90" w:rsidR="002F2BE8" w:rsidRPr="002F2BE8" w:rsidRDefault="002F2BE8" w:rsidP="002F2BE8">
      <w:pPr>
        <w:jc w:val="both"/>
        <w:rPr>
          <w:rFonts w:ascii="Calibri" w:hAnsi="Calibri" w:cs="Calibri"/>
          <w:b/>
          <w:bCs/>
        </w:rPr>
      </w:pPr>
      <w:r w:rsidRPr="002F2BE8">
        <w:rPr>
          <w:rFonts w:ascii="Calibri" w:hAnsi="Calibri" w:cs="Calibri"/>
        </w:rPr>
        <w:t>Fine-tuning</w:t>
      </w:r>
      <w:r w:rsidRPr="002F2BE8">
        <w:rPr>
          <w:rFonts w:ascii="Calibri" w:hAnsi="Calibri" w:cs="Calibri"/>
        </w:rPr>
        <w:t>:</w:t>
      </w:r>
      <w:r>
        <w:rPr>
          <w:rFonts w:ascii="Calibri" w:hAnsi="Calibri" w:cs="Calibri"/>
          <w:b/>
          <w:bCs/>
        </w:rPr>
        <w:t xml:space="preserve"> </w:t>
      </w:r>
      <w:r w:rsidRPr="002F2BE8">
        <w:rPr>
          <w:rFonts w:ascii="Calibri" w:hAnsi="Calibri" w:cs="Calibri"/>
        </w:rPr>
        <w:t xml:space="preserve">Fine-tuning is the subsequent phase where the pre-trained model is further trained on a smaller, task-specific </w:t>
      </w:r>
      <w:r w:rsidRPr="002F2BE8">
        <w:rPr>
          <w:rFonts w:ascii="Calibri" w:hAnsi="Calibri" w:cs="Calibri"/>
        </w:rPr>
        <w:t>data set</w:t>
      </w:r>
      <w:r w:rsidRPr="002F2BE8">
        <w:rPr>
          <w:rFonts w:ascii="Calibri" w:hAnsi="Calibri" w:cs="Calibri"/>
        </w:rPr>
        <w:t>. This step adapts the model to perform well on specific applications or tasks by leveraging the general knowledge gained during pre-training.</w:t>
      </w:r>
    </w:p>
    <w:p w14:paraId="75AD6D48" w14:textId="5330FC6C" w:rsidR="002F2BE8" w:rsidRDefault="002F2BE8" w:rsidP="002F2BE8">
      <w:pPr>
        <w:jc w:val="both"/>
        <w:rPr>
          <w:rFonts w:ascii="Calibri" w:hAnsi="Calibri" w:cs="Calibri"/>
        </w:rPr>
      </w:pPr>
      <w:r w:rsidRPr="002F2BE8">
        <w:rPr>
          <w:rFonts w:ascii="Calibri" w:hAnsi="Calibri" w:cs="Calibri"/>
        </w:rPr>
        <w:t>Pre-training</w:t>
      </w:r>
      <w:r>
        <w:rPr>
          <w:rFonts w:ascii="Calibri" w:hAnsi="Calibri" w:cs="Calibri"/>
          <w:b/>
          <w:bCs/>
        </w:rPr>
        <w:t xml:space="preserve">: </w:t>
      </w:r>
      <w:r w:rsidRPr="002F2BE8">
        <w:rPr>
          <w:rFonts w:ascii="Calibri" w:hAnsi="Calibri" w:cs="Calibri"/>
        </w:rPr>
        <w:t>Pre-training is the initial phase where a language model is trained on a large corpus of text data. This stage involves teaching the model general language patterns, structures, and knowledge by exposing it to vast amounts of text from diverse sources.</w:t>
      </w:r>
    </w:p>
    <w:p w14:paraId="04336175" w14:textId="77777777" w:rsidR="002F2BE8" w:rsidRPr="002F2BE8" w:rsidRDefault="002F2BE8" w:rsidP="002F2BE8">
      <w:pPr>
        <w:jc w:val="both"/>
        <w:rPr>
          <w:rFonts w:ascii="Calibri" w:hAnsi="Calibri" w:cs="Calibri"/>
        </w:rPr>
      </w:pPr>
      <w:r w:rsidRPr="002F2BE8">
        <w:rPr>
          <w:rFonts w:ascii="Calibri" w:hAnsi="Calibri" w:cs="Calibri"/>
        </w:rPr>
        <w:t>Importance of Both Steps</w:t>
      </w:r>
    </w:p>
    <w:p w14:paraId="422E6A98" w14:textId="77777777" w:rsidR="002F2BE8" w:rsidRPr="002F2BE8" w:rsidRDefault="002F2BE8" w:rsidP="002F2BE8">
      <w:pPr>
        <w:numPr>
          <w:ilvl w:val="0"/>
          <w:numId w:val="10"/>
        </w:numPr>
        <w:jc w:val="both"/>
        <w:rPr>
          <w:rFonts w:ascii="Calibri" w:hAnsi="Calibri" w:cs="Calibri"/>
        </w:rPr>
      </w:pPr>
      <w:r w:rsidRPr="002F2BE8">
        <w:rPr>
          <w:rFonts w:ascii="Calibri" w:hAnsi="Calibri" w:cs="Calibri"/>
        </w:rPr>
        <w:t>Generalization vs. Specialization: Pre-training provides a broad and general understanding of language, while fine-tuning adapts this understanding to specific needs. Without pre-training, the model would lack the fundamental language skills necessary for meaningful fine-tuning. Conversely, without fine-tuning, the model might not perform optimally on specialized tasks.</w:t>
      </w:r>
    </w:p>
    <w:p w14:paraId="09BC1FB1" w14:textId="77777777" w:rsidR="002F2BE8" w:rsidRPr="002F2BE8" w:rsidRDefault="002F2BE8" w:rsidP="002F2BE8">
      <w:pPr>
        <w:numPr>
          <w:ilvl w:val="0"/>
          <w:numId w:val="10"/>
        </w:numPr>
        <w:jc w:val="both"/>
        <w:rPr>
          <w:rFonts w:ascii="Calibri" w:hAnsi="Calibri" w:cs="Calibri"/>
        </w:rPr>
      </w:pPr>
      <w:r w:rsidRPr="002F2BE8">
        <w:rPr>
          <w:rFonts w:ascii="Calibri" w:hAnsi="Calibri" w:cs="Calibri"/>
        </w:rPr>
        <w:t>Efficiency: Pre-training on large-scale data is computationally intensive but provides a base that makes the subsequent fine-tuning more efficient and effective. Fine-tuning is more focused and requires less data and computational power, as it builds upon the pre-trained knowledge.</w:t>
      </w:r>
    </w:p>
    <w:p w14:paraId="11186DF2" w14:textId="77777777" w:rsidR="002F2BE8" w:rsidRPr="002F2BE8" w:rsidRDefault="002F2BE8" w:rsidP="002F2BE8">
      <w:pPr>
        <w:numPr>
          <w:ilvl w:val="0"/>
          <w:numId w:val="10"/>
        </w:numPr>
        <w:jc w:val="both"/>
        <w:rPr>
          <w:rFonts w:ascii="Calibri" w:hAnsi="Calibri" w:cs="Calibri"/>
        </w:rPr>
      </w:pPr>
      <w:r w:rsidRPr="002F2BE8">
        <w:rPr>
          <w:rFonts w:ascii="Calibri" w:hAnsi="Calibri" w:cs="Calibri"/>
        </w:rPr>
        <w:t>Adaptability: Pre-trained models offer a robust starting point that can be adapted to a wide range of tasks, making them versatile and reducing the need to build models from scratch for each new application.</w:t>
      </w:r>
    </w:p>
    <w:p w14:paraId="1AC548CB" w14:textId="77777777" w:rsidR="002F2BE8" w:rsidRDefault="002F2BE8" w:rsidP="002F2BE8">
      <w:pPr>
        <w:jc w:val="both"/>
        <w:rPr>
          <w:rFonts w:ascii="Calibri" w:hAnsi="Calibri" w:cs="Calibri"/>
          <w:b/>
          <w:bCs/>
        </w:rPr>
      </w:pPr>
    </w:p>
    <w:p w14:paraId="40A161CC" w14:textId="77777777" w:rsidR="00854C00" w:rsidRPr="00854C00" w:rsidRDefault="00854C00" w:rsidP="00854C00">
      <w:pPr>
        <w:jc w:val="both"/>
        <w:rPr>
          <w:rFonts w:ascii="Calibri" w:hAnsi="Calibri" w:cs="Calibri"/>
          <w:b/>
          <w:bCs/>
          <w:sz w:val="24"/>
          <w:szCs w:val="24"/>
        </w:rPr>
      </w:pPr>
      <w:bookmarkStart w:id="1" w:name="x_x_llm-concepts-rag"/>
      <w:r w:rsidRPr="00854C00">
        <w:rPr>
          <w:rFonts w:ascii="Calibri" w:hAnsi="Calibri" w:cs="Calibri"/>
          <w:b/>
          <w:bCs/>
          <w:sz w:val="24"/>
          <w:szCs w:val="24"/>
        </w:rPr>
        <w:lastRenderedPageBreak/>
        <w:t>LLM Concepts (RAG)</w:t>
      </w:r>
      <w:bookmarkEnd w:id="1"/>
    </w:p>
    <w:p w14:paraId="0A31B1CB" w14:textId="77777777" w:rsidR="00854C00" w:rsidRPr="00854C00" w:rsidRDefault="00854C00" w:rsidP="00854C00">
      <w:pPr>
        <w:jc w:val="both"/>
        <w:rPr>
          <w:rFonts w:ascii="Calibri" w:hAnsi="Calibri" w:cs="Calibri"/>
          <w:b/>
          <w:bCs/>
          <w:sz w:val="24"/>
          <w:szCs w:val="24"/>
        </w:rPr>
      </w:pPr>
      <w:r w:rsidRPr="00854C00">
        <w:rPr>
          <w:rFonts w:ascii="Calibri" w:hAnsi="Calibri" w:cs="Calibri"/>
          <w:b/>
          <w:bCs/>
          <w:sz w:val="24"/>
          <w:szCs w:val="24"/>
        </w:rPr>
        <w:t>8.         Retrieval-Augmented Generation (RAG)</w:t>
      </w:r>
    </w:p>
    <w:p w14:paraId="2F7E74B1" w14:textId="77777777" w:rsidR="00854C00" w:rsidRDefault="00854C00" w:rsidP="00854C00">
      <w:pPr>
        <w:jc w:val="both"/>
        <w:rPr>
          <w:rFonts w:ascii="Calibri" w:hAnsi="Calibri" w:cs="Calibri"/>
          <w:b/>
          <w:bCs/>
          <w:sz w:val="24"/>
          <w:szCs w:val="24"/>
        </w:rPr>
      </w:pPr>
      <w:r w:rsidRPr="00854C00">
        <w:rPr>
          <w:rFonts w:ascii="Calibri" w:hAnsi="Calibri" w:cs="Calibri"/>
          <w:b/>
          <w:bCs/>
          <w:sz w:val="24"/>
          <w:szCs w:val="24"/>
        </w:rPr>
        <w:t>–         Explain what Retrieval-Augmented Generation (RAG) is. How does it combine retrieval and generation to improve the performance of language models?</w:t>
      </w:r>
    </w:p>
    <w:p w14:paraId="5D81CAC2" w14:textId="33298879" w:rsidR="00854C00" w:rsidRDefault="00854C00" w:rsidP="00854C00">
      <w:pPr>
        <w:jc w:val="both"/>
        <w:rPr>
          <w:rFonts w:ascii="Calibri" w:hAnsi="Calibri" w:cs="Calibri"/>
        </w:rPr>
      </w:pPr>
      <w:r w:rsidRPr="00854C00">
        <w:rPr>
          <w:rFonts w:ascii="Calibri" w:hAnsi="Calibri" w:cs="Calibri"/>
        </w:rPr>
        <w:t xml:space="preserve">Ans- </w:t>
      </w:r>
      <w:r w:rsidRPr="00854C00">
        <w:rPr>
          <w:rFonts w:ascii="Calibri" w:hAnsi="Calibri" w:cs="Calibri"/>
        </w:rPr>
        <w:t>Retrieval-Augmented Generation (RAG) is a sophisticated approach designed to enhance the performance of language models by combining the strengths of both retrieval-based and generation-based methods. This hybrid approach leverages the benefits of retrieving relevant information from large corpora and then generating text based on this information, aiming to produce more accurate, contextually relevant, and informative responses.</w:t>
      </w:r>
    </w:p>
    <w:p w14:paraId="35A1356F" w14:textId="77777777" w:rsidR="00854C00" w:rsidRPr="00854C00" w:rsidRDefault="00854C00" w:rsidP="00854C00">
      <w:pPr>
        <w:jc w:val="both"/>
        <w:rPr>
          <w:rFonts w:ascii="Calibri" w:hAnsi="Calibri" w:cs="Calibri"/>
        </w:rPr>
      </w:pPr>
      <w:r w:rsidRPr="00854C00">
        <w:rPr>
          <w:rFonts w:ascii="Calibri" w:hAnsi="Calibri" w:cs="Calibri"/>
        </w:rPr>
        <w:t>How RAG Combines Retrieval and Generation</w:t>
      </w:r>
    </w:p>
    <w:p w14:paraId="4DD3C906" w14:textId="77777777" w:rsidR="00854C00" w:rsidRPr="00854C00" w:rsidRDefault="00854C00" w:rsidP="00854C00">
      <w:pPr>
        <w:numPr>
          <w:ilvl w:val="0"/>
          <w:numId w:val="11"/>
        </w:numPr>
        <w:jc w:val="both"/>
        <w:rPr>
          <w:rFonts w:ascii="Calibri" w:hAnsi="Calibri" w:cs="Calibri"/>
        </w:rPr>
      </w:pPr>
      <w:r w:rsidRPr="00854C00">
        <w:rPr>
          <w:rFonts w:ascii="Calibri" w:hAnsi="Calibri" w:cs="Calibri"/>
        </w:rPr>
        <w:t>Improved Relevance:</w:t>
      </w:r>
    </w:p>
    <w:p w14:paraId="7C35F058" w14:textId="363296E6" w:rsidR="00854C00" w:rsidRPr="00854C00" w:rsidRDefault="00854C00" w:rsidP="00854C00">
      <w:pPr>
        <w:ind w:left="720"/>
        <w:jc w:val="both"/>
        <w:rPr>
          <w:rFonts w:ascii="Calibri" w:hAnsi="Calibri" w:cs="Calibri"/>
        </w:rPr>
      </w:pPr>
      <w:r w:rsidRPr="00854C00">
        <w:rPr>
          <w:rFonts w:ascii="Calibri" w:hAnsi="Calibri" w:cs="Calibri"/>
        </w:rPr>
        <w:t>The retrieval component ensures that the generation model has access to specific and relevant information, reducing the likelihood of generating responses based on general or outdated knowledge. This leads to answers that are more accurate and contextually relevant.</w:t>
      </w:r>
    </w:p>
    <w:p w14:paraId="7BCAAC94" w14:textId="77777777" w:rsidR="00854C00" w:rsidRPr="00854C00" w:rsidRDefault="00854C00" w:rsidP="00854C00">
      <w:pPr>
        <w:numPr>
          <w:ilvl w:val="0"/>
          <w:numId w:val="11"/>
        </w:numPr>
        <w:jc w:val="both"/>
        <w:rPr>
          <w:rFonts w:ascii="Calibri" w:hAnsi="Calibri" w:cs="Calibri"/>
        </w:rPr>
      </w:pPr>
      <w:r w:rsidRPr="00854C00">
        <w:rPr>
          <w:rFonts w:ascii="Calibri" w:hAnsi="Calibri" w:cs="Calibri"/>
        </w:rPr>
        <w:t>Enhanced Information Coverage:</w:t>
      </w:r>
    </w:p>
    <w:p w14:paraId="4087FAFD" w14:textId="55821E21" w:rsidR="00854C00" w:rsidRPr="00854C00" w:rsidRDefault="00854C00" w:rsidP="00854C00">
      <w:pPr>
        <w:ind w:left="720"/>
        <w:jc w:val="both"/>
        <w:rPr>
          <w:rFonts w:ascii="Calibri" w:hAnsi="Calibri" w:cs="Calibri"/>
        </w:rPr>
      </w:pPr>
      <w:r w:rsidRPr="00854C00">
        <w:rPr>
          <w:rFonts w:ascii="Calibri" w:hAnsi="Calibri" w:cs="Calibri"/>
        </w:rPr>
        <w:t>By retrieving documents from a large knowledge base, the model can access a wide range of information that goes beyond what was included in its training data. This allows it to handle queries on topics that may not have been extensively covered during the model’s training phase.</w:t>
      </w:r>
    </w:p>
    <w:p w14:paraId="62AF1FE9" w14:textId="77777777" w:rsidR="00854C00" w:rsidRPr="00854C00" w:rsidRDefault="00854C00" w:rsidP="00854C00">
      <w:pPr>
        <w:numPr>
          <w:ilvl w:val="0"/>
          <w:numId w:val="11"/>
        </w:numPr>
        <w:jc w:val="both"/>
        <w:rPr>
          <w:rFonts w:ascii="Calibri" w:hAnsi="Calibri" w:cs="Calibri"/>
        </w:rPr>
      </w:pPr>
      <w:r w:rsidRPr="00854C00">
        <w:rPr>
          <w:rFonts w:ascii="Calibri" w:hAnsi="Calibri" w:cs="Calibri"/>
        </w:rPr>
        <w:t>Contextual Adaptation:</w:t>
      </w:r>
    </w:p>
    <w:p w14:paraId="19719D78" w14:textId="23DCA4E8" w:rsidR="00854C00" w:rsidRPr="00854C00" w:rsidRDefault="00854C00" w:rsidP="00854C00">
      <w:pPr>
        <w:ind w:left="720"/>
        <w:jc w:val="both"/>
        <w:rPr>
          <w:rFonts w:ascii="Calibri" w:hAnsi="Calibri" w:cs="Calibri"/>
        </w:rPr>
      </w:pPr>
      <w:r w:rsidRPr="00854C00">
        <w:rPr>
          <w:rFonts w:ascii="Calibri" w:hAnsi="Calibri" w:cs="Calibri"/>
        </w:rPr>
        <w:t>The combination allows the generation model to adapt its responses based on the context provided by the retrieved information. This means that the output is not only relevant but also tailored to the specific nuances of the query.</w:t>
      </w:r>
    </w:p>
    <w:p w14:paraId="4F69FAD3" w14:textId="77777777" w:rsidR="00854C00" w:rsidRPr="00854C00" w:rsidRDefault="00854C00" w:rsidP="00854C00">
      <w:pPr>
        <w:numPr>
          <w:ilvl w:val="0"/>
          <w:numId w:val="11"/>
        </w:numPr>
        <w:jc w:val="both"/>
        <w:rPr>
          <w:rFonts w:ascii="Calibri" w:hAnsi="Calibri" w:cs="Calibri"/>
        </w:rPr>
      </w:pPr>
      <w:r w:rsidRPr="00854C00">
        <w:rPr>
          <w:rFonts w:ascii="Calibri" w:hAnsi="Calibri" w:cs="Calibri"/>
        </w:rPr>
        <w:t>Efficiency:</w:t>
      </w:r>
    </w:p>
    <w:p w14:paraId="0251F072" w14:textId="0B1F6B74" w:rsidR="00854C00" w:rsidRPr="00854C00" w:rsidRDefault="00854C00" w:rsidP="00854C00">
      <w:pPr>
        <w:ind w:left="720"/>
        <w:jc w:val="both"/>
        <w:rPr>
          <w:rFonts w:ascii="Calibri" w:hAnsi="Calibri" w:cs="Calibri"/>
        </w:rPr>
      </w:pPr>
      <w:r w:rsidRPr="00854C00">
        <w:rPr>
          <w:rFonts w:ascii="Calibri" w:hAnsi="Calibri" w:cs="Calibri"/>
        </w:rPr>
        <w:t>Retrieval helps reduce the computational load on the generation model by narrowing down the context it needs to consider. Instead of generating responses from scratch with only the prompt, the model can focus on integrating and synthesizing the retrieved content, which can improve both response quality and efficiency.</w:t>
      </w:r>
    </w:p>
    <w:p w14:paraId="0955CFF8" w14:textId="77777777" w:rsidR="00854C00" w:rsidRPr="00854C00" w:rsidRDefault="00854C00" w:rsidP="00854C00">
      <w:pPr>
        <w:jc w:val="both"/>
        <w:rPr>
          <w:rFonts w:ascii="Calibri" w:hAnsi="Calibri" w:cs="Calibri"/>
          <w:b/>
          <w:bCs/>
        </w:rPr>
      </w:pPr>
    </w:p>
    <w:p w14:paraId="0AE4227C" w14:textId="77BBF2B8" w:rsidR="00854C00" w:rsidRPr="00854C00" w:rsidRDefault="00854C00" w:rsidP="00854C00">
      <w:pPr>
        <w:jc w:val="both"/>
        <w:rPr>
          <w:rFonts w:ascii="Calibri" w:hAnsi="Calibri" w:cs="Calibri"/>
          <w:b/>
          <w:bCs/>
          <w:sz w:val="24"/>
          <w:szCs w:val="24"/>
        </w:rPr>
      </w:pPr>
      <w:r w:rsidRPr="00854C00">
        <w:rPr>
          <w:rFonts w:ascii="Calibri" w:hAnsi="Calibri" w:cs="Calibri"/>
          <w:b/>
          <w:bCs/>
          <w:sz w:val="24"/>
          <w:szCs w:val="24"/>
        </w:rPr>
        <w:t>9. Advantages of RAG</w:t>
      </w:r>
    </w:p>
    <w:p w14:paraId="52123087" w14:textId="005B61A0" w:rsidR="009C4A23" w:rsidRDefault="00854C00" w:rsidP="009C4A23">
      <w:pPr>
        <w:jc w:val="both"/>
        <w:rPr>
          <w:rFonts w:ascii="Calibri" w:hAnsi="Calibri" w:cs="Calibri"/>
          <w:b/>
          <w:bCs/>
          <w:sz w:val="24"/>
          <w:szCs w:val="24"/>
        </w:rPr>
      </w:pPr>
      <w:r w:rsidRPr="00854C00">
        <w:rPr>
          <w:rFonts w:ascii="Calibri" w:hAnsi="Calibri" w:cs="Calibri"/>
          <w:b/>
          <w:bCs/>
          <w:sz w:val="24"/>
          <w:szCs w:val="24"/>
        </w:rPr>
        <w:t>–         What are the main advantages of using RAG over traditional language models? Provide examples of scenarios where RAG would be particularly beneficial.</w:t>
      </w:r>
    </w:p>
    <w:p w14:paraId="08471330" w14:textId="5995C983" w:rsidR="00854C00" w:rsidRDefault="00854C00" w:rsidP="009C4A23">
      <w:pPr>
        <w:jc w:val="both"/>
        <w:rPr>
          <w:rFonts w:ascii="Calibri" w:hAnsi="Calibri" w:cs="Calibri"/>
        </w:rPr>
      </w:pPr>
      <w:r w:rsidRPr="00854C00">
        <w:rPr>
          <w:rFonts w:ascii="Calibri" w:hAnsi="Calibri" w:cs="Calibri"/>
        </w:rPr>
        <w:t xml:space="preserve">Ans - </w:t>
      </w:r>
      <w:r w:rsidRPr="00854C00">
        <w:rPr>
          <w:rFonts w:ascii="Calibri" w:hAnsi="Calibri" w:cs="Calibri"/>
        </w:rPr>
        <w:t>Retrieval-Augmented Generation (RAG) offers several distinct advantages over traditional language models, primarily due to its hybrid approach that integrates retrieval mechanisms with generative capabilities. Here’s a look at the key advantages and scenarios where RAG proves particularly beneficial:</w:t>
      </w:r>
    </w:p>
    <w:p w14:paraId="381445AB" w14:textId="5672F142" w:rsidR="00E63BDD" w:rsidRPr="00E63BDD" w:rsidRDefault="00E63BDD" w:rsidP="00E63BDD">
      <w:pPr>
        <w:pStyle w:val="ListParagraph"/>
        <w:numPr>
          <w:ilvl w:val="0"/>
          <w:numId w:val="12"/>
        </w:numPr>
        <w:jc w:val="both"/>
        <w:rPr>
          <w:rFonts w:ascii="Calibri" w:hAnsi="Calibri" w:cs="Calibri"/>
        </w:rPr>
      </w:pPr>
      <w:r w:rsidRPr="00E63BDD">
        <w:rPr>
          <w:rFonts w:ascii="Calibri" w:hAnsi="Calibri" w:cs="Calibri"/>
        </w:rPr>
        <w:lastRenderedPageBreak/>
        <w:t xml:space="preserve">Enhanced Accuracy and </w:t>
      </w:r>
      <w:r w:rsidRPr="00E63BDD">
        <w:rPr>
          <w:rFonts w:ascii="Calibri" w:hAnsi="Calibri" w:cs="Calibri"/>
        </w:rPr>
        <w:t xml:space="preserve">Relevance: </w:t>
      </w:r>
      <w:r w:rsidRPr="00E63BDD">
        <w:rPr>
          <w:rFonts w:ascii="Calibri" w:hAnsi="Calibri" w:cs="Calibri"/>
        </w:rPr>
        <w:t>RAG leverages external knowledge sources to retrieve up-to-date and relevant information, which the generative model uses to produce responses.</w:t>
      </w:r>
    </w:p>
    <w:p w14:paraId="69F67153" w14:textId="5DA2A841" w:rsidR="00E63BDD" w:rsidRPr="00E63BDD" w:rsidRDefault="00E63BDD" w:rsidP="00E63BDD">
      <w:pPr>
        <w:pStyle w:val="ListParagraph"/>
        <w:numPr>
          <w:ilvl w:val="0"/>
          <w:numId w:val="12"/>
        </w:numPr>
        <w:jc w:val="both"/>
        <w:rPr>
          <w:rFonts w:ascii="Calibri" w:hAnsi="Calibri" w:cs="Calibri"/>
        </w:rPr>
      </w:pPr>
      <w:r w:rsidRPr="00E63BDD">
        <w:rPr>
          <w:rFonts w:ascii="Calibri" w:hAnsi="Calibri" w:cs="Calibri"/>
        </w:rPr>
        <w:t xml:space="preserve">Better Handling of Specialized </w:t>
      </w:r>
      <w:r w:rsidRPr="00E63BDD">
        <w:rPr>
          <w:rFonts w:ascii="Calibri" w:hAnsi="Calibri" w:cs="Calibri"/>
        </w:rPr>
        <w:t xml:space="preserve">Topics: </w:t>
      </w:r>
      <w:r w:rsidRPr="00E63BDD">
        <w:rPr>
          <w:rFonts w:ascii="Calibri" w:hAnsi="Calibri" w:cs="Calibri"/>
        </w:rPr>
        <w:t>RAG allows the model to access a broad range of specialized documents, enabling it to handle niche or technical queries more effectively.</w:t>
      </w:r>
    </w:p>
    <w:p w14:paraId="6349EE8D" w14:textId="2B7C2638" w:rsidR="00854C00" w:rsidRPr="00E63BDD" w:rsidRDefault="00E63BDD" w:rsidP="00E63BDD">
      <w:pPr>
        <w:pStyle w:val="ListParagraph"/>
        <w:numPr>
          <w:ilvl w:val="0"/>
          <w:numId w:val="12"/>
        </w:numPr>
        <w:jc w:val="both"/>
        <w:rPr>
          <w:rFonts w:ascii="Calibri" w:hAnsi="Calibri" w:cs="Calibri"/>
        </w:rPr>
      </w:pPr>
      <w:r w:rsidRPr="00E63BDD">
        <w:rPr>
          <w:rFonts w:ascii="Calibri" w:hAnsi="Calibri" w:cs="Calibri"/>
        </w:rPr>
        <w:t>Contextual Adaptation:</w:t>
      </w:r>
      <w:r w:rsidRPr="00E63BDD">
        <w:rPr>
          <w:rFonts w:ascii="Calibri" w:hAnsi="Calibri" w:cs="Calibri"/>
        </w:rPr>
        <w:t xml:space="preserve"> </w:t>
      </w:r>
      <w:r w:rsidRPr="00E63BDD">
        <w:rPr>
          <w:rFonts w:ascii="Calibri" w:hAnsi="Calibri" w:cs="Calibri"/>
        </w:rPr>
        <w:t>By retrieving relevant documents based on the query, RAG ensures that the generated responses are contextually grounded in real and pertinent information, leading to more tailored and context-aware answers.</w:t>
      </w:r>
    </w:p>
    <w:p w14:paraId="0FBE3631" w14:textId="04EF0C19" w:rsidR="00E63BDD" w:rsidRPr="00E63BDD" w:rsidRDefault="00E63BDD" w:rsidP="00E63BDD">
      <w:pPr>
        <w:pStyle w:val="ListParagraph"/>
        <w:numPr>
          <w:ilvl w:val="0"/>
          <w:numId w:val="12"/>
        </w:numPr>
        <w:jc w:val="both"/>
        <w:rPr>
          <w:rFonts w:ascii="Calibri" w:hAnsi="Calibri" w:cs="Calibri"/>
        </w:rPr>
      </w:pPr>
      <w:r w:rsidRPr="00E63BDD">
        <w:rPr>
          <w:rFonts w:ascii="Calibri" w:hAnsi="Calibri" w:cs="Calibri"/>
        </w:rPr>
        <w:t>Up-to-Date Information:</w:t>
      </w:r>
      <w:r w:rsidRPr="00E63BDD">
        <w:rPr>
          <w:rFonts w:ascii="Calibri" w:hAnsi="Calibri" w:cs="Calibri"/>
        </w:rPr>
        <w:t xml:space="preserve"> </w:t>
      </w:r>
      <w:r w:rsidRPr="00E63BDD">
        <w:rPr>
          <w:rFonts w:ascii="Calibri" w:hAnsi="Calibri" w:cs="Calibri"/>
        </w:rPr>
        <w:t>RAG models can retrieve the most recent information from updated databases or knowledge sources, allowing them to provide answers that reflect the latest developments and discoveries.</w:t>
      </w:r>
    </w:p>
    <w:p w14:paraId="66A5B4ED" w14:textId="4A900043" w:rsidR="00E63BDD" w:rsidRPr="00E63BDD" w:rsidRDefault="00E63BDD" w:rsidP="00E63BDD">
      <w:pPr>
        <w:pStyle w:val="ListParagraph"/>
        <w:numPr>
          <w:ilvl w:val="0"/>
          <w:numId w:val="12"/>
        </w:numPr>
        <w:jc w:val="both"/>
        <w:rPr>
          <w:rFonts w:ascii="Calibri" w:hAnsi="Calibri" w:cs="Calibri"/>
        </w:rPr>
      </w:pPr>
      <w:r w:rsidRPr="00E63BDD">
        <w:rPr>
          <w:rFonts w:ascii="Calibri" w:hAnsi="Calibri" w:cs="Calibri"/>
        </w:rPr>
        <w:t>Improved Efficiency in Knowledge Retrieval</w:t>
      </w:r>
    </w:p>
    <w:p w14:paraId="71BDD22B" w14:textId="77777777" w:rsidR="00E63BDD" w:rsidRDefault="00E63BDD" w:rsidP="00E63BDD">
      <w:pPr>
        <w:jc w:val="both"/>
        <w:rPr>
          <w:rFonts w:ascii="Calibri" w:hAnsi="Calibri" w:cs="Calibri"/>
        </w:rPr>
      </w:pPr>
      <w:r w:rsidRPr="00E63BDD">
        <w:rPr>
          <w:rFonts w:ascii="Calibri" w:hAnsi="Calibri" w:cs="Calibri"/>
        </w:rPr>
        <w:t>Scenarios Where RAG is Particularly Beneficial</w:t>
      </w:r>
      <w:r>
        <w:rPr>
          <w:rFonts w:ascii="Calibri" w:hAnsi="Calibri" w:cs="Calibri"/>
        </w:rPr>
        <w:t>:</w:t>
      </w:r>
    </w:p>
    <w:p w14:paraId="040D4D05" w14:textId="746633F3" w:rsidR="00E63BDD" w:rsidRPr="00E63BDD" w:rsidRDefault="00E63BDD" w:rsidP="00E63BDD">
      <w:pPr>
        <w:pStyle w:val="ListParagraph"/>
        <w:numPr>
          <w:ilvl w:val="0"/>
          <w:numId w:val="21"/>
        </w:numPr>
        <w:jc w:val="both"/>
        <w:rPr>
          <w:rFonts w:ascii="Calibri" w:hAnsi="Calibri" w:cs="Calibri"/>
        </w:rPr>
      </w:pPr>
      <w:r w:rsidRPr="00E63BDD">
        <w:rPr>
          <w:rFonts w:ascii="Calibri" w:hAnsi="Calibri" w:cs="Calibri"/>
        </w:rPr>
        <w:t>Customer Support</w:t>
      </w:r>
      <w:r w:rsidRPr="00E63BDD">
        <w:rPr>
          <w:rFonts w:ascii="Calibri" w:hAnsi="Calibri" w:cs="Calibri"/>
        </w:rPr>
        <w:t xml:space="preserve">: </w:t>
      </w:r>
      <w:r w:rsidRPr="00E63BDD">
        <w:rPr>
          <w:rFonts w:ascii="Calibri" w:hAnsi="Calibri" w:cs="Calibri"/>
        </w:rPr>
        <w:t xml:space="preserve">A customer </w:t>
      </w:r>
      <w:proofErr w:type="spellStart"/>
      <w:r w:rsidRPr="00E63BDD">
        <w:rPr>
          <w:rFonts w:ascii="Calibri" w:hAnsi="Calibri" w:cs="Calibri"/>
        </w:rPr>
        <w:t>inquires</w:t>
      </w:r>
      <w:proofErr w:type="spellEnd"/>
      <w:r w:rsidRPr="00E63BDD">
        <w:rPr>
          <w:rFonts w:ascii="Calibri" w:hAnsi="Calibri" w:cs="Calibri"/>
        </w:rPr>
        <w:t xml:space="preserve"> about a technical issue or product feature.</w:t>
      </w:r>
    </w:p>
    <w:p w14:paraId="2135306A" w14:textId="1D132F61" w:rsidR="00E63BDD" w:rsidRPr="00E63BDD" w:rsidRDefault="00E63BDD" w:rsidP="00E63BDD">
      <w:pPr>
        <w:ind w:left="720"/>
        <w:jc w:val="both"/>
        <w:rPr>
          <w:rFonts w:ascii="Calibri" w:hAnsi="Calibri" w:cs="Calibri"/>
        </w:rPr>
      </w:pPr>
      <w:r w:rsidRPr="00E63BDD">
        <w:rPr>
          <w:rFonts w:ascii="Calibri" w:hAnsi="Calibri" w:cs="Calibri"/>
        </w:rPr>
        <w:t>Benefit: RAG can retrieve relevant support documents, user manuals, and troubleshooting guides, then generate a detailed and accurate response tailored to the customer’s query.</w:t>
      </w:r>
    </w:p>
    <w:p w14:paraId="28FD1DDC" w14:textId="621FE262" w:rsidR="00E63BDD" w:rsidRPr="00E63BDD" w:rsidRDefault="00E63BDD" w:rsidP="00E63BDD">
      <w:pPr>
        <w:pStyle w:val="ListParagraph"/>
        <w:numPr>
          <w:ilvl w:val="0"/>
          <w:numId w:val="21"/>
        </w:numPr>
        <w:jc w:val="both"/>
        <w:rPr>
          <w:rFonts w:ascii="Calibri" w:hAnsi="Calibri" w:cs="Calibri"/>
        </w:rPr>
      </w:pPr>
      <w:r w:rsidRPr="00E63BDD">
        <w:rPr>
          <w:rFonts w:ascii="Calibri" w:hAnsi="Calibri" w:cs="Calibri"/>
        </w:rPr>
        <w:t>Academic Research:</w:t>
      </w:r>
      <w:r w:rsidRPr="00E63BDD">
        <w:rPr>
          <w:rFonts w:ascii="Calibri" w:hAnsi="Calibri" w:cs="Calibri"/>
        </w:rPr>
        <w:t xml:space="preserve"> </w:t>
      </w:r>
      <w:r w:rsidRPr="00E63BDD">
        <w:rPr>
          <w:rFonts w:ascii="Calibri" w:hAnsi="Calibri" w:cs="Calibri"/>
        </w:rPr>
        <w:t>A researcher seeks information on recent studies in a specific field.</w:t>
      </w:r>
    </w:p>
    <w:p w14:paraId="116F5418" w14:textId="4056EF1C" w:rsidR="00E63BDD" w:rsidRPr="00E63BDD" w:rsidRDefault="00E63BDD" w:rsidP="00E63BDD">
      <w:pPr>
        <w:ind w:left="720"/>
        <w:jc w:val="both"/>
        <w:rPr>
          <w:rFonts w:ascii="Calibri" w:hAnsi="Calibri" w:cs="Calibri"/>
        </w:rPr>
      </w:pPr>
      <w:r w:rsidRPr="00E63BDD">
        <w:rPr>
          <w:rFonts w:ascii="Calibri" w:hAnsi="Calibri" w:cs="Calibri"/>
        </w:rPr>
        <w:t>Benefit: RAG can retrieve and synthesize information from the latest research papers, journals, and articles, offering a comprehensive and up-to-date overview of the topic.</w:t>
      </w:r>
    </w:p>
    <w:p w14:paraId="6C46F6B5" w14:textId="2C4355C1" w:rsidR="00E63BDD" w:rsidRPr="00E63BDD" w:rsidRDefault="00E63BDD" w:rsidP="00E63BDD">
      <w:pPr>
        <w:pStyle w:val="ListParagraph"/>
        <w:numPr>
          <w:ilvl w:val="0"/>
          <w:numId w:val="21"/>
        </w:numPr>
        <w:jc w:val="both"/>
        <w:rPr>
          <w:rFonts w:ascii="Calibri" w:hAnsi="Calibri" w:cs="Calibri"/>
        </w:rPr>
      </w:pPr>
      <w:r w:rsidRPr="00E63BDD">
        <w:rPr>
          <w:rFonts w:ascii="Calibri" w:hAnsi="Calibri" w:cs="Calibri"/>
        </w:rPr>
        <w:t>Legal and Compliance:</w:t>
      </w:r>
      <w:r w:rsidRPr="00E63BDD">
        <w:rPr>
          <w:rFonts w:ascii="Calibri" w:hAnsi="Calibri" w:cs="Calibri"/>
        </w:rPr>
        <w:t xml:space="preserve"> </w:t>
      </w:r>
      <w:r w:rsidRPr="00E63BDD">
        <w:rPr>
          <w:rFonts w:ascii="Calibri" w:hAnsi="Calibri" w:cs="Calibri"/>
        </w:rPr>
        <w:t>A lawyer or compliance officer needs information on recent legal regulations or case law.</w:t>
      </w:r>
    </w:p>
    <w:p w14:paraId="42C8D284" w14:textId="77777777" w:rsidR="00E63BDD" w:rsidRDefault="00E63BDD" w:rsidP="00E63BDD">
      <w:pPr>
        <w:ind w:left="720"/>
        <w:jc w:val="both"/>
        <w:rPr>
          <w:rFonts w:ascii="Calibri" w:hAnsi="Calibri" w:cs="Calibri"/>
        </w:rPr>
      </w:pPr>
      <w:r w:rsidRPr="00E63BDD">
        <w:rPr>
          <w:rFonts w:ascii="Calibri" w:hAnsi="Calibri" w:cs="Calibri"/>
        </w:rPr>
        <w:t>Benefit: RAG can pull relevant legal texts, regulations, and case summaries to generate accurate and detailed legal insights.</w:t>
      </w:r>
    </w:p>
    <w:p w14:paraId="5019CCCE" w14:textId="386982B9" w:rsidR="00E63BDD" w:rsidRPr="00E63BDD" w:rsidRDefault="00E63BDD" w:rsidP="00E63BDD">
      <w:pPr>
        <w:pStyle w:val="ListParagraph"/>
        <w:numPr>
          <w:ilvl w:val="0"/>
          <w:numId w:val="21"/>
        </w:numPr>
        <w:jc w:val="both"/>
        <w:rPr>
          <w:rFonts w:ascii="Calibri" w:hAnsi="Calibri" w:cs="Calibri"/>
        </w:rPr>
      </w:pPr>
      <w:r w:rsidRPr="00E63BDD">
        <w:rPr>
          <w:rFonts w:ascii="Calibri" w:hAnsi="Calibri" w:cs="Calibri"/>
        </w:rPr>
        <w:t>Healthcare and Medicine:</w:t>
      </w:r>
      <w:r w:rsidRPr="00E63BDD">
        <w:rPr>
          <w:rFonts w:ascii="Calibri" w:hAnsi="Calibri" w:cs="Calibri"/>
        </w:rPr>
        <w:t xml:space="preserve"> </w:t>
      </w:r>
      <w:r w:rsidRPr="00E63BDD">
        <w:rPr>
          <w:rFonts w:ascii="Calibri" w:hAnsi="Calibri" w:cs="Calibri"/>
        </w:rPr>
        <w:t>A healthcare professional or patient seeks information about a rare medical condition or new treatment options.</w:t>
      </w:r>
    </w:p>
    <w:p w14:paraId="08D2D14F" w14:textId="3CE7AD6E" w:rsidR="00E63BDD" w:rsidRPr="00E63BDD" w:rsidRDefault="00E63BDD" w:rsidP="00E63BDD">
      <w:pPr>
        <w:ind w:left="720"/>
        <w:jc w:val="both"/>
        <w:rPr>
          <w:rFonts w:ascii="Calibri" w:hAnsi="Calibri" w:cs="Calibri"/>
        </w:rPr>
      </w:pPr>
      <w:r w:rsidRPr="00E63BDD">
        <w:rPr>
          <w:rFonts w:ascii="Calibri" w:hAnsi="Calibri" w:cs="Calibri"/>
        </w:rPr>
        <w:t>Benefit: RAG can access the latest medical research and clinical guidelines to provide accurate, evidence-based information and recommendations.</w:t>
      </w:r>
    </w:p>
    <w:p w14:paraId="62C45A7E" w14:textId="77777777" w:rsidR="00E63BDD" w:rsidRPr="00E63BDD" w:rsidRDefault="00E63BDD" w:rsidP="00E63BDD">
      <w:pPr>
        <w:jc w:val="both"/>
        <w:rPr>
          <w:rFonts w:ascii="Calibri" w:hAnsi="Calibri" w:cs="Calibri"/>
        </w:rPr>
      </w:pPr>
    </w:p>
    <w:p w14:paraId="621CAB6B" w14:textId="19A537D3" w:rsidR="00F25899" w:rsidRPr="00F25899" w:rsidRDefault="00F122CF" w:rsidP="00F25899">
      <w:pPr>
        <w:spacing w:line="240" w:lineRule="auto"/>
        <w:jc w:val="both"/>
        <w:rPr>
          <w:rFonts w:ascii="Calibri" w:hAnsi="Calibri" w:cs="Calibri"/>
          <w:b/>
          <w:bCs/>
          <w:sz w:val="24"/>
          <w:szCs w:val="24"/>
        </w:rPr>
      </w:pPr>
      <w:r>
        <w:rPr>
          <w:rFonts w:ascii="Calibri" w:hAnsi="Calibri" w:cs="Calibri"/>
          <w:b/>
          <w:bCs/>
          <w:sz w:val="24"/>
          <w:szCs w:val="24"/>
        </w:rPr>
        <w:t xml:space="preserve">10. </w:t>
      </w:r>
      <w:r w:rsidR="00F25899" w:rsidRPr="00F25899">
        <w:rPr>
          <w:rFonts w:ascii="Calibri" w:hAnsi="Calibri" w:cs="Calibri"/>
          <w:b/>
          <w:bCs/>
          <w:sz w:val="24"/>
          <w:szCs w:val="24"/>
        </w:rPr>
        <w:t> Implementing RAG</w:t>
      </w:r>
    </w:p>
    <w:p w14:paraId="00E91558" w14:textId="77777777" w:rsidR="00F25899" w:rsidRPr="00F25899" w:rsidRDefault="00F25899" w:rsidP="00F25899">
      <w:pPr>
        <w:spacing w:line="240" w:lineRule="auto"/>
        <w:jc w:val="both"/>
        <w:rPr>
          <w:rFonts w:ascii="Calibri" w:hAnsi="Calibri" w:cs="Calibri"/>
          <w:b/>
          <w:bCs/>
          <w:sz w:val="24"/>
          <w:szCs w:val="24"/>
        </w:rPr>
      </w:pPr>
      <w:r w:rsidRPr="00F25899">
        <w:rPr>
          <w:rFonts w:ascii="Calibri" w:hAnsi="Calibri" w:cs="Calibri"/>
          <w:b/>
          <w:bCs/>
          <w:sz w:val="24"/>
          <w:szCs w:val="24"/>
        </w:rPr>
        <w:t>–         Describe the steps to implement a RAG model. Include how you would:</w:t>
      </w:r>
    </w:p>
    <w:p w14:paraId="08E492E9" w14:textId="77777777" w:rsidR="00F25899" w:rsidRPr="00F25899" w:rsidRDefault="00F25899" w:rsidP="00F25899">
      <w:pPr>
        <w:spacing w:line="240" w:lineRule="auto"/>
        <w:jc w:val="both"/>
        <w:rPr>
          <w:rFonts w:ascii="Calibri" w:hAnsi="Calibri" w:cs="Calibri"/>
          <w:b/>
          <w:bCs/>
          <w:sz w:val="24"/>
          <w:szCs w:val="24"/>
        </w:rPr>
      </w:pPr>
      <w:r w:rsidRPr="00F25899">
        <w:rPr>
          <w:rFonts w:ascii="Calibri" w:hAnsi="Calibri" w:cs="Calibri"/>
          <w:b/>
          <w:bCs/>
          <w:sz w:val="24"/>
          <w:szCs w:val="24"/>
        </w:rPr>
        <w:t>•           Select and preprocess a knowledge base for retrieval.</w:t>
      </w:r>
    </w:p>
    <w:p w14:paraId="43E4A221" w14:textId="77777777" w:rsidR="00F25899" w:rsidRPr="00F25899" w:rsidRDefault="00F25899" w:rsidP="00F25899">
      <w:pPr>
        <w:spacing w:line="240" w:lineRule="auto"/>
        <w:jc w:val="both"/>
        <w:rPr>
          <w:rFonts w:ascii="Calibri" w:hAnsi="Calibri" w:cs="Calibri"/>
          <w:b/>
          <w:bCs/>
          <w:sz w:val="24"/>
          <w:szCs w:val="24"/>
        </w:rPr>
      </w:pPr>
      <w:r w:rsidRPr="00F25899">
        <w:rPr>
          <w:rFonts w:ascii="Calibri" w:hAnsi="Calibri" w:cs="Calibri"/>
          <w:b/>
          <w:bCs/>
          <w:sz w:val="24"/>
          <w:szCs w:val="24"/>
        </w:rPr>
        <w:t>•           Integrate the retrieval component with a generation model.</w:t>
      </w:r>
    </w:p>
    <w:p w14:paraId="318C1E8F" w14:textId="5A0EED11" w:rsidR="00E63BDD" w:rsidRPr="00F25899" w:rsidRDefault="00F25899" w:rsidP="00F25899">
      <w:pPr>
        <w:spacing w:line="240" w:lineRule="auto"/>
        <w:jc w:val="both"/>
        <w:rPr>
          <w:rFonts w:ascii="Calibri" w:hAnsi="Calibri" w:cs="Calibri"/>
          <w:b/>
          <w:bCs/>
          <w:sz w:val="24"/>
          <w:szCs w:val="24"/>
        </w:rPr>
      </w:pPr>
      <w:r w:rsidRPr="00F25899">
        <w:rPr>
          <w:rFonts w:ascii="Calibri" w:hAnsi="Calibri" w:cs="Calibri"/>
          <w:b/>
          <w:bCs/>
          <w:sz w:val="24"/>
          <w:szCs w:val="24"/>
        </w:rPr>
        <w:t>•           Evaluate the performance of the RAG model compared to a standard language model.</w:t>
      </w:r>
    </w:p>
    <w:p w14:paraId="18485AD7" w14:textId="7146C36F" w:rsidR="00F25899" w:rsidRPr="00F25899" w:rsidRDefault="00F25899" w:rsidP="00F25899">
      <w:pPr>
        <w:jc w:val="both"/>
        <w:rPr>
          <w:rFonts w:ascii="Calibri" w:hAnsi="Calibri" w:cs="Calibri"/>
        </w:rPr>
      </w:pPr>
      <w:r w:rsidRPr="00F25899">
        <w:rPr>
          <w:rFonts w:ascii="Calibri" w:hAnsi="Calibri" w:cs="Calibri"/>
        </w:rPr>
        <w:t xml:space="preserve">Ans - </w:t>
      </w:r>
      <w:r w:rsidRPr="00F25899">
        <w:rPr>
          <w:rFonts w:ascii="Calibri" w:hAnsi="Calibri" w:cs="Calibri"/>
        </w:rPr>
        <w:t>1. Select and Preprocess a Knowledge Base for Retrieval</w:t>
      </w:r>
    </w:p>
    <w:p w14:paraId="2AD199B0" w14:textId="77777777" w:rsidR="00F25899" w:rsidRPr="00F25899" w:rsidRDefault="00F25899" w:rsidP="00F25899">
      <w:pPr>
        <w:jc w:val="both"/>
        <w:rPr>
          <w:rFonts w:ascii="Calibri" w:hAnsi="Calibri" w:cs="Calibri"/>
        </w:rPr>
      </w:pPr>
      <w:r w:rsidRPr="00F25899">
        <w:rPr>
          <w:rFonts w:ascii="Calibri" w:hAnsi="Calibri" w:cs="Calibri"/>
        </w:rPr>
        <w:t>A. Select a Knowledge Base:</w:t>
      </w:r>
    </w:p>
    <w:p w14:paraId="4601B587" w14:textId="77777777" w:rsidR="00F25899" w:rsidRPr="00F25899" w:rsidRDefault="00F25899" w:rsidP="00F25899">
      <w:pPr>
        <w:numPr>
          <w:ilvl w:val="0"/>
          <w:numId w:val="22"/>
        </w:numPr>
        <w:jc w:val="both"/>
        <w:rPr>
          <w:rFonts w:ascii="Calibri" w:hAnsi="Calibri" w:cs="Calibri"/>
        </w:rPr>
      </w:pPr>
      <w:r w:rsidRPr="00F25899">
        <w:rPr>
          <w:rFonts w:ascii="Calibri" w:hAnsi="Calibri" w:cs="Calibri"/>
        </w:rPr>
        <w:lastRenderedPageBreak/>
        <w:t>Identify Sources: Choose relevant sources that align with the domain or topics your RAG model needs to cover. These could be databases, document collections, websites, research papers, or other sources of structured or unstructured information.</w:t>
      </w:r>
    </w:p>
    <w:p w14:paraId="4A9DC58C" w14:textId="77777777" w:rsidR="00F25899" w:rsidRPr="00F25899" w:rsidRDefault="00F25899" w:rsidP="00F25899">
      <w:pPr>
        <w:numPr>
          <w:ilvl w:val="0"/>
          <w:numId w:val="22"/>
        </w:numPr>
        <w:jc w:val="both"/>
        <w:rPr>
          <w:rFonts w:ascii="Calibri" w:hAnsi="Calibri" w:cs="Calibri"/>
        </w:rPr>
      </w:pPr>
      <w:r w:rsidRPr="00F25899">
        <w:rPr>
          <w:rFonts w:ascii="Calibri" w:hAnsi="Calibri" w:cs="Calibri"/>
        </w:rPr>
        <w:t>Size and Scope: Ensure the knowledge base is comprehensive enough to provide valuable information for the types of queries you expect. Consider scalability and updating frequency to keep the knowledge base relevant.</w:t>
      </w:r>
    </w:p>
    <w:p w14:paraId="21B06CF8" w14:textId="77777777" w:rsidR="00F25899" w:rsidRPr="00F25899" w:rsidRDefault="00F25899" w:rsidP="00F25899">
      <w:pPr>
        <w:jc w:val="both"/>
        <w:rPr>
          <w:rFonts w:ascii="Calibri" w:hAnsi="Calibri" w:cs="Calibri"/>
        </w:rPr>
      </w:pPr>
      <w:r w:rsidRPr="00F25899">
        <w:rPr>
          <w:rFonts w:ascii="Calibri" w:hAnsi="Calibri" w:cs="Calibri"/>
        </w:rPr>
        <w:t>B. Preprocess the Knowledge Base:</w:t>
      </w:r>
    </w:p>
    <w:p w14:paraId="08512929" w14:textId="77777777" w:rsidR="00F25899" w:rsidRPr="00F25899" w:rsidRDefault="00F25899" w:rsidP="00F25899">
      <w:pPr>
        <w:numPr>
          <w:ilvl w:val="0"/>
          <w:numId w:val="23"/>
        </w:numPr>
        <w:jc w:val="both"/>
        <w:rPr>
          <w:rFonts w:ascii="Calibri" w:hAnsi="Calibri" w:cs="Calibri"/>
        </w:rPr>
      </w:pPr>
      <w:r w:rsidRPr="00F25899">
        <w:rPr>
          <w:rFonts w:ascii="Calibri" w:hAnsi="Calibri" w:cs="Calibri"/>
        </w:rPr>
        <w:t>Data Cleaning: Remove any irrelevant or noisy data. This could involve filtering out outdated or non-informative content.</w:t>
      </w:r>
    </w:p>
    <w:p w14:paraId="2CA4ACD0" w14:textId="77777777" w:rsidR="00F25899" w:rsidRPr="00F25899" w:rsidRDefault="00F25899" w:rsidP="00F25899">
      <w:pPr>
        <w:numPr>
          <w:ilvl w:val="0"/>
          <w:numId w:val="23"/>
        </w:numPr>
        <w:jc w:val="both"/>
        <w:rPr>
          <w:rFonts w:ascii="Calibri" w:hAnsi="Calibri" w:cs="Calibri"/>
        </w:rPr>
      </w:pPr>
      <w:r w:rsidRPr="00F25899">
        <w:rPr>
          <w:rFonts w:ascii="Calibri" w:hAnsi="Calibri" w:cs="Calibri"/>
        </w:rPr>
        <w:t>Text Formatting: Standardize the format of the text to ensure consistency. This includes normalizing text, removing special characters, and ensuring uniform encoding.</w:t>
      </w:r>
    </w:p>
    <w:p w14:paraId="448673C4" w14:textId="77777777" w:rsidR="00F25899" w:rsidRPr="00F25899" w:rsidRDefault="00F25899" w:rsidP="00F25899">
      <w:pPr>
        <w:numPr>
          <w:ilvl w:val="0"/>
          <w:numId w:val="23"/>
        </w:numPr>
        <w:jc w:val="both"/>
        <w:rPr>
          <w:rFonts w:ascii="Calibri" w:hAnsi="Calibri" w:cs="Calibri"/>
        </w:rPr>
      </w:pPr>
      <w:r w:rsidRPr="00F25899">
        <w:rPr>
          <w:rFonts w:ascii="Calibri" w:hAnsi="Calibri" w:cs="Calibri"/>
        </w:rPr>
        <w:t>Document Segmentation: Split large documents into smaller, manageable chunks or passages to facilitate effective retrieval. This can help the retrieval component find and use relevant sections more efficiently.</w:t>
      </w:r>
    </w:p>
    <w:p w14:paraId="7513F5A0" w14:textId="77777777" w:rsidR="00F25899" w:rsidRPr="00F25899" w:rsidRDefault="00F25899" w:rsidP="00F25899">
      <w:pPr>
        <w:numPr>
          <w:ilvl w:val="0"/>
          <w:numId w:val="23"/>
        </w:numPr>
        <w:jc w:val="both"/>
        <w:rPr>
          <w:rFonts w:ascii="Calibri" w:hAnsi="Calibri" w:cs="Calibri"/>
        </w:rPr>
      </w:pPr>
      <w:r w:rsidRPr="00F25899">
        <w:rPr>
          <w:rFonts w:ascii="Calibri" w:hAnsi="Calibri" w:cs="Calibri"/>
        </w:rPr>
        <w:t>Indexing: Create an index of the documents or passages using an appropriate retrieval method. Common indexing techniques include using term frequency-inverse document frequency (TF-IDF) or creating dense embeddings with models like Sentence-BERT for semantic search.</w:t>
      </w:r>
    </w:p>
    <w:p w14:paraId="19C2E9A6" w14:textId="77777777" w:rsidR="00F25899" w:rsidRPr="00F25899" w:rsidRDefault="00F25899" w:rsidP="00F25899">
      <w:pPr>
        <w:jc w:val="both"/>
        <w:rPr>
          <w:rFonts w:ascii="Calibri" w:hAnsi="Calibri" w:cs="Calibri"/>
        </w:rPr>
      </w:pPr>
      <w:r w:rsidRPr="00F25899">
        <w:rPr>
          <w:rFonts w:ascii="Calibri" w:hAnsi="Calibri" w:cs="Calibri"/>
        </w:rPr>
        <w:t>2. Integrate the Retrieval Component with a Generation Model</w:t>
      </w:r>
    </w:p>
    <w:p w14:paraId="658A35C8" w14:textId="77777777" w:rsidR="00F25899" w:rsidRPr="00F25899" w:rsidRDefault="00F25899" w:rsidP="00F25899">
      <w:pPr>
        <w:jc w:val="both"/>
        <w:rPr>
          <w:rFonts w:ascii="Calibri" w:hAnsi="Calibri" w:cs="Calibri"/>
        </w:rPr>
      </w:pPr>
      <w:r w:rsidRPr="00F25899">
        <w:rPr>
          <w:rFonts w:ascii="Calibri" w:hAnsi="Calibri" w:cs="Calibri"/>
        </w:rPr>
        <w:t>A. Retrieval Component:</w:t>
      </w:r>
    </w:p>
    <w:p w14:paraId="023E2781" w14:textId="77777777" w:rsidR="00F25899" w:rsidRPr="00F25899" w:rsidRDefault="00F25899" w:rsidP="00F25899">
      <w:pPr>
        <w:numPr>
          <w:ilvl w:val="0"/>
          <w:numId w:val="24"/>
        </w:numPr>
        <w:jc w:val="both"/>
        <w:rPr>
          <w:rFonts w:ascii="Calibri" w:hAnsi="Calibri" w:cs="Calibri"/>
        </w:rPr>
      </w:pPr>
      <w:r w:rsidRPr="00F25899">
        <w:rPr>
          <w:rFonts w:ascii="Calibri" w:hAnsi="Calibri" w:cs="Calibri"/>
        </w:rPr>
        <w:t>Implement Retrieval Mechanism: Choose a retrieval method suitable for your knowledge base. This might involve traditional keyword-based search, or more advanced semantic search techniques using dense retrieval methods like vector similarity search.</w:t>
      </w:r>
    </w:p>
    <w:p w14:paraId="257E3E48" w14:textId="3ED59C13" w:rsidR="00F25899" w:rsidRPr="00F25899" w:rsidRDefault="00F25899" w:rsidP="00F25899">
      <w:pPr>
        <w:numPr>
          <w:ilvl w:val="0"/>
          <w:numId w:val="24"/>
        </w:numPr>
        <w:jc w:val="both"/>
        <w:rPr>
          <w:rFonts w:ascii="Calibri" w:hAnsi="Calibri" w:cs="Calibri"/>
        </w:rPr>
      </w:pPr>
      <w:r w:rsidRPr="00F25899">
        <w:rPr>
          <w:rFonts w:ascii="Calibri" w:hAnsi="Calibri" w:cs="Calibri"/>
        </w:rPr>
        <w:t xml:space="preserve">Set Up a Search Engine or Retriever: Implement a search engine or retriever to query the knowledge base. For dense retrieval, you might use libraries like FAISS (Facebook AI Similarity Search) or </w:t>
      </w:r>
      <w:r w:rsidR="004E7CA3" w:rsidRPr="00F25899">
        <w:rPr>
          <w:rFonts w:ascii="Calibri" w:hAnsi="Calibri" w:cs="Calibri"/>
        </w:rPr>
        <w:t>Elasticsearch</w:t>
      </w:r>
      <w:r w:rsidRPr="00F25899">
        <w:rPr>
          <w:rFonts w:ascii="Calibri" w:hAnsi="Calibri" w:cs="Calibri"/>
        </w:rPr>
        <w:t>.</w:t>
      </w:r>
    </w:p>
    <w:p w14:paraId="77280F65" w14:textId="77777777" w:rsidR="00F25899" w:rsidRPr="00F25899" w:rsidRDefault="00F25899" w:rsidP="00F25899">
      <w:pPr>
        <w:jc w:val="both"/>
        <w:rPr>
          <w:rFonts w:ascii="Calibri" w:hAnsi="Calibri" w:cs="Calibri"/>
        </w:rPr>
      </w:pPr>
      <w:r w:rsidRPr="00F25899">
        <w:rPr>
          <w:rFonts w:ascii="Calibri" w:hAnsi="Calibri" w:cs="Calibri"/>
        </w:rPr>
        <w:t>B. Generation Model:</w:t>
      </w:r>
    </w:p>
    <w:p w14:paraId="56E39239" w14:textId="77777777" w:rsidR="00F25899" w:rsidRPr="00F25899" w:rsidRDefault="00F25899" w:rsidP="00F25899">
      <w:pPr>
        <w:numPr>
          <w:ilvl w:val="0"/>
          <w:numId w:val="25"/>
        </w:numPr>
        <w:jc w:val="both"/>
        <w:rPr>
          <w:rFonts w:ascii="Calibri" w:hAnsi="Calibri" w:cs="Calibri"/>
        </w:rPr>
      </w:pPr>
      <w:r w:rsidRPr="00F25899">
        <w:rPr>
          <w:rFonts w:ascii="Calibri" w:hAnsi="Calibri" w:cs="Calibri"/>
        </w:rPr>
        <w:t>Select a Generation Model: Choose a pre-trained generative model suitable for your needs, such as GPT-3, GPT-4, BERT, or T5. This model will be responsible for generating text based on the retrieved information.</w:t>
      </w:r>
    </w:p>
    <w:p w14:paraId="736D6A59" w14:textId="77777777" w:rsidR="00F25899" w:rsidRPr="00F25899" w:rsidRDefault="00F25899" w:rsidP="00F25899">
      <w:pPr>
        <w:numPr>
          <w:ilvl w:val="0"/>
          <w:numId w:val="25"/>
        </w:numPr>
        <w:jc w:val="both"/>
        <w:rPr>
          <w:rFonts w:ascii="Calibri" w:hAnsi="Calibri" w:cs="Calibri"/>
        </w:rPr>
      </w:pPr>
      <w:r w:rsidRPr="00F25899">
        <w:rPr>
          <w:rFonts w:ascii="Calibri" w:hAnsi="Calibri" w:cs="Calibri"/>
        </w:rPr>
        <w:t>Combine Retrieval and Generation:</w:t>
      </w:r>
    </w:p>
    <w:p w14:paraId="4795C9C6" w14:textId="77777777" w:rsidR="00F25899" w:rsidRPr="00F25899" w:rsidRDefault="00F25899" w:rsidP="00F25899">
      <w:pPr>
        <w:numPr>
          <w:ilvl w:val="1"/>
          <w:numId w:val="25"/>
        </w:numPr>
        <w:jc w:val="both"/>
        <w:rPr>
          <w:rFonts w:ascii="Calibri" w:hAnsi="Calibri" w:cs="Calibri"/>
        </w:rPr>
      </w:pPr>
      <w:r w:rsidRPr="00F25899">
        <w:rPr>
          <w:rFonts w:ascii="Calibri" w:hAnsi="Calibri" w:cs="Calibri"/>
        </w:rPr>
        <w:t>Input Handling: Modify the input pipeline to include both the query and the retrieved documents. Typically, the query is used to retrieve relevant documents, and these documents are then provided as context to the generation model.</w:t>
      </w:r>
    </w:p>
    <w:p w14:paraId="586A8B11" w14:textId="77777777" w:rsidR="00F25899" w:rsidRPr="00F25899" w:rsidRDefault="00F25899" w:rsidP="00F25899">
      <w:pPr>
        <w:numPr>
          <w:ilvl w:val="1"/>
          <w:numId w:val="25"/>
        </w:numPr>
        <w:jc w:val="both"/>
        <w:rPr>
          <w:rFonts w:ascii="Calibri" w:hAnsi="Calibri" w:cs="Calibri"/>
        </w:rPr>
      </w:pPr>
      <w:r w:rsidRPr="00F25899">
        <w:rPr>
          <w:rFonts w:ascii="Calibri" w:hAnsi="Calibri" w:cs="Calibri"/>
        </w:rPr>
        <w:t xml:space="preserve">Context Integration: Design the input format so that the retrieved documents are included in the context provided to the generation model. For example, you might concatenate the </w:t>
      </w:r>
      <w:r w:rsidRPr="00F25899">
        <w:rPr>
          <w:rFonts w:ascii="Calibri" w:hAnsi="Calibri" w:cs="Calibri"/>
        </w:rPr>
        <w:lastRenderedPageBreak/>
        <w:t>retrieved passages with the original query or use a special token to separate the query from the retrieved information.</w:t>
      </w:r>
    </w:p>
    <w:p w14:paraId="0A65F8B9" w14:textId="77777777" w:rsidR="00F25899" w:rsidRPr="00F25899" w:rsidRDefault="00F25899" w:rsidP="00F25899">
      <w:pPr>
        <w:jc w:val="both"/>
        <w:rPr>
          <w:rFonts w:ascii="Calibri" w:hAnsi="Calibri" w:cs="Calibri"/>
        </w:rPr>
      </w:pPr>
      <w:r w:rsidRPr="00F25899">
        <w:rPr>
          <w:rFonts w:ascii="Calibri" w:hAnsi="Calibri" w:cs="Calibri"/>
        </w:rPr>
        <w:t>3. Evaluate the Performance of the RAG Model</w:t>
      </w:r>
    </w:p>
    <w:p w14:paraId="05039A1E" w14:textId="77777777" w:rsidR="00F25899" w:rsidRPr="00F25899" w:rsidRDefault="00F25899" w:rsidP="00F25899">
      <w:pPr>
        <w:jc w:val="both"/>
        <w:rPr>
          <w:rFonts w:ascii="Calibri" w:hAnsi="Calibri" w:cs="Calibri"/>
        </w:rPr>
      </w:pPr>
      <w:r w:rsidRPr="00F25899">
        <w:rPr>
          <w:rFonts w:ascii="Calibri" w:hAnsi="Calibri" w:cs="Calibri"/>
        </w:rPr>
        <w:t>A. Evaluation Metrics:</w:t>
      </w:r>
    </w:p>
    <w:p w14:paraId="763C1A42" w14:textId="77777777" w:rsidR="00F25899" w:rsidRPr="00F25899" w:rsidRDefault="00F25899" w:rsidP="00F25899">
      <w:pPr>
        <w:numPr>
          <w:ilvl w:val="0"/>
          <w:numId w:val="26"/>
        </w:numPr>
        <w:jc w:val="both"/>
        <w:rPr>
          <w:rFonts w:ascii="Calibri" w:hAnsi="Calibri" w:cs="Calibri"/>
        </w:rPr>
      </w:pPr>
      <w:r w:rsidRPr="00F25899">
        <w:rPr>
          <w:rFonts w:ascii="Calibri" w:hAnsi="Calibri" w:cs="Calibri"/>
        </w:rPr>
        <w:t>Relevance and Accuracy:</w:t>
      </w:r>
    </w:p>
    <w:p w14:paraId="7AC83A01" w14:textId="77777777" w:rsidR="00F25899" w:rsidRPr="00F25899" w:rsidRDefault="00F25899" w:rsidP="00F25899">
      <w:pPr>
        <w:numPr>
          <w:ilvl w:val="1"/>
          <w:numId w:val="26"/>
        </w:numPr>
        <w:jc w:val="both"/>
        <w:rPr>
          <w:rFonts w:ascii="Calibri" w:hAnsi="Calibri" w:cs="Calibri"/>
        </w:rPr>
      </w:pPr>
      <w:r w:rsidRPr="00F25899">
        <w:rPr>
          <w:rFonts w:ascii="Calibri" w:hAnsi="Calibri" w:cs="Calibri"/>
        </w:rPr>
        <w:t>Precision and Recall: Measure how relevant and accurate the generated responses are compared to the information in the knowledge base. Precision assesses the proportion of relevant responses among the generated ones, while recall measures the proportion of relevant information retrieved.</w:t>
      </w:r>
    </w:p>
    <w:p w14:paraId="6E662515" w14:textId="77777777" w:rsidR="00F25899" w:rsidRPr="00F25899" w:rsidRDefault="00F25899" w:rsidP="00F25899">
      <w:pPr>
        <w:numPr>
          <w:ilvl w:val="1"/>
          <w:numId w:val="26"/>
        </w:numPr>
        <w:jc w:val="both"/>
        <w:rPr>
          <w:rFonts w:ascii="Calibri" w:hAnsi="Calibri" w:cs="Calibri"/>
        </w:rPr>
      </w:pPr>
      <w:r w:rsidRPr="00F25899">
        <w:rPr>
          <w:rFonts w:ascii="Calibri" w:hAnsi="Calibri" w:cs="Calibri"/>
        </w:rPr>
        <w:t>F1 Score: Combine precision and recall into a single metric that balances both aspects.</w:t>
      </w:r>
    </w:p>
    <w:p w14:paraId="5FA9860C" w14:textId="77777777" w:rsidR="00F25899" w:rsidRPr="00F25899" w:rsidRDefault="00F25899" w:rsidP="00F25899">
      <w:pPr>
        <w:numPr>
          <w:ilvl w:val="0"/>
          <w:numId w:val="26"/>
        </w:numPr>
        <w:jc w:val="both"/>
        <w:rPr>
          <w:rFonts w:ascii="Calibri" w:hAnsi="Calibri" w:cs="Calibri"/>
        </w:rPr>
      </w:pPr>
      <w:r w:rsidRPr="00F25899">
        <w:rPr>
          <w:rFonts w:ascii="Calibri" w:hAnsi="Calibri" w:cs="Calibri"/>
        </w:rPr>
        <w:t>Coherence and Fluency:</w:t>
      </w:r>
    </w:p>
    <w:p w14:paraId="05885819" w14:textId="77777777" w:rsidR="00F25899" w:rsidRPr="00F25899" w:rsidRDefault="00F25899" w:rsidP="00F25899">
      <w:pPr>
        <w:numPr>
          <w:ilvl w:val="1"/>
          <w:numId w:val="26"/>
        </w:numPr>
        <w:jc w:val="both"/>
        <w:rPr>
          <w:rFonts w:ascii="Calibri" w:hAnsi="Calibri" w:cs="Calibri"/>
        </w:rPr>
      </w:pPr>
      <w:r w:rsidRPr="00F25899">
        <w:rPr>
          <w:rFonts w:ascii="Calibri" w:hAnsi="Calibri" w:cs="Calibri"/>
        </w:rPr>
        <w:t>Human Evaluation: Have human evaluators assess the coherence, fluency, and readability of the responses. They can judge whether the generated text is understandable and makes logical sense.</w:t>
      </w:r>
    </w:p>
    <w:p w14:paraId="5AA87379" w14:textId="77777777" w:rsidR="00F25899" w:rsidRPr="00F25899" w:rsidRDefault="00F25899" w:rsidP="00F25899">
      <w:pPr>
        <w:numPr>
          <w:ilvl w:val="1"/>
          <w:numId w:val="26"/>
        </w:numPr>
        <w:jc w:val="both"/>
        <w:rPr>
          <w:rFonts w:ascii="Calibri" w:hAnsi="Calibri" w:cs="Calibri"/>
        </w:rPr>
      </w:pPr>
      <w:r w:rsidRPr="00F25899">
        <w:rPr>
          <w:rFonts w:ascii="Calibri" w:hAnsi="Calibri" w:cs="Calibri"/>
        </w:rPr>
        <w:t xml:space="preserve">Automated Metrics: Use automated metrics like BLEU (Bilingual Evaluation Understudy) or ROUGE (Recall-Oriented Understudy for </w:t>
      </w:r>
      <w:proofErr w:type="spellStart"/>
      <w:r w:rsidRPr="00F25899">
        <w:rPr>
          <w:rFonts w:ascii="Calibri" w:hAnsi="Calibri" w:cs="Calibri"/>
        </w:rPr>
        <w:t>Gisting</w:t>
      </w:r>
      <w:proofErr w:type="spellEnd"/>
      <w:r w:rsidRPr="00F25899">
        <w:rPr>
          <w:rFonts w:ascii="Calibri" w:hAnsi="Calibri" w:cs="Calibri"/>
        </w:rPr>
        <w:t xml:space="preserve"> Evaluation) to compare generated text with reference text, though these metrics may not fully capture fluency.</w:t>
      </w:r>
    </w:p>
    <w:p w14:paraId="0B62D23C" w14:textId="77777777" w:rsidR="00F25899" w:rsidRPr="00F25899" w:rsidRDefault="00F25899" w:rsidP="00F25899">
      <w:pPr>
        <w:numPr>
          <w:ilvl w:val="0"/>
          <w:numId w:val="26"/>
        </w:numPr>
        <w:jc w:val="both"/>
        <w:rPr>
          <w:rFonts w:ascii="Calibri" w:hAnsi="Calibri" w:cs="Calibri"/>
        </w:rPr>
      </w:pPr>
      <w:r w:rsidRPr="00F25899">
        <w:rPr>
          <w:rFonts w:ascii="Calibri" w:hAnsi="Calibri" w:cs="Calibri"/>
        </w:rPr>
        <w:t>Contextual Relevance:</w:t>
      </w:r>
    </w:p>
    <w:p w14:paraId="69280323" w14:textId="77777777" w:rsidR="00F25899" w:rsidRPr="00F25899" w:rsidRDefault="00F25899" w:rsidP="00F25899">
      <w:pPr>
        <w:numPr>
          <w:ilvl w:val="1"/>
          <w:numId w:val="26"/>
        </w:numPr>
        <w:jc w:val="both"/>
        <w:rPr>
          <w:rFonts w:ascii="Calibri" w:hAnsi="Calibri" w:cs="Calibri"/>
        </w:rPr>
      </w:pPr>
      <w:r w:rsidRPr="00F25899">
        <w:rPr>
          <w:rFonts w:ascii="Calibri" w:hAnsi="Calibri" w:cs="Calibri"/>
        </w:rPr>
        <w:t>Contextual Accuracy: Assess whether the generated responses accurately reflect the information retrieved and answer the query appropriately.</w:t>
      </w:r>
    </w:p>
    <w:p w14:paraId="3F0D5086" w14:textId="77777777" w:rsidR="00F25899" w:rsidRPr="00F25899" w:rsidRDefault="00F25899" w:rsidP="00F25899">
      <w:pPr>
        <w:jc w:val="both"/>
        <w:rPr>
          <w:rFonts w:ascii="Calibri" w:hAnsi="Calibri" w:cs="Calibri"/>
        </w:rPr>
      </w:pPr>
      <w:r w:rsidRPr="00F25899">
        <w:rPr>
          <w:rFonts w:ascii="Calibri" w:hAnsi="Calibri" w:cs="Calibri"/>
        </w:rPr>
        <w:t>B. Comparison with Standard Language Models:</w:t>
      </w:r>
    </w:p>
    <w:p w14:paraId="7CD6F35A" w14:textId="77777777" w:rsidR="00F25899" w:rsidRPr="00F25899" w:rsidRDefault="00F25899" w:rsidP="00F25899">
      <w:pPr>
        <w:numPr>
          <w:ilvl w:val="0"/>
          <w:numId w:val="27"/>
        </w:numPr>
        <w:jc w:val="both"/>
        <w:rPr>
          <w:rFonts w:ascii="Calibri" w:hAnsi="Calibri" w:cs="Calibri"/>
        </w:rPr>
      </w:pPr>
      <w:r w:rsidRPr="00F25899">
        <w:rPr>
          <w:rFonts w:ascii="Calibri" w:hAnsi="Calibri" w:cs="Calibri"/>
        </w:rPr>
        <w:t>Baseline Comparison: Evaluate a standard language model (without retrieval) on the same set of queries and compare its performance with the RAG model. Metrics for comparison could include relevance, coherence, fluency, and overall response quality.</w:t>
      </w:r>
    </w:p>
    <w:p w14:paraId="5D42B942" w14:textId="77777777" w:rsidR="00F25899" w:rsidRPr="00F25899" w:rsidRDefault="00F25899" w:rsidP="00F25899">
      <w:pPr>
        <w:numPr>
          <w:ilvl w:val="0"/>
          <w:numId w:val="27"/>
        </w:numPr>
        <w:jc w:val="both"/>
        <w:rPr>
          <w:rFonts w:ascii="Calibri" w:hAnsi="Calibri" w:cs="Calibri"/>
        </w:rPr>
      </w:pPr>
      <w:r w:rsidRPr="00F25899">
        <w:rPr>
          <w:rFonts w:ascii="Calibri" w:hAnsi="Calibri" w:cs="Calibri"/>
        </w:rPr>
        <w:t>Case Studies: Perform detailed case studies on specific queries where RAG’s retrieval component provides a clear advantage, such as queries requiring up-to-date or highly specialized information.</w:t>
      </w:r>
    </w:p>
    <w:p w14:paraId="63C9F2AA" w14:textId="77777777" w:rsidR="00F25899" w:rsidRPr="00F25899" w:rsidRDefault="00F25899" w:rsidP="00F25899">
      <w:pPr>
        <w:jc w:val="both"/>
        <w:rPr>
          <w:rFonts w:ascii="Calibri" w:hAnsi="Calibri" w:cs="Calibri"/>
        </w:rPr>
      </w:pPr>
      <w:r w:rsidRPr="00F25899">
        <w:rPr>
          <w:rFonts w:ascii="Calibri" w:hAnsi="Calibri" w:cs="Calibri"/>
        </w:rPr>
        <w:t>C. Continuous Improvement:</w:t>
      </w:r>
    </w:p>
    <w:p w14:paraId="556F4DDB" w14:textId="77777777" w:rsidR="00F25899" w:rsidRPr="00F25899" w:rsidRDefault="00F25899" w:rsidP="00F25899">
      <w:pPr>
        <w:numPr>
          <w:ilvl w:val="0"/>
          <w:numId w:val="28"/>
        </w:numPr>
        <w:jc w:val="both"/>
        <w:rPr>
          <w:rFonts w:ascii="Calibri" w:hAnsi="Calibri" w:cs="Calibri"/>
        </w:rPr>
      </w:pPr>
      <w:r w:rsidRPr="00F25899">
        <w:rPr>
          <w:rFonts w:ascii="Calibri" w:hAnsi="Calibri" w:cs="Calibri"/>
        </w:rPr>
        <w:t>Feedback Loop: Incorporate feedback from evaluations to refine the retrieval component, generation model, and integration process. Iterate on these components to enhance overall performance.</w:t>
      </w:r>
    </w:p>
    <w:p w14:paraId="278033F9" w14:textId="77777777" w:rsidR="00F25899" w:rsidRPr="00F25899" w:rsidRDefault="00F25899" w:rsidP="00E63BDD">
      <w:pPr>
        <w:jc w:val="both"/>
        <w:rPr>
          <w:rFonts w:ascii="Calibri" w:hAnsi="Calibri" w:cs="Calibri"/>
        </w:rPr>
      </w:pPr>
    </w:p>
    <w:sectPr w:rsidR="00F25899" w:rsidRPr="00F25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81B67" w14:textId="77777777" w:rsidR="006307E1" w:rsidRDefault="006307E1" w:rsidP="0075425A">
      <w:pPr>
        <w:spacing w:after="0" w:line="240" w:lineRule="auto"/>
      </w:pPr>
      <w:r>
        <w:separator/>
      </w:r>
    </w:p>
  </w:endnote>
  <w:endnote w:type="continuationSeparator" w:id="0">
    <w:p w14:paraId="3F1D6B94" w14:textId="77777777" w:rsidR="006307E1" w:rsidRDefault="006307E1" w:rsidP="0075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E4B0A" w14:textId="77777777" w:rsidR="006307E1" w:rsidRDefault="006307E1" w:rsidP="0075425A">
      <w:pPr>
        <w:spacing w:after="0" w:line="240" w:lineRule="auto"/>
      </w:pPr>
      <w:r>
        <w:separator/>
      </w:r>
    </w:p>
  </w:footnote>
  <w:footnote w:type="continuationSeparator" w:id="0">
    <w:p w14:paraId="24684FCA" w14:textId="77777777" w:rsidR="006307E1" w:rsidRDefault="006307E1" w:rsidP="00754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877"/>
    <w:multiLevelType w:val="hybridMultilevel"/>
    <w:tmpl w:val="B792D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D0CD7"/>
    <w:multiLevelType w:val="multilevel"/>
    <w:tmpl w:val="8534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80C44"/>
    <w:multiLevelType w:val="multilevel"/>
    <w:tmpl w:val="70C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D0806"/>
    <w:multiLevelType w:val="multilevel"/>
    <w:tmpl w:val="F42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B07B9"/>
    <w:multiLevelType w:val="multilevel"/>
    <w:tmpl w:val="CB56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70C42"/>
    <w:multiLevelType w:val="multilevel"/>
    <w:tmpl w:val="C632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A50F2"/>
    <w:multiLevelType w:val="multilevel"/>
    <w:tmpl w:val="34FC28B8"/>
    <w:lvl w:ilvl="0">
      <w:start w:val="1"/>
      <w:numFmt w:val="decimal"/>
      <w:lvlText w:val="%1."/>
      <w:lvlJc w:val="left"/>
      <w:pPr>
        <w:tabs>
          <w:tab w:val="num" w:pos="720"/>
        </w:tabs>
        <w:ind w:left="720" w:hanging="360"/>
      </w:pPr>
    </w:lvl>
    <w:lvl w:ilvl="1">
      <w:start w:val="6"/>
      <w:numFmt w:val="decimal"/>
      <w:lvlText w:val="%2"/>
      <w:lvlJc w:val="left"/>
      <w:pPr>
        <w:ind w:left="1440" w:hanging="360"/>
      </w:pPr>
      <w:rPr>
        <w:rFonts w:ascii="Poppins" w:hAnsi="Poppins" w:cs="Poppins" w:hint="default"/>
        <w:b/>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D37FA"/>
    <w:multiLevelType w:val="hybridMultilevel"/>
    <w:tmpl w:val="629E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B08F0"/>
    <w:multiLevelType w:val="multilevel"/>
    <w:tmpl w:val="1F84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A7A1A"/>
    <w:multiLevelType w:val="multilevel"/>
    <w:tmpl w:val="FDD2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A2672"/>
    <w:multiLevelType w:val="multilevel"/>
    <w:tmpl w:val="566A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23B95"/>
    <w:multiLevelType w:val="multilevel"/>
    <w:tmpl w:val="1F0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36D44"/>
    <w:multiLevelType w:val="multilevel"/>
    <w:tmpl w:val="2ED8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617C1"/>
    <w:multiLevelType w:val="hybridMultilevel"/>
    <w:tmpl w:val="657E3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346AF"/>
    <w:multiLevelType w:val="multilevel"/>
    <w:tmpl w:val="ED62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65A38"/>
    <w:multiLevelType w:val="multilevel"/>
    <w:tmpl w:val="BCEAC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01A39"/>
    <w:multiLevelType w:val="multilevel"/>
    <w:tmpl w:val="6752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E5D78"/>
    <w:multiLevelType w:val="multilevel"/>
    <w:tmpl w:val="19F0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05DEE"/>
    <w:multiLevelType w:val="multilevel"/>
    <w:tmpl w:val="7D4E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C73FE"/>
    <w:multiLevelType w:val="hybridMultilevel"/>
    <w:tmpl w:val="D9648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C5593"/>
    <w:multiLevelType w:val="hybridMultilevel"/>
    <w:tmpl w:val="D0EA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B32C95"/>
    <w:multiLevelType w:val="multilevel"/>
    <w:tmpl w:val="27A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668CC"/>
    <w:multiLevelType w:val="multilevel"/>
    <w:tmpl w:val="33E4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8729D"/>
    <w:multiLevelType w:val="multilevel"/>
    <w:tmpl w:val="7E0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30843"/>
    <w:multiLevelType w:val="multilevel"/>
    <w:tmpl w:val="2E5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077A1"/>
    <w:multiLevelType w:val="multilevel"/>
    <w:tmpl w:val="58E0F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467A53"/>
    <w:multiLevelType w:val="multilevel"/>
    <w:tmpl w:val="0652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5742C"/>
    <w:multiLevelType w:val="multilevel"/>
    <w:tmpl w:val="0602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920252">
    <w:abstractNumId w:val="20"/>
  </w:num>
  <w:num w:numId="2" w16cid:durableId="137460432">
    <w:abstractNumId w:val="0"/>
  </w:num>
  <w:num w:numId="3" w16cid:durableId="1519007759">
    <w:abstractNumId w:val="2"/>
  </w:num>
  <w:num w:numId="4" w16cid:durableId="1322849939">
    <w:abstractNumId w:val="25"/>
  </w:num>
  <w:num w:numId="5" w16cid:durableId="1003053358">
    <w:abstractNumId w:val="6"/>
  </w:num>
  <w:num w:numId="6" w16cid:durableId="1889488703">
    <w:abstractNumId w:val="27"/>
  </w:num>
  <w:num w:numId="7" w16cid:durableId="779371651">
    <w:abstractNumId w:val="10"/>
  </w:num>
  <w:num w:numId="8" w16cid:durableId="272056810">
    <w:abstractNumId w:val="8"/>
  </w:num>
  <w:num w:numId="9" w16cid:durableId="3484660">
    <w:abstractNumId w:val="5"/>
  </w:num>
  <w:num w:numId="10" w16cid:durableId="705178844">
    <w:abstractNumId w:val="14"/>
  </w:num>
  <w:num w:numId="11" w16cid:durableId="1555778456">
    <w:abstractNumId w:val="15"/>
  </w:num>
  <w:num w:numId="12" w16cid:durableId="176775402">
    <w:abstractNumId w:val="13"/>
  </w:num>
  <w:num w:numId="13" w16cid:durableId="382101489">
    <w:abstractNumId w:val="3"/>
  </w:num>
  <w:num w:numId="14" w16cid:durableId="988556350">
    <w:abstractNumId w:val="4"/>
  </w:num>
  <w:num w:numId="15" w16cid:durableId="947396974">
    <w:abstractNumId w:val="1"/>
  </w:num>
  <w:num w:numId="16" w16cid:durableId="757142024">
    <w:abstractNumId w:val="19"/>
  </w:num>
  <w:num w:numId="17" w16cid:durableId="1908370066">
    <w:abstractNumId w:val="22"/>
  </w:num>
  <w:num w:numId="18" w16cid:durableId="1122267074">
    <w:abstractNumId w:val="23"/>
  </w:num>
  <w:num w:numId="19" w16cid:durableId="624236480">
    <w:abstractNumId w:val="17"/>
  </w:num>
  <w:num w:numId="20" w16cid:durableId="1446773854">
    <w:abstractNumId w:val="21"/>
  </w:num>
  <w:num w:numId="21" w16cid:durableId="1260681628">
    <w:abstractNumId w:val="7"/>
  </w:num>
  <w:num w:numId="22" w16cid:durableId="615792327">
    <w:abstractNumId w:val="24"/>
  </w:num>
  <w:num w:numId="23" w16cid:durableId="851335960">
    <w:abstractNumId w:val="11"/>
  </w:num>
  <w:num w:numId="24" w16cid:durableId="7290791">
    <w:abstractNumId w:val="26"/>
  </w:num>
  <w:num w:numId="25" w16cid:durableId="440075557">
    <w:abstractNumId w:val="16"/>
  </w:num>
  <w:num w:numId="26" w16cid:durableId="591547871">
    <w:abstractNumId w:val="9"/>
  </w:num>
  <w:num w:numId="27" w16cid:durableId="148525859">
    <w:abstractNumId w:val="18"/>
  </w:num>
  <w:num w:numId="28" w16cid:durableId="5997988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48"/>
    <w:rsid w:val="000017FD"/>
    <w:rsid w:val="00272210"/>
    <w:rsid w:val="002F2BE8"/>
    <w:rsid w:val="00400C15"/>
    <w:rsid w:val="004D0491"/>
    <w:rsid w:val="004E7CA3"/>
    <w:rsid w:val="00545F22"/>
    <w:rsid w:val="00610255"/>
    <w:rsid w:val="006307E1"/>
    <w:rsid w:val="006C75DD"/>
    <w:rsid w:val="00740C76"/>
    <w:rsid w:val="0075425A"/>
    <w:rsid w:val="00820E17"/>
    <w:rsid w:val="00854C00"/>
    <w:rsid w:val="008A2F59"/>
    <w:rsid w:val="00984EAF"/>
    <w:rsid w:val="009C4A23"/>
    <w:rsid w:val="00AE5148"/>
    <w:rsid w:val="00BA7BDF"/>
    <w:rsid w:val="00C30DCE"/>
    <w:rsid w:val="00CE1486"/>
    <w:rsid w:val="00DD3DD9"/>
    <w:rsid w:val="00E63777"/>
    <w:rsid w:val="00E63BDD"/>
    <w:rsid w:val="00F122CF"/>
    <w:rsid w:val="00F25899"/>
    <w:rsid w:val="00F6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ADDB"/>
  <w15:chartTrackingRefBased/>
  <w15:docId w15:val="{60D2412D-56EC-414C-B087-3CE87741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5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148"/>
    <w:rPr>
      <w:rFonts w:eastAsiaTheme="majorEastAsia" w:cstheme="majorBidi"/>
      <w:color w:val="272727" w:themeColor="text1" w:themeTint="D8"/>
    </w:rPr>
  </w:style>
  <w:style w:type="paragraph" w:styleId="Title">
    <w:name w:val="Title"/>
    <w:basedOn w:val="Normal"/>
    <w:next w:val="Normal"/>
    <w:link w:val="TitleChar"/>
    <w:uiPriority w:val="10"/>
    <w:qFormat/>
    <w:rsid w:val="00AE5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148"/>
    <w:pPr>
      <w:spacing w:before="160"/>
      <w:jc w:val="center"/>
    </w:pPr>
    <w:rPr>
      <w:i/>
      <w:iCs/>
      <w:color w:val="404040" w:themeColor="text1" w:themeTint="BF"/>
    </w:rPr>
  </w:style>
  <w:style w:type="character" w:customStyle="1" w:styleId="QuoteChar">
    <w:name w:val="Quote Char"/>
    <w:basedOn w:val="DefaultParagraphFont"/>
    <w:link w:val="Quote"/>
    <w:uiPriority w:val="29"/>
    <w:rsid w:val="00AE5148"/>
    <w:rPr>
      <w:i/>
      <w:iCs/>
      <w:color w:val="404040" w:themeColor="text1" w:themeTint="BF"/>
    </w:rPr>
  </w:style>
  <w:style w:type="paragraph" w:styleId="ListParagraph">
    <w:name w:val="List Paragraph"/>
    <w:basedOn w:val="Normal"/>
    <w:uiPriority w:val="34"/>
    <w:qFormat/>
    <w:rsid w:val="00AE5148"/>
    <w:pPr>
      <w:ind w:left="720"/>
      <w:contextualSpacing/>
    </w:pPr>
  </w:style>
  <w:style w:type="character" w:styleId="IntenseEmphasis">
    <w:name w:val="Intense Emphasis"/>
    <w:basedOn w:val="DefaultParagraphFont"/>
    <w:uiPriority w:val="21"/>
    <w:qFormat/>
    <w:rsid w:val="00AE5148"/>
    <w:rPr>
      <w:i/>
      <w:iCs/>
      <w:color w:val="0F4761" w:themeColor="accent1" w:themeShade="BF"/>
    </w:rPr>
  </w:style>
  <w:style w:type="paragraph" w:styleId="IntenseQuote">
    <w:name w:val="Intense Quote"/>
    <w:basedOn w:val="Normal"/>
    <w:next w:val="Normal"/>
    <w:link w:val="IntenseQuoteChar"/>
    <w:uiPriority w:val="30"/>
    <w:qFormat/>
    <w:rsid w:val="00AE5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148"/>
    <w:rPr>
      <w:i/>
      <w:iCs/>
      <w:color w:val="0F4761" w:themeColor="accent1" w:themeShade="BF"/>
    </w:rPr>
  </w:style>
  <w:style w:type="character" w:styleId="IntenseReference">
    <w:name w:val="Intense Reference"/>
    <w:basedOn w:val="DefaultParagraphFont"/>
    <w:uiPriority w:val="32"/>
    <w:qFormat/>
    <w:rsid w:val="00AE5148"/>
    <w:rPr>
      <w:b/>
      <w:bCs/>
      <w:smallCaps/>
      <w:color w:val="0F4761" w:themeColor="accent1" w:themeShade="BF"/>
      <w:spacing w:val="5"/>
    </w:rPr>
  </w:style>
  <w:style w:type="paragraph" w:styleId="NormalWeb">
    <w:name w:val="Normal (Web)"/>
    <w:basedOn w:val="Normal"/>
    <w:uiPriority w:val="99"/>
    <w:semiHidden/>
    <w:unhideWhenUsed/>
    <w:rsid w:val="006102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54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25A"/>
  </w:style>
  <w:style w:type="paragraph" w:styleId="Footer">
    <w:name w:val="footer"/>
    <w:basedOn w:val="Normal"/>
    <w:link w:val="FooterChar"/>
    <w:uiPriority w:val="99"/>
    <w:unhideWhenUsed/>
    <w:rsid w:val="00754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547">
      <w:bodyDiv w:val="1"/>
      <w:marLeft w:val="0"/>
      <w:marRight w:val="0"/>
      <w:marTop w:val="0"/>
      <w:marBottom w:val="0"/>
      <w:divBdr>
        <w:top w:val="none" w:sz="0" w:space="0" w:color="auto"/>
        <w:left w:val="none" w:sz="0" w:space="0" w:color="auto"/>
        <w:bottom w:val="none" w:sz="0" w:space="0" w:color="auto"/>
        <w:right w:val="none" w:sz="0" w:space="0" w:color="auto"/>
      </w:divBdr>
    </w:div>
    <w:div w:id="48574902">
      <w:bodyDiv w:val="1"/>
      <w:marLeft w:val="0"/>
      <w:marRight w:val="0"/>
      <w:marTop w:val="0"/>
      <w:marBottom w:val="0"/>
      <w:divBdr>
        <w:top w:val="none" w:sz="0" w:space="0" w:color="auto"/>
        <w:left w:val="none" w:sz="0" w:space="0" w:color="auto"/>
        <w:bottom w:val="none" w:sz="0" w:space="0" w:color="auto"/>
        <w:right w:val="none" w:sz="0" w:space="0" w:color="auto"/>
      </w:divBdr>
    </w:div>
    <w:div w:id="144930818">
      <w:bodyDiv w:val="1"/>
      <w:marLeft w:val="0"/>
      <w:marRight w:val="0"/>
      <w:marTop w:val="0"/>
      <w:marBottom w:val="0"/>
      <w:divBdr>
        <w:top w:val="none" w:sz="0" w:space="0" w:color="auto"/>
        <w:left w:val="none" w:sz="0" w:space="0" w:color="auto"/>
        <w:bottom w:val="none" w:sz="0" w:space="0" w:color="auto"/>
        <w:right w:val="none" w:sz="0" w:space="0" w:color="auto"/>
      </w:divBdr>
    </w:div>
    <w:div w:id="187573202">
      <w:bodyDiv w:val="1"/>
      <w:marLeft w:val="0"/>
      <w:marRight w:val="0"/>
      <w:marTop w:val="0"/>
      <w:marBottom w:val="0"/>
      <w:divBdr>
        <w:top w:val="none" w:sz="0" w:space="0" w:color="auto"/>
        <w:left w:val="none" w:sz="0" w:space="0" w:color="auto"/>
        <w:bottom w:val="none" w:sz="0" w:space="0" w:color="auto"/>
        <w:right w:val="none" w:sz="0" w:space="0" w:color="auto"/>
      </w:divBdr>
    </w:div>
    <w:div w:id="224802932">
      <w:bodyDiv w:val="1"/>
      <w:marLeft w:val="0"/>
      <w:marRight w:val="0"/>
      <w:marTop w:val="0"/>
      <w:marBottom w:val="0"/>
      <w:divBdr>
        <w:top w:val="none" w:sz="0" w:space="0" w:color="auto"/>
        <w:left w:val="none" w:sz="0" w:space="0" w:color="auto"/>
        <w:bottom w:val="none" w:sz="0" w:space="0" w:color="auto"/>
        <w:right w:val="none" w:sz="0" w:space="0" w:color="auto"/>
      </w:divBdr>
    </w:div>
    <w:div w:id="294415924">
      <w:bodyDiv w:val="1"/>
      <w:marLeft w:val="0"/>
      <w:marRight w:val="0"/>
      <w:marTop w:val="0"/>
      <w:marBottom w:val="0"/>
      <w:divBdr>
        <w:top w:val="none" w:sz="0" w:space="0" w:color="auto"/>
        <w:left w:val="none" w:sz="0" w:space="0" w:color="auto"/>
        <w:bottom w:val="none" w:sz="0" w:space="0" w:color="auto"/>
        <w:right w:val="none" w:sz="0" w:space="0" w:color="auto"/>
      </w:divBdr>
    </w:div>
    <w:div w:id="347175166">
      <w:bodyDiv w:val="1"/>
      <w:marLeft w:val="0"/>
      <w:marRight w:val="0"/>
      <w:marTop w:val="0"/>
      <w:marBottom w:val="0"/>
      <w:divBdr>
        <w:top w:val="none" w:sz="0" w:space="0" w:color="auto"/>
        <w:left w:val="none" w:sz="0" w:space="0" w:color="auto"/>
        <w:bottom w:val="none" w:sz="0" w:space="0" w:color="auto"/>
        <w:right w:val="none" w:sz="0" w:space="0" w:color="auto"/>
      </w:divBdr>
    </w:div>
    <w:div w:id="382801678">
      <w:bodyDiv w:val="1"/>
      <w:marLeft w:val="0"/>
      <w:marRight w:val="0"/>
      <w:marTop w:val="0"/>
      <w:marBottom w:val="0"/>
      <w:divBdr>
        <w:top w:val="none" w:sz="0" w:space="0" w:color="auto"/>
        <w:left w:val="none" w:sz="0" w:space="0" w:color="auto"/>
        <w:bottom w:val="none" w:sz="0" w:space="0" w:color="auto"/>
        <w:right w:val="none" w:sz="0" w:space="0" w:color="auto"/>
      </w:divBdr>
    </w:div>
    <w:div w:id="416900054">
      <w:bodyDiv w:val="1"/>
      <w:marLeft w:val="0"/>
      <w:marRight w:val="0"/>
      <w:marTop w:val="0"/>
      <w:marBottom w:val="0"/>
      <w:divBdr>
        <w:top w:val="none" w:sz="0" w:space="0" w:color="auto"/>
        <w:left w:val="none" w:sz="0" w:space="0" w:color="auto"/>
        <w:bottom w:val="none" w:sz="0" w:space="0" w:color="auto"/>
        <w:right w:val="none" w:sz="0" w:space="0" w:color="auto"/>
      </w:divBdr>
    </w:div>
    <w:div w:id="510486206">
      <w:bodyDiv w:val="1"/>
      <w:marLeft w:val="0"/>
      <w:marRight w:val="0"/>
      <w:marTop w:val="0"/>
      <w:marBottom w:val="0"/>
      <w:divBdr>
        <w:top w:val="none" w:sz="0" w:space="0" w:color="auto"/>
        <w:left w:val="none" w:sz="0" w:space="0" w:color="auto"/>
        <w:bottom w:val="none" w:sz="0" w:space="0" w:color="auto"/>
        <w:right w:val="none" w:sz="0" w:space="0" w:color="auto"/>
      </w:divBdr>
    </w:div>
    <w:div w:id="519128153">
      <w:bodyDiv w:val="1"/>
      <w:marLeft w:val="0"/>
      <w:marRight w:val="0"/>
      <w:marTop w:val="0"/>
      <w:marBottom w:val="0"/>
      <w:divBdr>
        <w:top w:val="none" w:sz="0" w:space="0" w:color="auto"/>
        <w:left w:val="none" w:sz="0" w:space="0" w:color="auto"/>
        <w:bottom w:val="none" w:sz="0" w:space="0" w:color="auto"/>
        <w:right w:val="none" w:sz="0" w:space="0" w:color="auto"/>
      </w:divBdr>
    </w:div>
    <w:div w:id="524905997">
      <w:bodyDiv w:val="1"/>
      <w:marLeft w:val="0"/>
      <w:marRight w:val="0"/>
      <w:marTop w:val="0"/>
      <w:marBottom w:val="0"/>
      <w:divBdr>
        <w:top w:val="none" w:sz="0" w:space="0" w:color="auto"/>
        <w:left w:val="none" w:sz="0" w:space="0" w:color="auto"/>
        <w:bottom w:val="none" w:sz="0" w:space="0" w:color="auto"/>
        <w:right w:val="none" w:sz="0" w:space="0" w:color="auto"/>
      </w:divBdr>
    </w:div>
    <w:div w:id="531502349">
      <w:bodyDiv w:val="1"/>
      <w:marLeft w:val="0"/>
      <w:marRight w:val="0"/>
      <w:marTop w:val="0"/>
      <w:marBottom w:val="0"/>
      <w:divBdr>
        <w:top w:val="none" w:sz="0" w:space="0" w:color="auto"/>
        <w:left w:val="none" w:sz="0" w:space="0" w:color="auto"/>
        <w:bottom w:val="none" w:sz="0" w:space="0" w:color="auto"/>
        <w:right w:val="none" w:sz="0" w:space="0" w:color="auto"/>
      </w:divBdr>
    </w:div>
    <w:div w:id="563221303">
      <w:bodyDiv w:val="1"/>
      <w:marLeft w:val="0"/>
      <w:marRight w:val="0"/>
      <w:marTop w:val="0"/>
      <w:marBottom w:val="0"/>
      <w:divBdr>
        <w:top w:val="none" w:sz="0" w:space="0" w:color="auto"/>
        <w:left w:val="none" w:sz="0" w:space="0" w:color="auto"/>
        <w:bottom w:val="none" w:sz="0" w:space="0" w:color="auto"/>
        <w:right w:val="none" w:sz="0" w:space="0" w:color="auto"/>
      </w:divBdr>
    </w:div>
    <w:div w:id="582179648">
      <w:bodyDiv w:val="1"/>
      <w:marLeft w:val="0"/>
      <w:marRight w:val="0"/>
      <w:marTop w:val="0"/>
      <w:marBottom w:val="0"/>
      <w:divBdr>
        <w:top w:val="none" w:sz="0" w:space="0" w:color="auto"/>
        <w:left w:val="none" w:sz="0" w:space="0" w:color="auto"/>
        <w:bottom w:val="none" w:sz="0" w:space="0" w:color="auto"/>
        <w:right w:val="none" w:sz="0" w:space="0" w:color="auto"/>
      </w:divBdr>
    </w:div>
    <w:div w:id="660041513">
      <w:bodyDiv w:val="1"/>
      <w:marLeft w:val="0"/>
      <w:marRight w:val="0"/>
      <w:marTop w:val="0"/>
      <w:marBottom w:val="0"/>
      <w:divBdr>
        <w:top w:val="none" w:sz="0" w:space="0" w:color="auto"/>
        <w:left w:val="none" w:sz="0" w:space="0" w:color="auto"/>
        <w:bottom w:val="none" w:sz="0" w:space="0" w:color="auto"/>
        <w:right w:val="none" w:sz="0" w:space="0" w:color="auto"/>
      </w:divBdr>
    </w:div>
    <w:div w:id="718171509">
      <w:bodyDiv w:val="1"/>
      <w:marLeft w:val="0"/>
      <w:marRight w:val="0"/>
      <w:marTop w:val="0"/>
      <w:marBottom w:val="0"/>
      <w:divBdr>
        <w:top w:val="none" w:sz="0" w:space="0" w:color="auto"/>
        <w:left w:val="none" w:sz="0" w:space="0" w:color="auto"/>
        <w:bottom w:val="none" w:sz="0" w:space="0" w:color="auto"/>
        <w:right w:val="none" w:sz="0" w:space="0" w:color="auto"/>
      </w:divBdr>
    </w:div>
    <w:div w:id="731468285">
      <w:bodyDiv w:val="1"/>
      <w:marLeft w:val="0"/>
      <w:marRight w:val="0"/>
      <w:marTop w:val="0"/>
      <w:marBottom w:val="0"/>
      <w:divBdr>
        <w:top w:val="none" w:sz="0" w:space="0" w:color="auto"/>
        <w:left w:val="none" w:sz="0" w:space="0" w:color="auto"/>
        <w:bottom w:val="none" w:sz="0" w:space="0" w:color="auto"/>
        <w:right w:val="none" w:sz="0" w:space="0" w:color="auto"/>
      </w:divBdr>
    </w:div>
    <w:div w:id="742411333">
      <w:bodyDiv w:val="1"/>
      <w:marLeft w:val="0"/>
      <w:marRight w:val="0"/>
      <w:marTop w:val="0"/>
      <w:marBottom w:val="0"/>
      <w:divBdr>
        <w:top w:val="none" w:sz="0" w:space="0" w:color="auto"/>
        <w:left w:val="none" w:sz="0" w:space="0" w:color="auto"/>
        <w:bottom w:val="none" w:sz="0" w:space="0" w:color="auto"/>
        <w:right w:val="none" w:sz="0" w:space="0" w:color="auto"/>
      </w:divBdr>
    </w:div>
    <w:div w:id="779759947">
      <w:bodyDiv w:val="1"/>
      <w:marLeft w:val="0"/>
      <w:marRight w:val="0"/>
      <w:marTop w:val="0"/>
      <w:marBottom w:val="0"/>
      <w:divBdr>
        <w:top w:val="none" w:sz="0" w:space="0" w:color="auto"/>
        <w:left w:val="none" w:sz="0" w:space="0" w:color="auto"/>
        <w:bottom w:val="none" w:sz="0" w:space="0" w:color="auto"/>
        <w:right w:val="none" w:sz="0" w:space="0" w:color="auto"/>
      </w:divBdr>
    </w:div>
    <w:div w:id="789124795">
      <w:bodyDiv w:val="1"/>
      <w:marLeft w:val="0"/>
      <w:marRight w:val="0"/>
      <w:marTop w:val="0"/>
      <w:marBottom w:val="0"/>
      <w:divBdr>
        <w:top w:val="none" w:sz="0" w:space="0" w:color="auto"/>
        <w:left w:val="none" w:sz="0" w:space="0" w:color="auto"/>
        <w:bottom w:val="none" w:sz="0" w:space="0" w:color="auto"/>
        <w:right w:val="none" w:sz="0" w:space="0" w:color="auto"/>
      </w:divBdr>
    </w:div>
    <w:div w:id="792290776">
      <w:bodyDiv w:val="1"/>
      <w:marLeft w:val="0"/>
      <w:marRight w:val="0"/>
      <w:marTop w:val="0"/>
      <w:marBottom w:val="0"/>
      <w:divBdr>
        <w:top w:val="none" w:sz="0" w:space="0" w:color="auto"/>
        <w:left w:val="none" w:sz="0" w:space="0" w:color="auto"/>
        <w:bottom w:val="none" w:sz="0" w:space="0" w:color="auto"/>
        <w:right w:val="none" w:sz="0" w:space="0" w:color="auto"/>
      </w:divBdr>
    </w:div>
    <w:div w:id="822696765">
      <w:bodyDiv w:val="1"/>
      <w:marLeft w:val="0"/>
      <w:marRight w:val="0"/>
      <w:marTop w:val="0"/>
      <w:marBottom w:val="0"/>
      <w:divBdr>
        <w:top w:val="none" w:sz="0" w:space="0" w:color="auto"/>
        <w:left w:val="none" w:sz="0" w:space="0" w:color="auto"/>
        <w:bottom w:val="none" w:sz="0" w:space="0" w:color="auto"/>
        <w:right w:val="none" w:sz="0" w:space="0" w:color="auto"/>
      </w:divBdr>
    </w:div>
    <w:div w:id="829293790">
      <w:bodyDiv w:val="1"/>
      <w:marLeft w:val="0"/>
      <w:marRight w:val="0"/>
      <w:marTop w:val="0"/>
      <w:marBottom w:val="0"/>
      <w:divBdr>
        <w:top w:val="none" w:sz="0" w:space="0" w:color="auto"/>
        <w:left w:val="none" w:sz="0" w:space="0" w:color="auto"/>
        <w:bottom w:val="none" w:sz="0" w:space="0" w:color="auto"/>
        <w:right w:val="none" w:sz="0" w:space="0" w:color="auto"/>
      </w:divBdr>
    </w:div>
    <w:div w:id="882329953">
      <w:bodyDiv w:val="1"/>
      <w:marLeft w:val="0"/>
      <w:marRight w:val="0"/>
      <w:marTop w:val="0"/>
      <w:marBottom w:val="0"/>
      <w:divBdr>
        <w:top w:val="none" w:sz="0" w:space="0" w:color="auto"/>
        <w:left w:val="none" w:sz="0" w:space="0" w:color="auto"/>
        <w:bottom w:val="none" w:sz="0" w:space="0" w:color="auto"/>
        <w:right w:val="none" w:sz="0" w:space="0" w:color="auto"/>
      </w:divBdr>
    </w:div>
    <w:div w:id="904224551">
      <w:bodyDiv w:val="1"/>
      <w:marLeft w:val="0"/>
      <w:marRight w:val="0"/>
      <w:marTop w:val="0"/>
      <w:marBottom w:val="0"/>
      <w:divBdr>
        <w:top w:val="none" w:sz="0" w:space="0" w:color="auto"/>
        <w:left w:val="none" w:sz="0" w:space="0" w:color="auto"/>
        <w:bottom w:val="none" w:sz="0" w:space="0" w:color="auto"/>
        <w:right w:val="none" w:sz="0" w:space="0" w:color="auto"/>
      </w:divBdr>
    </w:div>
    <w:div w:id="978075819">
      <w:bodyDiv w:val="1"/>
      <w:marLeft w:val="0"/>
      <w:marRight w:val="0"/>
      <w:marTop w:val="0"/>
      <w:marBottom w:val="0"/>
      <w:divBdr>
        <w:top w:val="none" w:sz="0" w:space="0" w:color="auto"/>
        <w:left w:val="none" w:sz="0" w:space="0" w:color="auto"/>
        <w:bottom w:val="none" w:sz="0" w:space="0" w:color="auto"/>
        <w:right w:val="none" w:sz="0" w:space="0" w:color="auto"/>
      </w:divBdr>
    </w:div>
    <w:div w:id="1069765082">
      <w:bodyDiv w:val="1"/>
      <w:marLeft w:val="0"/>
      <w:marRight w:val="0"/>
      <w:marTop w:val="0"/>
      <w:marBottom w:val="0"/>
      <w:divBdr>
        <w:top w:val="none" w:sz="0" w:space="0" w:color="auto"/>
        <w:left w:val="none" w:sz="0" w:space="0" w:color="auto"/>
        <w:bottom w:val="none" w:sz="0" w:space="0" w:color="auto"/>
        <w:right w:val="none" w:sz="0" w:space="0" w:color="auto"/>
      </w:divBdr>
    </w:div>
    <w:div w:id="1086881239">
      <w:bodyDiv w:val="1"/>
      <w:marLeft w:val="0"/>
      <w:marRight w:val="0"/>
      <w:marTop w:val="0"/>
      <w:marBottom w:val="0"/>
      <w:divBdr>
        <w:top w:val="none" w:sz="0" w:space="0" w:color="auto"/>
        <w:left w:val="none" w:sz="0" w:space="0" w:color="auto"/>
        <w:bottom w:val="none" w:sz="0" w:space="0" w:color="auto"/>
        <w:right w:val="none" w:sz="0" w:space="0" w:color="auto"/>
      </w:divBdr>
    </w:div>
    <w:div w:id="1097601784">
      <w:bodyDiv w:val="1"/>
      <w:marLeft w:val="0"/>
      <w:marRight w:val="0"/>
      <w:marTop w:val="0"/>
      <w:marBottom w:val="0"/>
      <w:divBdr>
        <w:top w:val="none" w:sz="0" w:space="0" w:color="auto"/>
        <w:left w:val="none" w:sz="0" w:space="0" w:color="auto"/>
        <w:bottom w:val="none" w:sz="0" w:space="0" w:color="auto"/>
        <w:right w:val="none" w:sz="0" w:space="0" w:color="auto"/>
      </w:divBdr>
    </w:div>
    <w:div w:id="1108502471">
      <w:bodyDiv w:val="1"/>
      <w:marLeft w:val="0"/>
      <w:marRight w:val="0"/>
      <w:marTop w:val="0"/>
      <w:marBottom w:val="0"/>
      <w:divBdr>
        <w:top w:val="none" w:sz="0" w:space="0" w:color="auto"/>
        <w:left w:val="none" w:sz="0" w:space="0" w:color="auto"/>
        <w:bottom w:val="none" w:sz="0" w:space="0" w:color="auto"/>
        <w:right w:val="none" w:sz="0" w:space="0" w:color="auto"/>
      </w:divBdr>
    </w:div>
    <w:div w:id="1116872545">
      <w:bodyDiv w:val="1"/>
      <w:marLeft w:val="0"/>
      <w:marRight w:val="0"/>
      <w:marTop w:val="0"/>
      <w:marBottom w:val="0"/>
      <w:divBdr>
        <w:top w:val="none" w:sz="0" w:space="0" w:color="auto"/>
        <w:left w:val="none" w:sz="0" w:space="0" w:color="auto"/>
        <w:bottom w:val="none" w:sz="0" w:space="0" w:color="auto"/>
        <w:right w:val="none" w:sz="0" w:space="0" w:color="auto"/>
      </w:divBdr>
    </w:div>
    <w:div w:id="1140348327">
      <w:bodyDiv w:val="1"/>
      <w:marLeft w:val="0"/>
      <w:marRight w:val="0"/>
      <w:marTop w:val="0"/>
      <w:marBottom w:val="0"/>
      <w:divBdr>
        <w:top w:val="none" w:sz="0" w:space="0" w:color="auto"/>
        <w:left w:val="none" w:sz="0" w:space="0" w:color="auto"/>
        <w:bottom w:val="none" w:sz="0" w:space="0" w:color="auto"/>
        <w:right w:val="none" w:sz="0" w:space="0" w:color="auto"/>
      </w:divBdr>
    </w:div>
    <w:div w:id="1141533918">
      <w:bodyDiv w:val="1"/>
      <w:marLeft w:val="0"/>
      <w:marRight w:val="0"/>
      <w:marTop w:val="0"/>
      <w:marBottom w:val="0"/>
      <w:divBdr>
        <w:top w:val="none" w:sz="0" w:space="0" w:color="auto"/>
        <w:left w:val="none" w:sz="0" w:space="0" w:color="auto"/>
        <w:bottom w:val="none" w:sz="0" w:space="0" w:color="auto"/>
        <w:right w:val="none" w:sz="0" w:space="0" w:color="auto"/>
      </w:divBdr>
    </w:div>
    <w:div w:id="1173490696">
      <w:bodyDiv w:val="1"/>
      <w:marLeft w:val="0"/>
      <w:marRight w:val="0"/>
      <w:marTop w:val="0"/>
      <w:marBottom w:val="0"/>
      <w:divBdr>
        <w:top w:val="none" w:sz="0" w:space="0" w:color="auto"/>
        <w:left w:val="none" w:sz="0" w:space="0" w:color="auto"/>
        <w:bottom w:val="none" w:sz="0" w:space="0" w:color="auto"/>
        <w:right w:val="none" w:sz="0" w:space="0" w:color="auto"/>
      </w:divBdr>
    </w:div>
    <w:div w:id="1224485623">
      <w:bodyDiv w:val="1"/>
      <w:marLeft w:val="0"/>
      <w:marRight w:val="0"/>
      <w:marTop w:val="0"/>
      <w:marBottom w:val="0"/>
      <w:divBdr>
        <w:top w:val="none" w:sz="0" w:space="0" w:color="auto"/>
        <w:left w:val="none" w:sz="0" w:space="0" w:color="auto"/>
        <w:bottom w:val="none" w:sz="0" w:space="0" w:color="auto"/>
        <w:right w:val="none" w:sz="0" w:space="0" w:color="auto"/>
      </w:divBdr>
    </w:div>
    <w:div w:id="1225408237">
      <w:bodyDiv w:val="1"/>
      <w:marLeft w:val="0"/>
      <w:marRight w:val="0"/>
      <w:marTop w:val="0"/>
      <w:marBottom w:val="0"/>
      <w:divBdr>
        <w:top w:val="none" w:sz="0" w:space="0" w:color="auto"/>
        <w:left w:val="none" w:sz="0" w:space="0" w:color="auto"/>
        <w:bottom w:val="none" w:sz="0" w:space="0" w:color="auto"/>
        <w:right w:val="none" w:sz="0" w:space="0" w:color="auto"/>
      </w:divBdr>
    </w:div>
    <w:div w:id="1264191560">
      <w:bodyDiv w:val="1"/>
      <w:marLeft w:val="0"/>
      <w:marRight w:val="0"/>
      <w:marTop w:val="0"/>
      <w:marBottom w:val="0"/>
      <w:divBdr>
        <w:top w:val="none" w:sz="0" w:space="0" w:color="auto"/>
        <w:left w:val="none" w:sz="0" w:space="0" w:color="auto"/>
        <w:bottom w:val="none" w:sz="0" w:space="0" w:color="auto"/>
        <w:right w:val="none" w:sz="0" w:space="0" w:color="auto"/>
      </w:divBdr>
    </w:div>
    <w:div w:id="1311640276">
      <w:bodyDiv w:val="1"/>
      <w:marLeft w:val="0"/>
      <w:marRight w:val="0"/>
      <w:marTop w:val="0"/>
      <w:marBottom w:val="0"/>
      <w:divBdr>
        <w:top w:val="none" w:sz="0" w:space="0" w:color="auto"/>
        <w:left w:val="none" w:sz="0" w:space="0" w:color="auto"/>
        <w:bottom w:val="none" w:sz="0" w:space="0" w:color="auto"/>
        <w:right w:val="none" w:sz="0" w:space="0" w:color="auto"/>
      </w:divBdr>
    </w:div>
    <w:div w:id="1418865246">
      <w:bodyDiv w:val="1"/>
      <w:marLeft w:val="0"/>
      <w:marRight w:val="0"/>
      <w:marTop w:val="0"/>
      <w:marBottom w:val="0"/>
      <w:divBdr>
        <w:top w:val="none" w:sz="0" w:space="0" w:color="auto"/>
        <w:left w:val="none" w:sz="0" w:space="0" w:color="auto"/>
        <w:bottom w:val="none" w:sz="0" w:space="0" w:color="auto"/>
        <w:right w:val="none" w:sz="0" w:space="0" w:color="auto"/>
      </w:divBdr>
    </w:div>
    <w:div w:id="1594171118">
      <w:bodyDiv w:val="1"/>
      <w:marLeft w:val="0"/>
      <w:marRight w:val="0"/>
      <w:marTop w:val="0"/>
      <w:marBottom w:val="0"/>
      <w:divBdr>
        <w:top w:val="none" w:sz="0" w:space="0" w:color="auto"/>
        <w:left w:val="none" w:sz="0" w:space="0" w:color="auto"/>
        <w:bottom w:val="none" w:sz="0" w:space="0" w:color="auto"/>
        <w:right w:val="none" w:sz="0" w:space="0" w:color="auto"/>
      </w:divBdr>
    </w:div>
    <w:div w:id="1623726378">
      <w:bodyDiv w:val="1"/>
      <w:marLeft w:val="0"/>
      <w:marRight w:val="0"/>
      <w:marTop w:val="0"/>
      <w:marBottom w:val="0"/>
      <w:divBdr>
        <w:top w:val="none" w:sz="0" w:space="0" w:color="auto"/>
        <w:left w:val="none" w:sz="0" w:space="0" w:color="auto"/>
        <w:bottom w:val="none" w:sz="0" w:space="0" w:color="auto"/>
        <w:right w:val="none" w:sz="0" w:space="0" w:color="auto"/>
      </w:divBdr>
    </w:div>
    <w:div w:id="1631013329">
      <w:bodyDiv w:val="1"/>
      <w:marLeft w:val="0"/>
      <w:marRight w:val="0"/>
      <w:marTop w:val="0"/>
      <w:marBottom w:val="0"/>
      <w:divBdr>
        <w:top w:val="none" w:sz="0" w:space="0" w:color="auto"/>
        <w:left w:val="none" w:sz="0" w:space="0" w:color="auto"/>
        <w:bottom w:val="none" w:sz="0" w:space="0" w:color="auto"/>
        <w:right w:val="none" w:sz="0" w:space="0" w:color="auto"/>
      </w:divBdr>
    </w:div>
    <w:div w:id="1677346038">
      <w:bodyDiv w:val="1"/>
      <w:marLeft w:val="0"/>
      <w:marRight w:val="0"/>
      <w:marTop w:val="0"/>
      <w:marBottom w:val="0"/>
      <w:divBdr>
        <w:top w:val="none" w:sz="0" w:space="0" w:color="auto"/>
        <w:left w:val="none" w:sz="0" w:space="0" w:color="auto"/>
        <w:bottom w:val="none" w:sz="0" w:space="0" w:color="auto"/>
        <w:right w:val="none" w:sz="0" w:space="0" w:color="auto"/>
      </w:divBdr>
    </w:div>
    <w:div w:id="1694452902">
      <w:bodyDiv w:val="1"/>
      <w:marLeft w:val="0"/>
      <w:marRight w:val="0"/>
      <w:marTop w:val="0"/>
      <w:marBottom w:val="0"/>
      <w:divBdr>
        <w:top w:val="none" w:sz="0" w:space="0" w:color="auto"/>
        <w:left w:val="none" w:sz="0" w:space="0" w:color="auto"/>
        <w:bottom w:val="none" w:sz="0" w:space="0" w:color="auto"/>
        <w:right w:val="none" w:sz="0" w:space="0" w:color="auto"/>
      </w:divBdr>
    </w:div>
    <w:div w:id="1723365580">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42825906">
      <w:bodyDiv w:val="1"/>
      <w:marLeft w:val="0"/>
      <w:marRight w:val="0"/>
      <w:marTop w:val="0"/>
      <w:marBottom w:val="0"/>
      <w:divBdr>
        <w:top w:val="none" w:sz="0" w:space="0" w:color="auto"/>
        <w:left w:val="none" w:sz="0" w:space="0" w:color="auto"/>
        <w:bottom w:val="none" w:sz="0" w:space="0" w:color="auto"/>
        <w:right w:val="none" w:sz="0" w:space="0" w:color="auto"/>
      </w:divBdr>
    </w:div>
    <w:div w:id="1780486075">
      <w:bodyDiv w:val="1"/>
      <w:marLeft w:val="0"/>
      <w:marRight w:val="0"/>
      <w:marTop w:val="0"/>
      <w:marBottom w:val="0"/>
      <w:divBdr>
        <w:top w:val="none" w:sz="0" w:space="0" w:color="auto"/>
        <w:left w:val="none" w:sz="0" w:space="0" w:color="auto"/>
        <w:bottom w:val="none" w:sz="0" w:space="0" w:color="auto"/>
        <w:right w:val="none" w:sz="0" w:space="0" w:color="auto"/>
      </w:divBdr>
    </w:div>
    <w:div w:id="1784377597">
      <w:bodyDiv w:val="1"/>
      <w:marLeft w:val="0"/>
      <w:marRight w:val="0"/>
      <w:marTop w:val="0"/>
      <w:marBottom w:val="0"/>
      <w:divBdr>
        <w:top w:val="none" w:sz="0" w:space="0" w:color="auto"/>
        <w:left w:val="none" w:sz="0" w:space="0" w:color="auto"/>
        <w:bottom w:val="none" w:sz="0" w:space="0" w:color="auto"/>
        <w:right w:val="none" w:sz="0" w:space="0" w:color="auto"/>
      </w:divBdr>
    </w:div>
    <w:div w:id="1810247744">
      <w:bodyDiv w:val="1"/>
      <w:marLeft w:val="0"/>
      <w:marRight w:val="0"/>
      <w:marTop w:val="0"/>
      <w:marBottom w:val="0"/>
      <w:divBdr>
        <w:top w:val="none" w:sz="0" w:space="0" w:color="auto"/>
        <w:left w:val="none" w:sz="0" w:space="0" w:color="auto"/>
        <w:bottom w:val="none" w:sz="0" w:space="0" w:color="auto"/>
        <w:right w:val="none" w:sz="0" w:space="0" w:color="auto"/>
      </w:divBdr>
    </w:div>
    <w:div w:id="1844127976">
      <w:bodyDiv w:val="1"/>
      <w:marLeft w:val="0"/>
      <w:marRight w:val="0"/>
      <w:marTop w:val="0"/>
      <w:marBottom w:val="0"/>
      <w:divBdr>
        <w:top w:val="none" w:sz="0" w:space="0" w:color="auto"/>
        <w:left w:val="none" w:sz="0" w:space="0" w:color="auto"/>
        <w:bottom w:val="none" w:sz="0" w:space="0" w:color="auto"/>
        <w:right w:val="none" w:sz="0" w:space="0" w:color="auto"/>
      </w:divBdr>
    </w:div>
    <w:div w:id="1856457884">
      <w:bodyDiv w:val="1"/>
      <w:marLeft w:val="0"/>
      <w:marRight w:val="0"/>
      <w:marTop w:val="0"/>
      <w:marBottom w:val="0"/>
      <w:divBdr>
        <w:top w:val="none" w:sz="0" w:space="0" w:color="auto"/>
        <w:left w:val="none" w:sz="0" w:space="0" w:color="auto"/>
        <w:bottom w:val="none" w:sz="0" w:space="0" w:color="auto"/>
        <w:right w:val="none" w:sz="0" w:space="0" w:color="auto"/>
      </w:divBdr>
    </w:div>
    <w:div w:id="1881746199">
      <w:bodyDiv w:val="1"/>
      <w:marLeft w:val="0"/>
      <w:marRight w:val="0"/>
      <w:marTop w:val="0"/>
      <w:marBottom w:val="0"/>
      <w:divBdr>
        <w:top w:val="none" w:sz="0" w:space="0" w:color="auto"/>
        <w:left w:val="none" w:sz="0" w:space="0" w:color="auto"/>
        <w:bottom w:val="none" w:sz="0" w:space="0" w:color="auto"/>
        <w:right w:val="none" w:sz="0" w:space="0" w:color="auto"/>
      </w:divBdr>
    </w:div>
    <w:div w:id="1895388703">
      <w:bodyDiv w:val="1"/>
      <w:marLeft w:val="0"/>
      <w:marRight w:val="0"/>
      <w:marTop w:val="0"/>
      <w:marBottom w:val="0"/>
      <w:divBdr>
        <w:top w:val="none" w:sz="0" w:space="0" w:color="auto"/>
        <w:left w:val="none" w:sz="0" w:space="0" w:color="auto"/>
        <w:bottom w:val="none" w:sz="0" w:space="0" w:color="auto"/>
        <w:right w:val="none" w:sz="0" w:space="0" w:color="auto"/>
      </w:divBdr>
    </w:div>
    <w:div w:id="1917472816">
      <w:bodyDiv w:val="1"/>
      <w:marLeft w:val="0"/>
      <w:marRight w:val="0"/>
      <w:marTop w:val="0"/>
      <w:marBottom w:val="0"/>
      <w:divBdr>
        <w:top w:val="none" w:sz="0" w:space="0" w:color="auto"/>
        <w:left w:val="none" w:sz="0" w:space="0" w:color="auto"/>
        <w:bottom w:val="none" w:sz="0" w:space="0" w:color="auto"/>
        <w:right w:val="none" w:sz="0" w:space="0" w:color="auto"/>
      </w:divBdr>
    </w:div>
    <w:div w:id="2005544117">
      <w:bodyDiv w:val="1"/>
      <w:marLeft w:val="0"/>
      <w:marRight w:val="0"/>
      <w:marTop w:val="0"/>
      <w:marBottom w:val="0"/>
      <w:divBdr>
        <w:top w:val="none" w:sz="0" w:space="0" w:color="auto"/>
        <w:left w:val="none" w:sz="0" w:space="0" w:color="auto"/>
        <w:bottom w:val="none" w:sz="0" w:space="0" w:color="auto"/>
        <w:right w:val="none" w:sz="0" w:space="0" w:color="auto"/>
      </w:divBdr>
    </w:div>
    <w:div w:id="2016220591">
      <w:bodyDiv w:val="1"/>
      <w:marLeft w:val="0"/>
      <w:marRight w:val="0"/>
      <w:marTop w:val="0"/>
      <w:marBottom w:val="0"/>
      <w:divBdr>
        <w:top w:val="none" w:sz="0" w:space="0" w:color="auto"/>
        <w:left w:val="none" w:sz="0" w:space="0" w:color="auto"/>
        <w:bottom w:val="none" w:sz="0" w:space="0" w:color="auto"/>
        <w:right w:val="none" w:sz="0" w:space="0" w:color="auto"/>
      </w:divBdr>
    </w:div>
    <w:div w:id="2042825791">
      <w:bodyDiv w:val="1"/>
      <w:marLeft w:val="0"/>
      <w:marRight w:val="0"/>
      <w:marTop w:val="0"/>
      <w:marBottom w:val="0"/>
      <w:divBdr>
        <w:top w:val="none" w:sz="0" w:space="0" w:color="auto"/>
        <w:left w:val="none" w:sz="0" w:space="0" w:color="auto"/>
        <w:bottom w:val="none" w:sz="0" w:space="0" w:color="auto"/>
        <w:right w:val="none" w:sz="0" w:space="0" w:color="auto"/>
      </w:divBdr>
    </w:div>
    <w:div w:id="2067992372">
      <w:bodyDiv w:val="1"/>
      <w:marLeft w:val="0"/>
      <w:marRight w:val="0"/>
      <w:marTop w:val="0"/>
      <w:marBottom w:val="0"/>
      <w:divBdr>
        <w:top w:val="none" w:sz="0" w:space="0" w:color="auto"/>
        <w:left w:val="none" w:sz="0" w:space="0" w:color="auto"/>
        <w:bottom w:val="none" w:sz="0" w:space="0" w:color="auto"/>
        <w:right w:val="none" w:sz="0" w:space="0" w:color="auto"/>
      </w:divBdr>
    </w:div>
    <w:div w:id="2082408541">
      <w:bodyDiv w:val="1"/>
      <w:marLeft w:val="0"/>
      <w:marRight w:val="0"/>
      <w:marTop w:val="0"/>
      <w:marBottom w:val="0"/>
      <w:divBdr>
        <w:top w:val="none" w:sz="0" w:space="0" w:color="auto"/>
        <w:left w:val="none" w:sz="0" w:space="0" w:color="auto"/>
        <w:bottom w:val="none" w:sz="0" w:space="0" w:color="auto"/>
        <w:right w:val="none" w:sz="0" w:space="0" w:color="auto"/>
      </w:divBdr>
    </w:div>
    <w:div w:id="212699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9</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Nakade</dc:creator>
  <cp:keywords/>
  <dc:description/>
  <cp:lastModifiedBy>Chaitali Nakade</cp:lastModifiedBy>
  <cp:revision>20</cp:revision>
  <dcterms:created xsi:type="dcterms:W3CDTF">2024-07-28T00:27:00Z</dcterms:created>
  <dcterms:modified xsi:type="dcterms:W3CDTF">2024-07-28T20:04:00Z</dcterms:modified>
</cp:coreProperties>
</file>