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65194" w14:textId="30810182" w:rsidR="00134A7E" w:rsidRPr="005721EE" w:rsidRDefault="004E6FC0">
      <w:pPr>
        <w:jc w:val="both"/>
        <w:rPr>
          <w:rFonts w:ascii="標楷體" w:eastAsia="標楷體" w:hAnsi="標楷體" w:cs="微軟正黑體"/>
          <w:sz w:val="40"/>
          <w:szCs w:val="40"/>
        </w:rPr>
      </w:pPr>
      <w:bookmarkStart w:id="0" w:name="_gjdgxs" w:colFirst="0" w:colLast="0"/>
      <w:bookmarkEnd w:id="0"/>
      <w:r w:rsidRPr="005721EE">
        <w:rPr>
          <w:rFonts w:ascii="標楷體" w:eastAsia="標楷體" w:hAnsi="標楷體" w:cs="微軟正黑體"/>
          <w:sz w:val="40"/>
          <w:szCs w:val="40"/>
        </w:rPr>
        <w:t>學員所屬單位：</w:t>
      </w:r>
      <w:r w:rsidR="001F481D" w:rsidRPr="005721EE">
        <w:rPr>
          <w:rFonts w:ascii="標楷體" w:eastAsia="標楷體" w:hAnsi="標楷體" w:cs="微軟正黑體"/>
          <w:sz w:val="40"/>
          <w:szCs w:val="40"/>
        </w:rPr>
        <w:t xml:space="preserve"> </w:t>
      </w:r>
    </w:p>
    <w:p w14:paraId="6CCBCB53" w14:textId="52BE1B81" w:rsidR="00C37753" w:rsidRPr="005721EE" w:rsidRDefault="004E6FC0">
      <w:pPr>
        <w:rPr>
          <w:rFonts w:ascii="標楷體" w:eastAsia="標楷體" w:hAnsi="標楷體" w:cs="微軟正黑體"/>
          <w:sz w:val="40"/>
          <w:szCs w:val="40"/>
        </w:rPr>
      </w:pPr>
      <w:r w:rsidRPr="005721EE">
        <w:rPr>
          <w:rFonts w:ascii="標楷體" w:eastAsia="標楷體" w:hAnsi="標楷體" w:cs="微軟正黑體"/>
          <w:sz w:val="40"/>
          <w:szCs w:val="40"/>
        </w:rPr>
        <w:t>姓名：</w:t>
      </w:r>
      <w:r w:rsidR="001F481D" w:rsidRPr="005721EE">
        <w:rPr>
          <w:rFonts w:ascii="標楷體" w:eastAsia="標楷體" w:hAnsi="標楷體" w:cs="微軟正黑體"/>
          <w:sz w:val="40"/>
          <w:szCs w:val="40"/>
        </w:rPr>
        <w:t xml:space="preserve"> </w:t>
      </w:r>
    </w:p>
    <w:p w14:paraId="1DB8F0C2" w14:textId="77777777" w:rsidR="00134A7E" w:rsidRPr="005721EE" w:rsidRDefault="004E6FC0">
      <w:pPr>
        <w:rPr>
          <w:rFonts w:ascii="標楷體" w:eastAsia="標楷體" w:hAnsi="標楷體" w:cs="微軟正黑體"/>
          <w:sz w:val="32"/>
          <w:szCs w:val="32"/>
        </w:rPr>
      </w:pPr>
      <w:r w:rsidRPr="005721EE">
        <w:rPr>
          <w:rFonts w:ascii="標楷體" w:eastAsia="標楷體" w:hAnsi="標楷體" w:cs="微軟正黑體"/>
          <w:sz w:val="32"/>
          <w:szCs w:val="32"/>
        </w:rPr>
        <w:t>請問：社區經理人認證考試，預計提送哪一項主題</w:t>
      </w:r>
      <w:r w:rsidRPr="005721EE">
        <w:rPr>
          <w:rFonts w:ascii="標楷體" w:eastAsia="標楷體" w:hAnsi="標楷體" w:cs="微軟正黑體"/>
          <w:sz w:val="32"/>
          <w:szCs w:val="32"/>
        </w:rPr>
        <w:t>?</w:t>
      </w:r>
    </w:p>
    <w:tbl>
      <w:tblPr>
        <w:tblStyle w:val="a5"/>
        <w:tblW w:w="1570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222"/>
        <w:gridCol w:w="6350"/>
      </w:tblGrid>
      <w:tr w:rsidR="00134A7E" w:rsidRPr="005721EE" w14:paraId="71E22B0F" w14:textId="77777777">
        <w:tc>
          <w:tcPr>
            <w:tcW w:w="1129" w:type="dxa"/>
          </w:tcPr>
          <w:p w14:paraId="5AF90E3A" w14:textId="77777777" w:rsidR="00134A7E" w:rsidRPr="005721EE" w:rsidRDefault="004E6FC0">
            <w:pPr>
              <w:jc w:val="center"/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</w:rPr>
              <w:t>請勾選</w:t>
            </w:r>
          </w:p>
        </w:tc>
        <w:tc>
          <w:tcPr>
            <w:tcW w:w="8222" w:type="dxa"/>
          </w:tcPr>
          <w:p w14:paraId="1FA3B96A" w14:textId="77777777" w:rsidR="00134A7E" w:rsidRPr="005721EE" w:rsidRDefault="004E6FC0">
            <w:pPr>
              <w:jc w:val="center"/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</w:rPr>
              <w:t>福利化社區方案面向</w:t>
            </w:r>
          </w:p>
        </w:tc>
        <w:tc>
          <w:tcPr>
            <w:tcW w:w="6350" w:type="dxa"/>
          </w:tcPr>
          <w:p w14:paraId="670CD206" w14:textId="77777777" w:rsidR="00134A7E" w:rsidRPr="005721EE" w:rsidRDefault="004E6FC0">
            <w:pPr>
              <w:jc w:val="center"/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</w:rPr>
              <w:t>為何選擇這面向的議題？簡要說明</w:t>
            </w:r>
          </w:p>
        </w:tc>
      </w:tr>
      <w:tr w:rsidR="00134A7E" w:rsidRPr="005721EE" w14:paraId="205FEB66" w14:textId="77777777" w:rsidTr="001F481D">
        <w:tc>
          <w:tcPr>
            <w:tcW w:w="1129" w:type="dxa"/>
            <w:vAlign w:val="center"/>
          </w:tcPr>
          <w:p w14:paraId="0C9ADA76" w14:textId="623209D7" w:rsidR="00134A7E" w:rsidRPr="00C37753" w:rsidRDefault="00134A7E" w:rsidP="00C37753">
            <w:pPr>
              <w:jc w:val="center"/>
              <w:rPr>
                <w:rFonts w:ascii="標楷體" w:eastAsia="標楷體" w:hAnsi="標楷體" w:cs="微軟正黑體"/>
                <w:sz w:val="52"/>
                <w:szCs w:val="52"/>
              </w:rPr>
            </w:pPr>
          </w:p>
        </w:tc>
        <w:tc>
          <w:tcPr>
            <w:tcW w:w="8222" w:type="dxa"/>
            <w:vAlign w:val="center"/>
          </w:tcPr>
          <w:p w14:paraId="2BBB85A9" w14:textId="77777777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1</w:t>
            </w:r>
            <w:r w:rsidRPr="005721EE">
              <w:rPr>
                <w:rFonts w:ascii="標楷體" w:eastAsia="標楷體" w:hAnsi="標楷體" w:cs="微軟正黑體"/>
                <w:b/>
              </w:rPr>
              <w:t>、老人福利暨長期照顧服務：</w:t>
            </w:r>
            <w:r w:rsidRPr="005721EE">
              <w:rPr>
                <w:rFonts w:ascii="標楷體" w:eastAsia="標楷體" w:hAnsi="標楷體" w:cs="微軟正黑體"/>
              </w:rPr>
              <w:t>獨居老人關懷服務、促進老人社會參與、雙老家庭關懷支持、綠色照顧、銀髮人力開發</w:t>
            </w:r>
            <w:r w:rsidRPr="005721EE">
              <w:rPr>
                <w:rFonts w:ascii="標楷體" w:eastAsia="標楷體" w:hAnsi="標楷體" w:cs="微軟正黑體"/>
              </w:rPr>
              <w:t>(</w:t>
            </w:r>
            <w:r w:rsidRPr="005721EE">
              <w:rPr>
                <w:rFonts w:ascii="標楷體" w:eastAsia="標楷體" w:hAnsi="標楷體" w:cs="微軟正黑體"/>
              </w:rPr>
              <w:t>含志願服務</w:t>
            </w:r>
            <w:r w:rsidRPr="005721EE">
              <w:rPr>
                <w:rFonts w:ascii="標楷體" w:eastAsia="標楷體" w:hAnsi="標楷體" w:cs="微軟正黑體"/>
              </w:rPr>
              <w:t>)</w:t>
            </w:r>
            <w:r w:rsidRPr="005721EE">
              <w:rPr>
                <w:rFonts w:ascii="標楷體" w:eastAsia="標楷體" w:hAnsi="標楷體" w:cs="微軟正黑體"/>
              </w:rPr>
              <w:t>。</w:t>
            </w:r>
          </w:p>
        </w:tc>
        <w:tc>
          <w:tcPr>
            <w:tcW w:w="6350" w:type="dxa"/>
            <w:vAlign w:val="center"/>
          </w:tcPr>
          <w:p w14:paraId="54035EFD" w14:textId="34B05F1D" w:rsidR="008A4979" w:rsidRPr="008A4979" w:rsidRDefault="008A4979">
            <w:pPr>
              <w:rPr>
                <w:rFonts w:ascii="標楷體" w:eastAsia="標楷體" w:hAnsi="標楷體" w:cs="微軟正黑體"/>
              </w:rPr>
            </w:pPr>
          </w:p>
        </w:tc>
      </w:tr>
      <w:tr w:rsidR="00134A7E" w:rsidRPr="005721EE" w14:paraId="1F1A1BB3" w14:textId="77777777" w:rsidTr="001F481D">
        <w:trPr>
          <w:trHeight w:val="674"/>
        </w:trPr>
        <w:tc>
          <w:tcPr>
            <w:tcW w:w="1129" w:type="dxa"/>
            <w:vAlign w:val="center"/>
          </w:tcPr>
          <w:p w14:paraId="1AD67994" w14:textId="77777777" w:rsidR="00134A7E" w:rsidRPr="005721EE" w:rsidRDefault="00134A7E">
            <w:pPr>
              <w:rPr>
                <w:rFonts w:ascii="標楷體" w:eastAsia="標楷體" w:hAnsi="標楷體" w:cs="微軟正黑體"/>
                <w:smallCaps/>
              </w:rPr>
            </w:pPr>
          </w:p>
          <w:p w14:paraId="3102EE38" w14:textId="77777777" w:rsidR="00134A7E" w:rsidRPr="005721EE" w:rsidRDefault="004E6FC0">
            <w:pPr>
              <w:rPr>
                <w:rFonts w:ascii="標楷體" w:eastAsia="標楷體" w:hAnsi="標楷體" w:cs="微軟正黑體"/>
                <w:smallCaps/>
              </w:rPr>
            </w:pPr>
            <w:r w:rsidRPr="005721EE">
              <w:rPr>
                <w:rFonts w:ascii="標楷體" w:eastAsia="標楷體" w:hAnsi="標楷體"/>
                <w:smallCaps/>
              </w:rPr>
              <w:t xml:space="preserve">   </w:t>
            </w:r>
          </w:p>
        </w:tc>
        <w:tc>
          <w:tcPr>
            <w:tcW w:w="8222" w:type="dxa"/>
            <w:vAlign w:val="center"/>
          </w:tcPr>
          <w:p w14:paraId="5879B0CF" w14:textId="77777777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2</w:t>
            </w:r>
            <w:r w:rsidRPr="005721EE">
              <w:rPr>
                <w:rFonts w:ascii="標楷體" w:eastAsia="標楷體" w:hAnsi="標楷體" w:cs="微軟正黑體"/>
                <w:b/>
              </w:rPr>
              <w:t>、婦女及新住民關懷成長計畫</w:t>
            </w:r>
            <w:r w:rsidRPr="005721EE">
              <w:rPr>
                <w:rFonts w:ascii="標楷體" w:eastAsia="標楷體" w:hAnsi="標楷體" w:cs="微軟正黑體"/>
              </w:rPr>
              <w:t>：關懷訪視、生活輔導適應、促進多元文化融合、支持性服務等、婦女志工外展服務、婦女社區成長學苑、親職教育成長團體及研習訓練、婦女培力服務等。</w:t>
            </w:r>
          </w:p>
        </w:tc>
        <w:tc>
          <w:tcPr>
            <w:tcW w:w="6350" w:type="dxa"/>
            <w:vAlign w:val="center"/>
          </w:tcPr>
          <w:p w14:paraId="4F80E691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</w:tr>
      <w:tr w:rsidR="00134A7E" w:rsidRPr="005721EE" w14:paraId="1FE109E3" w14:textId="77777777" w:rsidTr="001F481D">
        <w:tc>
          <w:tcPr>
            <w:tcW w:w="1129" w:type="dxa"/>
            <w:vAlign w:val="center"/>
          </w:tcPr>
          <w:p w14:paraId="47A55F65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  <w:tc>
          <w:tcPr>
            <w:tcW w:w="8222" w:type="dxa"/>
            <w:vAlign w:val="center"/>
          </w:tcPr>
          <w:p w14:paraId="2E497677" w14:textId="249D1C82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3</w:t>
            </w:r>
            <w:r w:rsidRPr="005721EE">
              <w:rPr>
                <w:rFonts w:ascii="標楷體" w:eastAsia="標楷體" w:hAnsi="標楷體" w:cs="微軟正黑體"/>
                <w:b/>
              </w:rPr>
              <w:t>、</w:t>
            </w:r>
            <w:r w:rsidR="00892BD9" w:rsidRPr="00892BD9">
              <w:rPr>
                <w:rFonts w:ascii="標楷體" w:eastAsia="標楷體" w:hAnsi="標楷體"/>
                <w:b/>
                <w:spacing w:val="-4"/>
                <w:szCs w:val="28"/>
              </w:rPr>
              <w:t>身心障礙者服務計畫：</w:t>
            </w:r>
            <w:r w:rsidR="00892BD9" w:rsidRPr="00B57499">
              <w:rPr>
                <w:rFonts w:ascii="標楷體" w:eastAsia="標楷體" w:hAnsi="標楷體"/>
                <w:spacing w:val="-4"/>
                <w:szCs w:val="28"/>
              </w:rPr>
              <w:t>身心障礙者居家關懷、無障礙空間調查評估及改善、身心障礙者陪伴就醫、健康照護、照顧志工支持訓練、身心障礙者照顧者喘息服務、身心障礙者權益</w:t>
            </w:r>
            <w:bookmarkStart w:id="1" w:name="_GoBack"/>
            <w:bookmarkEnd w:id="1"/>
            <w:r w:rsidR="00892BD9" w:rsidRPr="00B57499">
              <w:rPr>
                <w:rFonts w:ascii="標楷體" w:eastAsia="標楷體" w:hAnsi="標楷體"/>
                <w:spacing w:val="-4"/>
                <w:szCs w:val="28"/>
              </w:rPr>
              <w:t>宣導等方案。</w:t>
            </w:r>
          </w:p>
        </w:tc>
        <w:tc>
          <w:tcPr>
            <w:tcW w:w="6350" w:type="dxa"/>
            <w:vAlign w:val="center"/>
          </w:tcPr>
          <w:p w14:paraId="535285BA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</w:tr>
      <w:tr w:rsidR="00134A7E" w:rsidRPr="005721EE" w14:paraId="5D7829D6" w14:textId="77777777" w:rsidTr="001F481D">
        <w:trPr>
          <w:trHeight w:val="654"/>
        </w:trPr>
        <w:tc>
          <w:tcPr>
            <w:tcW w:w="1129" w:type="dxa"/>
            <w:vAlign w:val="center"/>
          </w:tcPr>
          <w:p w14:paraId="174510B9" w14:textId="3286D6C5" w:rsidR="00134A7E" w:rsidRPr="008A4979" w:rsidRDefault="00134A7E" w:rsidP="005721EE">
            <w:pPr>
              <w:jc w:val="center"/>
              <w:rPr>
                <w:rFonts w:ascii="標楷體" w:eastAsia="標楷體" w:hAnsi="標楷體" w:cs="微軟正黑體"/>
              </w:rPr>
            </w:pPr>
          </w:p>
        </w:tc>
        <w:tc>
          <w:tcPr>
            <w:tcW w:w="8222" w:type="dxa"/>
            <w:vAlign w:val="center"/>
          </w:tcPr>
          <w:p w14:paraId="4F9F5914" w14:textId="4BCA62CA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4</w:t>
            </w:r>
            <w:r w:rsidRPr="005721EE">
              <w:rPr>
                <w:rFonts w:ascii="標楷體" w:eastAsia="標楷體" w:hAnsi="標楷體" w:cs="微軟正黑體"/>
                <w:b/>
              </w:rPr>
              <w:t>、兒童及少年福利服務計畫</w:t>
            </w:r>
            <w:r w:rsidRPr="005721EE">
              <w:rPr>
                <w:rFonts w:ascii="標楷體" w:eastAsia="標楷體" w:hAnsi="標楷體" w:cs="微軟正黑體"/>
              </w:rPr>
              <w:t>：</w:t>
            </w:r>
            <w:r w:rsidR="001F481D" w:rsidRPr="00B57499">
              <w:rPr>
                <w:rFonts w:ascii="標楷體" w:eastAsia="標楷體" w:hAnsi="標楷體"/>
                <w:spacing w:val="-4"/>
                <w:szCs w:val="28"/>
              </w:rPr>
              <w:t>弱勢兒童社區陪伴及輔導、兒少保護或性剝削防制宣導、訪視關懷服務、弱勢兒少暑期生活照顧營隊、青少年心理諮詢講座、兒童營養餐食服務、兒童或青少年各項知識性、成長性融入社區特色課程、家庭親子互動、兒童及少年權益提升等方案。</w:t>
            </w:r>
          </w:p>
        </w:tc>
        <w:tc>
          <w:tcPr>
            <w:tcW w:w="6350" w:type="dxa"/>
            <w:vAlign w:val="center"/>
          </w:tcPr>
          <w:p w14:paraId="2F29463C" w14:textId="3700D939" w:rsidR="005721EE" w:rsidRPr="005721EE" w:rsidRDefault="005721EE">
            <w:pPr>
              <w:rPr>
                <w:rFonts w:ascii="標楷體" w:eastAsia="標楷體" w:hAnsi="標楷體" w:cs="微軟正黑體"/>
              </w:rPr>
            </w:pPr>
          </w:p>
        </w:tc>
      </w:tr>
      <w:tr w:rsidR="00134A7E" w:rsidRPr="005721EE" w14:paraId="06519FE1" w14:textId="77777777" w:rsidTr="001F481D">
        <w:tc>
          <w:tcPr>
            <w:tcW w:w="1129" w:type="dxa"/>
            <w:vAlign w:val="center"/>
          </w:tcPr>
          <w:p w14:paraId="65E9DFDD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  <w:tc>
          <w:tcPr>
            <w:tcW w:w="8222" w:type="dxa"/>
            <w:vAlign w:val="center"/>
          </w:tcPr>
          <w:p w14:paraId="583E1B6B" w14:textId="77777777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5</w:t>
            </w:r>
            <w:r w:rsidRPr="005721EE">
              <w:rPr>
                <w:rFonts w:ascii="標楷體" w:eastAsia="標楷體" w:hAnsi="標楷體" w:cs="微軟正黑體"/>
                <w:b/>
              </w:rPr>
              <w:t>、福利族群自立增能計畫</w:t>
            </w:r>
            <w:r w:rsidRPr="005721EE">
              <w:rPr>
                <w:rFonts w:ascii="標楷體" w:eastAsia="標楷體" w:hAnsi="標楷體" w:cs="微軟正黑體"/>
              </w:rPr>
              <w:t>：由社區福利人口及弱勢族群常態性服務方案發展之創造培力、潛質開發或組織培力方案、脫貧方案及就業資源轉介</w:t>
            </w:r>
          </w:p>
        </w:tc>
        <w:tc>
          <w:tcPr>
            <w:tcW w:w="6350" w:type="dxa"/>
            <w:vAlign w:val="center"/>
          </w:tcPr>
          <w:p w14:paraId="61AEB48E" w14:textId="1C6A7824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</w:tr>
      <w:tr w:rsidR="00134A7E" w:rsidRPr="005721EE" w14:paraId="46E8C8E3" w14:textId="77777777" w:rsidTr="001F481D">
        <w:trPr>
          <w:trHeight w:val="1066"/>
        </w:trPr>
        <w:tc>
          <w:tcPr>
            <w:tcW w:w="1129" w:type="dxa"/>
            <w:vAlign w:val="center"/>
          </w:tcPr>
          <w:p w14:paraId="046F2A9F" w14:textId="016E167C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  <w:tc>
          <w:tcPr>
            <w:tcW w:w="8222" w:type="dxa"/>
            <w:vAlign w:val="center"/>
          </w:tcPr>
          <w:p w14:paraId="37C2CBDC" w14:textId="50E6FF51" w:rsidR="00134A7E" w:rsidRPr="005721EE" w:rsidRDefault="004E6FC0">
            <w:pPr>
              <w:rPr>
                <w:rFonts w:ascii="標楷體" w:eastAsia="標楷體" w:hAnsi="標楷體" w:cs="微軟正黑體"/>
              </w:rPr>
            </w:pPr>
            <w:r w:rsidRPr="005721EE">
              <w:rPr>
                <w:rFonts w:ascii="標楷體" w:eastAsia="標楷體" w:hAnsi="標楷體" w:cs="微軟正黑體"/>
                <w:b/>
              </w:rPr>
              <w:t>6</w:t>
            </w:r>
            <w:r w:rsidRPr="005721EE">
              <w:rPr>
                <w:rFonts w:ascii="標楷體" w:eastAsia="標楷體" w:hAnsi="標楷體" w:cs="微軟正黑體"/>
                <w:b/>
              </w:rPr>
              <w:t>、社會安全網方案</w:t>
            </w:r>
            <w:r w:rsidRPr="005721EE">
              <w:rPr>
                <w:rFonts w:ascii="標楷體" w:eastAsia="標楷體" w:hAnsi="標楷體" w:cs="微軟正黑體"/>
              </w:rPr>
              <w:t>：</w:t>
            </w:r>
            <w:r w:rsidR="00892BD9" w:rsidRPr="00B57499">
              <w:rPr>
                <w:rFonts w:ascii="標楷體" w:eastAsia="標楷體" w:hAnsi="標楷體"/>
                <w:spacing w:val="-4"/>
                <w:szCs w:val="28"/>
              </w:rPr>
              <w:t>如家庭暴力及性侵害、性騷擾防治宣導、高關懷家庭的相關服務方案-高關懷家庭子女課後陪伴服務、高關懷家庭宣導、支持團體及教育訓練等方案。社區防災的相關服務方案-社區防災的編組與動員以因應災害產生時將災害降到最低等方案</w:t>
            </w:r>
            <w:r w:rsidR="00892BD9">
              <w:rPr>
                <w:rFonts w:ascii="標楷體" w:eastAsia="標楷體" w:hAnsi="標楷體" w:hint="eastAsia"/>
                <w:spacing w:val="-4"/>
                <w:szCs w:val="28"/>
              </w:rPr>
              <w:t>。</w:t>
            </w:r>
          </w:p>
        </w:tc>
        <w:tc>
          <w:tcPr>
            <w:tcW w:w="6350" w:type="dxa"/>
            <w:vAlign w:val="center"/>
          </w:tcPr>
          <w:p w14:paraId="4713964E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  <w:p w14:paraId="557A10F1" w14:textId="77777777" w:rsidR="00134A7E" w:rsidRPr="005721EE" w:rsidRDefault="00134A7E">
            <w:pPr>
              <w:rPr>
                <w:rFonts w:ascii="標楷體" w:eastAsia="標楷體" w:hAnsi="標楷體" w:cs="微軟正黑體"/>
              </w:rPr>
            </w:pPr>
          </w:p>
        </w:tc>
      </w:tr>
    </w:tbl>
    <w:p w14:paraId="6B6F9669" w14:textId="77777777" w:rsidR="00134A7E" w:rsidRDefault="00134A7E">
      <w:pPr>
        <w:rPr>
          <w:rFonts w:ascii="微軟正黑體" w:eastAsia="微軟正黑體" w:hAnsi="微軟正黑體" w:cs="微軟正黑體"/>
          <w:sz w:val="28"/>
          <w:szCs w:val="28"/>
        </w:rPr>
      </w:pPr>
    </w:p>
    <w:sectPr w:rsidR="00134A7E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EB0CD6" w14:textId="77777777" w:rsidR="004E6FC0" w:rsidRDefault="004E6FC0" w:rsidP="00E95DE0">
      <w:r>
        <w:separator/>
      </w:r>
    </w:p>
  </w:endnote>
  <w:endnote w:type="continuationSeparator" w:id="0">
    <w:p w14:paraId="4C00B6CE" w14:textId="77777777" w:rsidR="004E6FC0" w:rsidRDefault="004E6FC0" w:rsidP="00E9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0606F9" w14:textId="77777777" w:rsidR="004E6FC0" w:rsidRDefault="004E6FC0" w:rsidP="00E95DE0">
      <w:r>
        <w:separator/>
      </w:r>
    </w:p>
  </w:footnote>
  <w:footnote w:type="continuationSeparator" w:id="0">
    <w:p w14:paraId="2F05FBB2" w14:textId="77777777" w:rsidR="004E6FC0" w:rsidRDefault="004E6FC0" w:rsidP="00E95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7E"/>
    <w:rsid w:val="001004A8"/>
    <w:rsid w:val="00134A7E"/>
    <w:rsid w:val="001F481D"/>
    <w:rsid w:val="002A7FDD"/>
    <w:rsid w:val="002E7F88"/>
    <w:rsid w:val="00416E12"/>
    <w:rsid w:val="00437E04"/>
    <w:rsid w:val="004456A7"/>
    <w:rsid w:val="004D67DA"/>
    <w:rsid w:val="004E6FC0"/>
    <w:rsid w:val="005107CF"/>
    <w:rsid w:val="005721EE"/>
    <w:rsid w:val="00621B9F"/>
    <w:rsid w:val="00892BD9"/>
    <w:rsid w:val="008A4979"/>
    <w:rsid w:val="008E08BF"/>
    <w:rsid w:val="00912C0E"/>
    <w:rsid w:val="00A721DA"/>
    <w:rsid w:val="00C37753"/>
    <w:rsid w:val="00C77492"/>
    <w:rsid w:val="00CE3D27"/>
    <w:rsid w:val="00CF5D3E"/>
    <w:rsid w:val="00E17915"/>
    <w:rsid w:val="00E6113F"/>
    <w:rsid w:val="00E95DE0"/>
    <w:rsid w:val="00EE302E"/>
    <w:rsid w:val="00F55119"/>
    <w:rsid w:val="00F86CA5"/>
    <w:rsid w:val="00FC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FB83C6"/>
  <w15:docId w15:val="{EF403E65-93E3-9845-8F0E-DAD21537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E95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95D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95D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95D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2026-05-22T09:04:00Z</dcterms:created>
  <dcterms:modified xsi:type="dcterms:W3CDTF">2026-05-22T09:05:00Z</dcterms:modified>
</cp:coreProperties>
</file>