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4E2351" w14:textId="77777777" w:rsidR="000217AA" w:rsidRPr="000217AA" w:rsidRDefault="000217AA" w:rsidP="000217AA">
      <w:pPr>
        <w:numPr>
          <w:ilvl w:val="0"/>
          <w:numId w:val="1"/>
        </w:numPr>
        <w:spacing w:after="200" w:line="240" w:lineRule="auto"/>
        <w:ind w:left="1440"/>
        <w:textAlignment w:val="baseline"/>
        <w:outlineLvl w:val="2"/>
        <w:rPr>
          <w:rFonts w:ascii="Cambria" w:eastAsia="Times New Roman" w:hAnsi="Cambria" w:cs="Times New Roman"/>
          <w:b/>
          <w:bCs/>
          <w:color w:val="000000"/>
          <w:sz w:val="27"/>
          <w:szCs w:val="27"/>
        </w:rPr>
      </w:pPr>
      <w:bookmarkStart w:id="0" w:name="_GoBack"/>
      <w:r w:rsidRPr="000217AA">
        <w:rPr>
          <w:rFonts w:ascii="Cambria" w:eastAsia="Times New Roman" w:hAnsi="Cambria" w:cs="Times New Roman"/>
          <w:b/>
          <w:bCs/>
          <w:color w:val="000000"/>
          <w:sz w:val="20"/>
          <w:szCs w:val="20"/>
        </w:rPr>
        <w:t>Job Type Master File </w:t>
      </w:r>
    </w:p>
    <w:bookmarkEnd w:id="0"/>
    <w:p w14:paraId="24ADCD11" w14:textId="77777777" w:rsidR="000217AA" w:rsidRPr="000217AA" w:rsidRDefault="000217AA" w:rsidP="000217AA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0217AA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2D151B3E" wp14:editId="1DC2DBD6">
            <wp:extent cx="5943600" cy="31578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0DB92" w14:textId="77777777" w:rsidR="000217AA" w:rsidRPr="000217AA" w:rsidRDefault="000217AA" w:rsidP="000217AA">
      <w:pPr>
        <w:numPr>
          <w:ilvl w:val="0"/>
          <w:numId w:val="2"/>
        </w:numPr>
        <w:spacing w:after="0" w:line="240" w:lineRule="auto"/>
        <w:ind w:left="1890"/>
        <w:textAlignment w:val="baseline"/>
        <w:rPr>
          <w:rFonts w:ascii="Cambria" w:eastAsia="Times New Roman" w:hAnsi="Cambria" w:cs="Times New Roman"/>
          <w:color w:val="000000"/>
          <w:sz w:val="20"/>
          <w:szCs w:val="20"/>
        </w:rPr>
      </w:pPr>
      <w:r w:rsidRPr="000217AA">
        <w:rPr>
          <w:rFonts w:ascii="Cambria" w:eastAsia="Times New Roman" w:hAnsi="Cambria" w:cs="Times New Roman"/>
          <w:color w:val="000000"/>
          <w:sz w:val="20"/>
          <w:szCs w:val="20"/>
        </w:rPr>
        <w:t>Job type master file is used to categorize the jobs and tasks. </w:t>
      </w:r>
    </w:p>
    <w:p w14:paraId="48143413" w14:textId="77777777" w:rsidR="000217AA" w:rsidRPr="000217AA" w:rsidRDefault="000217AA" w:rsidP="000217AA">
      <w:pPr>
        <w:numPr>
          <w:ilvl w:val="0"/>
          <w:numId w:val="2"/>
        </w:numPr>
        <w:spacing w:after="0" w:line="240" w:lineRule="auto"/>
        <w:ind w:left="1890"/>
        <w:textAlignment w:val="baseline"/>
        <w:rPr>
          <w:rFonts w:ascii="Cambria" w:eastAsia="Times New Roman" w:hAnsi="Cambria" w:cs="Times New Roman"/>
          <w:color w:val="000000"/>
          <w:sz w:val="20"/>
          <w:szCs w:val="20"/>
        </w:rPr>
      </w:pPr>
      <w:r w:rsidRPr="000217AA">
        <w:rPr>
          <w:rFonts w:ascii="Cambria" w:eastAsia="Times New Roman" w:hAnsi="Cambria" w:cs="Times New Roman"/>
          <w:b/>
          <w:bCs/>
          <w:color w:val="000000"/>
          <w:sz w:val="20"/>
          <w:szCs w:val="20"/>
        </w:rPr>
        <w:t>Job type code</w:t>
      </w:r>
      <w:r w:rsidRPr="000217AA">
        <w:rPr>
          <w:rFonts w:ascii="Cambria" w:eastAsia="Times New Roman" w:hAnsi="Cambria" w:cs="Times New Roman"/>
          <w:color w:val="000000"/>
          <w:sz w:val="20"/>
          <w:szCs w:val="20"/>
        </w:rPr>
        <w:t xml:space="preserve"> is auto generated from the system. Prefix : JT, Format : JT/0001</w:t>
      </w:r>
    </w:p>
    <w:p w14:paraId="4A1E940B" w14:textId="77777777" w:rsidR="000217AA" w:rsidRPr="000217AA" w:rsidRDefault="000217AA" w:rsidP="000217AA">
      <w:pPr>
        <w:numPr>
          <w:ilvl w:val="0"/>
          <w:numId w:val="2"/>
        </w:numPr>
        <w:spacing w:after="0" w:line="240" w:lineRule="auto"/>
        <w:ind w:left="1890"/>
        <w:textAlignment w:val="baseline"/>
        <w:rPr>
          <w:rFonts w:ascii="Cambria" w:eastAsia="Times New Roman" w:hAnsi="Cambria" w:cs="Times New Roman"/>
          <w:color w:val="000000"/>
          <w:sz w:val="20"/>
          <w:szCs w:val="20"/>
        </w:rPr>
      </w:pPr>
      <w:r w:rsidRPr="000217AA">
        <w:rPr>
          <w:rFonts w:ascii="Cambria" w:eastAsia="Times New Roman" w:hAnsi="Cambria" w:cs="Times New Roman"/>
          <w:b/>
          <w:bCs/>
          <w:color w:val="000000"/>
          <w:sz w:val="20"/>
          <w:szCs w:val="20"/>
        </w:rPr>
        <w:t xml:space="preserve">Description </w:t>
      </w:r>
      <w:r w:rsidRPr="000217AA">
        <w:rPr>
          <w:rFonts w:ascii="Cambria" w:eastAsia="Times New Roman" w:hAnsi="Cambria" w:cs="Times New Roman"/>
          <w:color w:val="000000"/>
          <w:sz w:val="20"/>
          <w:szCs w:val="20"/>
        </w:rPr>
        <w:t>is manual entry by user.</w:t>
      </w:r>
    </w:p>
    <w:p w14:paraId="12224D5B" w14:textId="77777777" w:rsidR="000217AA" w:rsidRPr="000217AA" w:rsidRDefault="000217AA" w:rsidP="000217AA">
      <w:pPr>
        <w:numPr>
          <w:ilvl w:val="0"/>
          <w:numId w:val="2"/>
        </w:numPr>
        <w:spacing w:after="0" w:line="240" w:lineRule="auto"/>
        <w:ind w:left="1890"/>
        <w:textAlignment w:val="baseline"/>
        <w:rPr>
          <w:rFonts w:ascii="Cambria" w:eastAsia="Times New Roman" w:hAnsi="Cambria" w:cs="Times New Roman"/>
          <w:b/>
          <w:bCs/>
          <w:color w:val="000000"/>
          <w:sz w:val="20"/>
          <w:szCs w:val="20"/>
        </w:rPr>
      </w:pPr>
      <w:r w:rsidRPr="000217AA">
        <w:rPr>
          <w:rFonts w:ascii="Cambria" w:eastAsia="Times New Roman" w:hAnsi="Cambria" w:cs="Times New Roman"/>
          <w:b/>
          <w:bCs/>
          <w:color w:val="000000"/>
          <w:sz w:val="20"/>
          <w:szCs w:val="20"/>
        </w:rPr>
        <w:t xml:space="preserve">Job Prefix: </w:t>
      </w:r>
      <w:r w:rsidRPr="000217AA">
        <w:rPr>
          <w:rFonts w:ascii="Cambria" w:eastAsia="Times New Roman" w:hAnsi="Cambria" w:cs="Times New Roman"/>
          <w:color w:val="000000"/>
          <w:sz w:val="20"/>
          <w:szCs w:val="20"/>
        </w:rPr>
        <w:t>Include 2 character prefix, which is a mandatory field. This prefix will be used in the Job creation entry to generate the Job reference number. Prefix cannot duplicate (Needs to be checked in New/Edit)</w:t>
      </w:r>
    </w:p>
    <w:p w14:paraId="48FE49FD" w14:textId="77777777" w:rsidR="000217AA" w:rsidRPr="000217AA" w:rsidRDefault="000217AA" w:rsidP="000217AA">
      <w:pPr>
        <w:numPr>
          <w:ilvl w:val="0"/>
          <w:numId w:val="2"/>
        </w:numPr>
        <w:spacing w:after="0" w:line="240" w:lineRule="auto"/>
        <w:ind w:left="1890"/>
        <w:textAlignment w:val="baseline"/>
        <w:rPr>
          <w:rFonts w:ascii="Cambria" w:eastAsia="Times New Roman" w:hAnsi="Cambria" w:cs="Times New Roman"/>
          <w:color w:val="000000"/>
          <w:sz w:val="20"/>
          <w:szCs w:val="20"/>
        </w:rPr>
      </w:pPr>
      <w:r w:rsidRPr="000217AA">
        <w:rPr>
          <w:rFonts w:ascii="Cambria" w:eastAsia="Times New Roman" w:hAnsi="Cambria" w:cs="Times New Roman"/>
          <w:color w:val="000000"/>
          <w:sz w:val="20"/>
          <w:szCs w:val="20"/>
        </w:rPr>
        <w:t xml:space="preserve">By default, the </w:t>
      </w:r>
      <w:r w:rsidRPr="000217AA">
        <w:rPr>
          <w:rFonts w:ascii="Cambria" w:eastAsia="Times New Roman" w:hAnsi="Cambria" w:cs="Times New Roman"/>
          <w:b/>
          <w:bCs/>
          <w:color w:val="000000"/>
          <w:sz w:val="20"/>
          <w:szCs w:val="20"/>
        </w:rPr>
        <w:t xml:space="preserve">active </w:t>
      </w:r>
      <w:r w:rsidRPr="000217AA">
        <w:rPr>
          <w:rFonts w:ascii="Cambria" w:eastAsia="Times New Roman" w:hAnsi="Cambria" w:cs="Times New Roman"/>
          <w:color w:val="000000"/>
          <w:sz w:val="20"/>
          <w:szCs w:val="20"/>
        </w:rPr>
        <w:t>checkbox is checked. If the job type becomes inactive, the checkbox is unchecked</w:t>
      </w:r>
    </w:p>
    <w:p w14:paraId="5E695603" w14:textId="77777777" w:rsidR="000217AA" w:rsidRPr="000217AA" w:rsidRDefault="000217AA" w:rsidP="000217AA">
      <w:pPr>
        <w:numPr>
          <w:ilvl w:val="0"/>
          <w:numId w:val="2"/>
        </w:numPr>
        <w:spacing w:after="0" w:line="240" w:lineRule="auto"/>
        <w:ind w:left="1890"/>
        <w:textAlignment w:val="baseline"/>
        <w:rPr>
          <w:rFonts w:ascii="Cambria" w:eastAsia="Times New Roman" w:hAnsi="Cambria" w:cs="Times New Roman"/>
          <w:color w:val="000000"/>
          <w:sz w:val="20"/>
          <w:szCs w:val="20"/>
        </w:rPr>
      </w:pPr>
      <w:r w:rsidRPr="000217AA">
        <w:rPr>
          <w:rFonts w:ascii="Cambria" w:eastAsia="Times New Roman" w:hAnsi="Cambria" w:cs="Times New Roman"/>
          <w:color w:val="000000"/>
          <w:sz w:val="20"/>
          <w:szCs w:val="20"/>
        </w:rPr>
        <w:t xml:space="preserve">Users can allocate standard </w:t>
      </w:r>
      <w:r w:rsidRPr="000217AA">
        <w:rPr>
          <w:rFonts w:ascii="Cambria" w:eastAsia="Times New Roman" w:hAnsi="Cambria" w:cs="Times New Roman"/>
          <w:b/>
          <w:bCs/>
          <w:color w:val="000000"/>
          <w:sz w:val="20"/>
          <w:szCs w:val="20"/>
        </w:rPr>
        <w:t>milestones</w:t>
      </w:r>
      <w:r w:rsidRPr="000217AA">
        <w:rPr>
          <w:rFonts w:ascii="Cambria" w:eastAsia="Times New Roman" w:hAnsi="Cambria" w:cs="Times New Roman"/>
          <w:color w:val="000000"/>
          <w:sz w:val="20"/>
          <w:szCs w:val="20"/>
        </w:rPr>
        <w:t>, which are common for each job type.</w:t>
      </w:r>
    </w:p>
    <w:p w14:paraId="0A158889" w14:textId="77777777" w:rsidR="000217AA" w:rsidRPr="000217AA" w:rsidRDefault="000217AA" w:rsidP="000217AA">
      <w:pPr>
        <w:numPr>
          <w:ilvl w:val="0"/>
          <w:numId w:val="2"/>
        </w:numPr>
        <w:spacing w:after="0" w:line="240" w:lineRule="auto"/>
        <w:ind w:left="1890"/>
        <w:textAlignment w:val="baseline"/>
        <w:rPr>
          <w:rFonts w:ascii="Cambria" w:eastAsia="Times New Roman" w:hAnsi="Cambria" w:cs="Times New Roman"/>
          <w:color w:val="000000"/>
          <w:sz w:val="20"/>
          <w:szCs w:val="20"/>
        </w:rPr>
      </w:pPr>
      <w:r w:rsidRPr="000217AA">
        <w:rPr>
          <w:rFonts w:ascii="Cambria" w:eastAsia="Times New Roman" w:hAnsi="Cambria" w:cs="Times New Roman"/>
          <w:b/>
          <w:bCs/>
          <w:color w:val="000000"/>
          <w:sz w:val="20"/>
          <w:szCs w:val="20"/>
        </w:rPr>
        <w:t>Loading stage</w:t>
      </w:r>
      <w:r w:rsidRPr="000217AA">
        <w:rPr>
          <w:rFonts w:ascii="Cambria" w:eastAsia="Times New Roman" w:hAnsi="Cambria" w:cs="Times New Roman"/>
          <w:color w:val="000000"/>
          <w:sz w:val="20"/>
          <w:szCs w:val="20"/>
        </w:rPr>
        <w:t xml:space="preserve"> is a dropdown list with ‘stage 1’ and ‘stage 2’. This field is used to populate the milestones before and after client approval for a job in the traffic controller operation. </w:t>
      </w:r>
    </w:p>
    <w:p w14:paraId="7723A245" w14:textId="77777777" w:rsidR="003475FD" w:rsidRDefault="00125150"/>
    <w:sectPr w:rsidR="003475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B231EA"/>
    <w:multiLevelType w:val="multilevel"/>
    <w:tmpl w:val="40020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37764E"/>
    <w:multiLevelType w:val="multilevel"/>
    <w:tmpl w:val="9E022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7AA"/>
    <w:rsid w:val="000217AA"/>
    <w:rsid w:val="0007601C"/>
    <w:rsid w:val="003D2E60"/>
    <w:rsid w:val="008A72F9"/>
    <w:rsid w:val="00F15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C8D40"/>
  <w15:chartTrackingRefBased/>
  <w15:docId w15:val="{F2CCF0EE-066B-451E-8D03-E6FEEC974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742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Wohara</dc:creator>
  <cp:keywords/>
  <dc:description/>
  <cp:lastModifiedBy>Wohara</cp:lastModifiedBy>
  <cp:revision>2</cp:revision>
  <dcterms:created xsi:type="dcterms:W3CDTF">2023-12-08T05:27:00Z</dcterms:created>
  <dcterms:modified xsi:type="dcterms:W3CDTF">2023-12-08T05:27:00Z</dcterms:modified>
</cp:coreProperties>
</file>