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2211705</wp:posOffset>
            </wp:positionH>
            <wp:positionV relativeFrom="paragraph">
              <wp:posOffset>-213357</wp:posOffset>
            </wp:positionV>
            <wp:extent cx="965835" cy="1407795"/>
            <wp:effectExtent b="0" l="0" r="0" t="0"/>
            <wp:wrapSquare wrapText="bothSides" distB="0" distT="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835" cy="14077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CURSO TÉCNICO EM ADMINISTRAÇÃO INTEGRADO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UNIDADE CURRICULAR: PROJETO INTEGRADOR I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PROFESSORES ORIENTA</w:t>
      </w:r>
      <w:r w:rsidDel="00000000" w:rsidR="00000000" w:rsidRPr="00000000">
        <w:rPr>
          <w:rFonts w:ascii="Arial" w:cs="Arial" w:eastAsia="Arial" w:hAnsi="Arial"/>
          <w:rtl w:val="0"/>
        </w:rPr>
        <w:t xml:space="preserve">DORES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ANDRÉ LUIZ DE MORAES, </w:t>
      </w:r>
      <w:r w:rsidDel="00000000" w:rsidR="00000000" w:rsidRPr="00000000">
        <w:rPr>
          <w:rFonts w:ascii="Arial" w:cs="Arial" w:eastAsia="Arial" w:hAnsi="Arial"/>
          <w:rtl w:val="0"/>
        </w:rPr>
        <w:t xml:space="preserve">JOÃO NAVACHI DA SILVEIRA, MARIANA REIS LEAL FERNANDES,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RODRIGO CANDIDO DA SILVA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PROJETO INTEGRADOR 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spacing w:line="276" w:lineRule="auto"/>
        <w:jc w:val="center"/>
        <w:rPr>
          <w:rFonts w:ascii="Arial" w:cs="Arial" w:eastAsia="Arial" w:hAnsi="Arial"/>
          <w:b w:val="1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sz w:val="44"/>
          <w:szCs w:val="44"/>
          <w:rtl w:val="0"/>
        </w:rPr>
        <w:t xml:space="preserve"> Auxílio dos jogos eletrônicos para pessoas com transtorno de depressão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Matheus Rogério Trindade Ferreira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Marcos Abreu dos Santos Junior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Isadora Goulart Padilha Queiroz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Thiago Zanoni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righ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INTRODUÇÃO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Buscamos estudar e compreender as relações que os jogos eletrônicos podem vir a ter para pessoas com transtorno depressivo.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Sendo assim, estudaremos áreas do comportamento humano, como psicologia, psicanálise e psiquiatria. Mostrando em dados os benefícios que os jogos podem proporcionar a essas pessoas com depressão.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Desenvolveremos também um estudo dentro da área dos jogos eletrônicos, com o  objetivo de verificar e mostrar suas influências para com as pessoas.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final dessa pesquisa, publicaremos o artigo, juntamente com a descrição detalhada de como foi elaborado tal pesquisa, em nosso próprio site oficial que será criado por nós usando os conhecimentos de HTML5 e CSS, os quais estudamos fora das disciplinas escolares.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 Objetivos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Estudar e c</w:t>
      </w:r>
      <w:r w:rsidDel="00000000" w:rsidR="00000000" w:rsidRPr="00000000">
        <w:rPr>
          <w:rFonts w:ascii="Arial" w:cs="Arial" w:eastAsia="Arial" w:hAnsi="Arial"/>
          <w:rtl w:val="0"/>
        </w:rPr>
        <w:t xml:space="preserve">ompreender o que é a depressão e suas várias causas, quais os benefícios e os problemas que os Jogos eletrônicos podem trazer emocionalmente.</w:t>
      </w:r>
    </w:p>
    <w:p w:rsidR="00000000" w:rsidDel="00000000" w:rsidP="00000000" w:rsidRDefault="00000000" w:rsidRPr="00000000" w14:paraId="00000026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Buscar quais relações benéficas e maléficas os jogos podem trazer a pessoas com o transtorno.</w:t>
      </w:r>
    </w:p>
    <w:p w:rsidR="00000000" w:rsidDel="00000000" w:rsidP="00000000" w:rsidRDefault="00000000" w:rsidRPr="00000000" w14:paraId="00000028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Realizar uma pesquisa com o público como uma fonte importante para a pesquisa.</w:t>
      </w:r>
    </w:p>
    <w:p w:rsidR="00000000" w:rsidDel="00000000" w:rsidP="00000000" w:rsidRDefault="00000000" w:rsidRPr="00000000" w14:paraId="0000002A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Desenvolver um website para publicar a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Matéria</w:t>
      </w:r>
      <w:r w:rsidDel="00000000" w:rsidR="00000000" w:rsidRPr="00000000">
        <w:rPr>
          <w:rFonts w:ascii="Arial" w:cs="Arial" w:eastAsia="Arial" w:hAnsi="Arial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Artigo </w:t>
      </w:r>
      <w:r w:rsidDel="00000000" w:rsidR="00000000" w:rsidRPr="00000000">
        <w:rPr>
          <w:rFonts w:ascii="Arial" w:cs="Arial" w:eastAsia="Arial" w:hAnsi="Arial"/>
          <w:rtl w:val="0"/>
        </w:rPr>
        <w:t xml:space="preserve">que iremos desenvolver</w:t>
      </w:r>
      <w:r w:rsidDel="00000000" w:rsidR="00000000" w:rsidRPr="00000000">
        <w:rPr>
          <w:rFonts w:ascii="Arial" w:cs="Arial" w:eastAsia="Arial" w:hAnsi="Arial"/>
          <w:i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sobre o assunto, para que caso encontremos algum benefício social com este estudo.</w:t>
      </w:r>
    </w:p>
    <w:p w:rsidR="00000000" w:rsidDel="00000000" w:rsidP="00000000" w:rsidRDefault="00000000" w:rsidRPr="00000000" w14:paraId="0000002C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line="276" w:lineRule="auto"/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Compartilhar o conhecimento adquirido para ajudar o máximo de pessoas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Arial" w:cs="Arial" w:eastAsia="Arial" w:hAnsi="Arial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Arial" w:cs="Arial" w:eastAsia="Arial" w:hAnsi="Arial"/>
        </w:rPr>
      </w:pPr>
      <w:bookmarkStart w:colFirst="0" w:colLast="0" w:name="_heading=h.59trmf48jkh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METODOLOGIA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line="276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Iremos pesquisar e estudar profundamente sobre o tema abordado e buscar referências sobre  o assunto, além de levantar dados do público através de enquetes e entrevistas. </w:t>
      </w:r>
    </w:p>
    <w:p w:rsidR="00000000" w:rsidDel="00000000" w:rsidP="00000000" w:rsidRDefault="00000000" w:rsidRPr="00000000" w14:paraId="00000033">
      <w:pPr>
        <w:widowControl w:val="1"/>
        <w:spacing w:line="276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line="276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Para no fim desenvolvermos um artigo científico além de publicá-lo para que possa ter algum benefício social e quem sabe até ajudar no futuro desenvolvimento dos jogos.</w:t>
      </w:r>
    </w:p>
    <w:p w:rsidR="00000000" w:rsidDel="00000000" w:rsidP="00000000" w:rsidRDefault="00000000" w:rsidRPr="00000000" w14:paraId="00000035">
      <w:pPr>
        <w:widowControl w:val="1"/>
        <w:spacing w:line="276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spacing w:line="276" w:lineRule="auto"/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Todos os membros auxiliarão na pesquisa de mesma forma, porém para o fim do projeto os alunos Marcos e Matheus irão desenvolver o site enquanto os alunos Thiago e Isadora desenvolverão visualmente a apresentação para a conclusão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CRONOGRAMA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jc w:val="center"/>
        <w:rPr>
          <w:rFonts w:ascii="Arial" w:cs="Arial" w:eastAsia="Arial" w:hAnsi="Arial"/>
          <w:color w:val="00000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vertAlign w:val="baseline"/>
          <w:rtl w:val="0"/>
        </w:rPr>
        <w:t xml:space="preserve">Quadro 1 – Cronograma de execução do projeto integrador I</w:t>
      </w:r>
    </w:p>
    <w:p w:rsidR="00000000" w:rsidDel="00000000" w:rsidP="00000000" w:rsidRDefault="00000000" w:rsidRPr="00000000" w14:paraId="00000054">
      <w:pPr>
        <w:widowControl w:val="1"/>
        <w:rPr>
          <w:rFonts w:ascii="Times New Roman" w:cs="Times New Roman" w:eastAsia="Times New Roman" w:hAnsi="Times New Roman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8.51968503937" w:type="dxa"/>
        <w:jc w:val="left"/>
        <w:tblInd w:w="424.0" w:type="dxa"/>
        <w:tblLayout w:type="fixed"/>
        <w:tblLook w:val="0000"/>
      </w:tblPr>
      <w:tblGrid>
        <w:gridCol w:w="3206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gridCol w:w="680.3149606299213"/>
        <w:tblGridChange w:id="0">
          <w:tblGrid>
            <w:gridCol w:w="3206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  <w:gridCol w:w="680.3149606299213"/>
          </w:tblGrid>
        </w:tblGridChange>
      </w:tblGrid>
      <w:tr>
        <w:trPr>
          <w:trHeight w:val="360" w:hRule="atLeast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Atividades/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vertAlign w:val="baseline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MARÇO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ABRIL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trHeight w:val="360" w:hRule="atLeast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04/03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18/03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25/03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01/04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15/04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22/04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rodada inicial)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1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  <w:rtl w:val="0"/>
              </w:rPr>
              <w:t xml:space="preserve">Desenvolvimento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do estudo sobre a depressão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1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etapa do estudo dos jogos eletrônicos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4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Terminar de levantar dados das entrevistas e enquetes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9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Desenvolver o website e a apresentação do projeto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ff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3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Exportar arquivo e submeter para entrega (R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elatório parcial do PI)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3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Entrega do relatório final no Sigaa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widowControl w:val="1"/>
              <w:ind w:left="284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1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Apresentação do 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widowControl w:val="1"/>
              <w:ind w:left="-9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ind w:left="127" w:firstLine="0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426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elaborado pelos autores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REFERÊNCIAS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rPr>
          <w:rFonts w:ascii="Arial" w:cs="Arial" w:eastAsia="Arial" w:hAnsi="Arial"/>
          <w:b w:val="1"/>
          <w:i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Referência de material </w:t>
      </w:r>
      <w:r w:rsidDel="00000000" w:rsidR="00000000" w:rsidRPr="00000000">
        <w:rPr>
          <w:rFonts w:ascii="Arial" w:cs="Arial" w:eastAsia="Arial" w:hAnsi="Arial"/>
          <w:b w:val="1"/>
          <w:i w:val="1"/>
          <w:rtl w:val="0"/>
        </w:rPr>
        <w:t xml:space="preserve">online.</w:t>
      </w:r>
    </w:p>
    <w:p w:rsidR="00000000" w:rsidDel="00000000" w:rsidP="00000000" w:rsidRDefault="00000000" w:rsidRPr="00000000" w14:paraId="000000C9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Vídeo de streamer contando como as lives e jogos salvaram sua vida</w:t>
      </w:r>
      <w:r w:rsidDel="00000000" w:rsidR="00000000" w:rsidRPr="00000000">
        <w:rPr>
          <w:rFonts w:ascii="Arial" w:cs="Arial" w:eastAsia="Arial" w:hAnsi="Arial"/>
          <w:rtl w:val="0"/>
        </w:rPr>
        <w:t xml:space="preserve">. [2020]. Disponível em: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https://www.youtube.com/watch?v=N0jAkTCiRFU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acesso em: 10/03/2021</w:t>
      </w: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701" w:left="1701" w:right="1134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C">
    <w:pPr>
      <w:jc w:val="right"/>
      <w:rPr>
        <w:color w:val="d9d9d9"/>
      </w:rPr>
    </w:pPr>
    <w:r w:rsidDel="00000000" w:rsidR="00000000" w:rsidRPr="00000000">
      <w:rPr>
        <w:color w:val="d9d9d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10">
    <w:name w:val="Título 1"/>
    <w:basedOn w:val="Título1"/>
    <w:next w:val="Corpodetexto"/>
    <w:autoRedefine w:val="0"/>
    <w:hidden w:val="0"/>
    <w:qFormat w:val="0"/>
    <w:pPr>
      <w:keepNext w:val="1"/>
      <w:widowControl w:val="0"/>
      <w:numPr>
        <w:ilvl w:val="0"/>
        <w:numId w:val="1"/>
      </w:numPr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ítulo2">
    <w:name w:val="Título 2"/>
    <w:basedOn w:val="Título1"/>
    <w:next w:val="Corpodetexto"/>
    <w:autoRedefine w:val="0"/>
    <w:hidden w:val="0"/>
    <w:qFormat w:val="0"/>
    <w:pPr>
      <w:keepNext w:val="1"/>
      <w:widowControl w:val="0"/>
      <w:numPr>
        <w:ilvl w:val="1"/>
        <w:numId w:val="1"/>
      </w:numPr>
      <w:suppressAutoHyphens w:val="0"/>
      <w:spacing w:after="120" w:before="200" w:line="1" w:lineRule="atLeast"/>
      <w:ind w:leftChars="-1" w:rightChars="0" w:firstLineChars="-1"/>
      <w:textDirection w:val="btLr"/>
      <w:textAlignment w:val="top"/>
      <w:outlineLvl w:val="1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32"/>
      <w:szCs w:val="32"/>
      <w:effect w:val="none"/>
      <w:vertAlign w:val="baseline"/>
      <w:cs w:val="0"/>
      <w:em w:val="none"/>
      <w:lang w:bidi="hi-IN" w:eastAsia="zh-CN" w:val="pt-BR"/>
    </w:rPr>
  </w:style>
  <w:style w:type="paragraph" w:styleId="Título3">
    <w:name w:val="Título 3"/>
    <w:basedOn w:val="Título1"/>
    <w:next w:val="Corpodetexto"/>
    <w:autoRedefine w:val="0"/>
    <w:hidden w:val="0"/>
    <w:qFormat w:val="0"/>
    <w:pPr>
      <w:keepNext w:val="1"/>
      <w:widowControl w:val="0"/>
      <w:numPr>
        <w:ilvl w:val="2"/>
        <w:numId w:val="1"/>
      </w:numPr>
      <w:suppressAutoHyphens w:val="0"/>
      <w:spacing w:after="120" w:before="140" w:line="1" w:lineRule="atLeast"/>
      <w:ind w:leftChars="-1" w:rightChars="0" w:firstLineChars="-1"/>
      <w:textDirection w:val="btLr"/>
      <w:textAlignment w:val="top"/>
      <w:outlineLvl w:val="2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character" w:styleId="Fonteparág.padrão">
    <w:name w:val="Fonte parág. padrão"/>
    <w:next w:val="Fonteparág.padrão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aracteresdenotaderodapé">
    <w:name w:val="Caracteres de nota de rodapé"/>
    <w:next w:val="Caracteresdenotaderodapé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rodapé">
    <w:name w:val="Ref. de nota de rodapé"/>
    <w:next w:val="Ref.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Caracteresdenotadefim">
    <w:name w:val="Caracteres de nota de fim"/>
    <w:next w:val="Caracteres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WW-Caracteresdenotadefim">
    <w:name w:val="WW-Caracteres de nota de fim"/>
    <w:next w:val="WW-Caracteresdenotadefim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0">
    <w:name w:val="WW8Num24z0"/>
    <w:next w:val="WW8Num2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1">
    <w:name w:val="WW8Num24z1"/>
    <w:next w:val="WW8Num24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2">
    <w:name w:val="WW8Num24z2"/>
    <w:next w:val="WW8Num24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3">
    <w:name w:val="WW8Num24z3"/>
    <w:next w:val="WW8Num24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4">
    <w:name w:val="WW8Num24z4"/>
    <w:next w:val="WW8Num24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5">
    <w:name w:val="WW8Num24z5"/>
    <w:next w:val="WW8Num24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6">
    <w:name w:val="WW8Num24z6"/>
    <w:next w:val="WW8Num24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7">
    <w:name w:val="WW8Num24z7"/>
    <w:next w:val="WW8Num24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4z8">
    <w:name w:val="WW8Num24z8"/>
    <w:next w:val="WW8Num24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Âncoradenotaderodapé">
    <w:name w:val="Âncora de nota de rodapé"/>
    <w:next w:val="Âncoradenotaderodapé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Âncoradenotadefim">
    <w:name w:val="Âncora de nota de fim"/>
    <w:next w:val="Âncora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Símbolosdenumeração">
    <w:name w:val="Símbolos de numeração"/>
    <w:next w:val="Símbolosdenumeraç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f.denotadefim">
    <w:name w:val="Ref. de nota de fim"/>
    <w:next w:val="Ref.denotadefim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Título1">
    <w:name w:val="Título1"/>
    <w:basedOn w:val="Normal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ista">
    <w:name w:val="Lista"/>
    <w:basedOn w:val="Corpodetexto"/>
    <w:next w:val="Lista"/>
    <w:autoRedefine w:val="0"/>
    <w:hidden w:val="0"/>
    <w:qFormat w:val="0"/>
    <w:pPr>
      <w:widowControl w:val="0"/>
      <w:suppressAutoHyphens w:val="0"/>
      <w:spacing w:after="140" w:before="0" w:line="288" w:lineRule="auto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Legenda">
    <w:name w:val="Legenda"/>
    <w:basedOn w:val="Normal"/>
    <w:next w:val="Legenda"/>
    <w:autoRedefine w:val="0"/>
    <w:hidden w:val="0"/>
    <w:qFormat w:val="0"/>
    <w:pPr>
      <w:widowControl w:val="0"/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i w:val="1"/>
      <w:i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Índice">
    <w:name w:val="Índice"/>
    <w:basedOn w:val="Normal"/>
    <w:next w:val="Índice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extodenotaderodapé">
    <w:name w:val="Texto de nota de rodapé"/>
    <w:basedOn w:val="Normal"/>
    <w:next w:val="Textodenotaderodapé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="339" w:right="0" w:leftChars="-1" w:rightChars="0" w:hanging="339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0"/>
      <w:effect w:val="none"/>
      <w:vertAlign w:val="baseline"/>
      <w:cs w:val="0"/>
      <w:em w:val="none"/>
      <w:lang w:bidi="hi-IN" w:eastAsia="zh-CN" w:val="pt-BR"/>
    </w:rPr>
  </w:style>
  <w:style w:type="paragraph" w:styleId="Unipampa-TítulodeCapítulo">
    <w:name w:val="Unipampa - Título de Capítulo"/>
    <w:basedOn w:val="Normal"/>
    <w:next w:val="Unipampa-TítulodeCapítulo"/>
    <w:autoRedefine w:val="0"/>
    <w:hidden w:val="0"/>
    <w:qFormat w:val="0"/>
    <w:pPr>
      <w:widowControl w:val="0"/>
      <w:suppressAutoHyphens w:val="0"/>
      <w:spacing w:after="0" w:before="1701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8"/>
      <w:szCs w:val="28"/>
      <w:effect w:val="none"/>
      <w:vertAlign w:val="baseline"/>
      <w:cs w:val="0"/>
      <w:em w:val="none"/>
      <w:lang w:bidi="hi-IN" w:eastAsia="zh-CN" w:val="pt-BR"/>
    </w:rPr>
  </w:style>
  <w:style w:type="paragraph" w:styleId="Unipampa-ParágrafodoResumo">
    <w:name w:val="Unipampa - Parágrafo do Resumo"/>
    <w:basedOn w:val="Normal"/>
    <w:next w:val="Unipampa-ParágrafodoResum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cs="Arial" w:eastAsia="SimSun" w:hAnsi="Arial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texto">
    <w:name w:val="1 texto"/>
    <w:basedOn w:val="Normal"/>
    <w:next w:val="1texto"/>
    <w:autoRedefine w:val="0"/>
    <w:hidden w:val="0"/>
    <w:qFormat w:val="0"/>
    <w:pPr>
      <w:widowControl w:val="0"/>
      <w:suppressAutoHyphens w:val="0"/>
      <w:spacing w:line="360" w:lineRule="auto"/>
      <w:ind w:left="0" w:right="0" w:leftChars="-1" w:rightChars="0" w:firstLine="1134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3TítulodeSeção">
    <w:name w:val="63 Título de Seção"/>
    <w:basedOn w:val="1texto"/>
    <w:next w:val="63TítulodeSeção"/>
    <w:autoRedefine w:val="0"/>
    <w:hidden w:val="0"/>
    <w:qFormat w:val="0"/>
    <w:pPr>
      <w:widowControl w:val="0"/>
      <w:suppressAutoHyphens w:val="0"/>
      <w:spacing w:after="0" w:before="0" w:line="360" w:lineRule="auto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b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2citaçãolonga">
    <w:name w:val="2 citação longa"/>
    <w:basedOn w:val="Normal"/>
    <w:next w:val="Normal"/>
    <w:autoRedefine w:val="0"/>
    <w:hidden w:val="0"/>
    <w:qFormat w:val="0"/>
    <w:pPr>
      <w:widowControl w:val="0"/>
      <w:suppressAutoHyphens w:val="0"/>
      <w:spacing w:line="1" w:lineRule="atLeast"/>
      <w:ind w:left="2268" w:right="0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5tabelafonte">
    <w:name w:val="55 tabela fonte"/>
    <w:basedOn w:val="Normal"/>
    <w:next w:val="55tabelafonte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1tabelaàesquerda">
    <w:name w:val="51 tabela à esquerda"/>
    <w:basedOn w:val="Normal"/>
    <w:next w:val="51tabelaàesquerd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3tabelaàdireita">
    <w:name w:val="53 tabela à direita"/>
    <w:basedOn w:val="51tabelaàesquerda"/>
    <w:next w:val="53tabelaàdireita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righ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52tabelacentralizado">
    <w:name w:val="52 tabela centralizado"/>
    <w:basedOn w:val="53tabelaàdireita"/>
    <w:next w:val="52tabelacentralizado"/>
    <w:autoRedefine w:val="0"/>
    <w:hidden w:val="0"/>
    <w:qFormat w:val="0"/>
    <w:pPr>
      <w:widowControl w:val="0"/>
      <w:suppressAutoHyphens w:val="0"/>
      <w:spacing w:after="20" w:before="2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0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61títulodoartigo">
    <w:name w:val="61 título do artigo"/>
    <w:basedOn w:val="Normal"/>
    <w:next w:val="61títulodoartigo"/>
    <w:autoRedefine w:val="0"/>
    <w:hidden w:val="0"/>
    <w:qFormat w:val="0"/>
    <w:pPr>
      <w:widowControl w:val="0"/>
      <w:suppressAutoHyphens w:val="0"/>
      <w:spacing w:line="360" w:lineRule="auto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cap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11resumos">
    <w:name w:val="11 resumos"/>
    <w:basedOn w:val="Normal"/>
    <w:next w:val="11resumos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4referência">
    <w:name w:val="4 referência"/>
    <w:basedOn w:val="2citaçãolonga"/>
    <w:next w:val="4referência"/>
    <w:autoRedefine w:val="0"/>
    <w:hidden w:val="0"/>
    <w:qFormat w:val="0"/>
    <w:pPr>
      <w:widowControl w:val="0"/>
      <w:suppressAutoHyphens w:val="0"/>
      <w:spacing w:after="240" w:before="0" w:line="1" w:lineRule="atLeast"/>
      <w:ind w:left="0" w:right="0" w:leftChars="-1" w:rightChars="0" w:firstLine="0" w:firstLineChars="-1"/>
      <w:jc w:val="left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QuebradePágina">
    <w:name w:val="Quebra de Página"/>
    <w:basedOn w:val="Normal"/>
    <w:next w:val="QuebradePágina"/>
    <w:autoRedefine w:val="0"/>
    <w:hidden w:val="0"/>
    <w:qFormat w:val="0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etabela">
    <w:name w:val="Conteúdo de tabela"/>
    <w:basedOn w:val="Normal"/>
    <w:next w:val="Conteúd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onteúdodatabela">
    <w:name w:val="Conteúdo da tabela"/>
    <w:basedOn w:val="Normal"/>
    <w:next w:val="Conteúdoda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detabela">
    <w:name w:val="Título de tabela"/>
    <w:basedOn w:val="Conteúdodetabela"/>
    <w:next w:val="Títulodetabela"/>
    <w:autoRedefine w:val="0"/>
    <w:hidden w:val="0"/>
    <w:qFormat w:val="0"/>
    <w:pPr>
      <w:widowControl w:val="0"/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erif" w:cs="Mangal" w:eastAsia="SimSun" w:hAnsi="Liberation Serif"/>
      <w:b w:val="1"/>
      <w:bCs w:val="1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Citações">
    <w:name w:val="Citações"/>
    <w:basedOn w:val="Normal"/>
    <w:next w:val="Citações"/>
    <w:autoRedefine w:val="0"/>
    <w:hidden w:val="0"/>
    <w:qFormat w:val="0"/>
    <w:pPr>
      <w:widowControl w:val="0"/>
      <w:suppressAutoHyphens w:val="0"/>
      <w:spacing w:after="283" w:before="0" w:line="1" w:lineRule="atLeast"/>
      <w:ind w:left="567" w:right="567" w:leftChars="-1" w:rightChars="0" w:firstLine="0" w:firstLineChars="-1"/>
      <w:textDirection w:val="btLr"/>
      <w:textAlignment w:val="top"/>
      <w:outlineLvl w:val="0"/>
    </w:pPr>
    <w:rPr>
      <w:rFonts w:ascii="Liberation Serif" w:cs="Mangal" w:eastAsia="SimSun" w:hAnsi="Liberation Serif"/>
      <w:w w:val="100"/>
      <w:kern w:val="1"/>
      <w:position w:val="-1"/>
      <w:sz w:val="24"/>
      <w:szCs w:val="24"/>
      <w:effect w:val="none"/>
      <w:vertAlign w:val="baseline"/>
      <w:cs w:val="0"/>
      <w:em w:val="none"/>
      <w:lang w:bidi="hi-IN" w:eastAsia="zh-CN" w:val="pt-BR"/>
    </w:rPr>
  </w:style>
  <w:style w:type="paragraph" w:styleId="Título">
    <w:name w:val="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24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b w:val="1"/>
      <w:bCs w:val="1"/>
      <w:w w:val="100"/>
      <w:kern w:val="1"/>
      <w:position w:val="-1"/>
      <w:sz w:val="56"/>
      <w:szCs w:val="56"/>
      <w:effect w:val="none"/>
      <w:vertAlign w:val="baseline"/>
      <w:cs w:val="0"/>
      <w:em w:val="none"/>
      <w:lang w:bidi="hi-IN" w:eastAsia="zh-CN" w:val="pt-BR"/>
    </w:rPr>
  </w:style>
  <w:style w:type="paragraph" w:styleId="Subtítulo">
    <w:name w:val="Subtítulo"/>
    <w:basedOn w:val="Título1"/>
    <w:next w:val="Corpodetexto"/>
    <w:autoRedefine w:val="0"/>
    <w:hidden w:val="0"/>
    <w:qFormat w:val="0"/>
    <w:pPr>
      <w:keepNext w:val="1"/>
      <w:widowControl w:val="0"/>
      <w:suppressAutoHyphens w:val="0"/>
      <w:spacing w:after="120" w:before="60"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Liberation Sans" w:cs="Mangal" w:eastAsia="Microsoft YaHei" w:hAnsi="Liberation Sans"/>
      <w:w w:val="100"/>
      <w:kern w:val="1"/>
      <w:position w:val="-1"/>
      <w:sz w:val="36"/>
      <w:szCs w:val="36"/>
      <w:effect w:val="none"/>
      <w:vertAlign w:val="baseline"/>
      <w:cs w:val="0"/>
      <w:em w:val="none"/>
      <w:lang w:bidi="hi-IN" w:eastAsia="zh-CN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widowControl w:val="0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Segoe UI" w:cs="Mangal" w:eastAsia="SimSun" w:hAnsi="Segoe UI"/>
      <w:w w:val="100"/>
      <w:kern w:val="1"/>
      <w:position w:val="-1"/>
      <w:sz w:val="18"/>
      <w:szCs w:val="16"/>
      <w:effect w:val="none"/>
      <w:vertAlign w:val="baseline"/>
      <w:cs w:val="0"/>
      <w:em w:val="none"/>
      <w:lang w:bidi="hi-IN" w:eastAsia="zh-CN"/>
    </w:rPr>
  </w:style>
  <w:style w:type="paragraph" w:styleId="Normal(Web)">
    <w:name w:val="Normal (Web)"/>
    <w:basedOn w:val="Normal"/>
    <w:next w:val="Normal(Web)"/>
    <w:autoRedefine w:val="0"/>
    <w:hidden w:val="0"/>
    <w:qFormat w:val="1"/>
    <w:pPr>
      <w:widowControl w:val="1"/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kern w:val="0"/>
      <w:position w:val="-1"/>
      <w:sz w:val="24"/>
      <w:szCs w:val="24"/>
      <w:effect w:val="none"/>
      <w:vertAlign w:val="baseline"/>
      <w:cs w:val="0"/>
      <w:em w:val="none"/>
      <w:lang w:bidi="ar-SA" w:eastAsia="zh-CN" w:val="pt-BR"/>
    </w:rPr>
  </w:style>
  <w:style w:type="paragraph" w:styleId="NavusCorpo">
    <w:name w:val="Navus Corpo"/>
    <w:basedOn w:val="Normal"/>
    <w:next w:val="NavusCorpo"/>
    <w:autoRedefine w:val="0"/>
    <w:hidden w:val="0"/>
    <w:qFormat w:val="0"/>
    <w:pPr>
      <w:widowControl w:val="1"/>
      <w:suppressAutoHyphens w:val="1"/>
      <w:spacing w:line="276" w:lineRule="auto"/>
      <w:ind w:leftChars="-1" w:rightChars="0" w:firstLine="720" w:firstLineChars="-1"/>
      <w:jc w:val="both"/>
      <w:textDirection w:val="btLr"/>
      <w:textAlignment w:val="top"/>
      <w:outlineLvl w:val="0"/>
    </w:pPr>
    <w:rPr>
      <w:rFonts w:ascii="Myriad Pro" w:cs="Times New Roman" w:eastAsia="Calibri" w:hAnsi="Myriad Pro"/>
      <w:w w:val="100"/>
      <w:kern w:val="0"/>
      <w:position w:val="-1"/>
      <w:sz w:val="20"/>
      <w:szCs w:val="20"/>
      <w:effect w:val="none"/>
      <w:vertAlign w:val="baseline"/>
      <w:cs w:val="0"/>
      <w:em w:val="none"/>
      <w:lang w:bidi="ar-SA" w:eastAsia="zh-CN" w:val="pt-BR"/>
    </w:rPr>
  </w:style>
  <w:style w:type="character" w:styleId="NavusCorpoChar">
    <w:name w:val="Navus Corpo Char"/>
    <w:next w:val="NavusCorpoChar"/>
    <w:autoRedefine w:val="0"/>
    <w:hidden w:val="0"/>
    <w:qFormat w:val="0"/>
    <w:rPr>
      <w:rFonts w:ascii="Myriad Pro" w:eastAsia="Calibri" w:hAnsi="Myriad Pro"/>
      <w:w w:val="100"/>
      <w:position w:val="-1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youtube.com/watch?v=N0jAkTCiRF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+czKQjgHrM/zxZvflxbGJEFroew==">AMUW2mVKfPYVLcAGcoNtIqTmycrg/mRwnrqfWOprfSLYkvKx87GKARfzPhxvsRbW7n5GZIjy48je1613fCk7jBn1CrkmlKBovZfCbel8wKPRR7qmA6JGpHZoURDkvGxu3WZZRNPtG0lnDEtmCthar0YKCoXX+ZcdCg==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2021-02-17T00:29:00Z</dcterms:created>
  <dc:creator>Renata.Garcia</dc:creator>
</cp:coreProperties>
</file>