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2D1" w:rsidRDefault="005012D1"/>
    <w:p w:rsidR="005012D1" w:rsidRDefault="005012D1"/>
    <w:p w:rsidR="005012D1" w:rsidRDefault="005012D1"/>
    <w:p w:rsidR="005012D1" w:rsidRDefault="005012D1"/>
    <w:p w:rsidR="005012D1" w:rsidRDefault="005012D1"/>
    <w:p w:rsidR="005012D1" w:rsidRDefault="005012D1"/>
    <w:p w:rsidR="005012D1" w:rsidRDefault="005012D1"/>
    <w:p w:rsidR="005012D1" w:rsidRPr="005012D1" w:rsidRDefault="005012D1" w:rsidP="005012D1">
      <w:pPr>
        <w:jc w:val="center"/>
        <w:rPr>
          <w:b/>
          <w:sz w:val="72"/>
          <w:szCs w:val="72"/>
        </w:rPr>
      </w:pPr>
      <w:r w:rsidRPr="005012D1">
        <w:rPr>
          <w:b/>
          <w:sz w:val="72"/>
          <w:szCs w:val="72"/>
        </w:rPr>
        <w:t>Secure IDE for Red Teaming</w:t>
      </w:r>
    </w:p>
    <w:p w:rsidR="00424EC0" w:rsidRDefault="005012D1">
      <w:r>
        <w:rPr>
          <w:noProof/>
          <w:lang w:eastAsia="en-IN"/>
        </w:rPr>
        <w:drawing>
          <wp:inline distT="0" distB="0" distL="0" distR="0">
            <wp:extent cx="5731510" cy="2717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draw_Code_thinking_re_gk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D1" w:rsidRDefault="005012D1" w:rsidP="005012D1">
      <w:pPr>
        <w:jc w:val="center"/>
        <w:rPr>
          <w:b/>
          <w:sz w:val="44"/>
          <w:szCs w:val="44"/>
        </w:rPr>
      </w:pPr>
      <w:r w:rsidRPr="005012D1">
        <w:rPr>
          <w:b/>
          <w:sz w:val="44"/>
          <w:szCs w:val="44"/>
        </w:rPr>
        <w:t>COMPX576 – Programming project</w:t>
      </w:r>
    </w:p>
    <w:p w:rsidR="005012D1" w:rsidRDefault="005012D1" w:rsidP="005012D1">
      <w:pPr>
        <w:jc w:val="center"/>
        <w:rPr>
          <w:b/>
          <w:sz w:val="44"/>
          <w:szCs w:val="44"/>
        </w:rPr>
      </w:pPr>
    </w:p>
    <w:p w:rsidR="005012D1" w:rsidRDefault="005012D1" w:rsidP="005012D1">
      <w:pPr>
        <w:jc w:val="center"/>
        <w:rPr>
          <w:b/>
          <w:sz w:val="44"/>
          <w:szCs w:val="44"/>
        </w:rPr>
      </w:pPr>
    </w:p>
    <w:p w:rsidR="005012D1" w:rsidRDefault="005012D1" w:rsidP="005012D1">
      <w:pPr>
        <w:jc w:val="center"/>
        <w:rPr>
          <w:b/>
          <w:sz w:val="44"/>
          <w:szCs w:val="44"/>
        </w:rPr>
      </w:pPr>
    </w:p>
    <w:p w:rsidR="005012D1" w:rsidRDefault="005012D1" w:rsidP="005012D1">
      <w:pPr>
        <w:jc w:val="center"/>
        <w:rPr>
          <w:b/>
          <w:sz w:val="44"/>
          <w:szCs w:val="44"/>
        </w:rPr>
      </w:pPr>
    </w:p>
    <w:p w:rsidR="005012D1" w:rsidRDefault="005012D1" w:rsidP="005012D1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Venkatasubramanian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Sankaranarayanan</w:t>
      </w:r>
      <w:proofErr w:type="spellEnd"/>
    </w:p>
    <w:p w:rsidR="005012D1" w:rsidRDefault="005012D1" w:rsidP="005012D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Student ID: 1649356</w:t>
      </w:r>
    </w:p>
    <w:p w:rsidR="005012D1" w:rsidRDefault="005012D1" w:rsidP="005012D1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Table of contents</w:t>
      </w:r>
    </w:p>
    <w:p w:rsidR="005012D1" w:rsidRDefault="005012D1" w:rsidP="005012D1">
      <w:pPr>
        <w:rPr>
          <w:b/>
          <w:sz w:val="32"/>
          <w:szCs w:val="32"/>
        </w:rPr>
      </w:pPr>
      <w:r w:rsidRPr="005012D1">
        <w:rPr>
          <w:b/>
          <w:sz w:val="32"/>
          <w:szCs w:val="32"/>
        </w:rPr>
        <w:t>Project Proposal</w:t>
      </w:r>
      <w:proofErr w:type="gramStart"/>
      <w:r w:rsidR="00952A60">
        <w:rPr>
          <w:b/>
          <w:sz w:val="32"/>
          <w:szCs w:val="32"/>
        </w:rPr>
        <w:t>…………………………………………………………………………...3</w:t>
      </w:r>
      <w:proofErr w:type="gramEnd"/>
    </w:p>
    <w:p w:rsidR="005012D1" w:rsidRDefault="005012D1" w:rsidP="005012D1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>Introduction…………………………………………………………………………….</w:t>
      </w:r>
      <w:r w:rsidR="00952A60">
        <w:rPr>
          <w:sz w:val="32"/>
          <w:szCs w:val="32"/>
        </w:rPr>
        <w:t>3</w:t>
      </w:r>
    </w:p>
    <w:p w:rsidR="005012D1" w:rsidRDefault="005012D1" w:rsidP="005012D1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 w:rsidR="00B70C77">
        <w:rPr>
          <w:sz w:val="32"/>
          <w:szCs w:val="32"/>
        </w:rPr>
        <w:t>Methodology.</w:t>
      </w:r>
      <w:r>
        <w:rPr>
          <w:sz w:val="32"/>
          <w:szCs w:val="32"/>
        </w:rPr>
        <w:t>…………………………………………………………………………</w:t>
      </w:r>
      <w:r w:rsidR="00952A60">
        <w:rPr>
          <w:sz w:val="32"/>
          <w:szCs w:val="32"/>
        </w:rPr>
        <w:t>.3</w:t>
      </w:r>
      <w:proofErr w:type="gramEnd"/>
    </w:p>
    <w:p w:rsidR="005012D1" w:rsidRDefault="005012D1" w:rsidP="005012D1">
      <w:pPr>
        <w:rPr>
          <w:sz w:val="32"/>
          <w:szCs w:val="32"/>
        </w:rPr>
      </w:pPr>
      <w:r>
        <w:rPr>
          <w:sz w:val="32"/>
          <w:szCs w:val="32"/>
        </w:rPr>
        <w:tab/>
        <w:t>Requirements………………………………………………………………………….</w:t>
      </w:r>
      <w:r w:rsidR="00952A60">
        <w:rPr>
          <w:sz w:val="32"/>
          <w:szCs w:val="32"/>
        </w:rPr>
        <w:t>3</w:t>
      </w:r>
    </w:p>
    <w:p w:rsidR="005012D1" w:rsidRDefault="005012D1" w:rsidP="005012D1">
      <w:pPr>
        <w:rPr>
          <w:sz w:val="32"/>
          <w:szCs w:val="32"/>
        </w:rPr>
      </w:pPr>
      <w:r>
        <w:rPr>
          <w:sz w:val="32"/>
          <w:szCs w:val="32"/>
        </w:rPr>
        <w:tab/>
        <w:t>Technologies</w:t>
      </w:r>
      <w:proofErr w:type="gramStart"/>
      <w:r>
        <w:rPr>
          <w:sz w:val="32"/>
          <w:szCs w:val="32"/>
        </w:rPr>
        <w:t>…………………………………………………………………………...</w:t>
      </w:r>
      <w:r w:rsidR="00952A60">
        <w:rPr>
          <w:sz w:val="32"/>
          <w:szCs w:val="32"/>
        </w:rPr>
        <w:t>4</w:t>
      </w:r>
      <w:proofErr w:type="gramEnd"/>
    </w:p>
    <w:p w:rsidR="00FF3F07" w:rsidRDefault="00FF3F07" w:rsidP="005012D1">
      <w:pPr>
        <w:rPr>
          <w:sz w:val="32"/>
          <w:szCs w:val="32"/>
        </w:rPr>
      </w:pPr>
      <w:r>
        <w:rPr>
          <w:sz w:val="32"/>
          <w:szCs w:val="32"/>
        </w:rPr>
        <w:tab/>
        <w:t>What I’m learning for this project</w:t>
      </w:r>
      <w:proofErr w:type="gramStart"/>
      <w:r>
        <w:rPr>
          <w:sz w:val="32"/>
          <w:szCs w:val="32"/>
        </w:rPr>
        <w:t>?</w:t>
      </w:r>
      <w:r w:rsidR="00C61ED2"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>…………………………………………</w:t>
      </w:r>
      <w:r w:rsidR="00952A60">
        <w:rPr>
          <w:sz w:val="32"/>
          <w:szCs w:val="32"/>
        </w:rPr>
        <w:t>4</w:t>
      </w:r>
    </w:p>
    <w:p w:rsidR="005012D1" w:rsidRDefault="005012D1" w:rsidP="005012D1">
      <w:pPr>
        <w:rPr>
          <w:sz w:val="32"/>
          <w:szCs w:val="32"/>
        </w:rPr>
      </w:pPr>
      <w:r>
        <w:rPr>
          <w:sz w:val="32"/>
          <w:szCs w:val="32"/>
        </w:rPr>
        <w:tab/>
        <w:t>Architecture</w:t>
      </w:r>
      <w:proofErr w:type="gramStart"/>
      <w:r>
        <w:rPr>
          <w:sz w:val="32"/>
          <w:szCs w:val="32"/>
        </w:rPr>
        <w:t>…………………………………………………………………............</w:t>
      </w:r>
      <w:r w:rsidR="00952A60">
        <w:rPr>
          <w:sz w:val="32"/>
          <w:szCs w:val="32"/>
        </w:rPr>
        <w:t>4</w:t>
      </w:r>
      <w:proofErr w:type="gramEnd"/>
    </w:p>
    <w:p w:rsidR="005012D1" w:rsidRDefault="005012D1" w:rsidP="005012D1">
      <w:pPr>
        <w:rPr>
          <w:sz w:val="32"/>
          <w:szCs w:val="32"/>
        </w:rPr>
      </w:pPr>
      <w:r>
        <w:rPr>
          <w:sz w:val="32"/>
          <w:szCs w:val="32"/>
        </w:rPr>
        <w:tab/>
        <w:t>Conclusion……………………………………………………………………………….</w:t>
      </w:r>
      <w:r w:rsidR="00952A60">
        <w:rPr>
          <w:sz w:val="32"/>
          <w:szCs w:val="32"/>
        </w:rPr>
        <w:t>5</w:t>
      </w:r>
    </w:p>
    <w:p w:rsidR="005012D1" w:rsidRDefault="005012D1" w:rsidP="005012D1">
      <w:pPr>
        <w:rPr>
          <w:sz w:val="32"/>
          <w:szCs w:val="32"/>
        </w:rPr>
      </w:pPr>
    </w:p>
    <w:p w:rsidR="005012D1" w:rsidRDefault="005012D1" w:rsidP="005012D1">
      <w:pPr>
        <w:rPr>
          <w:sz w:val="32"/>
          <w:szCs w:val="32"/>
        </w:rPr>
      </w:pPr>
    </w:p>
    <w:p w:rsidR="005012D1" w:rsidRDefault="005012D1" w:rsidP="005012D1">
      <w:pPr>
        <w:rPr>
          <w:sz w:val="32"/>
          <w:szCs w:val="32"/>
        </w:rPr>
      </w:pPr>
    </w:p>
    <w:p w:rsidR="005012D1" w:rsidRDefault="005012D1" w:rsidP="005012D1">
      <w:pPr>
        <w:rPr>
          <w:sz w:val="32"/>
          <w:szCs w:val="32"/>
        </w:rPr>
      </w:pPr>
    </w:p>
    <w:p w:rsidR="005012D1" w:rsidRDefault="005012D1" w:rsidP="005012D1">
      <w:pPr>
        <w:rPr>
          <w:sz w:val="32"/>
          <w:szCs w:val="32"/>
        </w:rPr>
      </w:pPr>
    </w:p>
    <w:p w:rsidR="005012D1" w:rsidRDefault="005012D1" w:rsidP="005012D1">
      <w:pPr>
        <w:rPr>
          <w:sz w:val="32"/>
          <w:szCs w:val="32"/>
        </w:rPr>
      </w:pPr>
    </w:p>
    <w:p w:rsidR="005012D1" w:rsidRDefault="005012D1" w:rsidP="005012D1">
      <w:pPr>
        <w:rPr>
          <w:sz w:val="32"/>
          <w:szCs w:val="32"/>
        </w:rPr>
      </w:pPr>
    </w:p>
    <w:p w:rsidR="005012D1" w:rsidRDefault="005012D1" w:rsidP="005012D1">
      <w:pPr>
        <w:rPr>
          <w:sz w:val="32"/>
          <w:szCs w:val="32"/>
        </w:rPr>
      </w:pPr>
    </w:p>
    <w:p w:rsidR="005012D1" w:rsidRDefault="005012D1" w:rsidP="005012D1">
      <w:pPr>
        <w:rPr>
          <w:sz w:val="32"/>
          <w:szCs w:val="32"/>
        </w:rPr>
      </w:pPr>
    </w:p>
    <w:p w:rsidR="005012D1" w:rsidRDefault="005012D1" w:rsidP="005012D1">
      <w:pPr>
        <w:rPr>
          <w:sz w:val="32"/>
          <w:szCs w:val="32"/>
        </w:rPr>
      </w:pPr>
    </w:p>
    <w:p w:rsidR="005012D1" w:rsidRDefault="005012D1" w:rsidP="005012D1">
      <w:pPr>
        <w:rPr>
          <w:sz w:val="32"/>
          <w:szCs w:val="32"/>
        </w:rPr>
      </w:pPr>
    </w:p>
    <w:p w:rsidR="005012D1" w:rsidRDefault="005012D1" w:rsidP="005012D1">
      <w:pPr>
        <w:rPr>
          <w:sz w:val="32"/>
          <w:szCs w:val="32"/>
        </w:rPr>
      </w:pPr>
    </w:p>
    <w:p w:rsidR="005012D1" w:rsidRDefault="005012D1" w:rsidP="005012D1">
      <w:pPr>
        <w:rPr>
          <w:sz w:val="32"/>
          <w:szCs w:val="32"/>
        </w:rPr>
      </w:pPr>
    </w:p>
    <w:p w:rsidR="005012D1" w:rsidRDefault="005012D1" w:rsidP="005012D1">
      <w:pPr>
        <w:rPr>
          <w:sz w:val="32"/>
          <w:szCs w:val="32"/>
        </w:rPr>
      </w:pPr>
    </w:p>
    <w:p w:rsidR="005012D1" w:rsidRDefault="005012D1" w:rsidP="005012D1">
      <w:pPr>
        <w:rPr>
          <w:sz w:val="32"/>
          <w:szCs w:val="32"/>
        </w:rPr>
      </w:pPr>
    </w:p>
    <w:p w:rsidR="00017120" w:rsidRDefault="00017120" w:rsidP="005012D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Project proposal</w:t>
      </w:r>
    </w:p>
    <w:p w:rsidR="00017120" w:rsidRPr="002D44D0" w:rsidRDefault="00017120" w:rsidP="005012D1">
      <w:pPr>
        <w:rPr>
          <w:b/>
          <w:i/>
          <w:sz w:val="32"/>
          <w:szCs w:val="32"/>
        </w:rPr>
      </w:pPr>
      <w:r w:rsidRPr="002D44D0">
        <w:rPr>
          <w:b/>
          <w:i/>
          <w:sz w:val="32"/>
          <w:szCs w:val="32"/>
        </w:rPr>
        <w:t>Introduction</w:t>
      </w:r>
    </w:p>
    <w:p w:rsidR="00017120" w:rsidRDefault="00ED45EA" w:rsidP="005012D1">
      <w:pPr>
        <w:rPr>
          <w:sz w:val="32"/>
          <w:szCs w:val="32"/>
        </w:rPr>
      </w:pPr>
      <w:r>
        <w:rPr>
          <w:sz w:val="32"/>
          <w:szCs w:val="32"/>
        </w:rPr>
        <w:t>We all know that there are Integrated Development Environment customized testing environment for Software Development. What about Security testing? Here I have proposed a secure environment for practicing various attacking skills for Red teaming with few challenges. It can help attackers enhance their skills in various attacking methodologies inside a secure environment without disturbing the real world devices.</w:t>
      </w:r>
    </w:p>
    <w:p w:rsidR="00ED45EA" w:rsidRPr="002D44D0" w:rsidRDefault="00B70C77" w:rsidP="005012D1">
      <w:pPr>
        <w:rPr>
          <w:b/>
          <w:i/>
          <w:sz w:val="32"/>
          <w:szCs w:val="32"/>
        </w:rPr>
      </w:pPr>
      <w:r w:rsidRPr="002D44D0">
        <w:rPr>
          <w:b/>
          <w:i/>
          <w:sz w:val="32"/>
          <w:szCs w:val="32"/>
        </w:rPr>
        <w:t>Methodology</w:t>
      </w:r>
    </w:p>
    <w:p w:rsidR="00ED45EA" w:rsidRDefault="00B70C77" w:rsidP="005012D1">
      <w:pPr>
        <w:rPr>
          <w:sz w:val="32"/>
          <w:szCs w:val="32"/>
        </w:rPr>
      </w:pPr>
      <w:r>
        <w:rPr>
          <w:sz w:val="32"/>
          <w:szCs w:val="32"/>
        </w:rPr>
        <w:t>I am including the methodologies, which include developing the environment, customization, deployment and testing.</w:t>
      </w:r>
    </w:p>
    <w:p w:rsidR="00B70C77" w:rsidRDefault="00B70C77" w:rsidP="00B70C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Choosing </w:t>
      </w:r>
      <w:r w:rsidR="00D06FCA">
        <w:rPr>
          <w:sz w:val="32"/>
          <w:szCs w:val="32"/>
        </w:rPr>
        <w:t>suitable Operating system for the room (environment)</w:t>
      </w:r>
    </w:p>
    <w:p w:rsidR="00D06FCA" w:rsidRDefault="00D06FCA" w:rsidP="00B70C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Setting up server</w:t>
      </w:r>
    </w:p>
    <w:p w:rsidR="00D06FCA" w:rsidRDefault="00D06FCA" w:rsidP="00B70C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Installation of LAMP stack architecture</w:t>
      </w:r>
    </w:p>
    <w:p w:rsidR="00D06FCA" w:rsidRDefault="00D06FCA" w:rsidP="00B70C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Building CMS (Content Management System) on top of LAMP stack</w:t>
      </w:r>
    </w:p>
    <w:p w:rsidR="00D06FCA" w:rsidRDefault="00D06FCA" w:rsidP="00B70C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Creating custom plugin for CMS</w:t>
      </w:r>
    </w:p>
    <w:p w:rsidR="00D06FCA" w:rsidRDefault="00D06FCA" w:rsidP="00D06FC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Implementing Access management to make </w:t>
      </w:r>
      <w:r w:rsidRPr="00D06FCA">
        <w:rPr>
          <w:sz w:val="32"/>
          <w:szCs w:val="32"/>
        </w:rPr>
        <w:t>privilege escalation</w:t>
      </w:r>
      <w:r>
        <w:rPr>
          <w:sz w:val="32"/>
          <w:szCs w:val="32"/>
        </w:rPr>
        <w:t xml:space="preserve"> attack more challenging</w:t>
      </w:r>
    </w:p>
    <w:p w:rsidR="00D06FCA" w:rsidRDefault="00D06FCA" w:rsidP="00B70C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Creating and hiding relevant ‘flags’ as a part of the challenge</w:t>
      </w:r>
    </w:p>
    <w:p w:rsidR="00D06FCA" w:rsidRDefault="00D06FCA" w:rsidP="00B70C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Deployment and testing</w:t>
      </w:r>
    </w:p>
    <w:p w:rsidR="00D06FCA" w:rsidRDefault="00D06FCA" w:rsidP="00B70C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Final product submission</w:t>
      </w:r>
    </w:p>
    <w:p w:rsidR="00D06FCA" w:rsidRPr="002D44D0" w:rsidRDefault="00D06FCA" w:rsidP="00D06FCA">
      <w:pPr>
        <w:rPr>
          <w:b/>
          <w:i/>
          <w:sz w:val="32"/>
          <w:szCs w:val="32"/>
        </w:rPr>
      </w:pPr>
      <w:r w:rsidRPr="002D44D0">
        <w:rPr>
          <w:b/>
          <w:i/>
          <w:sz w:val="32"/>
          <w:szCs w:val="32"/>
        </w:rPr>
        <w:t>Requirements</w:t>
      </w:r>
    </w:p>
    <w:p w:rsidR="00D06FCA" w:rsidRDefault="00D06FCA" w:rsidP="00D06FC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Hypervisor – Oracle </w:t>
      </w:r>
      <w:proofErr w:type="spellStart"/>
      <w:r>
        <w:rPr>
          <w:sz w:val="32"/>
          <w:szCs w:val="32"/>
        </w:rPr>
        <w:t>VirtualBox</w:t>
      </w:r>
      <w:proofErr w:type="spellEnd"/>
    </w:p>
    <w:p w:rsidR="00D06FCA" w:rsidRDefault="00135E19" w:rsidP="00D06FC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Operating System – </w:t>
      </w:r>
      <w:proofErr w:type="spellStart"/>
      <w:r>
        <w:rPr>
          <w:sz w:val="32"/>
          <w:szCs w:val="32"/>
        </w:rPr>
        <w:t>Debian</w:t>
      </w:r>
      <w:proofErr w:type="spellEnd"/>
      <w:r>
        <w:rPr>
          <w:sz w:val="32"/>
          <w:szCs w:val="32"/>
        </w:rPr>
        <w:t xml:space="preserve"> Based architecture</w:t>
      </w:r>
    </w:p>
    <w:p w:rsidR="00135E19" w:rsidRDefault="00135E19" w:rsidP="00135E1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Attacking machine (another </w:t>
      </w:r>
      <w:proofErr w:type="spellStart"/>
      <w:r>
        <w:rPr>
          <w:sz w:val="32"/>
          <w:szCs w:val="32"/>
        </w:rPr>
        <w:t>os</w:t>
      </w:r>
      <w:proofErr w:type="spellEnd"/>
      <w:r>
        <w:rPr>
          <w:sz w:val="32"/>
          <w:szCs w:val="32"/>
        </w:rPr>
        <w:t xml:space="preserve"> in the hypervisor within the NAT network)</w:t>
      </w:r>
    </w:p>
    <w:p w:rsidR="002D44D0" w:rsidRPr="002D44D0" w:rsidRDefault="002D44D0" w:rsidP="002D44D0">
      <w:pPr>
        <w:rPr>
          <w:sz w:val="32"/>
          <w:szCs w:val="32"/>
        </w:rPr>
      </w:pPr>
    </w:p>
    <w:p w:rsidR="00135E19" w:rsidRPr="002D44D0" w:rsidRDefault="00135E19" w:rsidP="00952A60">
      <w:pPr>
        <w:rPr>
          <w:b/>
          <w:i/>
          <w:sz w:val="32"/>
          <w:szCs w:val="32"/>
        </w:rPr>
      </w:pPr>
      <w:r w:rsidRPr="002D44D0">
        <w:rPr>
          <w:b/>
          <w:i/>
          <w:sz w:val="32"/>
          <w:szCs w:val="32"/>
        </w:rPr>
        <w:lastRenderedPageBreak/>
        <w:t>Technologies</w:t>
      </w:r>
    </w:p>
    <w:p w:rsidR="00135E19" w:rsidRDefault="00FF3F07" w:rsidP="00135E1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Hypervisor – Oracle </w:t>
      </w:r>
      <w:proofErr w:type="spellStart"/>
      <w:r>
        <w:rPr>
          <w:sz w:val="32"/>
          <w:szCs w:val="32"/>
        </w:rPr>
        <w:t>VirtualBox</w:t>
      </w:r>
      <w:proofErr w:type="spellEnd"/>
    </w:p>
    <w:p w:rsidR="00FF3F07" w:rsidRDefault="00FF3F07" w:rsidP="00135E1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Operating System (</w:t>
      </w:r>
      <w:proofErr w:type="spellStart"/>
      <w:r>
        <w:rPr>
          <w:sz w:val="32"/>
          <w:szCs w:val="32"/>
        </w:rPr>
        <w:t>Debian</w:t>
      </w:r>
      <w:proofErr w:type="spellEnd"/>
      <w:r>
        <w:rPr>
          <w:sz w:val="32"/>
          <w:szCs w:val="32"/>
        </w:rPr>
        <w:t xml:space="preserve"> based OS)</w:t>
      </w:r>
    </w:p>
    <w:p w:rsidR="00FF3F07" w:rsidRDefault="00FF3F07" w:rsidP="00135E1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Webserver – Apache</w:t>
      </w:r>
      <w:r w:rsidR="00C61ED2">
        <w:rPr>
          <w:sz w:val="32"/>
          <w:szCs w:val="32"/>
        </w:rPr>
        <w:t>/Ubuntu</w:t>
      </w:r>
    </w:p>
    <w:p w:rsidR="00FF3F07" w:rsidRDefault="00FF3F07" w:rsidP="00135E1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Database – MySQL</w:t>
      </w:r>
    </w:p>
    <w:p w:rsidR="00FF3F07" w:rsidRDefault="00FF3F07" w:rsidP="00135E1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Scripting Language – PHP/Bash</w:t>
      </w:r>
    </w:p>
    <w:p w:rsidR="00FF3F07" w:rsidRDefault="00FF3F07" w:rsidP="00135E1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Content management System – </w:t>
      </w:r>
      <w:proofErr w:type="spellStart"/>
      <w:r>
        <w:rPr>
          <w:sz w:val="32"/>
          <w:szCs w:val="32"/>
        </w:rPr>
        <w:t>Wordpress</w:t>
      </w:r>
      <w:proofErr w:type="spellEnd"/>
    </w:p>
    <w:p w:rsidR="00FF3F07" w:rsidRDefault="00FF3F07" w:rsidP="00135E1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Secure Shell with RSA/</w:t>
      </w:r>
      <w:proofErr w:type="spellStart"/>
      <w:r>
        <w:rPr>
          <w:sz w:val="32"/>
          <w:szCs w:val="32"/>
        </w:rPr>
        <w:t>passwd</w:t>
      </w:r>
      <w:proofErr w:type="spellEnd"/>
      <w:r>
        <w:rPr>
          <w:sz w:val="32"/>
          <w:szCs w:val="32"/>
        </w:rPr>
        <w:t xml:space="preserve"> login</w:t>
      </w:r>
    </w:p>
    <w:p w:rsidR="00FF3F07" w:rsidRDefault="00FF3F07" w:rsidP="00FF3F0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Networking - </w:t>
      </w:r>
      <w:r w:rsidRPr="00FF3F07">
        <w:rPr>
          <w:sz w:val="32"/>
          <w:szCs w:val="32"/>
        </w:rPr>
        <w:t>TCP/IP and NAT</w:t>
      </w:r>
    </w:p>
    <w:p w:rsidR="00FF3F07" w:rsidRDefault="00FF3F07" w:rsidP="00FF3F0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IDE (Code) – </w:t>
      </w:r>
      <w:proofErr w:type="spellStart"/>
      <w:r>
        <w:rPr>
          <w:sz w:val="32"/>
          <w:szCs w:val="32"/>
        </w:rPr>
        <w:t>nano</w:t>
      </w:r>
      <w:proofErr w:type="spellEnd"/>
      <w:r>
        <w:rPr>
          <w:sz w:val="32"/>
          <w:szCs w:val="32"/>
        </w:rPr>
        <w:t>/Vim</w:t>
      </w:r>
    </w:p>
    <w:p w:rsidR="00C61ED2" w:rsidRPr="002D44D0" w:rsidRDefault="00C61ED2" w:rsidP="00C61ED2">
      <w:pPr>
        <w:rPr>
          <w:b/>
          <w:i/>
          <w:sz w:val="32"/>
          <w:szCs w:val="32"/>
        </w:rPr>
      </w:pPr>
      <w:r w:rsidRPr="002D44D0">
        <w:rPr>
          <w:b/>
          <w:i/>
          <w:sz w:val="32"/>
          <w:szCs w:val="32"/>
        </w:rPr>
        <w:t xml:space="preserve">What </w:t>
      </w:r>
      <w:r w:rsidRPr="002D44D0">
        <w:rPr>
          <w:b/>
          <w:i/>
          <w:sz w:val="32"/>
          <w:szCs w:val="32"/>
        </w:rPr>
        <w:t>I am</w:t>
      </w:r>
      <w:r w:rsidRPr="002D44D0">
        <w:rPr>
          <w:b/>
          <w:i/>
          <w:sz w:val="32"/>
          <w:szCs w:val="32"/>
        </w:rPr>
        <w:t xml:space="preserve"> learning for this project?</w:t>
      </w:r>
    </w:p>
    <w:p w:rsidR="00C61ED2" w:rsidRDefault="00C61ED2" w:rsidP="00C61ED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Server configuration</w:t>
      </w:r>
    </w:p>
    <w:p w:rsidR="00C61ED2" w:rsidRDefault="00C61ED2" w:rsidP="00C61ED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Custom CMS plugin development</w:t>
      </w:r>
    </w:p>
    <w:p w:rsidR="00C61ED2" w:rsidRDefault="00C61ED2" w:rsidP="00C61ED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PHP – Server side programming language</w:t>
      </w:r>
    </w:p>
    <w:p w:rsidR="00C61ED2" w:rsidRDefault="00C61ED2" w:rsidP="006427D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61ED2">
        <w:rPr>
          <w:sz w:val="32"/>
          <w:szCs w:val="32"/>
        </w:rPr>
        <w:t>Access level definition – Custom Linux automations</w:t>
      </w:r>
    </w:p>
    <w:p w:rsidR="00C517DD" w:rsidRPr="00C61ED2" w:rsidRDefault="00C517DD" w:rsidP="00C61ED2">
      <w:pPr>
        <w:rPr>
          <w:sz w:val="32"/>
          <w:szCs w:val="32"/>
        </w:rPr>
      </w:pPr>
      <w:r w:rsidRPr="002D44D0">
        <w:rPr>
          <w:b/>
          <w:i/>
          <w:sz w:val="32"/>
          <w:szCs w:val="32"/>
        </w:rPr>
        <w:t>Architecture</w:t>
      </w:r>
      <w:r w:rsidR="00952A60">
        <w:rPr>
          <w:noProof/>
          <w:lang w:eastAsia="en-IN"/>
        </w:rPr>
        <w:drawing>
          <wp:inline distT="0" distB="0" distL="0" distR="0" wp14:anchorId="629634D3" wp14:editId="3775737F">
            <wp:extent cx="5731510" cy="346014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ite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7DD" w:rsidRPr="00C517DD" w:rsidRDefault="00C517DD" w:rsidP="00C517DD">
      <w:pPr>
        <w:rPr>
          <w:sz w:val="32"/>
          <w:szCs w:val="32"/>
        </w:rPr>
      </w:pPr>
    </w:p>
    <w:p w:rsidR="00135E19" w:rsidRPr="002D44D0" w:rsidRDefault="00C61ED2" w:rsidP="00135E19">
      <w:pPr>
        <w:ind w:left="360"/>
        <w:rPr>
          <w:b/>
          <w:i/>
          <w:sz w:val="32"/>
          <w:szCs w:val="32"/>
        </w:rPr>
      </w:pPr>
      <w:r w:rsidRPr="002D44D0">
        <w:rPr>
          <w:b/>
          <w:i/>
          <w:sz w:val="32"/>
          <w:szCs w:val="32"/>
        </w:rPr>
        <w:lastRenderedPageBreak/>
        <w:t>Conclusion</w:t>
      </w:r>
    </w:p>
    <w:p w:rsidR="00C61ED2" w:rsidRPr="00C61ED2" w:rsidRDefault="00C61ED2" w:rsidP="00135E1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This project helps in Cybersecurity training bridging the gap between theoretical and practical implementations especially designed for the Red team. </w:t>
      </w:r>
      <w:bookmarkStart w:id="0" w:name="_GoBack"/>
      <w:bookmarkEnd w:id="0"/>
      <w:r>
        <w:rPr>
          <w:sz w:val="32"/>
          <w:szCs w:val="32"/>
        </w:rPr>
        <w:t xml:space="preserve">This allows people who have keen interest on red teaming and are ready to take up tough challenges without disturbing the real world entities. Ultimately, it contributes </w:t>
      </w:r>
      <w:r w:rsidR="0044596A">
        <w:rPr>
          <w:sz w:val="32"/>
          <w:szCs w:val="32"/>
        </w:rPr>
        <w:t xml:space="preserve">to the Cybersecurity community who are ethically bound to the compliances. </w:t>
      </w:r>
    </w:p>
    <w:sectPr w:rsidR="00C61ED2" w:rsidRPr="00C61ED2" w:rsidSect="00952A60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017" w:rsidRDefault="00C94017" w:rsidP="00952A60">
      <w:pPr>
        <w:spacing w:after="0" w:line="240" w:lineRule="auto"/>
      </w:pPr>
      <w:r>
        <w:separator/>
      </w:r>
    </w:p>
  </w:endnote>
  <w:endnote w:type="continuationSeparator" w:id="0">
    <w:p w:rsidR="00C94017" w:rsidRDefault="00C94017" w:rsidP="00952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A60" w:rsidRDefault="00952A60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2D44D0">
      <w:rPr>
        <w:noProof/>
        <w:color w:val="5B9BD5" w:themeColor="accent1"/>
      </w:rPr>
      <w:t>5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2D44D0">
      <w:rPr>
        <w:noProof/>
        <w:color w:val="5B9BD5" w:themeColor="accent1"/>
      </w:rPr>
      <w:t>5</w:t>
    </w:r>
    <w:r>
      <w:rPr>
        <w:color w:val="5B9BD5" w:themeColor="accent1"/>
      </w:rPr>
      <w:fldChar w:fldCharType="end"/>
    </w:r>
  </w:p>
  <w:p w:rsidR="00952A60" w:rsidRDefault="00952A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017" w:rsidRDefault="00C94017" w:rsidP="00952A60">
      <w:pPr>
        <w:spacing w:after="0" w:line="240" w:lineRule="auto"/>
      </w:pPr>
      <w:r>
        <w:separator/>
      </w:r>
    </w:p>
  </w:footnote>
  <w:footnote w:type="continuationSeparator" w:id="0">
    <w:p w:rsidR="00C94017" w:rsidRDefault="00C94017" w:rsidP="00952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05EAB"/>
    <w:multiLevelType w:val="hybridMultilevel"/>
    <w:tmpl w:val="93FE0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C4092"/>
    <w:multiLevelType w:val="hybridMultilevel"/>
    <w:tmpl w:val="15082948"/>
    <w:lvl w:ilvl="0" w:tplc="C39A8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DC307C"/>
    <w:multiLevelType w:val="hybridMultilevel"/>
    <w:tmpl w:val="04D856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C0A83"/>
    <w:multiLevelType w:val="hybridMultilevel"/>
    <w:tmpl w:val="62E8BE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53E20"/>
    <w:multiLevelType w:val="hybridMultilevel"/>
    <w:tmpl w:val="DAFA42D6"/>
    <w:lvl w:ilvl="0" w:tplc="6A6C0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2D1"/>
    <w:rsid w:val="00017120"/>
    <w:rsid w:val="00135E19"/>
    <w:rsid w:val="002A6875"/>
    <w:rsid w:val="002D44D0"/>
    <w:rsid w:val="00424EC0"/>
    <w:rsid w:val="0044596A"/>
    <w:rsid w:val="005012D1"/>
    <w:rsid w:val="00952A60"/>
    <w:rsid w:val="00B70C77"/>
    <w:rsid w:val="00C517DD"/>
    <w:rsid w:val="00C61ED2"/>
    <w:rsid w:val="00C94017"/>
    <w:rsid w:val="00D06FCA"/>
    <w:rsid w:val="00DE2D8F"/>
    <w:rsid w:val="00ED45EA"/>
    <w:rsid w:val="00FF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1373B"/>
  <w15:chartTrackingRefBased/>
  <w15:docId w15:val="{15E2EECF-282B-42D2-AEAE-C5A93BFD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C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2A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A60"/>
  </w:style>
  <w:style w:type="paragraph" w:styleId="Footer">
    <w:name w:val="footer"/>
    <w:basedOn w:val="Normal"/>
    <w:link w:val="FooterChar"/>
    <w:uiPriority w:val="99"/>
    <w:unhideWhenUsed/>
    <w:qFormat/>
    <w:rsid w:val="00952A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A60"/>
  </w:style>
  <w:style w:type="paragraph" w:styleId="NoSpacing">
    <w:name w:val="No Spacing"/>
    <w:uiPriority w:val="1"/>
    <w:qFormat/>
    <w:rsid w:val="00952A60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952A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D3FFB-1B42-4EC9-BE24-FBB4E1D03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subramanian</dc:creator>
  <cp:keywords/>
  <dc:description/>
  <cp:lastModifiedBy>venkata subramanian</cp:lastModifiedBy>
  <cp:revision>6</cp:revision>
  <dcterms:created xsi:type="dcterms:W3CDTF">2024-07-11T23:05:00Z</dcterms:created>
  <dcterms:modified xsi:type="dcterms:W3CDTF">2024-07-14T07:03:00Z</dcterms:modified>
</cp:coreProperties>
</file>