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13300" w14:textId="77777777" w:rsidR="0022371A" w:rsidRDefault="00CD70FC" w:rsidP="00CD70FC">
      <w:pPr>
        <w:jc w:val="center"/>
      </w:pPr>
      <w:proofErr w:type="spellStart"/>
      <w:r>
        <w:t>Building</w:t>
      </w:r>
      <w:proofErr w:type="spellEnd"/>
      <w:r>
        <w:t xml:space="preserve"> a </w:t>
      </w:r>
      <w:proofErr w:type="spellStart"/>
      <w:r>
        <w:t>TomEE</w:t>
      </w:r>
      <w:proofErr w:type="spellEnd"/>
      <w:r>
        <w:t xml:space="preserve"> cluster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Docker</w:t>
      </w:r>
      <w:proofErr w:type="spellEnd"/>
    </w:p>
    <w:p w14:paraId="19BE6231" w14:textId="77777777" w:rsidR="00CD70FC" w:rsidRDefault="00CD70FC" w:rsidP="00CD70FC">
      <w:pPr>
        <w:jc w:val="center"/>
      </w:pPr>
    </w:p>
    <w:p w14:paraId="37C9A773" w14:textId="77777777" w:rsidR="00CD70FC" w:rsidRDefault="00CD70FC" w:rsidP="00CD70FC">
      <w:pPr>
        <w:pStyle w:val="ListParagraph"/>
        <w:numPr>
          <w:ilvl w:val="0"/>
          <w:numId w:val="1"/>
        </w:numPr>
        <w:jc w:val="both"/>
      </w:pPr>
      <w:r>
        <w:t xml:space="preserve">Setup </w:t>
      </w:r>
      <w:proofErr w:type="spellStart"/>
      <w:r>
        <w:t>Docker</w:t>
      </w:r>
      <w:proofErr w:type="spellEnd"/>
    </w:p>
    <w:p w14:paraId="4E29C2B7" w14:textId="77777777" w:rsidR="00CD70FC" w:rsidRDefault="00CD70FC" w:rsidP="00CD70FC">
      <w:pPr>
        <w:pStyle w:val="ListParagraph"/>
        <w:numPr>
          <w:ilvl w:val="1"/>
          <w:numId w:val="1"/>
        </w:numPr>
        <w:jc w:val="both"/>
      </w:pPr>
      <w:r>
        <w:t xml:space="preserve">Go </w:t>
      </w:r>
      <w:proofErr w:type="spellStart"/>
      <w:r>
        <w:t>to</w:t>
      </w:r>
      <w:proofErr w:type="spellEnd"/>
      <w:r>
        <w:t xml:space="preserve"> </w:t>
      </w:r>
      <w:hyperlink r:id="rId6" w:history="1">
        <w:r w:rsidRPr="00635D42">
          <w:rPr>
            <w:rStyle w:val="Hyperlink"/>
          </w:rPr>
          <w:t>https://www.docker.com/</w:t>
        </w:r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OS</w:t>
      </w:r>
    </w:p>
    <w:p w14:paraId="331FBB73" w14:textId="77777777" w:rsidR="00CD70FC" w:rsidRDefault="00CD70FC" w:rsidP="00CD70FC">
      <w:pPr>
        <w:pStyle w:val="ListParagraph"/>
        <w:numPr>
          <w:ilvl w:val="1"/>
          <w:numId w:val="1"/>
        </w:numPr>
        <w:jc w:val="both"/>
      </w:pPr>
      <w:r>
        <w:t xml:space="preserve">The </w:t>
      </w:r>
      <w:proofErr w:type="spellStart"/>
      <w:r>
        <w:t>Docker</w:t>
      </w:r>
      <w:proofErr w:type="spellEnd"/>
      <w:r>
        <w:t xml:space="preserve"> download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>:</w:t>
      </w:r>
    </w:p>
    <w:p w14:paraId="636703DE" w14:textId="77777777" w:rsidR="00CD70FC" w:rsidRDefault="00CD70FC" w:rsidP="00CD70FC">
      <w:pPr>
        <w:pStyle w:val="ListParagraph"/>
        <w:ind w:left="1440"/>
        <w:jc w:val="both"/>
      </w:pPr>
    </w:p>
    <w:p w14:paraId="020C345E" w14:textId="77777777" w:rsidR="00CD70FC" w:rsidRDefault="008067AF" w:rsidP="00CD70FC">
      <w:pPr>
        <w:pStyle w:val="ListParagraph"/>
        <w:ind w:left="1440"/>
        <w:jc w:val="both"/>
      </w:pPr>
      <w:hyperlink r:id="rId7" w:history="1">
        <w:r w:rsidR="00CD70FC" w:rsidRPr="00635D42">
          <w:rPr>
            <w:rStyle w:val="Hyperlink"/>
          </w:rPr>
          <w:t>https://www.docker.com/products/docker-toolbox</w:t>
        </w:r>
      </w:hyperlink>
    </w:p>
    <w:p w14:paraId="2941B006" w14:textId="77777777" w:rsidR="00CD70FC" w:rsidRDefault="00CD70FC" w:rsidP="00CD70FC">
      <w:pPr>
        <w:pStyle w:val="ListParagraph"/>
        <w:ind w:left="1440"/>
        <w:jc w:val="both"/>
      </w:pPr>
    </w:p>
    <w:p w14:paraId="580AA0A9" w14:textId="77777777" w:rsidR="00CD70FC" w:rsidRDefault="00CD70FC" w:rsidP="00CD70FC">
      <w:pPr>
        <w:pStyle w:val="ListParagraph"/>
        <w:numPr>
          <w:ilvl w:val="1"/>
          <w:numId w:val="1"/>
        </w:num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, I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its </w:t>
      </w:r>
      <w:proofErr w:type="spellStart"/>
      <w:r>
        <w:t>first</w:t>
      </w:r>
      <w:proofErr w:type="spellEnd"/>
      <w:r>
        <w:t xml:space="preserve"> tutorial. </w:t>
      </w:r>
      <w:proofErr w:type="spellStart"/>
      <w:r>
        <w:t>You</w:t>
      </w:r>
      <w:proofErr w:type="spellEnd"/>
      <w:r>
        <w:t xml:space="preserve"> </w:t>
      </w:r>
      <w:proofErr w:type="spellStart"/>
      <w:r w:rsidR="001B032F">
        <w:t>will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hour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its general </w:t>
      </w:r>
      <w:proofErr w:type="spellStart"/>
      <w:r>
        <w:t>features</w:t>
      </w:r>
      <w:proofErr w:type="spellEnd"/>
    </w:p>
    <w:p w14:paraId="093B8CEF" w14:textId="5767D2EC" w:rsidR="000C3395" w:rsidRDefault="000C3395" w:rsidP="00CD70FC">
      <w:pPr>
        <w:pStyle w:val="ListParagraph"/>
        <w:numPr>
          <w:ilvl w:val="1"/>
          <w:numId w:val="1"/>
        </w:numPr>
        <w:jc w:val="both"/>
      </w:pP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ready</w:t>
      </w:r>
      <w:proofErr w:type="spellEnd"/>
      <w:r>
        <w:t xml:space="preserve">, its time </w:t>
      </w:r>
      <w:proofErr w:type="spellStart"/>
      <w:r>
        <w:t>to</w:t>
      </w:r>
      <w:proofErr w:type="spellEnd"/>
      <w:r>
        <w:t xml:space="preserve"> build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TomEE</w:t>
      </w:r>
      <w:proofErr w:type="spellEnd"/>
      <w:r>
        <w:t xml:space="preserve"> container.</w:t>
      </w:r>
    </w:p>
    <w:p w14:paraId="1A3BE09C" w14:textId="77777777" w:rsidR="000C3395" w:rsidRDefault="000C3395" w:rsidP="000C3395">
      <w:pPr>
        <w:pStyle w:val="ListParagraph"/>
        <w:ind w:left="1440"/>
        <w:jc w:val="both"/>
      </w:pPr>
    </w:p>
    <w:p w14:paraId="4C9A52D0" w14:textId="45138E03" w:rsidR="000C3395" w:rsidRDefault="000C3395" w:rsidP="000C3395">
      <w:pPr>
        <w:pStyle w:val="ListParagraph"/>
        <w:numPr>
          <w:ilvl w:val="0"/>
          <w:numId w:val="1"/>
        </w:numPr>
        <w:jc w:val="both"/>
      </w:pPr>
      <w:r>
        <w:t xml:space="preserve">Build a </w:t>
      </w:r>
      <w:proofErr w:type="spellStart"/>
      <w:r>
        <w:t>TomEE</w:t>
      </w:r>
      <w:proofErr w:type="spellEnd"/>
      <w:r>
        <w:t xml:space="preserve"> container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Docker</w:t>
      </w:r>
      <w:proofErr w:type="spellEnd"/>
    </w:p>
    <w:p w14:paraId="06247A25" w14:textId="61235D4A" w:rsidR="000C3395" w:rsidRDefault="000C3395" w:rsidP="000C3395">
      <w:pPr>
        <w:pStyle w:val="ListParagraph"/>
        <w:numPr>
          <w:ilvl w:val="1"/>
          <w:numId w:val="1"/>
        </w:numPr>
        <w:jc w:val="both"/>
      </w:pPr>
      <w:r>
        <w:t xml:space="preserve">Go </w:t>
      </w:r>
      <w:proofErr w:type="spellStart"/>
      <w:r>
        <w:t>to</w:t>
      </w:r>
      <w:proofErr w:type="spellEnd"/>
      <w:r>
        <w:t xml:space="preserve"> </w:t>
      </w:r>
      <w:hyperlink r:id="rId8" w:history="1">
        <w:r w:rsidRPr="00635D42">
          <w:rPr>
            <w:rStyle w:val="Hyperlink"/>
          </w:rPr>
          <w:t>https://hub.docker.com/</w:t>
        </w:r>
      </w:hyperlink>
    </w:p>
    <w:p w14:paraId="08D5B93F" w14:textId="500E3AD3" w:rsidR="000C3395" w:rsidRDefault="000C3395" w:rsidP="000C3395">
      <w:pPr>
        <w:pStyle w:val="ListParagraph"/>
        <w:numPr>
          <w:ilvl w:val="1"/>
          <w:numId w:val="1"/>
        </w:numPr>
        <w:jc w:val="both"/>
      </w:pPr>
      <w:proofErr w:type="spellStart"/>
      <w:r>
        <w:t>On</w:t>
      </w:r>
      <w:proofErr w:type="spellEnd"/>
      <w:r>
        <w:t xml:space="preserve"> “</w:t>
      </w:r>
      <w:proofErr w:type="spellStart"/>
      <w:r>
        <w:t>Search</w:t>
      </w:r>
      <w:proofErr w:type="spellEnd"/>
      <w:r>
        <w:t xml:space="preserve">”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“</w:t>
      </w:r>
      <w:proofErr w:type="spellStart"/>
      <w:r>
        <w:t>tomee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Enter</w:t>
      </w:r>
      <w:proofErr w:type="spellEnd"/>
    </w:p>
    <w:p w14:paraId="2B434DD9" w14:textId="36FCAA01" w:rsidR="000C3395" w:rsidRDefault="000C3395" w:rsidP="000C3395">
      <w:pPr>
        <w:pStyle w:val="ListParagraph"/>
        <w:numPr>
          <w:ilvl w:val="1"/>
          <w:numId w:val="1"/>
        </w:numPr>
        <w:jc w:val="both"/>
      </w:pPr>
      <w:r>
        <w:t xml:space="preserve">Click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tomee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>”</w:t>
      </w:r>
    </w:p>
    <w:p w14:paraId="1612CBDF" w14:textId="5A317D23" w:rsidR="000C3395" w:rsidRDefault="0053423A" w:rsidP="000C3395">
      <w:pPr>
        <w:pStyle w:val="ListParagraph"/>
        <w:numPr>
          <w:ilvl w:val="1"/>
          <w:numId w:val="1"/>
        </w:numP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some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3F5567B8" w14:textId="5D631E20" w:rsidR="00FA6F80" w:rsidRDefault="00FA6F80" w:rsidP="000C3395">
      <w:pPr>
        <w:pStyle w:val="ListParagraph"/>
        <w:numPr>
          <w:ilvl w:val="1"/>
          <w:numId w:val="1"/>
        </w:numPr>
        <w:jc w:val="both"/>
      </w:pPr>
      <w:r>
        <w:t>Open de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Terminal” (in Mac OS X, </w:t>
      </w:r>
      <w:proofErr w:type="spellStart"/>
      <w:r>
        <w:t>or</w:t>
      </w:r>
      <w:proofErr w:type="spellEnd"/>
      <w:r>
        <w:t xml:space="preserve"> its </w:t>
      </w:r>
      <w:proofErr w:type="spellStart"/>
      <w:r>
        <w:t>equivalents</w:t>
      </w:r>
      <w:proofErr w:type="spellEnd"/>
      <w:r>
        <w:t xml:space="preserve"> in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OS’s</w:t>
      </w:r>
      <w:proofErr w:type="spellEnd"/>
      <w:r>
        <w:t>)</w:t>
      </w:r>
    </w:p>
    <w:p w14:paraId="3FEA2F79" w14:textId="769B8384" w:rsidR="00271E40" w:rsidRDefault="00271E40" w:rsidP="000C3395">
      <w:pPr>
        <w:pStyle w:val="ListParagraph"/>
        <w:numPr>
          <w:ilvl w:val="1"/>
          <w:numId w:val="1"/>
        </w:numPr>
        <w:jc w:val="both"/>
      </w:pPr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terminal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says</w:t>
      </w:r>
      <w:proofErr w:type="spellEnd"/>
      <w:r>
        <w:t>:</w:t>
      </w:r>
    </w:p>
    <w:p w14:paraId="34D8A76B" w14:textId="77777777" w:rsidR="00271E40" w:rsidRDefault="00271E40" w:rsidP="00271E40">
      <w:pPr>
        <w:jc w:val="both"/>
      </w:pPr>
    </w:p>
    <w:p w14:paraId="77A924F6" w14:textId="1DBBB6A6" w:rsidR="00271E40" w:rsidRDefault="00271E40" w:rsidP="00271E40">
      <w:pPr>
        <w:ind w:left="1440"/>
        <w:jc w:val="both"/>
      </w:pPr>
      <w:r>
        <w:t>“</w:t>
      </w:r>
      <w:proofErr w:type="spellStart"/>
      <w:r w:rsidRPr="00271E40">
        <w:t>docker</w:t>
      </w:r>
      <w:proofErr w:type="spellEnd"/>
      <w:r w:rsidRPr="00271E40">
        <w:t xml:space="preserve"> </w:t>
      </w:r>
      <w:proofErr w:type="spellStart"/>
      <w:r w:rsidRPr="00271E40">
        <w:t>is</w:t>
      </w:r>
      <w:proofErr w:type="spellEnd"/>
      <w:r w:rsidRPr="00271E40">
        <w:t xml:space="preserve"> </w:t>
      </w:r>
      <w:proofErr w:type="spellStart"/>
      <w:r w:rsidRPr="00271E40">
        <w:t>configured</w:t>
      </w:r>
      <w:proofErr w:type="spellEnd"/>
      <w:r w:rsidRPr="00271E40">
        <w:t xml:space="preserve"> </w:t>
      </w:r>
      <w:proofErr w:type="spellStart"/>
      <w:r w:rsidRPr="00271E40">
        <w:t>to</w:t>
      </w:r>
      <w:proofErr w:type="spellEnd"/>
      <w:r w:rsidRPr="00271E40">
        <w:t xml:space="preserve"> </w:t>
      </w:r>
      <w:r>
        <w:t xml:space="preserve">use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IP...”</w:t>
      </w:r>
    </w:p>
    <w:p w14:paraId="455AAF4F" w14:textId="77777777" w:rsidR="00271E40" w:rsidRDefault="00271E40" w:rsidP="00271E40">
      <w:pPr>
        <w:ind w:left="1440"/>
        <w:jc w:val="both"/>
      </w:pPr>
    </w:p>
    <w:p w14:paraId="2EFBE8E1" w14:textId="75A2CB3F" w:rsidR="00271E40" w:rsidRDefault="00271E40" w:rsidP="00271E40">
      <w:pPr>
        <w:pStyle w:val="ListParagraph"/>
        <w:numPr>
          <w:ilvl w:val="1"/>
          <w:numId w:val="1"/>
        </w:numPr>
        <w:jc w:val="both"/>
      </w:pPr>
      <w:proofErr w:type="spellStart"/>
      <w:r>
        <w:t>Take</w:t>
      </w:r>
      <w:proofErr w:type="spellEnd"/>
      <w:r>
        <w:t xml:space="preserve"> a note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IP,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TomEE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container</w:t>
      </w:r>
    </w:p>
    <w:p w14:paraId="7CE44CCC" w14:textId="3F84D2F0" w:rsidR="00FA6F80" w:rsidRDefault="008562EB" w:rsidP="000C3395">
      <w:pPr>
        <w:pStyle w:val="ListParagraph"/>
        <w:numPr>
          <w:ilvl w:val="1"/>
          <w:numId w:val="1"/>
        </w:numPr>
        <w:jc w:val="both"/>
      </w:pPr>
      <w:r>
        <w:t xml:space="preserve">Execute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14:paraId="0CDE197F" w14:textId="77777777" w:rsidR="008562EB" w:rsidRDefault="008562EB" w:rsidP="008562EB">
      <w:pPr>
        <w:pStyle w:val="ListParagraph"/>
        <w:ind w:left="1440"/>
        <w:jc w:val="both"/>
      </w:pPr>
    </w:p>
    <w:p w14:paraId="659D04B2" w14:textId="6A27A1FE" w:rsidR="008562EB" w:rsidRDefault="0038606F" w:rsidP="0038606F">
      <w:pPr>
        <w:pStyle w:val="ListParagraph"/>
        <w:ind w:left="1440"/>
        <w:jc w:val="both"/>
      </w:pPr>
      <w:proofErr w:type="spellStart"/>
      <w:r w:rsidRPr="0038606F">
        <w:t>docker</w:t>
      </w:r>
      <w:proofErr w:type="spellEnd"/>
      <w:r w:rsidRPr="0038606F">
        <w:t xml:space="preserve"> </w:t>
      </w:r>
      <w:proofErr w:type="spellStart"/>
      <w:r w:rsidRPr="0038606F">
        <w:t>run</w:t>
      </w:r>
      <w:proofErr w:type="spellEnd"/>
      <w:r w:rsidRPr="0038606F">
        <w:t xml:space="preserve"> -it --</w:t>
      </w:r>
      <w:proofErr w:type="spellStart"/>
      <w:r w:rsidRPr="0038606F">
        <w:t>rm</w:t>
      </w:r>
      <w:proofErr w:type="spellEnd"/>
      <w:r w:rsidRPr="0038606F">
        <w:t xml:space="preserve"> -p 8080:8080 tomee:8-jre-1.7.2-webprofile</w:t>
      </w:r>
    </w:p>
    <w:p w14:paraId="0D7E8097" w14:textId="77777777" w:rsidR="0038606F" w:rsidRDefault="0038606F" w:rsidP="0038606F">
      <w:pPr>
        <w:pStyle w:val="ListParagraph"/>
        <w:ind w:left="1440"/>
        <w:jc w:val="both"/>
      </w:pPr>
    </w:p>
    <w:p w14:paraId="4917E93C" w14:textId="01C17EE3" w:rsidR="0038606F" w:rsidRDefault="0038606F" w:rsidP="0038606F">
      <w:pPr>
        <w:pStyle w:val="ListParagraph"/>
        <w:numPr>
          <w:ilvl w:val="1"/>
          <w:numId w:val="1"/>
        </w:numPr>
        <w:jc w:val="both"/>
      </w:pPr>
      <w:proofErr w:type="spellStart"/>
      <w:r>
        <w:t>Hey</w:t>
      </w:r>
      <w:proofErr w:type="spellEnd"/>
      <w:r>
        <w:t xml:space="preserve">!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“-p 8080:8080” </w:t>
      </w:r>
      <w:proofErr w:type="spellStart"/>
      <w:r>
        <w:t>above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host.</w:t>
      </w:r>
    </w:p>
    <w:p w14:paraId="0E15EA4A" w14:textId="34E4DA3F" w:rsidR="00DF0003" w:rsidRDefault="00DF0003" w:rsidP="00DF0003">
      <w:pPr>
        <w:pStyle w:val="ListParagraph"/>
        <w:numPr>
          <w:ilvl w:val="0"/>
          <w:numId w:val="1"/>
        </w:numPr>
        <w:jc w:val="both"/>
      </w:pPr>
      <w:proofErr w:type="spellStart"/>
      <w:r>
        <w:t>Deploy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container</w:t>
      </w:r>
    </w:p>
    <w:p w14:paraId="7E58EF64" w14:textId="41D5A86D" w:rsidR="00DF0003" w:rsidRDefault="000C0E12" w:rsidP="00DF0003">
      <w:pPr>
        <w:pStyle w:val="ListParagraph"/>
        <w:numPr>
          <w:ilvl w:val="1"/>
          <w:numId w:val="1"/>
        </w:numPr>
        <w:jc w:val="both"/>
      </w:pPr>
      <w:r>
        <w:t xml:space="preserve">Stop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TomEE</w:t>
      </w:r>
      <w:proofErr w:type="spellEnd"/>
      <w:r>
        <w:t xml:space="preserve"> (CTRL + C), </w:t>
      </w:r>
      <w:proofErr w:type="spellStart"/>
      <w:r>
        <w:t>choose</w:t>
      </w:r>
      <w:proofErr w:type="spellEnd"/>
      <w:r>
        <w:t xml:space="preserve"> a folder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14:paraId="72690444" w14:textId="77777777" w:rsidR="000C0E12" w:rsidRDefault="000C0E12" w:rsidP="000C0E12">
      <w:pPr>
        <w:pStyle w:val="ListParagraph"/>
        <w:ind w:left="1440"/>
        <w:jc w:val="both"/>
      </w:pPr>
    </w:p>
    <w:p w14:paraId="3CAB4406" w14:textId="08648C23" w:rsidR="000C0E12" w:rsidRDefault="000C0E12" w:rsidP="000C0E12">
      <w:pPr>
        <w:pStyle w:val="ListParagraph"/>
        <w:ind w:left="1440"/>
        <w:jc w:val="both"/>
      </w:pPr>
      <w:proofErr w:type="spellStart"/>
      <w:r>
        <w:t>mkdir</w:t>
      </w:r>
      <w:proofErr w:type="spellEnd"/>
      <w:r>
        <w:t xml:space="preserve"> </w:t>
      </w:r>
      <w:proofErr w:type="spellStart"/>
      <w:r>
        <w:t>mytomeedocker</w:t>
      </w:r>
      <w:proofErr w:type="spellEnd"/>
    </w:p>
    <w:p w14:paraId="1460C4AD" w14:textId="77777777" w:rsidR="000C0E12" w:rsidRDefault="000C0E12" w:rsidP="000C0E12">
      <w:pPr>
        <w:pStyle w:val="ListParagraph"/>
        <w:ind w:left="1440"/>
        <w:jc w:val="both"/>
      </w:pPr>
    </w:p>
    <w:p w14:paraId="6C0BC45F" w14:textId="645B51CA" w:rsidR="00B63F87" w:rsidRDefault="00B63F87" w:rsidP="00B63F87">
      <w:pPr>
        <w:pStyle w:val="ListParagraph"/>
        <w:numPr>
          <w:ilvl w:val="1"/>
          <w:numId w:val="1"/>
        </w:numPr>
        <w:jc w:val="both"/>
      </w:pPr>
      <w:proofErr w:type="spellStart"/>
      <w:r>
        <w:t>Put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folder</w:t>
      </w:r>
    </w:p>
    <w:p w14:paraId="17D2E914" w14:textId="65D949B5" w:rsidR="00B63F87" w:rsidRDefault="00B63F87" w:rsidP="00B63F87">
      <w:pPr>
        <w:pStyle w:val="ListParagraph"/>
        <w:numPr>
          <w:ilvl w:val="2"/>
          <w:numId w:val="1"/>
        </w:numPr>
        <w:jc w:val="both"/>
      </w:pPr>
      <w:proofErr w:type="spellStart"/>
      <w:r>
        <w:t>Your</w:t>
      </w:r>
      <w:proofErr w:type="spellEnd"/>
      <w:r>
        <w:t xml:space="preserve"> &lt;</w:t>
      </w:r>
      <w:proofErr w:type="spellStart"/>
      <w:r>
        <w:t>app</w:t>
      </w:r>
      <w:proofErr w:type="spellEnd"/>
      <w:r>
        <w:t>&gt;.</w:t>
      </w:r>
      <w:proofErr w:type="spellStart"/>
      <w:r>
        <w:t>war</w:t>
      </w:r>
      <w:proofErr w:type="spellEnd"/>
    </w:p>
    <w:p w14:paraId="359B6401" w14:textId="4CF6F28A" w:rsidR="00B63F87" w:rsidRDefault="00B63F87" w:rsidP="00B63F87">
      <w:pPr>
        <w:pStyle w:val="ListParagraph"/>
        <w:numPr>
          <w:ilvl w:val="2"/>
          <w:numId w:val="1"/>
        </w:numPr>
        <w:jc w:val="both"/>
      </w:pPr>
      <w:r>
        <w:t xml:space="preserve">A standard server.xml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TomEE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25583808" w14:textId="77777777" w:rsidR="00B63F87" w:rsidRDefault="00B63F87" w:rsidP="00B63F87">
      <w:pPr>
        <w:ind w:left="720" w:firstLine="720"/>
        <w:jc w:val="both"/>
      </w:pPr>
    </w:p>
    <w:p w14:paraId="5F65EFE5" w14:textId="64B1163B" w:rsidR="000C0E12" w:rsidRDefault="000C0E12" w:rsidP="000C0E12">
      <w:pPr>
        <w:pStyle w:val="ListParagraph"/>
        <w:numPr>
          <w:ilvl w:val="1"/>
          <w:numId w:val="1"/>
        </w:numPr>
        <w:jc w:val="both"/>
      </w:pPr>
      <w:r>
        <w:t xml:space="preserve">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folder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Dockerfile</w:t>
      </w:r>
      <w:proofErr w:type="spellEnd"/>
    </w:p>
    <w:p w14:paraId="78AEC0CD" w14:textId="77777777" w:rsidR="000C0E12" w:rsidRDefault="000C0E12" w:rsidP="000C0E12">
      <w:pPr>
        <w:pStyle w:val="ListParagraph"/>
        <w:ind w:left="1440"/>
        <w:jc w:val="both"/>
      </w:pPr>
    </w:p>
    <w:p w14:paraId="632783D6" w14:textId="128E429A" w:rsidR="000C0E12" w:rsidRDefault="000C0E12" w:rsidP="000C0E12">
      <w:pPr>
        <w:pStyle w:val="ListParagraph"/>
        <w:ind w:left="1440"/>
        <w:jc w:val="both"/>
      </w:pPr>
      <w:proofErr w:type="spellStart"/>
      <w:r>
        <w:t>touch</w:t>
      </w:r>
      <w:proofErr w:type="spellEnd"/>
      <w:r>
        <w:t xml:space="preserve"> </w:t>
      </w:r>
      <w:proofErr w:type="spellStart"/>
      <w:r>
        <w:t>Dockerfile</w:t>
      </w:r>
      <w:proofErr w:type="spellEnd"/>
    </w:p>
    <w:p w14:paraId="769DDAD2" w14:textId="77777777" w:rsidR="000C0E12" w:rsidRDefault="000C0E12" w:rsidP="000C0E12">
      <w:pPr>
        <w:pStyle w:val="ListParagraph"/>
        <w:ind w:left="1440"/>
        <w:jc w:val="both"/>
      </w:pPr>
    </w:p>
    <w:p w14:paraId="20E09211" w14:textId="28B547DA" w:rsidR="000C0E12" w:rsidRDefault="000C0E12" w:rsidP="000C0E12">
      <w:pPr>
        <w:pStyle w:val="ListParagraph"/>
        <w:numPr>
          <w:ilvl w:val="1"/>
          <w:numId w:val="1"/>
        </w:numPr>
        <w:jc w:val="both"/>
      </w:pPr>
      <w:r>
        <w:t xml:space="preserve">Open </w:t>
      </w:r>
      <w:proofErr w:type="spellStart"/>
      <w:r>
        <w:t>the</w:t>
      </w:r>
      <w:proofErr w:type="spellEnd"/>
      <w:r>
        <w:t xml:space="preserve"> file</w:t>
      </w:r>
    </w:p>
    <w:p w14:paraId="4D923F7A" w14:textId="77777777" w:rsidR="000C0E12" w:rsidRDefault="000C0E12" w:rsidP="000C0E12">
      <w:pPr>
        <w:pStyle w:val="ListParagraph"/>
        <w:ind w:left="1440"/>
        <w:jc w:val="both"/>
      </w:pPr>
    </w:p>
    <w:p w14:paraId="7E99F785" w14:textId="0F5023A5" w:rsidR="000C0E12" w:rsidRDefault="000C0E12" w:rsidP="000C0E12">
      <w:pPr>
        <w:pStyle w:val="ListParagraph"/>
        <w:ind w:left="1440"/>
        <w:jc w:val="both"/>
      </w:pPr>
      <w:r>
        <w:t xml:space="preserve">open -e </w:t>
      </w:r>
      <w:proofErr w:type="spellStart"/>
      <w:r>
        <w:t>Dockerfile</w:t>
      </w:r>
      <w:proofErr w:type="spellEnd"/>
    </w:p>
    <w:p w14:paraId="107421CC" w14:textId="77777777" w:rsidR="000C0E12" w:rsidRDefault="000C0E12" w:rsidP="000C0E12">
      <w:pPr>
        <w:pStyle w:val="ListParagraph"/>
        <w:ind w:left="1440"/>
        <w:jc w:val="both"/>
      </w:pPr>
    </w:p>
    <w:p w14:paraId="52415312" w14:textId="0082414B" w:rsidR="000C0E12" w:rsidRDefault="00AF695E" w:rsidP="00AF695E">
      <w:pPr>
        <w:pStyle w:val="ListParagraph"/>
        <w:numPr>
          <w:ilvl w:val="1"/>
          <w:numId w:val="1"/>
        </w:numPr>
        <w:jc w:val="both"/>
      </w:pPr>
      <w:r>
        <w:t xml:space="preserve">Write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</w:p>
    <w:p w14:paraId="200F8AE0" w14:textId="4B18E129" w:rsidR="00AF695E" w:rsidRDefault="00AF695E" w:rsidP="00AF695E">
      <w:pPr>
        <w:pStyle w:val="ListParagraph"/>
        <w:ind w:left="1440"/>
        <w:jc w:val="both"/>
      </w:pPr>
      <w:r w:rsidRPr="00AF695E">
        <w:t xml:space="preserve">FROM </w:t>
      </w:r>
      <w:r>
        <w:t>tomee</w:t>
      </w:r>
      <w:r w:rsidRPr="00AF695E">
        <w:t>:</w:t>
      </w:r>
      <w:r w:rsidR="00F55E23" w:rsidRPr="00F55E23">
        <w:t>8-jre-1.7.2-webprofile</w:t>
      </w:r>
    </w:p>
    <w:p w14:paraId="40E42D3B" w14:textId="00008AE7" w:rsidR="00AF695E" w:rsidRDefault="00AF695E" w:rsidP="00AF695E">
      <w:pPr>
        <w:pStyle w:val="ListParagraph"/>
        <w:ind w:left="1440"/>
      </w:pPr>
      <w:r w:rsidRPr="00AF695E">
        <w:t xml:space="preserve">ADD </w:t>
      </w:r>
      <w:r w:rsidR="008731C5">
        <w:t>&lt;</w:t>
      </w:r>
      <w:proofErr w:type="spellStart"/>
      <w:r w:rsidR="008731C5">
        <w:t>app</w:t>
      </w:r>
      <w:proofErr w:type="spellEnd"/>
      <w:r w:rsidR="008731C5">
        <w:t>&gt;</w:t>
      </w:r>
      <w:r>
        <w:t>.</w:t>
      </w:r>
      <w:proofErr w:type="spellStart"/>
      <w:r>
        <w:t>war</w:t>
      </w:r>
      <w:proofErr w:type="spellEnd"/>
      <w:r w:rsidRPr="00AF695E">
        <w:t xml:space="preserve"> /</w:t>
      </w:r>
      <w:proofErr w:type="spellStart"/>
      <w:r w:rsidRPr="00AF695E">
        <w:t>usr</w:t>
      </w:r>
      <w:proofErr w:type="spellEnd"/>
      <w:r w:rsidRPr="00AF695E">
        <w:t>/local/</w:t>
      </w:r>
      <w:proofErr w:type="spellStart"/>
      <w:r w:rsidRPr="00AF695E">
        <w:t>tomee</w:t>
      </w:r>
      <w:proofErr w:type="spellEnd"/>
      <w:r w:rsidRPr="00AF695E">
        <w:t>/</w:t>
      </w:r>
      <w:proofErr w:type="spellStart"/>
      <w:r w:rsidRPr="00AF695E">
        <w:t>webapps</w:t>
      </w:r>
      <w:proofErr w:type="spellEnd"/>
      <w:r w:rsidRPr="00AF695E">
        <w:t>/</w:t>
      </w:r>
      <w:r w:rsidR="008731C5">
        <w:t>&lt;</w:t>
      </w:r>
      <w:proofErr w:type="spellStart"/>
      <w:r w:rsidR="008731C5">
        <w:t>app</w:t>
      </w:r>
      <w:proofErr w:type="spellEnd"/>
      <w:r w:rsidR="008731C5">
        <w:t>&gt;</w:t>
      </w:r>
      <w:r>
        <w:t>.</w:t>
      </w:r>
      <w:proofErr w:type="spellStart"/>
      <w:r>
        <w:t>war</w:t>
      </w:r>
      <w:proofErr w:type="spellEnd"/>
    </w:p>
    <w:p w14:paraId="38C3847B" w14:textId="7FDCD595" w:rsidR="00B63F87" w:rsidRDefault="00B63F87" w:rsidP="00AF695E">
      <w:pPr>
        <w:pStyle w:val="ListParagraph"/>
        <w:ind w:left="1440"/>
      </w:pPr>
      <w:r w:rsidRPr="00B63F87">
        <w:t>ADD server.xml /</w:t>
      </w:r>
      <w:proofErr w:type="spellStart"/>
      <w:r w:rsidRPr="00B63F87">
        <w:t>usr</w:t>
      </w:r>
      <w:proofErr w:type="spellEnd"/>
      <w:r w:rsidRPr="00B63F87">
        <w:t>/local/</w:t>
      </w:r>
      <w:proofErr w:type="spellStart"/>
      <w:r w:rsidRPr="00B63F87">
        <w:t>tomee</w:t>
      </w:r>
      <w:proofErr w:type="spellEnd"/>
      <w:r w:rsidRPr="00B63F87">
        <w:t>/</w:t>
      </w:r>
      <w:proofErr w:type="spellStart"/>
      <w:r w:rsidRPr="00B63F87">
        <w:t>conf</w:t>
      </w:r>
      <w:proofErr w:type="spellEnd"/>
      <w:r w:rsidRPr="00B63F87">
        <w:t>/server.xml</w:t>
      </w:r>
    </w:p>
    <w:p w14:paraId="1F33D759" w14:textId="77777777" w:rsidR="00B517B1" w:rsidRDefault="00B517B1" w:rsidP="00AF695E">
      <w:pPr>
        <w:pStyle w:val="ListParagraph"/>
        <w:ind w:left="1440"/>
      </w:pPr>
    </w:p>
    <w:p w14:paraId="22D92E8D" w14:textId="75A4EE47" w:rsidR="00B517B1" w:rsidRDefault="00B517B1" w:rsidP="00B517B1">
      <w:pPr>
        <w:pStyle w:val="ListParagraph"/>
        <w:numPr>
          <w:ilvl w:val="1"/>
          <w:numId w:val="1"/>
        </w:numPr>
        <w:jc w:val="both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B02232">
        <w:t>&lt;</w:t>
      </w:r>
      <w:proofErr w:type="spellStart"/>
      <w:r w:rsidR="00B02232">
        <w:t>app</w:t>
      </w:r>
      <w:proofErr w:type="spellEnd"/>
      <w:r w:rsidR="00B02232">
        <w:t xml:space="preserve">&gt; </w:t>
      </w:r>
      <w:proofErr w:type="spellStart"/>
      <w:r w:rsidR="00B02232">
        <w:t>to</w:t>
      </w:r>
      <w:proofErr w:type="spellEnd"/>
      <w:r w:rsidR="00B02232">
        <w:t xml:space="preserve"> </w:t>
      </w:r>
      <w:proofErr w:type="spellStart"/>
      <w:r w:rsidR="00B02232">
        <w:t>the</w:t>
      </w:r>
      <w:proofErr w:type="spellEnd"/>
      <w:r w:rsidR="00B02232">
        <w:t xml:space="preserve"> </w:t>
      </w:r>
      <w:proofErr w:type="spellStart"/>
      <w:r w:rsidR="00B02232">
        <w:t>very</w:t>
      </w:r>
      <w:proofErr w:type="spellEnd"/>
      <w:r w:rsidR="00B02232">
        <w:t xml:space="preserve"> </w:t>
      </w:r>
      <w:proofErr w:type="spellStart"/>
      <w:r w:rsidR="00B02232">
        <w:t>name</w:t>
      </w:r>
      <w:proofErr w:type="spellEnd"/>
      <w:r w:rsidR="00B02232">
        <w:t xml:space="preserve"> </w:t>
      </w:r>
      <w:proofErr w:type="spellStart"/>
      <w:r w:rsidR="00B02232">
        <w:t>of</w:t>
      </w:r>
      <w:proofErr w:type="spellEnd"/>
      <w:r w:rsidR="00B02232">
        <w:t xml:space="preserve"> </w:t>
      </w:r>
      <w:proofErr w:type="spellStart"/>
      <w:r w:rsidR="00B02232">
        <w:t>you</w:t>
      </w:r>
      <w:proofErr w:type="spellEnd"/>
      <w:r w:rsidR="00B02232">
        <w:t xml:space="preserve"> .</w:t>
      </w:r>
      <w:proofErr w:type="spellStart"/>
      <w:r w:rsidR="00B02232">
        <w:t>war</w:t>
      </w:r>
      <w:proofErr w:type="spellEnd"/>
      <w:r w:rsidR="00B02232">
        <w:t xml:space="preserve"> file</w:t>
      </w:r>
    </w:p>
    <w:p w14:paraId="19D14B05" w14:textId="310407C6" w:rsidR="008731C5" w:rsidRDefault="008731C5" w:rsidP="00B517B1">
      <w:pPr>
        <w:pStyle w:val="ListParagraph"/>
        <w:numPr>
          <w:ilvl w:val="1"/>
          <w:numId w:val="1"/>
        </w:numPr>
        <w:jc w:val="both"/>
      </w:pP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close it</w:t>
      </w:r>
    </w:p>
    <w:p w14:paraId="0D37CEC5" w14:textId="78A65C1D" w:rsidR="008731C5" w:rsidRDefault="008731C5" w:rsidP="00B517B1">
      <w:pPr>
        <w:pStyle w:val="ListParagraph"/>
        <w:numPr>
          <w:ilvl w:val="1"/>
          <w:numId w:val="1"/>
        </w:numPr>
        <w:jc w:val="both"/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saved</w:t>
      </w:r>
      <w:proofErr w:type="spellEnd"/>
      <w:r>
        <w:t>:</w:t>
      </w:r>
    </w:p>
    <w:p w14:paraId="02AB1737" w14:textId="77777777" w:rsidR="008731C5" w:rsidRDefault="008731C5" w:rsidP="008731C5">
      <w:pPr>
        <w:ind w:left="1440"/>
        <w:jc w:val="both"/>
      </w:pPr>
    </w:p>
    <w:p w14:paraId="75CBB662" w14:textId="37132887" w:rsidR="008731C5" w:rsidRDefault="008731C5" w:rsidP="008731C5">
      <w:pPr>
        <w:ind w:left="1440"/>
        <w:jc w:val="both"/>
      </w:pPr>
      <w:proofErr w:type="spellStart"/>
      <w:r>
        <w:t>cat</w:t>
      </w:r>
      <w:proofErr w:type="spellEnd"/>
      <w:r>
        <w:t xml:space="preserve"> </w:t>
      </w:r>
      <w:proofErr w:type="spellStart"/>
      <w:r>
        <w:t>Dockerfile</w:t>
      </w:r>
      <w:proofErr w:type="spellEnd"/>
    </w:p>
    <w:p w14:paraId="49363219" w14:textId="77777777" w:rsidR="004F3227" w:rsidRDefault="004F3227" w:rsidP="008731C5">
      <w:pPr>
        <w:ind w:left="1440"/>
        <w:jc w:val="both"/>
      </w:pPr>
    </w:p>
    <w:p w14:paraId="56F99552" w14:textId="7121830A" w:rsidR="00072C03" w:rsidRDefault="00072C03" w:rsidP="00072C03">
      <w:pPr>
        <w:pStyle w:val="ListParagraph"/>
        <w:numPr>
          <w:ilvl w:val="1"/>
          <w:numId w:val="1"/>
        </w:numPr>
        <w:jc w:val="both"/>
      </w:pP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server.xml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(</w:t>
      </w:r>
      <w:proofErr w:type="spellStart"/>
      <w:r>
        <w:t>at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node):</w:t>
      </w:r>
    </w:p>
    <w:p w14:paraId="3FE23C76" w14:textId="77777777" w:rsidR="00072C03" w:rsidRDefault="00072C03" w:rsidP="00072C03">
      <w:pPr>
        <w:pStyle w:val="ListParagraph"/>
        <w:ind w:left="1440"/>
        <w:jc w:val="both"/>
      </w:pPr>
    </w:p>
    <w:p w14:paraId="65365441" w14:textId="77777777" w:rsidR="00072C03" w:rsidRPr="00C72FB1" w:rsidRDefault="00072C03" w:rsidP="00072C03">
      <w:pPr>
        <w:rPr>
          <w:sz w:val="16"/>
          <w:szCs w:val="16"/>
        </w:rPr>
      </w:pP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Cluster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proofErr w:type="spellStart"/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proofErr w:type="spell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org.apache.catalina.ha.tcp.SimpleTcpCluster</w:t>
      </w:r>
      <w:proofErr w:type="spellEnd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</w:p>
    <w:p w14:paraId="704B3633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proofErr w:type="spellStart"/>
      <w:proofErr w:type="gramStart"/>
      <w:r w:rsidRPr="00C72FB1">
        <w:rPr>
          <w:rFonts w:cs="Monaco"/>
          <w:color w:val="7F007F"/>
          <w:sz w:val="16"/>
          <w:szCs w:val="16"/>
          <w:lang w:val="en-US"/>
        </w:rPr>
        <w:t>channelSendOptions</w:t>
      </w:r>
      <w:proofErr w:type="spellEnd"/>
      <w:proofErr w:type="gram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"6"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106B34A5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</w:p>
    <w:p w14:paraId="7BCF69FE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Manager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proofErr w:type="spellStart"/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proofErr w:type="spell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org.apache.catalina.ha.session.BackupManager</w:t>
      </w:r>
      <w:proofErr w:type="spellEnd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</w:p>
    <w:p w14:paraId="5F221D1F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proofErr w:type="spellStart"/>
      <w:proofErr w:type="gramStart"/>
      <w:r w:rsidRPr="00C72FB1">
        <w:rPr>
          <w:rFonts w:cs="Monaco"/>
          <w:color w:val="7F007F"/>
          <w:sz w:val="16"/>
          <w:szCs w:val="16"/>
          <w:lang w:val="en-US"/>
        </w:rPr>
        <w:t>expireSessionsOnShutdown</w:t>
      </w:r>
      <w:proofErr w:type="spellEnd"/>
      <w:proofErr w:type="gram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"false"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proofErr w:type="spellStart"/>
      <w:r w:rsidRPr="00C72FB1">
        <w:rPr>
          <w:rFonts w:cs="Monaco"/>
          <w:color w:val="7F007F"/>
          <w:sz w:val="16"/>
          <w:szCs w:val="16"/>
          <w:lang w:val="en-US"/>
        </w:rPr>
        <w:t>notifyListenersOnReplication</w:t>
      </w:r>
      <w:proofErr w:type="spell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"true"</w:t>
      </w:r>
    </w:p>
    <w:p w14:paraId="3AC4252C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proofErr w:type="spellStart"/>
      <w:proofErr w:type="gramStart"/>
      <w:r w:rsidRPr="00C72FB1">
        <w:rPr>
          <w:rFonts w:cs="Monaco"/>
          <w:color w:val="7F007F"/>
          <w:sz w:val="16"/>
          <w:szCs w:val="16"/>
          <w:lang w:val="en-US"/>
        </w:rPr>
        <w:t>mapSendOptions</w:t>
      </w:r>
      <w:proofErr w:type="spellEnd"/>
      <w:proofErr w:type="gram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"6"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11D2ECF1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3F5FBF"/>
          <w:sz w:val="16"/>
          <w:szCs w:val="16"/>
          <w:lang w:val="en-US"/>
        </w:rPr>
        <w:t>&lt;</w:t>
      </w:r>
      <w:proofErr w:type="gramStart"/>
      <w:r w:rsidRPr="00C72FB1">
        <w:rPr>
          <w:rFonts w:cs="Monaco"/>
          <w:color w:val="3F5FBF"/>
          <w:sz w:val="16"/>
          <w:szCs w:val="16"/>
          <w:lang w:val="en-US"/>
        </w:rPr>
        <w:t>!-</w:t>
      </w:r>
      <w:proofErr w:type="gramEnd"/>
      <w:r w:rsidRPr="00C72FB1">
        <w:rPr>
          <w:rFonts w:cs="Monaco"/>
          <w:color w:val="3F5FBF"/>
          <w:sz w:val="16"/>
          <w:szCs w:val="16"/>
          <w:lang w:val="en-US"/>
        </w:rPr>
        <w:t xml:space="preserve">- &lt;Manager </w:t>
      </w:r>
      <w:proofErr w:type="spellStart"/>
      <w:r w:rsidRPr="00C72FB1">
        <w:rPr>
          <w:rFonts w:cs="Monaco"/>
          <w:color w:val="3F5FBF"/>
          <w:sz w:val="16"/>
          <w:szCs w:val="16"/>
          <w:lang w:val="en-US"/>
        </w:rPr>
        <w:t>className</w:t>
      </w:r>
      <w:proofErr w:type="spellEnd"/>
      <w:r w:rsidRPr="00C72FB1">
        <w:rPr>
          <w:rFonts w:cs="Monaco"/>
          <w:color w:val="3F5FBF"/>
          <w:sz w:val="16"/>
          <w:szCs w:val="16"/>
          <w:lang w:val="en-US"/>
        </w:rPr>
        <w:t>="</w:t>
      </w:r>
      <w:proofErr w:type="spellStart"/>
      <w:r w:rsidRPr="00C72FB1">
        <w:rPr>
          <w:rFonts w:cs="Monaco"/>
          <w:color w:val="3F5FBF"/>
          <w:sz w:val="16"/>
          <w:szCs w:val="16"/>
          <w:lang w:val="en-US"/>
        </w:rPr>
        <w:t>org.apache.catalina.ha.session.DeltaManager</w:t>
      </w:r>
      <w:proofErr w:type="spellEnd"/>
      <w:r w:rsidRPr="00C72FB1">
        <w:rPr>
          <w:rFonts w:cs="Monaco"/>
          <w:color w:val="3F5FBF"/>
          <w:sz w:val="16"/>
          <w:szCs w:val="16"/>
          <w:lang w:val="en-US"/>
        </w:rPr>
        <w:t xml:space="preserve">" </w:t>
      </w:r>
      <w:proofErr w:type="spellStart"/>
      <w:r w:rsidRPr="00C72FB1">
        <w:rPr>
          <w:rFonts w:cs="Monaco"/>
          <w:color w:val="3F5FBF"/>
          <w:sz w:val="16"/>
          <w:szCs w:val="16"/>
          <w:lang w:val="en-US"/>
        </w:rPr>
        <w:t>expireSessionsOnShutdown</w:t>
      </w:r>
      <w:proofErr w:type="spellEnd"/>
      <w:r w:rsidRPr="00C72FB1">
        <w:rPr>
          <w:rFonts w:cs="Monaco"/>
          <w:color w:val="3F5FBF"/>
          <w:sz w:val="16"/>
          <w:szCs w:val="16"/>
          <w:lang w:val="en-US"/>
        </w:rPr>
        <w:t xml:space="preserve">="false" </w:t>
      </w:r>
    </w:p>
    <w:p w14:paraId="63D898DD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3F5FBF"/>
          <w:sz w:val="16"/>
          <w:szCs w:val="16"/>
          <w:lang w:val="en-US"/>
        </w:rPr>
        <w:tab/>
      </w:r>
      <w:r w:rsidRPr="00C72FB1">
        <w:rPr>
          <w:rFonts w:cs="Monaco"/>
          <w:color w:val="3F5FBF"/>
          <w:sz w:val="16"/>
          <w:szCs w:val="16"/>
          <w:lang w:val="en-US"/>
        </w:rPr>
        <w:tab/>
      </w:r>
      <w:proofErr w:type="spellStart"/>
      <w:proofErr w:type="gramStart"/>
      <w:r w:rsidRPr="00C72FB1">
        <w:rPr>
          <w:rFonts w:cs="Monaco"/>
          <w:color w:val="3F5FBF"/>
          <w:sz w:val="16"/>
          <w:szCs w:val="16"/>
          <w:lang w:val="en-US"/>
        </w:rPr>
        <w:t>notifyListenersOnReplication</w:t>
      </w:r>
      <w:proofErr w:type="spellEnd"/>
      <w:proofErr w:type="gramEnd"/>
      <w:r w:rsidRPr="00C72FB1">
        <w:rPr>
          <w:rFonts w:cs="Monaco"/>
          <w:color w:val="3F5FBF"/>
          <w:sz w:val="16"/>
          <w:szCs w:val="16"/>
          <w:lang w:val="en-US"/>
        </w:rPr>
        <w:t>="true"/&gt; --&gt;</w:t>
      </w:r>
    </w:p>
    <w:p w14:paraId="076D42C9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Channel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proofErr w:type="spellStart"/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proofErr w:type="spell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org.apache.catalina.tribes.group.GroupChannel</w:t>
      </w:r>
      <w:proofErr w:type="spellEnd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05A7CD19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Membership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proofErr w:type="spellStart"/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proofErr w:type="spell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org.apache.catalina.tribes.membership.McastService</w:t>
      </w:r>
      <w:proofErr w:type="spellEnd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</w:p>
    <w:p w14:paraId="1173F4C7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proofErr w:type="gramStart"/>
      <w:r w:rsidRPr="00C72FB1">
        <w:rPr>
          <w:rFonts w:cs="Monaco"/>
          <w:color w:val="7F007F"/>
          <w:sz w:val="16"/>
          <w:szCs w:val="16"/>
          <w:lang w:val="en-US"/>
        </w:rPr>
        <w:t>address</w:t>
      </w:r>
      <w:proofErr w:type="gram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"228.0.0.4"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port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"45564"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frequency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"500"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proofErr w:type="spellStart"/>
      <w:r w:rsidRPr="00C72FB1">
        <w:rPr>
          <w:rFonts w:cs="Monaco"/>
          <w:color w:val="7F007F"/>
          <w:sz w:val="16"/>
          <w:szCs w:val="16"/>
          <w:lang w:val="en-US"/>
        </w:rPr>
        <w:t>dropTime</w:t>
      </w:r>
      <w:proofErr w:type="spell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"3000"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28822EB7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Receiver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proofErr w:type="spellStart"/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proofErr w:type="spell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org.apache.catalina.tribes.transport.nio.NioReceiver</w:t>
      </w:r>
      <w:proofErr w:type="spellEnd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</w:p>
    <w:p w14:paraId="2546F3B4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proofErr w:type="gramStart"/>
      <w:r w:rsidRPr="00C72FB1">
        <w:rPr>
          <w:rFonts w:cs="Monaco"/>
          <w:color w:val="7F007F"/>
          <w:sz w:val="16"/>
          <w:szCs w:val="16"/>
          <w:lang w:val="en-US"/>
        </w:rPr>
        <w:t>address</w:t>
      </w:r>
      <w:proofErr w:type="gram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"auto"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port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"5000"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proofErr w:type="spellStart"/>
      <w:r w:rsidRPr="00C72FB1">
        <w:rPr>
          <w:rFonts w:cs="Monaco"/>
          <w:color w:val="7F007F"/>
          <w:sz w:val="16"/>
          <w:szCs w:val="16"/>
          <w:lang w:val="en-US"/>
        </w:rPr>
        <w:t>selectorTimeout</w:t>
      </w:r>
      <w:proofErr w:type="spell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"100"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proofErr w:type="spellStart"/>
      <w:r w:rsidRPr="00C72FB1">
        <w:rPr>
          <w:rFonts w:cs="Monaco"/>
          <w:color w:val="7F007F"/>
          <w:sz w:val="16"/>
          <w:szCs w:val="16"/>
          <w:lang w:val="en-US"/>
        </w:rPr>
        <w:t>maxThreads</w:t>
      </w:r>
      <w:proofErr w:type="spell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"6"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2E001656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</w:p>
    <w:p w14:paraId="5465A1D4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Sender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"org.apache.catalina.tribes.transport.ReplicationTransmitter"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59FE31E2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Transport</w:t>
      </w:r>
    </w:p>
    <w:p w14:paraId="07CC8C36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proofErr w:type="gramStart"/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proofErr w:type="gram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"org.apache.catalina.tribes.transport.nio.PooledParallelSender"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4D2BB6AD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&lt;/</w:t>
      </w:r>
      <w:r w:rsidRPr="00C72FB1">
        <w:rPr>
          <w:rFonts w:cs="Monaco"/>
          <w:color w:val="3F7F7F"/>
          <w:sz w:val="16"/>
          <w:szCs w:val="16"/>
          <w:lang w:val="en-US"/>
        </w:rPr>
        <w:t>Sender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210BFA7E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Interceptor</w:t>
      </w:r>
    </w:p>
    <w:p w14:paraId="63957FF9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proofErr w:type="gramStart"/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proofErr w:type="gram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"org.apache.catalina.tribes.group.interceptors.TcpFailureDetector"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795B693E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Interceptor</w:t>
      </w:r>
    </w:p>
    <w:p w14:paraId="42E15E0B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proofErr w:type="gramStart"/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proofErr w:type="gram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"org.apache.catalina.tribes.group.interceptors.MessageDispatch15Interceptor"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5AE1A2D6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Interceptor</w:t>
      </w:r>
    </w:p>
    <w:p w14:paraId="1D30D997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proofErr w:type="gramStart"/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proofErr w:type="gram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"org.apache.catalina.tribes.group.interceptors.ThroughputInterceptor"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76183445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&lt;/</w:t>
      </w:r>
      <w:r w:rsidRPr="00C72FB1">
        <w:rPr>
          <w:rFonts w:cs="Monaco"/>
          <w:color w:val="3F7F7F"/>
          <w:sz w:val="16"/>
          <w:szCs w:val="16"/>
          <w:lang w:val="en-US"/>
        </w:rPr>
        <w:t>Channel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199A20AC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</w:p>
    <w:p w14:paraId="48E425A6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r w:rsidRPr="00C72FB1">
        <w:rPr>
          <w:rFonts w:cs="Monaco"/>
          <w:color w:val="3F7F7F"/>
          <w:sz w:val="16"/>
          <w:szCs w:val="16"/>
          <w:lang w:val="en-US"/>
        </w:rPr>
        <w:t>Valve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proofErr w:type="spellStart"/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proofErr w:type="spell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org.apache.catalina.ha.tcp.ReplicationValve</w:t>
      </w:r>
      <w:proofErr w:type="spellEnd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</w:p>
    <w:p w14:paraId="73852FDD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proofErr w:type="gramStart"/>
      <w:r w:rsidRPr="00C72FB1">
        <w:rPr>
          <w:rFonts w:cs="Monaco"/>
          <w:color w:val="7F007F"/>
          <w:sz w:val="16"/>
          <w:szCs w:val="16"/>
          <w:lang w:val="en-US"/>
        </w:rPr>
        <w:t>filter</w:t>
      </w:r>
      <w:proofErr w:type="gram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".*\.gif|.*\.js|.*\.jpeg|.*\.jpg|.*\.png|.*\.htm|.*\.html|.*\.css|.*\.txt"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578A13F7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</w:p>
    <w:p w14:paraId="672CCD1C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proofErr w:type="spellStart"/>
      <w:r w:rsidRPr="00C72FB1">
        <w:rPr>
          <w:rFonts w:cs="Monaco"/>
          <w:color w:val="3F7F7F"/>
          <w:sz w:val="16"/>
          <w:szCs w:val="16"/>
          <w:lang w:val="en-US"/>
        </w:rPr>
        <w:t>Deployer</w:t>
      </w:r>
      <w:proofErr w:type="spellEnd"/>
      <w:r w:rsidRPr="00C72FB1">
        <w:rPr>
          <w:rFonts w:cs="Monaco"/>
          <w:sz w:val="16"/>
          <w:szCs w:val="16"/>
          <w:lang w:val="en-US"/>
        </w:rPr>
        <w:t xml:space="preserve"> </w:t>
      </w:r>
      <w:proofErr w:type="spellStart"/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proofErr w:type="spell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org.apache.catalina.ha.deploy.FarmWarDeployer</w:t>
      </w:r>
      <w:proofErr w:type="spellEnd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</w:p>
    <w:p w14:paraId="3CC597F8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proofErr w:type="spellStart"/>
      <w:proofErr w:type="gramStart"/>
      <w:r w:rsidRPr="00C72FB1">
        <w:rPr>
          <w:rFonts w:cs="Monaco"/>
          <w:color w:val="7F007F"/>
          <w:sz w:val="16"/>
          <w:szCs w:val="16"/>
          <w:lang w:val="en-US"/>
        </w:rPr>
        <w:t>tempDir</w:t>
      </w:r>
      <w:proofErr w:type="spellEnd"/>
      <w:proofErr w:type="gram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"/</w:t>
      </w:r>
      <w:proofErr w:type="spellStart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tmp</w:t>
      </w:r>
      <w:proofErr w:type="spellEnd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/war-temp/"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proofErr w:type="spellStart"/>
      <w:r w:rsidRPr="00C72FB1">
        <w:rPr>
          <w:rFonts w:cs="Monaco"/>
          <w:color w:val="7F007F"/>
          <w:sz w:val="16"/>
          <w:szCs w:val="16"/>
          <w:lang w:val="en-US"/>
        </w:rPr>
        <w:t>deployDir</w:t>
      </w:r>
      <w:proofErr w:type="spell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"/</w:t>
      </w:r>
      <w:proofErr w:type="spellStart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tmp</w:t>
      </w:r>
      <w:proofErr w:type="spellEnd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/war-deploy/"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proofErr w:type="spellStart"/>
      <w:r w:rsidRPr="00C72FB1">
        <w:rPr>
          <w:rFonts w:cs="Monaco"/>
          <w:color w:val="7F007F"/>
          <w:sz w:val="16"/>
          <w:szCs w:val="16"/>
          <w:lang w:val="en-US"/>
        </w:rPr>
        <w:t>watchDir</w:t>
      </w:r>
      <w:proofErr w:type="spell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"/</w:t>
      </w:r>
      <w:proofErr w:type="spellStart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tmp</w:t>
      </w:r>
      <w:proofErr w:type="spellEnd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/war-listen/"</w:t>
      </w:r>
    </w:p>
    <w:p w14:paraId="0363D50C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proofErr w:type="spellStart"/>
      <w:proofErr w:type="gramStart"/>
      <w:r w:rsidRPr="00C72FB1">
        <w:rPr>
          <w:rFonts w:cs="Monaco"/>
          <w:color w:val="7F007F"/>
          <w:sz w:val="16"/>
          <w:szCs w:val="16"/>
          <w:lang w:val="en-US"/>
        </w:rPr>
        <w:t>watchEnabled</w:t>
      </w:r>
      <w:proofErr w:type="spellEnd"/>
      <w:proofErr w:type="gram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"false"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27F0D992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</w:p>
    <w:p w14:paraId="5DD76FF5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0000"/>
          <w:sz w:val="16"/>
          <w:szCs w:val="16"/>
          <w:lang w:val="en-US"/>
        </w:rPr>
        <w:tab/>
      </w:r>
      <w:r w:rsidRPr="00C72FB1">
        <w:rPr>
          <w:rFonts w:cs="Monaco"/>
          <w:color w:val="008080"/>
          <w:sz w:val="16"/>
          <w:szCs w:val="16"/>
          <w:lang w:val="en-US"/>
        </w:rPr>
        <w:t>&lt;</w:t>
      </w:r>
      <w:proofErr w:type="spellStart"/>
      <w:r w:rsidRPr="00C72FB1">
        <w:rPr>
          <w:rFonts w:cs="Monaco"/>
          <w:color w:val="3F7F7F"/>
          <w:sz w:val="16"/>
          <w:szCs w:val="16"/>
          <w:lang w:val="en-US"/>
        </w:rPr>
        <w:t>ClusterListener</w:t>
      </w:r>
      <w:proofErr w:type="spellEnd"/>
    </w:p>
    <w:p w14:paraId="2CEEF381" w14:textId="77777777" w:rsidR="00072C03" w:rsidRPr="00C72FB1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sz w:val="16"/>
          <w:szCs w:val="16"/>
          <w:lang w:val="en-US"/>
        </w:rPr>
        <w:tab/>
      </w:r>
      <w:r w:rsidRPr="00C72FB1">
        <w:rPr>
          <w:rFonts w:cs="Monaco"/>
          <w:sz w:val="16"/>
          <w:szCs w:val="16"/>
          <w:lang w:val="en-US"/>
        </w:rPr>
        <w:tab/>
      </w:r>
      <w:proofErr w:type="spellStart"/>
      <w:proofErr w:type="gramStart"/>
      <w:r w:rsidRPr="00C72FB1">
        <w:rPr>
          <w:rFonts w:cs="Monaco"/>
          <w:color w:val="7F007F"/>
          <w:sz w:val="16"/>
          <w:szCs w:val="16"/>
          <w:lang w:val="en-US"/>
        </w:rPr>
        <w:t>className</w:t>
      </w:r>
      <w:proofErr w:type="spellEnd"/>
      <w:proofErr w:type="gramEnd"/>
      <w:r w:rsidRPr="00C72FB1">
        <w:rPr>
          <w:rFonts w:cs="Monaco"/>
          <w:color w:val="000000"/>
          <w:sz w:val="16"/>
          <w:szCs w:val="16"/>
          <w:lang w:val="en-US"/>
        </w:rPr>
        <w:t>=</w:t>
      </w:r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org.apache.catalina.ha.session.ClusterSessionListener</w:t>
      </w:r>
      <w:proofErr w:type="spellEnd"/>
      <w:r w:rsidRPr="00C72FB1">
        <w:rPr>
          <w:rFonts w:cs="Monaco"/>
          <w:i/>
          <w:iCs/>
          <w:color w:val="2A00FF"/>
          <w:sz w:val="16"/>
          <w:szCs w:val="16"/>
          <w:lang w:val="en-US"/>
        </w:rPr>
        <w:t>"</w:t>
      </w:r>
      <w:r w:rsidRPr="00C72FB1">
        <w:rPr>
          <w:rFonts w:cs="Monaco"/>
          <w:sz w:val="16"/>
          <w:szCs w:val="16"/>
          <w:lang w:val="en-US"/>
        </w:rPr>
        <w:t xml:space="preserve"> </w:t>
      </w:r>
      <w:r w:rsidRPr="00C72FB1">
        <w:rPr>
          <w:rFonts w:cs="Monaco"/>
          <w:color w:val="008080"/>
          <w:sz w:val="16"/>
          <w:szCs w:val="16"/>
          <w:lang w:val="en-US"/>
        </w:rPr>
        <w:t>/&gt;</w:t>
      </w:r>
    </w:p>
    <w:p w14:paraId="66006C1C" w14:textId="77777777" w:rsidR="00072C03" w:rsidRPr="00B20D04" w:rsidRDefault="00072C03" w:rsidP="00072C03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  <w:lang w:val="en-US"/>
        </w:rPr>
      </w:pPr>
      <w:r w:rsidRPr="00C72FB1">
        <w:rPr>
          <w:rFonts w:cs="Monaco"/>
          <w:color w:val="008080"/>
          <w:sz w:val="16"/>
          <w:szCs w:val="16"/>
          <w:lang w:val="en-US"/>
        </w:rPr>
        <w:t>&lt;/</w:t>
      </w:r>
      <w:r w:rsidRPr="00C72FB1">
        <w:rPr>
          <w:rFonts w:cs="Monaco"/>
          <w:color w:val="3F7F7F"/>
          <w:sz w:val="16"/>
          <w:szCs w:val="16"/>
          <w:lang w:val="en-US"/>
        </w:rPr>
        <w:t>Cluster</w:t>
      </w:r>
      <w:r w:rsidRPr="00C72FB1">
        <w:rPr>
          <w:rFonts w:cs="Monaco"/>
          <w:color w:val="008080"/>
          <w:sz w:val="16"/>
          <w:szCs w:val="16"/>
          <w:lang w:val="en-US"/>
        </w:rPr>
        <w:t>&gt;</w:t>
      </w:r>
    </w:p>
    <w:p w14:paraId="6355B49A" w14:textId="77777777" w:rsidR="00072C03" w:rsidRDefault="00072C03" w:rsidP="00072C03">
      <w:pPr>
        <w:pStyle w:val="ListParagraph"/>
        <w:ind w:left="1440"/>
        <w:jc w:val="both"/>
      </w:pPr>
    </w:p>
    <w:p w14:paraId="160395FF" w14:textId="01FBFFF2" w:rsidR="00076508" w:rsidRDefault="00076508" w:rsidP="00076508">
      <w:pPr>
        <w:pStyle w:val="ListParagraph"/>
        <w:numPr>
          <w:ilvl w:val="0"/>
          <w:numId w:val="1"/>
        </w:numPr>
        <w:jc w:val="both"/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appliance</w:t>
      </w:r>
      <w:proofErr w:type="spellEnd"/>
    </w:p>
    <w:p w14:paraId="3F2CBDAD" w14:textId="18C261A1" w:rsidR="004F3227" w:rsidRDefault="004F3227" w:rsidP="004F3227">
      <w:pPr>
        <w:pStyle w:val="ListParagraph"/>
        <w:numPr>
          <w:ilvl w:val="1"/>
          <w:numId w:val="1"/>
        </w:numPr>
        <w:jc w:val="both"/>
      </w:pPr>
      <w:proofErr w:type="spellStart"/>
      <w:r>
        <w:t>Now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build </w:t>
      </w:r>
      <w:proofErr w:type="spellStart"/>
      <w:r>
        <w:t>your</w:t>
      </w:r>
      <w:proofErr w:type="spellEnd"/>
      <w:r>
        <w:t xml:space="preserve"> </w:t>
      </w:r>
      <w:proofErr w:type="spellStart"/>
      <w:r w:rsidR="00076508">
        <w:t>appliance</w:t>
      </w:r>
      <w:proofErr w:type="spellEnd"/>
      <w:r>
        <w:t xml:space="preserve">!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14:paraId="5EB4DFD3" w14:textId="77777777" w:rsidR="004F3227" w:rsidRDefault="004F3227" w:rsidP="004F3227">
      <w:pPr>
        <w:pStyle w:val="ListParagraph"/>
        <w:ind w:left="1440"/>
        <w:jc w:val="both"/>
      </w:pPr>
    </w:p>
    <w:p w14:paraId="7B4F33A4" w14:textId="16EE3CED" w:rsidR="008067AF" w:rsidRPr="008067AF" w:rsidRDefault="008067AF" w:rsidP="008067AF">
      <w:pPr>
        <w:pStyle w:val="ListParagraph"/>
        <w:ind w:left="1440"/>
        <w:jc w:val="both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proofErr w:type="spellStart"/>
      <w:r w:rsidRPr="008067AF">
        <w:t>docker</w:t>
      </w:r>
      <w:proofErr w:type="spellEnd"/>
      <w:r w:rsidRPr="008067AF">
        <w:t xml:space="preserve"> build </w:t>
      </w:r>
      <w:r w:rsidR="00A5044F" w:rsidRPr="004D69BE">
        <w:t xml:space="preserve">-t </w:t>
      </w:r>
      <w:proofErr w:type="spellStart"/>
      <w:r w:rsidR="00A5044F" w:rsidRPr="004D69BE">
        <w:t>tomee-war</w:t>
      </w:r>
      <w:proofErr w:type="spellEnd"/>
      <w:r w:rsidR="00A5044F" w:rsidRPr="008067AF">
        <w:t xml:space="preserve"> </w:t>
      </w:r>
      <w:r w:rsidR="00A5044F" w:rsidRPr="008067AF">
        <w:t>--build-</w:t>
      </w:r>
      <w:proofErr w:type="spellStart"/>
      <w:r w:rsidR="00A5044F" w:rsidRPr="008067AF">
        <w:t>arg</w:t>
      </w:r>
      <w:proofErr w:type="spellEnd"/>
      <w:r w:rsidR="00A5044F" w:rsidRPr="008067AF">
        <w:t xml:space="preserve"> </w:t>
      </w:r>
      <w:r w:rsidR="00A5044F">
        <w:t>WAR_FILE</w:t>
      </w:r>
      <w:r w:rsidR="00A5044F" w:rsidRPr="008067AF">
        <w:t>=</w:t>
      </w:r>
      <w:proofErr w:type="spellStart"/>
      <w:r w:rsidR="00A5044F">
        <w:t>app_test.war</w:t>
      </w:r>
      <w:proofErr w:type="spellEnd"/>
      <w:r w:rsidR="00A5044F">
        <w:t xml:space="preserve"> </w:t>
      </w:r>
      <w:r w:rsidR="00A5044F" w:rsidRPr="008067AF">
        <w:t>.</w:t>
      </w:r>
      <w:r w:rsidRPr="008067AF">
        <w:t xml:space="preserve"> </w:t>
      </w:r>
    </w:p>
    <w:p w14:paraId="05A90A68" w14:textId="77777777" w:rsidR="008067AF" w:rsidRDefault="008067AF" w:rsidP="004F3227">
      <w:pPr>
        <w:pStyle w:val="ListParagraph"/>
        <w:ind w:left="1440"/>
        <w:jc w:val="both"/>
      </w:pPr>
    </w:p>
    <w:p w14:paraId="5AA67C7A" w14:textId="77777777" w:rsidR="007720BE" w:rsidRDefault="007720BE" w:rsidP="004F3227">
      <w:pPr>
        <w:pStyle w:val="ListParagraph"/>
        <w:ind w:left="1440"/>
        <w:jc w:val="both"/>
      </w:pPr>
    </w:p>
    <w:p w14:paraId="2F41661A" w14:textId="29FA4480" w:rsidR="007720BE" w:rsidRDefault="007720BE" w:rsidP="007720BE">
      <w:pPr>
        <w:pStyle w:val="ListParagraph"/>
        <w:numPr>
          <w:ilvl w:val="1"/>
          <w:numId w:val="1"/>
        </w:numPr>
        <w:jc w:val="both"/>
      </w:pPr>
      <w:r>
        <w:t xml:space="preserve">IMPORTANT: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(“.”)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It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</w:t>
      </w:r>
    </w:p>
    <w:p w14:paraId="795E1937" w14:textId="7239415C" w:rsidR="007720BE" w:rsidRDefault="00C36A4A" w:rsidP="007720BE">
      <w:pPr>
        <w:pStyle w:val="ListParagraph"/>
        <w:numPr>
          <w:ilvl w:val="1"/>
          <w:numId w:val="1"/>
        </w:numPr>
        <w:jc w:val="both"/>
      </w:pPr>
      <w:proofErr w:type="spellStart"/>
      <w:r>
        <w:t>Wow</w:t>
      </w:r>
      <w:proofErr w:type="spellEnd"/>
      <w:r>
        <w:t xml:space="preserve">!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it</w:t>
      </w:r>
      <w:r w:rsidR="001C79FD">
        <w:t xml:space="preserve"> (open </w:t>
      </w:r>
      <w:proofErr w:type="spellStart"/>
      <w:r w:rsidR="001C79FD">
        <w:t>one</w:t>
      </w:r>
      <w:proofErr w:type="spellEnd"/>
      <w:r w:rsidR="001C79FD">
        <w:t xml:space="preserve"> </w:t>
      </w:r>
      <w:proofErr w:type="spellStart"/>
      <w:r w:rsidR="001C79FD">
        <w:t>Docker</w:t>
      </w:r>
      <w:proofErr w:type="spellEnd"/>
      <w:r w:rsidR="001C79FD">
        <w:t xml:space="preserve"> terminal for </w:t>
      </w:r>
      <w:proofErr w:type="spellStart"/>
      <w:r w:rsidR="001C79FD">
        <w:t>each</w:t>
      </w:r>
      <w:proofErr w:type="spellEnd"/>
      <w:r w:rsidR="001C79FD">
        <w:t xml:space="preserve"> </w:t>
      </w:r>
      <w:proofErr w:type="spellStart"/>
      <w:r w:rsidR="001C79FD">
        <w:t>command</w:t>
      </w:r>
      <w:proofErr w:type="spellEnd"/>
      <w:r w:rsidR="001C79FD">
        <w:t>)</w:t>
      </w:r>
      <w:r>
        <w:t>:</w:t>
      </w:r>
    </w:p>
    <w:p w14:paraId="75906E35" w14:textId="77777777" w:rsidR="00C36A4A" w:rsidRDefault="00C36A4A" w:rsidP="00C36A4A">
      <w:pPr>
        <w:pStyle w:val="ListParagraph"/>
        <w:ind w:left="1440"/>
        <w:jc w:val="both"/>
      </w:pPr>
    </w:p>
    <w:p w14:paraId="0CDD5F1F" w14:textId="4556E084" w:rsidR="00C36A4A" w:rsidRDefault="005568AA" w:rsidP="00C36A4A">
      <w:pPr>
        <w:pStyle w:val="ListParagraph"/>
        <w:ind w:left="1440"/>
        <w:jc w:val="both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r w:rsidR="0026000D">
        <w:t>--</w:t>
      </w:r>
      <w:proofErr w:type="spellStart"/>
      <w:r>
        <w:t>name</w:t>
      </w:r>
      <w:proofErr w:type="spellEnd"/>
      <w:r>
        <w:t xml:space="preserve"> host1</w:t>
      </w:r>
      <w:r w:rsidR="00C36A4A" w:rsidRPr="0038606F">
        <w:t xml:space="preserve"> -p 8080:8080 </w:t>
      </w:r>
      <w:proofErr w:type="spellStart"/>
      <w:r w:rsidR="00C36A4A" w:rsidRPr="0038606F">
        <w:t>tomee</w:t>
      </w:r>
      <w:r w:rsidR="00C36A4A">
        <w:t>-war</w:t>
      </w:r>
      <w:proofErr w:type="spellEnd"/>
    </w:p>
    <w:p w14:paraId="4DB29206" w14:textId="63876529" w:rsidR="009A512C" w:rsidRDefault="009A512C" w:rsidP="00C36A4A">
      <w:pPr>
        <w:pStyle w:val="ListParagraph"/>
        <w:ind w:left="1440"/>
        <w:jc w:val="both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host2 -p 8081</w:t>
      </w:r>
      <w:r w:rsidRPr="0038606F">
        <w:t xml:space="preserve">:8080 </w:t>
      </w:r>
      <w:proofErr w:type="spellStart"/>
      <w:r w:rsidRPr="0038606F">
        <w:t>tomee</w:t>
      </w:r>
      <w:r>
        <w:t>-war</w:t>
      </w:r>
      <w:proofErr w:type="spellEnd"/>
    </w:p>
    <w:p w14:paraId="5C40C144" w14:textId="47057394" w:rsidR="009A512C" w:rsidRDefault="009A512C" w:rsidP="009A512C">
      <w:pPr>
        <w:pStyle w:val="ListParagraph"/>
        <w:ind w:left="1440"/>
        <w:jc w:val="both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host3 -p 8082</w:t>
      </w:r>
      <w:r w:rsidRPr="0038606F">
        <w:t xml:space="preserve">:8080 </w:t>
      </w:r>
      <w:proofErr w:type="spellStart"/>
      <w:r w:rsidRPr="0038606F">
        <w:t>tomee</w:t>
      </w:r>
      <w:r>
        <w:t>-war</w:t>
      </w:r>
      <w:proofErr w:type="spellEnd"/>
    </w:p>
    <w:p w14:paraId="2DF7E2F1" w14:textId="77777777" w:rsidR="00957689" w:rsidRDefault="00957689" w:rsidP="00C36A4A">
      <w:pPr>
        <w:pStyle w:val="ListParagraph"/>
        <w:ind w:left="1440"/>
        <w:jc w:val="both"/>
      </w:pPr>
    </w:p>
    <w:p w14:paraId="2EF89209" w14:textId="3B6DE588" w:rsidR="001C79FD" w:rsidRDefault="001C79FD" w:rsidP="00A77D0C">
      <w:pPr>
        <w:pStyle w:val="ListParagraph"/>
        <w:numPr>
          <w:ilvl w:val="1"/>
          <w:numId w:val="1"/>
        </w:num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it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cluster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node!</w:t>
      </w:r>
    </w:p>
    <w:p w14:paraId="2102E407" w14:textId="326ADCC6" w:rsidR="00FC61CC" w:rsidRDefault="00FC61CC" w:rsidP="00FC61CC">
      <w:pPr>
        <w:pStyle w:val="ListParagraph"/>
        <w:numPr>
          <w:ilvl w:val="2"/>
          <w:numId w:val="1"/>
        </w:numPr>
        <w:jc w:val="both"/>
      </w:pPr>
      <w:proofErr w:type="spellStart"/>
      <w:r>
        <w:t>Important</w:t>
      </w:r>
      <w:proofErr w:type="spellEnd"/>
      <w:r>
        <w:t xml:space="preserve">: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those</w:t>
      </w:r>
      <w:proofErr w:type="spellEnd"/>
      <w:r>
        <w:t xml:space="preserve"> nodes,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“</w:t>
      </w:r>
      <w:proofErr w:type="spellStart"/>
      <w:r>
        <w:t>docker</w:t>
      </w:r>
      <w:proofErr w:type="spellEnd"/>
      <w:r>
        <w:t xml:space="preserve"> start host1” (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hosts)</w:t>
      </w:r>
    </w:p>
    <w:p w14:paraId="73CFF42A" w14:textId="77777777" w:rsidR="00FF2584" w:rsidRDefault="008D07AC" w:rsidP="00A77D0C">
      <w:pPr>
        <w:pStyle w:val="ListParagraph"/>
        <w:numPr>
          <w:ilvl w:val="1"/>
          <w:numId w:val="1"/>
        </w:numPr>
        <w:jc w:val="both"/>
      </w:pP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appliance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in cluster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logs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). </w:t>
      </w:r>
    </w:p>
    <w:p w14:paraId="0AC5B48B" w14:textId="24717C28" w:rsidR="008D07AC" w:rsidRDefault="00FF2584" w:rsidP="00FF2584">
      <w:pPr>
        <w:pStyle w:val="ListParagraph"/>
        <w:numPr>
          <w:ilvl w:val="0"/>
          <w:numId w:val="1"/>
        </w:numPr>
        <w:jc w:val="both"/>
      </w:pPr>
      <w:proofErr w:type="spellStart"/>
      <w:r>
        <w:t>Bringing</w:t>
      </w:r>
      <w:proofErr w:type="spellEnd"/>
      <w:r>
        <w:t xml:space="preserve"> a </w:t>
      </w:r>
      <w:proofErr w:type="spellStart"/>
      <w:r>
        <w:t>load</w:t>
      </w:r>
      <w:proofErr w:type="spellEnd"/>
      <w:r w:rsidR="00E90677">
        <w:t xml:space="preserve">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</w:p>
    <w:p w14:paraId="0E9AA2EF" w14:textId="2DB848A1" w:rsidR="008D07AC" w:rsidRDefault="008D07AC" w:rsidP="00A77D0C">
      <w:pPr>
        <w:pStyle w:val="ListParagraph"/>
        <w:numPr>
          <w:ilvl w:val="1"/>
          <w:numId w:val="1"/>
        </w:numPr>
        <w:jc w:val="both"/>
      </w:pPr>
      <w:r>
        <w:t xml:space="preserve">Open a </w:t>
      </w:r>
      <w:proofErr w:type="spellStart"/>
      <w:r>
        <w:t>docker</w:t>
      </w:r>
      <w:proofErr w:type="spellEnd"/>
      <w:r>
        <w:t xml:space="preserve"> Terminal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14:paraId="5D695A41" w14:textId="77777777" w:rsidR="008D07AC" w:rsidRDefault="008D07AC" w:rsidP="008D07AC">
      <w:pPr>
        <w:pStyle w:val="ListParagraph"/>
        <w:ind w:left="1440"/>
        <w:jc w:val="both"/>
      </w:pPr>
    </w:p>
    <w:p w14:paraId="11C71A3D" w14:textId="0A7DD8A4" w:rsidR="008D07AC" w:rsidRDefault="008D07AC" w:rsidP="008D07AC">
      <w:pPr>
        <w:pStyle w:val="ListParagraph"/>
        <w:ind w:left="1440"/>
        <w:jc w:val="both"/>
      </w:pPr>
      <w:proofErr w:type="spellStart"/>
      <w:r w:rsidRPr="008D07AC">
        <w:t>docker</w:t>
      </w:r>
      <w:proofErr w:type="spellEnd"/>
      <w:r w:rsidRPr="008D07AC">
        <w:t xml:space="preserve"> </w:t>
      </w:r>
      <w:proofErr w:type="spellStart"/>
      <w:r w:rsidRPr="008D07AC">
        <w:t>pull</w:t>
      </w:r>
      <w:proofErr w:type="spellEnd"/>
      <w:r w:rsidRPr="008D07AC">
        <w:t xml:space="preserve"> </w:t>
      </w:r>
      <w:proofErr w:type="spellStart"/>
      <w:r w:rsidRPr="008D07AC">
        <w:t>jasonwyatt</w:t>
      </w:r>
      <w:proofErr w:type="spellEnd"/>
      <w:r w:rsidRPr="008D07AC">
        <w:t>/</w:t>
      </w:r>
      <w:proofErr w:type="spellStart"/>
      <w:r w:rsidRPr="008D07AC">
        <w:t>nginx-loadbalancer</w:t>
      </w:r>
      <w:proofErr w:type="spellEnd"/>
    </w:p>
    <w:p w14:paraId="18ECB158" w14:textId="77777777" w:rsidR="008D07AC" w:rsidRDefault="008D07AC" w:rsidP="008D07AC">
      <w:pPr>
        <w:pStyle w:val="ListParagraph"/>
        <w:ind w:left="1440"/>
        <w:jc w:val="both"/>
      </w:pPr>
    </w:p>
    <w:p w14:paraId="4B5C456D" w14:textId="0D0C91C5" w:rsidR="008D07AC" w:rsidRDefault="008D07AC" w:rsidP="008D07AC">
      <w:pPr>
        <w:pStyle w:val="ListParagraph"/>
        <w:numPr>
          <w:ilvl w:val="1"/>
          <w:numId w:val="1"/>
        </w:numPr>
        <w:jc w:val="both"/>
      </w:pPr>
      <w:r>
        <w:t xml:space="preserve">It </w:t>
      </w:r>
      <w:proofErr w:type="spellStart"/>
      <w:r>
        <w:t>will</w:t>
      </w:r>
      <w:proofErr w:type="spellEnd"/>
      <w:r>
        <w:t xml:space="preserve"> download 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</w:p>
    <w:p w14:paraId="649DB458" w14:textId="189F064C" w:rsidR="008D07AC" w:rsidRDefault="008D07AC" w:rsidP="008D07AC">
      <w:pPr>
        <w:pStyle w:val="ListParagraph"/>
        <w:numPr>
          <w:ilvl w:val="1"/>
          <w:numId w:val="1"/>
        </w:numPr>
        <w:jc w:val="both"/>
      </w:pPr>
      <w:r>
        <w:t xml:space="preserve">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mytomeedocker</w:t>
      </w:r>
      <w:proofErr w:type="spellEnd"/>
      <w:r>
        <w:t xml:space="preserve"> folder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env.list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:</w:t>
      </w:r>
    </w:p>
    <w:p w14:paraId="36C6A07A" w14:textId="77777777" w:rsidR="008D07AC" w:rsidRDefault="008D07AC" w:rsidP="008D07AC">
      <w:pPr>
        <w:pStyle w:val="ListParagraph"/>
        <w:ind w:left="1440"/>
        <w:jc w:val="both"/>
      </w:pPr>
    </w:p>
    <w:p w14:paraId="403B5168" w14:textId="77777777" w:rsidR="008D07AC" w:rsidRDefault="008D07AC" w:rsidP="008D07AC">
      <w:pPr>
        <w:pStyle w:val="ListParagraph"/>
        <w:ind w:left="1440"/>
        <w:jc w:val="both"/>
      </w:pPr>
      <w:r>
        <w:t>TOMCAT_1_PORT_8080_TCP_ADDR=host1</w:t>
      </w:r>
    </w:p>
    <w:p w14:paraId="3EAEE53D" w14:textId="77777777" w:rsidR="008D07AC" w:rsidRDefault="008D07AC" w:rsidP="008D07AC">
      <w:pPr>
        <w:pStyle w:val="ListParagraph"/>
        <w:ind w:left="1440"/>
        <w:jc w:val="both"/>
      </w:pPr>
      <w:r>
        <w:t>TOMCAT_2_PORT_8080_TCP_ADDR=host2</w:t>
      </w:r>
    </w:p>
    <w:p w14:paraId="569D228F" w14:textId="77777777" w:rsidR="008D07AC" w:rsidRDefault="008D07AC" w:rsidP="008D07AC">
      <w:pPr>
        <w:pStyle w:val="ListParagraph"/>
        <w:ind w:left="1440"/>
        <w:jc w:val="both"/>
      </w:pPr>
      <w:r>
        <w:t>TOMCAT_3_PORT_8080_TCP_ADDR=host3</w:t>
      </w:r>
    </w:p>
    <w:p w14:paraId="6543BA23" w14:textId="77777777" w:rsidR="008D07AC" w:rsidRDefault="008D07AC" w:rsidP="008D07AC">
      <w:pPr>
        <w:pStyle w:val="ListParagraph"/>
        <w:ind w:left="1440"/>
        <w:jc w:val="both"/>
      </w:pPr>
    </w:p>
    <w:p w14:paraId="6D7B24F0" w14:textId="77777777" w:rsidR="008D07AC" w:rsidRDefault="008D07AC" w:rsidP="008D07AC">
      <w:pPr>
        <w:pStyle w:val="ListParagraph"/>
        <w:ind w:left="1440"/>
        <w:jc w:val="both"/>
      </w:pPr>
      <w:r>
        <w:t>TOMCAT_PATH=/</w:t>
      </w:r>
      <w:proofErr w:type="spellStart"/>
      <w:r>
        <w:t>app_test</w:t>
      </w:r>
      <w:proofErr w:type="spellEnd"/>
    </w:p>
    <w:p w14:paraId="28450699" w14:textId="77777777" w:rsidR="008D07AC" w:rsidRDefault="008D07AC" w:rsidP="008D07AC">
      <w:pPr>
        <w:pStyle w:val="ListParagraph"/>
        <w:ind w:left="1440"/>
        <w:jc w:val="both"/>
      </w:pPr>
      <w:r>
        <w:t>TOMCAT_REMOTE_PORT=8080</w:t>
      </w:r>
    </w:p>
    <w:p w14:paraId="7B1AD559" w14:textId="77777777" w:rsidR="008D07AC" w:rsidRDefault="008D07AC" w:rsidP="008D07AC">
      <w:pPr>
        <w:pStyle w:val="ListParagraph"/>
        <w:ind w:left="1440"/>
        <w:jc w:val="both"/>
      </w:pPr>
      <w:r>
        <w:t>TOMCAT_REMOTE_PATH=/</w:t>
      </w:r>
      <w:proofErr w:type="spellStart"/>
      <w:r>
        <w:t>app_test</w:t>
      </w:r>
      <w:proofErr w:type="spellEnd"/>
    </w:p>
    <w:p w14:paraId="75069550" w14:textId="77777777" w:rsidR="008731C5" w:rsidRDefault="008731C5" w:rsidP="008731C5">
      <w:pPr>
        <w:ind w:left="1440"/>
        <w:jc w:val="both"/>
      </w:pPr>
    </w:p>
    <w:p w14:paraId="70892C6C" w14:textId="4CAA72FF" w:rsidR="00395894" w:rsidRDefault="00395894" w:rsidP="008731C5">
      <w:pPr>
        <w:ind w:left="1440"/>
        <w:jc w:val="both"/>
      </w:pPr>
      <w:r>
        <w:t xml:space="preserve">*I </w:t>
      </w:r>
      <w:proofErr w:type="spellStart"/>
      <w:r>
        <w:t>used</w:t>
      </w:r>
      <w:proofErr w:type="spellEnd"/>
      <w:r>
        <w:t xml:space="preserve"> “</w:t>
      </w:r>
      <w:proofErr w:type="spellStart"/>
      <w:r>
        <w:t>app_test</w:t>
      </w:r>
      <w:proofErr w:type="spellEnd"/>
      <w:r>
        <w:t xml:space="preserve">” as </w:t>
      </w:r>
      <w:proofErr w:type="spellStart"/>
      <w:r>
        <w:t>app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0AC1ECEA" w14:textId="77777777" w:rsidR="00395894" w:rsidRDefault="00395894" w:rsidP="008731C5">
      <w:pPr>
        <w:ind w:left="1440"/>
        <w:jc w:val="both"/>
      </w:pPr>
    </w:p>
    <w:p w14:paraId="420A7DFF" w14:textId="279085EA" w:rsidR="00395894" w:rsidRDefault="00395894" w:rsidP="00395894">
      <w:pPr>
        <w:pStyle w:val="ListParagraph"/>
        <w:numPr>
          <w:ilvl w:val="1"/>
          <w:numId w:val="1"/>
        </w:numPr>
        <w:jc w:val="both"/>
      </w:pP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close it</w:t>
      </w:r>
    </w:p>
    <w:p w14:paraId="6E6E3986" w14:textId="049E96CE" w:rsidR="00395894" w:rsidRDefault="00395894" w:rsidP="00395894">
      <w:pPr>
        <w:pStyle w:val="ListParagraph"/>
        <w:numPr>
          <w:ilvl w:val="1"/>
          <w:numId w:val="1"/>
        </w:numP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folder,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start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</w:p>
    <w:p w14:paraId="12CAAEBF" w14:textId="77777777" w:rsidR="00395894" w:rsidRDefault="00395894" w:rsidP="00395894">
      <w:pPr>
        <w:pStyle w:val="ListParagraph"/>
        <w:ind w:left="1440"/>
        <w:jc w:val="both"/>
      </w:pPr>
    </w:p>
    <w:p w14:paraId="530C16E8" w14:textId="36539F02" w:rsidR="00395894" w:rsidRDefault="00395894" w:rsidP="00395894">
      <w:pPr>
        <w:pStyle w:val="ListParagraph"/>
        <w:ind w:left="1440"/>
        <w:jc w:val="both"/>
      </w:pPr>
      <w:proofErr w:type="spellStart"/>
      <w:r w:rsidRPr="00395894">
        <w:t>docker</w:t>
      </w:r>
      <w:proofErr w:type="spellEnd"/>
      <w:r w:rsidRPr="00395894">
        <w:t xml:space="preserve"> </w:t>
      </w:r>
      <w:proofErr w:type="spellStart"/>
      <w:r w:rsidRPr="00395894">
        <w:t>run</w:t>
      </w:r>
      <w:proofErr w:type="spellEnd"/>
      <w:r w:rsidRPr="00395894">
        <w:t xml:space="preserve"> --</w:t>
      </w:r>
      <w:proofErr w:type="spellStart"/>
      <w:r w:rsidRPr="00395894">
        <w:t>name</w:t>
      </w:r>
      <w:proofErr w:type="spellEnd"/>
      <w:r w:rsidRPr="00395894">
        <w:t xml:space="preserve"> </w:t>
      </w:r>
      <w:proofErr w:type="spellStart"/>
      <w:r w:rsidRPr="00395894">
        <w:t>loadbalancer</w:t>
      </w:r>
      <w:proofErr w:type="spellEnd"/>
      <w:r w:rsidRPr="00395894">
        <w:t xml:space="preserve"> -p 80:80 --link host1:host1 --link host2:host2 --link host3:host3 --</w:t>
      </w:r>
      <w:proofErr w:type="spellStart"/>
      <w:r w:rsidRPr="00395894">
        <w:t>env</w:t>
      </w:r>
      <w:proofErr w:type="spellEnd"/>
      <w:r w:rsidRPr="00395894">
        <w:t>-file ./</w:t>
      </w:r>
      <w:proofErr w:type="spellStart"/>
      <w:r w:rsidRPr="00395894">
        <w:t>env.list</w:t>
      </w:r>
      <w:proofErr w:type="spellEnd"/>
      <w:r w:rsidRPr="00395894">
        <w:t xml:space="preserve"> </w:t>
      </w:r>
      <w:proofErr w:type="spellStart"/>
      <w:r w:rsidRPr="00395894">
        <w:t>jasonwyatt</w:t>
      </w:r>
      <w:proofErr w:type="spellEnd"/>
      <w:r w:rsidRPr="00395894">
        <w:t>/</w:t>
      </w:r>
      <w:proofErr w:type="spellStart"/>
      <w:r w:rsidRPr="00395894">
        <w:t>nginx-loadbalancer</w:t>
      </w:r>
      <w:proofErr w:type="spellEnd"/>
    </w:p>
    <w:p w14:paraId="1DF3ADA7" w14:textId="77777777" w:rsidR="00076508" w:rsidRDefault="00076508" w:rsidP="00395894">
      <w:pPr>
        <w:pStyle w:val="ListParagraph"/>
        <w:ind w:left="1440"/>
        <w:jc w:val="both"/>
      </w:pPr>
    </w:p>
    <w:p w14:paraId="2859A534" w14:textId="48418E79" w:rsidR="00076508" w:rsidRDefault="00076508" w:rsidP="00076508">
      <w:pPr>
        <w:pStyle w:val="ListParagraph"/>
        <w:numPr>
          <w:ilvl w:val="1"/>
          <w:numId w:val="1"/>
        </w:numPr>
        <w:jc w:val="both"/>
      </w:pPr>
      <w:proofErr w:type="spellStart"/>
      <w:r>
        <w:t>When</w:t>
      </w:r>
      <w:proofErr w:type="spellEnd"/>
      <w:r>
        <w:t xml:space="preserve"> it shows “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...”,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7EB71131" w14:textId="4BBE9E0B" w:rsidR="00B42173" w:rsidRDefault="00B42173" w:rsidP="00B42173">
      <w:pPr>
        <w:pStyle w:val="ListParagraph"/>
        <w:numPr>
          <w:ilvl w:val="0"/>
          <w:numId w:val="1"/>
        </w:numPr>
        <w:jc w:val="both"/>
      </w:pPr>
      <w:proofErr w:type="spellStart"/>
      <w:r>
        <w:t>Testing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architecture</w:t>
      </w:r>
      <w:proofErr w:type="spellEnd"/>
    </w:p>
    <w:p w14:paraId="501B8B5F" w14:textId="5A86B22A" w:rsidR="00B42173" w:rsidRDefault="00B42173" w:rsidP="00B42173">
      <w:pPr>
        <w:pStyle w:val="ListParagraph"/>
        <w:numPr>
          <w:ilvl w:val="1"/>
          <w:numId w:val="1"/>
        </w:numPr>
        <w:jc w:val="both"/>
      </w:pPr>
      <w:r>
        <w:t xml:space="preserve">Open a browser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go </w:t>
      </w:r>
      <w:proofErr w:type="spellStart"/>
      <w:r>
        <w:t>to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>):</w:t>
      </w:r>
    </w:p>
    <w:p w14:paraId="6AC1E05D" w14:textId="77777777" w:rsidR="00B42173" w:rsidRDefault="00B42173" w:rsidP="00B42173">
      <w:pPr>
        <w:ind w:left="720"/>
        <w:jc w:val="both"/>
      </w:pPr>
    </w:p>
    <w:p w14:paraId="17D99682" w14:textId="3C9A232D" w:rsidR="00B42173" w:rsidRDefault="008067AF" w:rsidP="00B42173">
      <w:pPr>
        <w:ind w:left="1440"/>
        <w:jc w:val="both"/>
      </w:pPr>
      <w:hyperlink r:id="rId9" w:history="1">
        <w:r w:rsidR="00B42173" w:rsidRPr="00DC026F">
          <w:rPr>
            <w:rStyle w:val="Hyperlink"/>
          </w:rPr>
          <w:t>http://192.168.99.100/app_test/</w:t>
        </w:r>
      </w:hyperlink>
    </w:p>
    <w:p w14:paraId="7C6DE44C" w14:textId="77777777" w:rsidR="00B42173" w:rsidRDefault="00B42173" w:rsidP="00B42173">
      <w:pPr>
        <w:ind w:left="1440"/>
        <w:jc w:val="both"/>
      </w:pPr>
    </w:p>
    <w:p w14:paraId="00444EBE" w14:textId="2D8569F0" w:rsidR="00B42173" w:rsidRDefault="00B42173" w:rsidP="00B42173">
      <w:pPr>
        <w:pStyle w:val="ListParagraph"/>
        <w:numPr>
          <w:ilvl w:val="1"/>
          <w:numId w:val="1"/>
        </w:numPr>
        <w:jc w:val="both"/>
      </w:pPr>
      <w:proofErr w:type="spellStart"/>
      <w:r>
        <w:t>My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response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index.jsp</w:t>
      </w:r>
      <w:proofErr w:type="spellEnd"/>
      <w:r>
        <w:t>:</w:t>
      </w:r>
    </w:p>
    <w:p w14:paraId="4BCA5E03" w14:textId="77777777" w:rsidR="00B42173" w:rsidRDefault="00B42173" w:rsidP="00B42173">
      <w:pPr>
        <w:pStyle w:val="ListParagraph"/>
        <w:ind w:left="1440"/>
        <w:jc w:val="both"/>
      </w:pPr>
    </w:p>
    <w:p w14:paraId="723DF5A6" w14:textId="7EC54CA3" w:rsidR="00B42173" w:rsidRDefault="00B42173" w:rsidP="00B42173">
      <w:pPr>
        <w:pStyle w:val="ListParagraph"/>
        <w:ind w:left="1440"/>
        <w:jc w:val="both"/>
      </w:pPr>
      <w:r w:rsidRPr="00B42173">
        <w:t xml:space="preserve">&lt;%="Host: " + </w:t>
      </w:r>
      <w:proofErr w:type="spellStart"/>
      <w:r w:rsidRPr="00B42173">
        <w:t>InetAddress.getLocalHost</w:t>
      </w:r>
      <w:proofErr w:type="spellEnd"/>
      <w:r w:rsidRPr="00B42173">
        <w:t>().</w:t>
      </w:r>
      <w:proofErr w:type="spellStart"/>
      <w:r w:rsidRPr="00B42173">
        <w:t>getHostAddress</w:t>
      </w:r>
      <w:proofErr w:type="spellEnd"/>
      <w:r w:rsidRPr="00B42173">
        <w:t>()%&gt;</w:t>
      </w:r>
    </w:p>
    <w:p w14:paraId="721A019F" w14:textId="77777777" w:rsidR="00B42173" w:rsidRDefault="00B42173" w:rsidP="00B42173">
      <w:pPr>
        <w:pStyle w:val="ListParagraph"/>
        <w:ind w:left="1440"/>
        <w:jc w:val="both"/>
      </w:pPr>
    </w:p>
    <w:p w14:paraId="6ABD2D11" w14:textId="4684B75D" w:rsidR="00B42173" w:rsidRDefault="00B42173" w:rsidP="00B42173">
      <w:pPr>
        <w:pStyle w:val="ListParagraph"/>
        <w:numPr>
          <w:ilvl w:val="1"/>
          <w:numId w:val="1"/>
        </w:num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fine, it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nodes IP.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cluster </w:t>
      </w:r>
      <w:proofErr w:type="spellStart"/>
      <w:r>
        <w:t>is</w:t>
      </w:r>
      <w:proofErr w:type="spellEnd"/>
      <w:r>
        <w:t xml:space="preserve"> fine, stop </w:t>
      </w:r>
      <w:proofErr w:type="spellStart"/>
      <w:r>
        <w:t>that</w:t>
      </w:r>
      <w:proofErr w:type="spellEnd"/>
      <w:r>
        <w:t xml:space="preserve"> node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>!</w:t>
      </w:r>
    </w:p>
    <w:p w14:paraId="189B08D7" w14:textId="77777777" w:rsidR="008731C5" w:rsidRDefault="008731C5" w:rsidP="008731C5">
      <w:pPr>
        <w:ind w:left="1440"/>
        <w:jc w:val="both"/>
      </w:pPr>
    </w:p>
    <w:sectPr w:rsidR="008731C5" w:rsidSect="009C29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122DA"/>
    <w:multiLevelType w:val="hybridMultilevel"/>
    <w:tmpl w:val="EF00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FC"/>
    <w:rsid w:val="00050BA4"/>
    <w:rsid w:val="00072C03"/>
    <w:rsid w:val="00076508"/>
    <w:rsid w:val="000C0E12"/>
    <w:rsid w:val="000C3395"/>
    <w:rsid w:val="001B032F"/>
    <w:rsid w:val="001C79FD"/>
    <w:rsid w:val="0022371A"/>
    <w:rsid w:val="0026000D"/>
    <w:rsid w:val="00271E40"/>
    <w:rsid w:val="0038606F"/>
    <w:rsid w:val="00395894"/>
    <w:rsid w:val="004D69BE"/>
    <w:rsid w:val="004F3227"/>
    <w:rsid w:val="0053423A"/>
    <w:rsid w:val="005568AA"/>
    <w:rsid w:val="007720BE"/>
    <w:rsid w:val="008067AF"/>
    <w:rsid w:val="008562EB"/>
    <w:rsid w:val="008731C5"/>
    <w:rsid w:val="008D07AC"/>
    <w:rsid w:val="008E1EDB"/>
    <w:rsid w:val="00922805"/>
    <w:rsid w:val="00957689"/>
    <w:rsid w:val="009A512C"/>
    <w:rsid w:val="009C2941"/>
    <w:rsid w:val="00A175D9"/>
    <w:rsid w:val="00A5044F"/>
    <w:rsid w:val="00A77D0C"/>
    <w:rsid w:val="00AD04A1"/>
    <w:rsid w:val="00AF695E"/>
    <w:rsid w:val="00B02232"/>
    <w:rsid w:val="00B42173"/>
    <w:rsid w:val="00B517B1"/>
    <w:rsid w:val="00B63F87"/>
    <w:rsid w:val="00C037E8"/>
    <w:rsid w:val="00C36A4A"/>
    <w:rsid w:val="00CD70FC"/>
    <w:rsid w:val="00DF0003"/>
    <w:rsid w:val="00E90677"/>
    <w:rsid w:val="00EA069D"/>
    <w:rsid w:val="00F55E23"/>
    <w:rsid w:val="00FA6F80"/>
    <w:rsid w:val="00FC61CC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F71E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0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0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ocker.com/" TargetMode="External"/><Relationship Id="rId7" Type="http://schemas.openxmlformats.org/officeDocument/2006/relationships/hyperlink" Target="https://www.docker.com/products/docker-toolbox" TargetMode="External"/><Relationship Id="rId8" Type="http://schemas.openxmlformats.org/officeDocument/2006/relationships/hyperlink" Target="https://hub.docker.com/" TargetMode="External"/><Relationship Id="rId9" Type="http://schemas.openxmlformats.org/officeDocument/2006/relationships/hyperlink" Target="http://192.168.99.100/app_test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867</Words>
  <Characters>4944</Characters>
  <Application>Microsoft Macintosh Word</Application>
  <DocSecurity>0</DocSecurity>
  <Lines>41</Lines>
  <Paragraphs>11</Paragraphs>
  <ScaleCrop>false</ScaleCrop>
  <Company>Talent Tech</Company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Moraes</dc:creator>
  <cp:keywords/>
  <dc:description/>
  <cp:lastModifiedBy>Elder Moraes</cp:lastModifiedBy>
  <cp:revision>38</cp:revision>
  <dcterms:created xsi:type="dcterms:W3CDTF">2016-03-08T04:48:00Z</dcterms:created>
  <dcterms:modified xsi:type="dcterms:W3CDTF">2016-03-13T20:48:00Z</dcterms:modified>
</cp:coreProperties>
</file>