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E9" w:rsidRDefault="00B6710A">
      <w:r>
        <w:rPr>
          <w:rFonts w:hint="cs"/>
          <w:cs/>
        </w:rPr>
        <w:t xml:space="preserve">แนวทางเกษตรอินทรีย์                                                        </w:t>
      </w:r>
      <w:r>
        <w:rPr>
          <w:rFonts w:hint="cs"/>
          <w:noProof/>
        </w:rPr>
        <w:drawing>
          <wp:inline distT="0" distB="0" distL="0" distR="0">
            <wp:extent cx="1258225" cy="1627914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F10072563_0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842" cy="16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0A" w:rsidRDefault="00B6710A"/>
    <w:p w:rsidR="00B6710A" w:rsidRDefault="00B6710A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บริษัท พีพีพี พรีพาเรชั่น จำกัด ผู้จัดจำหน่าย ผักอินทรีย์ </w:t>
      </w:r>
      <w:r>
        <w:t>“ PPP GOLD ORGANIC “</w:t>
      </w:r>
      <w:r w:rsidR="003348F0">
        <w:rPr>
          <w:rFonts w:hint="cs"/>
          <w:cs/>
        </w:rPr>
        <w:t>เป็นบริษัทฯที่ดำเนินธุรกิจผลิตเกษตรอินทรีย์ มาเป็นเวลากว่า 20 ปี ตั้งแต่ยุคบุกเบิกที่ผู้บริโภคยังไม่นิยมบริโภคผักอินทรีย์ จนในปัจจุบัน ความต้องการผักอินทรีย์มีปริมาณมากขึ้น เนื่องจากผู้บริโภคตะหนักถึงคุณค่าของผักอินทรีย์และคำนึงถึงสุขภาพเป็นสำคัญ บริษัทฯ ยึดอุดมการณ์ และแนวทางของเกษตรอินทรีย์ ตลอดระยะเวลากว่า 20 ปี บริษัทฯ มีประสบการณ์ แก้ปัญหา และแนวทางพัฒนาผลผลิตมาตลอด วัตถุประสงค์เพื่อ</w:t>
      </w:r>
    </w:p>
    <w:p w:rsidR="003348F0" w:rsidRDefault="003348F0" w:rsidP="003348F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เพื่อประโยชน์ของผู้บริโภค ได้บริโภคผลผลิตที่ สด สะอาด ปลอดภัย ได้รสชาติที่ดี มีคุณค่าทางโภชนาการ</w:t>
      </w:r>
    </w:p>
    <w:p w:rsidR="003348F0" w:rsidRDefault="003348F0" w:rsidP="003348F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ผู้ผลิตในไร่ มีสุขภาพที่ดี ปลอดภัยจากการใช้สารเคมีในไร่</w:t>
      </w:r>
    </w:p>
    <w:p w:rsidR="003348F0" w:rsidRDefault="003348F0" w:rsidP="003348F0">
      <w:pPr>
        <w:pStyle w:val="a3"/>
        <w:numPr>
          <w:ilvl w:val="0"/>
          <w:numId w:val="1"/>
        </w:numPr>
      </w:pPr>
      <w:r>
        <w:rPr>
          <w:rFonts w:hint="cs"/>
          <w:cs/>
        </w:rPr>
        <w:t>เกษตรอินทรีย์ รักษาสิ่งแวดล้อม ไม่ทำลาย ดิน น้ำ</w:t>
      </w:r>
    </w:p>
    <w:p w:rsidR="003348F0" w:rsidRDefault="003348F0" w:rsidP="003348F0">
      <w:pPr>
        <w:pStyle w:val="a3"/>
        <w:numPr>
          <w:ilvl w:val="0"/>
          <w:numId w:val="1"/>
        </w:numPr>
      </w:pPr>
      <w:r>
        <w:rPr>
          <w:rFonts w:hint="cs"/>
          <w:cs/>
        </w:rPr>
        <w:t>สร้างงานที่ยั่งยืนให้ชุมชน ผลิตเกษตรอินทรีย์</w:t>
      </w:r>
    </w:p>
    <w:p w:rsidR="003348F0" w:rsidRDefault="003348F0" w:rsidP="003348F0">
      <w:pPr>
        <w:pStyle w:val="a3"/>
        <w:rPr>
          <w:rFonts w:hint="cs"/>
        </w:rPr>
      </w:pPr>
    </w:p>
    <w:p w:rsidR="003348F0" w:rsidRDefault="003348F0" w:rsidP="003348F0">
      <w:pPr>
        <w:pStyle w:val="a3"/>
      </w:pPr>
      <w:r>
        <w:t xml:space="preserve">                                                   </w:t>
      </w:r>
      <w:r>
        <w:rPr>
          <w:rFonts w:hint="cs"/>
          <w:noProof/>
        </w:rPr>
        <w:drawing>
          <wp:inline distT="0" distB="0" distL="0" distR="0">
            <wp:extent cx="1114425" cy="175368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F10072563_00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05" cy="17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8F0" w:rsidRDefault="003348F0" w:rsidP="003348F0">
      <w:pPr>
        <w:pStyle w:val="a3"/>
      </w:pPr>
    </w:p>
    <w:p w:rsidR="003348F0" w:rsidRDefault="003348F0" w:rsidP="003348F0">
      <w:pPr>
        <w:pStyle w:val="a3"/>
      </w:pPr>
    </w:p>
    <w:p w:rsidR="003348F0" w:rsidRDefault="003348F0" w:rsidP="003348F0">
      <w:pPr>
        <w:pStyle w:val="a3"/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1731881" cy="1299199"/>
            <wp:effectExtent l="0" t="0" r="190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แปลง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889" cy="13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</w:t>
      </w:r>
      <w:r>
        <w:rPr>
          <w:rFonts w:hint="cs"/>
          <w:noProof/>
        </w:rPr>
        <w:drawing>
          <wp:inline distT="0" distB="0" distL="0" distR="0">
            <wp:extent cx="1718378" cy="1288879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66437_658278800857986_159514383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856" cy="12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  <w:r>
        <w:rPr>
          <w:rFonts w:hint="cs"/>
          <w:noProof/>
        </w:rPr>
        <w:drawing>
          <wp:inline distT="0" distB="0" distL="0" distR="0">
            <wp:extent cx="1674134" cy="1250315"/>
            <wp:effectExtent l="0" t="0" r="254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75759_657445317608001_16992569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36" cy="12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327"/>
    <w:multiLevelType w:val="hybridMultilevel"/>
    <w:tmpl w:val="C4347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0A"/>
    <w:rsid w:val="003348F0"/>
    <w:rsid w:val="003454E9"/>
    <w:rsid w:val="00B6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A3322-F71C-4581-94CC-9AFA7D1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 ORGANIC GOLD</dc:creator>
  <cp:keywords/>
  <dc:description/>
  <cp:lastModifiedBy>PPP ORGANIC GOLD</cp:lastModifiedBy>
  <cp:revision>1</cp:revision>
  <dcterms:created xsi:type="dcterms:W3CDTF">2020-07-11T05:48:00Z</dcterms:created>
  <dcterms:modified xsi:type="dcterms:W3CDTF">2020-07-11T06:19:00Z</dcterms:modified>
</cp:coreProperties>
</file>