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3E8A54" w14:textId="1AD0A9B9" w:rsidR="00D85361" w:rsidRPr="00D85361" w:rsidRDefault="00D85361" w:rsidP="00D85361">
      <w:pPr>
        <w:ind w:left="2880" w:firstLine="720"/>
        <w:rPr>
          <w:rFonts w:ascii="Times New Roman" w:hAnsi="Times New Roman" w:cs="Times New Roman"/>
          <w:sz w:val="28"/>
          <w:szCs w:val="28"/>
        </w:rPr>
      </w:pPr>
      <w:r w:rsidRPr="00D85361">
        <w:rPr>
          <w:rFonts w:ascii="Times New Roman" w:hAnsi="Times New Roman" w:cs="Times New Roman"/>
          <w:sz w:val="28"/>
          <w:szCs w:val="28"/>
        </w:rPr>
        <w:t>Minor Project</w:t>
      </w:r>
    </w:p>
    <w:p w14:paraId="7267FFEB" w14:textId="59D4A158" w:rsidR="00D85361" w:rsidRPr="00D85361" w:rsidRDefault="00D85361" w:rsidP="00D85361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D85361">
        <w:rPr>
          <w:rFonts w:ascii="Times New Roman" w:hAnsi="Times New Roman" w:cs="Times New Roman"/>
          <w:b/>
          <w:bCs/>
          <w:sz w:val="28"/>
          <w:szCs w:val="28"/>
        </w:rPr>
        <w:t>Web Application Vulnerability Scanner</w:t>
      </w:r>
    </w:p>
    <w:p w14:paraId="2C21651B" w14:textId="77777777" w:rsidR="00D85361" w:rsidRPr="00D85361" w:rsidRDefault="00D85361" w:rsidP="00D85361">
      <w:pPr>
        <w:rPr>
          <w:rFonts w:ascii="Times New Roman" w:hAnsi="Times New Roman" w:cs="Times New Roman"/>
          <w:sz w:val="28"/>
          <w:szCs w:val="28"/>
        </w:rPr>
      </w:pPr>
      <w:r w:rsidRPr="00D85361">
        <w:rPr>
          <w:rFonts w:ascii="Times New Roman" w:hAnsi="Times New Roman" w:cs="Times New Roman"/>
          <w:b/>
          <w:bCs/>
          <w:sz w:val="28"/>
          <w:szCs w:val="28"/>
        </w:rPr>
        <w:t>Overview</w:t>
      </w:r>
      <w:r w:rsidRPr="00D8536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D1CEBD" w14:textId="520BDCC5" w:rsidR="00D85361" w:rsidRPr="00D85361" w:rsidRDefault="00D85361" w:rsidP="00D85361">
      <w:pPr>
        <w:rPr>
          <w:rFonts w:ascii="Times New Roman" w:hAnsi="Times New Roman" w:cs="Times New Roman"/>
          <w:sz w:val="28"/>
          <w:szCs w:val="28"/>
        </w:rPr>
      </w:pPr>
      <w:r w:rsidRPr="00D85361">
        <w:rPr>
          <w:rFonts w:ascii="Times New Roman" w:hAnsi="Times New Roman" w:cs="Times New Roman"/>
          <w:sz w:val="28"/>
          <w:szCs w:val="28"/>
        </w:rPr>
        <w:t>The Web Application Vulnerability Scanner project aims to create a tool that identifies common web vulnerabilities like SQL injection, cross-site scripting (XSS), and insecure server configurations. This project will enhance your understanding of web security and provide practical experience in building and testing security tools.</w:t>
      </w:r>
    </w:p>
    <w:p w14:paraId="7DF4DF94" w14:textId="77777777" w:rsidR="00D85361" w:rsidRPr="00D85361" w:rsidRDefault="00D85361" w:rsidP="00D85361">
      <w:pPr>
        <w:rPr>
          <w:rFonts w:ascii="Times New Roman" w:hAnsi="Times New Roman" w:cs="Times New Roman"/>
          <w:sz w:val="28"/>
          <w:szCs w:val="28"/>
        </w:rPr>
      </w:pPr>
      <w:r w:rsidRPr="00D85361">
        <w:rPr>
          <w:rFonts w:ascii="Times New Roman" w:hAnsi="Times New Roman" w:cs="Times New Roman"/>
          <w:b/>
          <w:bCs/>
          <w:sz w:val="28"/>
          <w:szCs w:val="28"/>
        </w:rPr>
        <w:t>Project Goals</w:t>
      </w:r>
    </w:p>
    <w:p w14:paraId="36323670" w14:textId="77777777" w:rsidR="00D85361" w:rsidRPr="00D85361" w:rsidRDefault="00D85361" w:rsidP="00D8536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85361">
        <w:rPr>
          <w:rFonts w:ascii="Times New Roman" w:hAnsi="Times New Roman" w:cs="Times New Roman"/>
          <w:sz w:val="28"/>
          <w:szCs w:val="28"/>
        </w:rPr>
        <w:t>Develop a tool that can scan web applications for common vulnerabilities.</w:t>
      </w:r>
    </w:p>
    <w:p w14:paraId="3F5F4253" w14:textId="77777777" w:rsidR="00D85361" w:rsidRPr="00D85361" w:rsidRDefault="00D85361" w:rsidP="00D8536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85361">
        <w:rPr>
          <w:rFonts w:ascii="Times New Roman" w:hAnsi="Times New Roman" w:cs="Times New Roman"/>
          <w:sz w:val="28"/>
          <w:szCs w:val="28"/>
        </w:rPr>
        <w:t>Understand and implement various techniques for vulnerability detection.</w:t>
      </w:r>
    </w:p>
    <w:p w14:paraId="4480499C" w14:textId="77777777" w:rsidR="00D85361" w:rsidRPr="00D85361" w:rsidRDefault="00D85361" w:rsidP="00D8536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85361">
        <w:rPr>
          <w:rFonts w:ascii="Times New Roman" w:hAnsi="Times New Roman" w:cs="Times New Roman"/>
          <w:sz w:val="28"/>
          <w:szCs w:val="28"/>
        </w:rPr>
        <w:t>Gain hands-on experience with web security best practices.</w:t>
      </w:r>
    </w:p>
    <w:p w14:paraId="0894CF40" w14:textId="77777777" w:rsidR="00D85361" w:rsidRPr="00D85361" w:rsidRDefault="00D85361" w:rsidP="00D85361">
      <w:pPr>
        <w:rPr>
          <w:rFonts w:ascii="Times New Roman" w:hAnsi="Times New Roman" w:cs="Times New Roman"/>
          <w:sz w:val="28"/>
          <w:szCs w:val="28"/>
        </w:rPr>
      </w:pPr>
      <w:r w:rsidRPr="00D85361">
        <w:rPr>
          <w:rFonts w:ascii="Times New Roman" w:hAnsi="Times New Roman" w:cs="Times New Roman"/>
          <w:b/>
          <w:bCs/>
          <w:sz w:val="28"/>
          <w:szCs w:val="28"/>
        </w:rPr>
        <w:t>Features</w:t>
      </w:r>
    </w:p>
    <w:p w14:paraId="4FDF7B1A" w14:textId="77777777" w:rsidR="00D85361" w:rsidRPr="00D85361" w:rsidRDefault="00D85361" w:rsidP="00D8536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85361">
        <w:rPr>
          <w:rFonts w:ascii="Times New Roman" w:hAnsi="Times New Roman" w:cs="Times New Roman"/>
          <w:b/>
          <w:bCs/>
          <w:sz w:val="28"/>
          <w:szCs w:val="28"/>
        </w:rPr>
        <w:t>Scan for SQL Injection</w:t>
      </w:r>
      <w:r w:rsidRPr="00D85361">
        <w:rPr>
          <w:rFonts w:ascii="Times New Roman" w:hAnsi="Times New Roman" w:cs="Times New Roman"/>
          <w:sz w:val="28"/>
          <w:szCs w:val="28"/>
        </w:rPr>
        <w:t>: The tool will identify potential SQL injection vulnerabilities by injecting SQL statements into input fields and analyzing the responses.</w:t>
      </w:r>
    </w:p>
    <w:p w14:paraId="4B827EC5" w14:textId="77777777" w:rsidR="00D85361" w:rsidRPr="00D85361" w:rsidRDefault="00D85361" w:rsidP="00D8536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85361">
        <w:rPr>
          <w:rFonts w:ascii="Times New Roman" w:hAnsi="Times New Roman" w:cs="Times New Roman"/>
          <w:b/>
          <w:bCs/>
          <w:sz w:val="28"/>
          <w:szCs w:val="28"/>
        </w:rPr>
        <w:t>Detect Cross-Site Scripting (XSS)</w:t>
      </w:r>
      <w:r w:rsidRPr="00D85361">
        <w:rPr>
          <w:rFonts w:ascii="Times New Roman" w:hAnsi="Times New Roman" w:cs="Times New Roman"/>
          <w:sz w:val="28"/>
          <w:szCs w:val="28"/>
        </w:rPr>
        <w:t>: The scanner will test for XSS vulnerabilities by injecting scripts into input fields and checking if they are executed by the web application.</w:t>
      </w:r>
    </w:p>
    <w:p w14:paraId="68461BBD" w14:textId="77777777" w:rsidR="00D85361" w:rsidRPr="00D85361" w:rsidRDefault="00D85361" w:rsidP="00D8536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85361">
        <w:rPr>
          <w:rFonts w:ascii="Times New Roman" w:hAnsi="Times New Roman" w:cs="Times New Roman"/>
          <w:b/>
          <w:bCs/>
          <w:sz w:val="28"/>
          <w:szCs w:val="28"/>
        </w:rPr>
        <w:t>Check for Insecure Server Configurations</w:t>
      </w:r>
      <w:r w:rsidRPr="00D85361">
        <w:rPr>
          <w:rFonts w:ascii="Times New Roman" w:hAnsi="Times New Roman" w:cs="Times New Roman"/>
          <w:sz w:val="28"/>
          <w:szCs w:val="28"/>
        </w:rPr>
        <w:t>: The tool will analyze server configurations to identify common security weaknesses, such as missing security headers and exposed directories.</w:t>
      </w:r>
    </w:p>
    <w:p w14:paraId="64A30922" w14:textId="77777777" w:rsidR="00D85361" w:rsidRPr="00D85361" w:rsidRDefault="00D85361" w:rsidP="00D8536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85361">
        <w:rPr>
          <w:rFonts w:ascii="Times New Roman" w:hAnsi="Times New Roman" w:cs="Times New Roman"/>
          <w:b/>
          <w:bCs/>
          <w:sz w:val="28"/>
          <w:szCs w:val="28"/>
        </w:rPr>
        <w:t>Report Generation</w:t>
      </w:r>
      <w:r w:rsidRPr="00D85361">
        <w:rPr>
          <w:rFonts w:ascii="Times New Roman" w:hAnsi="Times New Roman" w:cs="Times New Roman"/>
          <w:sz w:val="28"/>
          <w:szCs w:val="28"/>
        </w:rPr>
        <w:t>: Generate detailed reports highlighting identified vulnerabilities and providing recommendations for mitigation.</w:t>
      </w:r>
    </w:p>
    <w:p w14:paraId="3808CC7A" w14:textId="77777777" w:rsidR="00D85361" w:rsidRPr="00D85361" w:rsidRDefault="00D85361" w:rsidP="00D85361">
      <w:pPr>
        <w:rPr>
          <w:rFonts w:ascii="Times New Roman" w:hAnsi="Times New Roman" w:cs="Times New Roman"/>
          <w:sz w:val="28"/>
          <w:szCs w:val="28"/>
        </w:rPr>
      </w:pPr>
      <w:r w:rsidRPr="00D85361">
        <w:rPr>
          <w:rFonts w:ascii="Times New Roman" w:hAnsi="Times New Roman" w:cs="Times New Roman"/>
          <w:b/>
          <w:bCs/>
          <w:sz w:val="28"/>
          <w:szCs w:val="28"/>
        </w:rPr>
        <w:t>Skills Practiced</w:t>
      </w:r>
    </w:p>
    <w:p w14:paraId="42ED3F5B" w14:textId="77777777" w:rsidR="00D85361" w:rsidRPr="00D85361" w:rsidRDefault="00D85361" w:rsidP="00D8536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85361">
        <w:rPr>
          <w:rFonts w:ascii="Times New Roman" w:hAnsi="Times New Roman" w:cs="Times New Roman"/>
          <w:b/>
          <w:bCs/>
          <w:sz w:val="28"/>
          <w:szCs w:val="28"/>
        </w:rPr>
        <w:t>HTTP Protocols</w:t>
      </w:r>
      <w:r w:rsidRPr="00D85361">
        <w:rPr>
          <w:rFonts w:ascii="Times New Roman" w:hAnsi="Times New Roman" w:cs="Times New Roman"/>
          <w:sz w:val="28"/>
          <w:szCs w:val="28"/>
        </w:rPr>
        <w:t>: Understanding and manipulating HTTP requests and responses.</w:t>
      </w:r>
    </w:p>
    <w:p w14:paraId="22A45B7B" w14:textId="77777777" w:rsidR="00D85361" w:rsidRPr="00D85361" w:rsidRDefault="00D85361" w:rsidP="00D8536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85361">
        <w:rPr>
          <w:rFonts w:ascii="Times New Roman" w:hAnsi="Times New Roman" w:cs="Times New Roman"/>
          <w:b/>
          <w:bCs/>
          <w:sz w:val="28"/>
          <w:szCs w:val="28"/>
        </w:rPr>
        <w:t>Web Security Concepts</w:t>
      </w:r>
      <w:r w:rsidRPr="00D85361">
        <w:rPr>
          <w:rFonts w:ascii="Times New Roman" w:hAnsi="Times New Roman" w:cs="Times New Roman"/>
          <w:sz w:val="28"/>
          <w:szCs w:val="28"/>
        </w:rPr>
        <w:t>: Learning about common vulnerabilities and how to detect them.</w:t>
      </w:r>
    </w:p>
    <w:p w14:paraId="165633DC" w14:textId="77777777" w:rsidR="00D85361" w:rsidRPr="00D85361" w:rsidRDefault="00D85361" w:rsidP="00D8536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85361">
        <w:rPr>
          <w:rFonts w:ascii="Times New Roman" w:hAnsi="Times New Roman" w:cs="Times New Roman"/>
          <w:b/>
          <w:bCs/>
          <w:sz w:val="28"/>
          <w:szCs w:val="28"/>
        </w:rPr>
        <w:lastRenderedPageBreak/>
        <w:t>Report Generation</w:t>
      </w:r>
      <w:r w:rsidRPr="00D85361">
        <w:rPr>
          <w:rFonts w:ascii="Times New Roman" w:hAnsi="Times New Roman" w:cs="Times New Roman"/>
          <w:sz w:val="28"/>
          <w:szCs w:val="28"/>
        </w:rPr>
        <w:t>: Creating structured reports with identified vulnerabilities and mitigation steps.</w:t>
      </w:r>
    </w:p>
    <w:p w14:paraId="5880FC98" w14:textId="77777777" w:rsidR="00D85361" w:rsidRPr="00D85361" w:rsidRDefault="00D85361" w:rsidP="00D85361">
      <w:pPr>
        <w:rPr>
          <w:rFonts w:ascii="Times New Roman" w:hAnsi="Times New Roman" w:cs="Times New Roman"/>
          <w:sz w:val="28"/>
          <w:szCs w:val="28"/>
        </w:rPr>
      </w:pPr>
      <w:r w:rsidRPr="00D85361">
        <w:rPr>
          <w:rFonts w:ascii="Times New Roman" w:hAnsi="Times New Roman" w:cs="Times New Roman"/>
          <w:b/>
          <w:bCs/>
          <w:sz w:val="28"/>
          <w:szCs w:val="28"/>
        </w:rPr>
        <w:t>Submission Requirements</w:t>
      </w:r>
    </w:p>
    <w:p w14:paraId="67672ACF" w14:textId="77777777" w:rsidR="00D85361" w:rsidRPr="00D85361" w:rsidRDefault="00D85361" w:rsidP="00D8536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85361">
        <w:rPr>
          <w:rFonts w:ascii="Times New Roman" w:hAnsi="Times New Roman" w:cs="Times New Roman"/>
          <w:sz w:val="28"/>
          <w:szCs w:val="28"/>
        </w:rPr>
        <w:t>Submit your project files, including the source code and a sample report.</w:t>
      </w:r>
    </w:p>
    <w:p w14:paraId="7BE22DFF" w14:textId="77777777" w:rsidR="00D85361" w:rsidRPr="00D85361" w:rsidRDefault="00D85361" w:rsidP="00D8536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85361">
        <w:rPr>
          <w:rFonts w:ascii="Times New Roman" w:hAnsi="Times New Roman" w:cs="Times New Roman"/>
          <w:sz w:val="28"/>
          <w:szCs w:val="28"/>
        </w:rPr>
        <w:t>Ensure the scanner can identify at least the basic vulnerabilities described above.</w:t>
      </w:r>
    </w:p>
    <w:p w14:paraId="2F0B97EF" w14:textId="77777777" w:rsidR="00D85361" w:rsidRPr="00D85361" w:rsidRDefault="00D85361" w:rsidP="00D8536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85361">
        <w:rPr>
          <w:rFonts w:ascii="Times New Roman" w:hAnsi="Times New Roman" w:cs="Times New Roman"/>
          <w:sz w:val="28"/>
          <w:szCs w:val="28"/>
        </w:rPr>
        <w:t>Include documentation outlining the project's setup, usage, and features.</w:t>
      </w:r>
    </w:p>
    <w:p w14:paraId="4145E5A7" w14:textId="77777777" w:rsidR="008D781E" w:rsidRPr="00D85361" w:rsidRDefault="008D781E">
      <w:pPr>
        <w:rPr>
          <w:rFonts w:ascii="Times New Roman" w:hAnsi="Times New Roman" w:cs="Times New Roman"/>
          <w:sz w:val="28"/>
          <w:szCs w:val="28"/>
        </w:rPr>
      </w:pPr>
    </w:p>
    <w:sectPr w:rsidR="008D781E" w:rsidRPr="00D853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D25208"/>
    <w:multiLevelType w:val="multilevel"/>
    <w:tmpl w:val="673AA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940957"/>
    <w:multiLevelType w:val="multilevel"/>
    <w:tmpl w:val="F34A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86080B"/>
    <w:multiLevelType w:val="multilevel"/>
    <w:tmpl w:val="6A66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57198D"/>
    <w:multiLevelType w:val="multilevel"/>
    <w:tmpl w:val="EFA4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241A75"/>
    <w:multiLevelType w:val="multilevel"/>
    <w:tmpl w:val="545A9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9228569">
    <w:abstractNumId w:val="3"/>
  </w:num>
  <w:num w:numId="2" w16cid:durableId="1443647278">
    <w:abstractNumId w:val="0"/>
  </w:num>
  <w:num w:numId="3" w16cid:durableId="1528180881">
    <w:abstractNumId w:val="2"/>
  </w:num>
  <w:num w:numId="4" w16cid:durableId="684481196">
    <w:abstractNumId w:val="4"/>
  </w:num>
  <w:num w:numId="5" w16cid:durableId="309791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361"/>
    <w:rsid w:val="00422A16"/>
    <w:rsid w:val="008D781E"/>
    <w:rsid w:val="00BF494E"/>
    <w:rsid w:val="00C20F13"/>
    <w:rsid w:val="00D85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A52C5"/>
  <w15:chartTrackingRefBased/>
  <w15:docId w15:val="{EB6E530D-4115-41DC-9EC1-86604E6D5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3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3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3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3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09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REDDY</dc:creator>
  <cp:keywords/>
  <dc:description/>
  <cp:lastModifiedBy>NITHIN REDDY</cp:lastModifiedBy>
  <cp:revision>1</cp:revision>
  <dcterms:created xsi:type="dcterms:W3CDTF">2024-11-04T15:55:00Z</dcterms:created>
  <dcterms:modified xsi:type="dcterms:W3CDTF">2024-11-04T15:57:00Z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2024-11-04T15:57:21Z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10364519-490a-469b-ab2a-a001b91ff430</vt:lpwstr>
  </property>
  <property fmtid="{D5CDD505-2E9C-101B-9397-08002B2CF9AE}" pid="7" name="MSIP_Label_defa4170-0d19-0005-0004-bc88714345d2_ActionId">
    <vt:lpwstr>b3d6fd10-0693-4391-b162-d8cf3ea111a7</vt:lpwstr>
  </property>
  <property fmtid="{D5CDD505-2E9C-101B-9397-08002B2CF9AE}" pid="8" name="MSIP_Label_defa4170-0d19-0005-0004-bc88714345d2_ContentBits">
    <vt:lpwstr>0</vt:lpwstr>
  </property>
</Properties>
</file>