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3273" w:rsidRDefault="00A73273">
      <w:pPr>
        <w:rPr>
          <w:color w:val="000000"/>
          <w:sz w:val="22"/>
        </w:rPr>
      </w:pPr>
      <w:r>
        <w:rPr>
          <w:rFonts w:hint="eastAsia"/>
          <w:color w:val="000000"/>
          <w:sz w:val="28"/>
          <w:szCs w:val="28"/>
        </w:rPr>
        <w:t>寻找道路</w:t>
      </w:r>
      <w:r>
        <w:rPr>
          <w:rFonts w:ascii="CourierNewPS-BoldMT" w:hAnsi="CourierNewPS-BoldMT"/>
          <w:color w:val="000000"/>
          <w:sz w:val="22"/>
        </w:rPr>
        <w:t>(road.cpp)</w:t>
      </w:r>
      <w:r>
        <w:rPr>
          <w:rFonts w:ascii="CourierNewPS-BoldMT" w:hAnsi="CourierNewPS-BoldMT"/>
          <w:color w:val="000000"/>
          <w:sz w:val="22"/>
        </w:rPr>
        <w:br/>
      </w:r>
      <w:r>
        <w:rPr>
          <w:rFonts w:hint="eastAsia"/>
          <w:color w:val="000000"/>
          <w:sz w:val="22"/>
        </w:rPr>
        <w:t>【问题</w:t>
      </w:r>
      <w:r>
        <w:rPr>
          <w:rFonts w:ascii="Calibri" w:hAnsi="Calibri" w:cs="Calibri" w:hint="eastAsia"/>
          <w:color w:val="000000"/>
          <w:sz w:val="22"/>
        </w:rPr>
        <w:t>描</w:t>
      </w:r>
      <w:r>
        <w:rPr>
          <w:rFonts w:hint="eastAsia"/>
          <w:color w:val="000000"/>
          <w:sz w:val="22"/>
        </w:rPr>
        <w:t>述】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在有向图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TimesNewRomanPSMT" w:hAnsi="TimesNewRomanPSMT"/>
          <w:color w:val="000000"/>
          <w:sz w:val="22"/>
        </w:rPr>
        <w:t xml:space="preserve">G </w:t>
      </w:r>
      <w:r>
        <w:rPr>
          <w:rFonts w:hint="eastAsia"/>
          <w:color w:val="000000"/>
          <w:sz w:val="22"/>
        </w:rPr>
        <w:t>中，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每条边的长度均为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TimesNewRomanPSMT" w:hAnsi="TimesNewRomanPSMT"/>
          <w:color w:val="000000"/>
          <w:sz w:val="22"/>
        </w:rPr>
        <w:t>1</w:t>
      </w:r>
      <w:r>
        <w:rPr>
          <w:rFonts w:hint="eastAsia"/>
          <w:color w:val="000000"/>
          <w:sz w:val="22"/>
        </w:rPr>
        <w:t>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现给定起点和终点，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请你在图中找一条从起点到终点的路径，该路径满足以下条件：</w:t>
      </w:r>
    </w:p>
    <w:p w:rsidR="00A73273" w:rsidRDefault="00A73273">
      <w:pPr>
        <w:rPr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>1</w:t>
      </w:r>
      <w:r>
        <w:rPr>
          <w:rFonts w:hint="eastAsia"/>
          <w:color w:val="000000"/>
          <w:sz w:val="22"/>
        </w:rPr>
        <w:t>．路径上的所有点的出边所指向的点都直接或间接与终点连通。</w:t>
      </w:r>
    </w:p>
    <w:p w:rsidR="00A73273" w:rsidRDefault="00A73273">
      <w:pPr>
        <w:rPr>
          <w:color w:val="000000"/>
          <w:sz w:val="22"/>
        </w:rPr>
      </w:pPr>
      <w:r>
        <w:rPr>
          <w:rFonts w:ascii="TimesNewRomanPSMT" w:hAnsi="TimesNewRomanPSMT"/>
          <w:color w:val="000000"/>
          <w:sz w:val="22"/>
        </w:rPr>
        <w:t>2</w:t>
      </w:r>
      <w:r>
        <w:rPr>
          <w:rFonts w:hint="eastAsia"/>
          <w:color w:val="000000"/>
          <w:sz w:val="22"/>
        </w:rPr>
        <w:t>．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在满足条件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TimesNewRomanPSMT" w:hAnsi="TimesNewRomanPSMT"/>
          <w:color w:val="000000"/>
          <w:sz w:val="22"/>
        </w:rPr>
        <w:t xml:space="preserve">1 </w:t>
      </w:r>
      <w:r>
        <w:rPr>
          <w:rFonts w:hint="eastAsia"/>
          <w:color w:val="000000"/>
          <w:sz w:val="22"/>
        </w:rPr>
        <w:t>的情况下使路径最短。</w:t>
      </w:r>
    </w:p>
    <w:p w:rsidR="00A73273" w:rsidRDefault="00A73273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注意：图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TimesNewRomanPSMT" w:hAnsi="TimesNewRomanPSMT"/>
          <w:color w:val="000000"/>
          <w:sz w:val="22"/>
        </w:rPr>
        <w:t xml:space="preserve">G </w:t>
      </w:r>
      <w:r>
        <w:rPr>
          <w:rFonts w:hint="eastAsia"/>
          <w:color w:val="000000"/>
          <w:sz w:val="22"/>
        </w:rPr>
        <w:t>中可能存在重边和自环，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题目保证终点没有出边。</w:t>
      </w:r>
    </w:p>
    <w:p w:rsidR="00A73273" w:rsidRDefault="00A73273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请你输出符合条件的路径的长度。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【输入】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第一行有两个用一个空格隔开的整数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TimesNewRomanPS-ItalicMT" w:hAnsi="TimesNewRomanPS-ItalicMT"/>
          <w:color w:val="000000"/>
          <w:sz w:val="22"/>
        </w:rPr>
        <w:t xml:space="preserve">n </w:t>
      </w:r>
      <w:r>
        <w:rPr>
          <w:rFonts w:hint="eastAsia"/>
          <w:color w:val="000000"/>
          <w:sz w:val="22"/>
        </w:rPr>
        <w:t>和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TimesNewRomanPS-ItalicMT" w:hAnsi="TimesNewRomanPS-ItalicMT"/>
          <w:color w:val="000000"/>
          <w:sz w:val="22"/>
        </w:rPr>
        <w:t>m</w:t>
      </w:r>
      <w:r>
        <w:rPr>
          <w:rFonts w:hint="eastAsia"/>
          <w:color w:val="000000"/>
          <w:sz w:val="22"/>
        </w:rPr>
        <w:t>，表示图有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TimesNewRomanPS-ItalicMT" w:hAnsi="TimesNewRomanPS-ItalicMT"/>
          <w:color w:val="000000"/>
          <w:sz w:val="22"/>
        </w:rPr>
        <w:t xml:space="preserve">n </w:t>
      </w:r>
      <w:r>
        <w:rPr>
          <w:rFonts w:hint="eastAsia"/>
          <w:color w:val="000000"/>
          <w:sz w:val="22"/>
        </w:rPr>
        <w:t>个点和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TimesNewRomanPS-ItalicMT" w:hAnsi="TimesNewRomanPS-ItalicMT"/>
          <w:color w:val="000000"/>
          <w:sz w:val="22"/>
        </w:rPr>
        <w:t xml:space="preserve">m </w:t>
      </w:r>
      <w:r>
        <w:rPr>
          <w:rFonts w:hint="eastAsia"/>
          <w:color w:val="000000"/>
          <w:sz w:val="22"/>
        </w:rPr>
        <w:t>条边。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接下来的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TimesNewRomanPSMT" w:hAnsi="TimesNewRomanPSMT"/>
          <w:color w:val="000000"/>
          <w:sz w:val="22"/>
        </w:rPr>
        <w:t xml:space="preserve">m </w:t>
      </w:r>
      <w:r>
        <w:rPr>
          <w:rFonts w:hint="eastAsia"/>
          <w:color w:val="000000"/>
          <w:sz w:val="22"/>
        </w:rPr>
        <w:t>行每行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TimesNewRomanPSMT" w:hAnsi="TimesNewRomanPSMT"/>
          <w:color w:val="000000"/>
          <w:sz w:val="22"/>
        </w:rPr>
        <w:t xml:space="preserve">2 </w:t>
      </w:r>
      <w:r>
        <w:rPr>
          <w:rFonts w:hint="eastAsia"/>
          <w:color w:val="000000"/>
          <w:sz w:val="22"/>
        </w:rPr>
        <w:t>个整数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TimesNewRomanPS-ItalicMT" w:hAnsi="TimesNewRomanPS-ItalicMT"/>
          <w:color w:val="000000"/>
          <w:sz w:val="22"/>
        </w:rPr>
        <w:t>x</w:t>
      </w:r>
      <w:r>
        <w:rPr>
          <w:rFonts w:hint="eastAsia"/>
          <w:color w:val="000000"/>
          <w:sz w:val="22"/>
        </w:rPr>
        <w:t>、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TimesNewRomanPS-ItalicMT" w:hAnsi="TimesNewRomanPS-ItalicMT"/>
          <w:color w:val="000000"/>
          <w:sz w:val="22"/>
        </w:rPr>
        <w:t>y</w:t>
      </w:r>
      <w:r>
        <w:rPr>
          <w:rFonts w:hint="eastAsia"/>
          <w:color w:val="000000"/>
          <w:sz w:val="22"/>
        </w:rPr>
        <w:t>，之间用一个空格隔开，表示有一条边从点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TimesNewRomanPS-ItalicMT" w:hAnsi="TimesNewRomanPS-ItalicMT"/>
          <w:color w:val="000000"/>
          <w:sz w:val="22"/>
        </w:rPr>
        <w:t xml:space="preserve">x </w:t>
      </w:r>
      <w:r>
        <w:rPr>
          <w:rFonts w:hint="eastAsia"/>
          <w:color w:val="000000"/>
          <w:sz w:val="22"/>
        </w:rPr>
        <w:t>指向点</w:t>
      </w:r>
      <w:r>
        <w:rPr>
          <w:rFonts w:hint="eastAsia"/>
          <w:color w:val="000000"/>
          <w:sz w:val="22"/>
        </w:rPr>
        <w:br/>
      </w:r>
      <w:r>
        <w:rPr>
          <w:rFonts w:ascii="TimesNewRomanPS-ItalicMT" w:hAnsi="TimesNewRomanPS-ItalicMT"/>
          <w:color w:val="000000"/>
          <w:sz w:val="22"/>
        </w:rPr>
        <w:t>y</w:t>
      </w:r>
      <w:r>
        <w:rPr>
          <w:rFonts w:hint="eastAsia"/>
          <w:color w:val="000000"/>
          <w:sz w:val="22"/>
        </w:rPr>
        <w:t>。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最后一行有两个用一个空格隔开的整数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TimesNewRomanPS-ItalicMT" w:hAnsi="TimesNewRomanPS-ItalicMT"/>
          <w:color w:val="000000"/>
          <w:sz w:val="22"/>
        </w:rPr>
        <w:t>s</w:t>
      </w:r>
      <w:r>
        <w:rPr>
          <w:rFonts w:hint="eastAsia"/>
          <w:color w:val="000000"/>
          <w:sz w:val="22"/>
        </w:rPr>
        <w:t>、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TimesNewRomanPS-ItalicMT" w:hAnsi="TimesNewRomanPS-ItalicMT"/>
          <w:color w:val="000000"/>
          <w:sz w:val="22"/>
        </w:rPr>
        <w:t>t</w:t>
      </w:r>
      <w:r>
        <w:rPr>
          <w:rFonts w:hint="eastAsia"/>
          <w:color w:val="000000"/>
          <w:sz w:val="22"/>
        </w:rPr>
        <w:t>，表示起点为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TimesNewRomanPS-ItalicMT" w:hAnsi="TimesNewRomanPS-ItalicMT"/>
          <w:color w:val="000000"/>
          <w:sz w:val="22"/>
        </w:rPr>
        <w:t>s</w:t>
      </w:r>
      <w:r>
        <w:rPr>
          <w:rFonts w:hint="eastAsia"/>
          <w:color w:val="000000"/>
          <w:sz w:val="22"/>
        </w:rPr>
        <w:t>，终点为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TimesNewRomanPS-ItalicMT" w:hAnsi="TimesNewRomanPS-ItalicMT"/>
          <w:color w:val="000000"/>
          <w:sz w:val="22"/>
        </w:rPr>
        <w:t>t</w:t>
      </w:r>
      <w:r>
        <w:rPr>
          <w:rFonts w:hint="eastAsia"/>
          <w:color w:val="000000"/>
          <w:sz w:val="22"/>
        </w:rPr>
        <w:t>。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【输出】</w:t>
      </w:r>
    </w:p>
    <w:p w:rsidR="00FF08B4" w:rsidRDefault="00A73273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输出只有一行，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包含一个整数，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表示满足题目</w:t>
      </w:r>
      <w:r w:rsidR="00230789">
        <w:rPr>
          <w:rFonts w:ascii="Calibri" w:hAnsi="Calibri" w:cs="Calibri" w:hint="eastAsia"/>
          <w:color w:val="000000"/>
          <w:sz w:val="22"/>
        </w:rPr>
        <w:t>描</w:t>
      </w:r>
      <w:r>
        <w:rPr>
          <w:rFonts w:hint="eastAsia"/>
          <w:color w:val="000000"/>
          <w:sz w:val="22"/>
        </w:rPr>
        <w:t>述的最短路径的长度。如果这样的路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径不存在，输出</w:t>
      </w:r>
      <w:r>
        <w:rPr>
          <w:rFonts w:hint="eastAsia"/>
          <w:color w:val="000000"/>
          <w:sz w:val="22"/>
        </w:rPr>
        <w:t xml:space="preserve"> -1</w:t>
      </w:r>
      <w:r>
        <w:rPr>
          <w:rFonts w:hint="eastAsia"/>
          <w:color w:val="000000"/>
          <w:sz w:val="22"/>
        </w:rPr>
        <w:t>。</w:t>
      </w:r>
    </w:p>
    <w:p w:rsidR="007A1A6E" w:rsidRDefault="007A1A6E">
      <w:pPr>
        <w:rPr>
          <w:rFonts w:ascii="CourierNewPSMT" w:hAnsi="CourierNewPSMT" w:hint="eastAsia"/>
          <w:color w:val="000000"/>
          <w:sz w:val="22"/>
        </w:rPr>
      </w:pPr>
      <w:r>
        <w:rPr>
          <w:rFonts w:hint="eastAsia"/>
          <w:color w:val="000000"/>
          <w:sz w:val="22"/>
        </w:rPr>
        <w:t>【输入输出样例】</w:t>
      </w:r>
      <w:r>
        <w:rPr>
          <w:rFonts w:hint="eastAsia"/>
          <w:color w:val="000000"/>
          <w:sz w:val="22"/>
        </w:rPr>
        <w:br/>
      </w:r>
      <w:r>
        <w:rPr>
          <w:rFonts w:ascii="CourierNewPS-BoldMT" w:hAnsi="CourierNewPS-BoldMT" w:hint="eastAsia"/>
          <w:color w:val="000000"/>
          <w:sz w:val="22"/>
        </w:rPr>
        <w:t>输入样例：</w:t>
      </w:r>
      <w:r>
        <w:rPr>
          <w:rFonts w:ascii="CourierNewPS-BoldMT" w:hAnsi="CourierNewPS-BoldMT"/>
          <w:color w:val="000000"/>
          <w:sz w:val="22"/>
        </w:rPr>
        <w:br/>
      </w:r>
      <w:r>
        <w:rPr>
          <w:rFonts w:ascii="CourierNewPSMT" w:hAnsi="CourierNewPSMT"/>
          <w:color w:val="000000"/>
          <w:sz w:val="22"/>
        </w:rPr>
        <w:t>6 6</w:t>
      </w:r>
      <w:r>
        <w:rPr>
          <w:rFonts w:ascii="CourierNewPSMT" w:hAnsi="CourierNewPSMT"/>
          <w:color w:val="000000"/>
          <w:sz w:val="22"/>
        </w:rPr>
        <w:br/>
        <w:t>1 2</w:t>
      </w:r>
      <w:r>
        <w:rPr>
          <w:rFonts w:ascii="CourierNewPSMT" w:hAnsi="CourierNewPSMT"/>
          <w:color w:val="000000"/>
          <w:sz w:val="22"/>
        </w:rPr>
        <w:br/>
        <w:t>1 3</w:t>
      </w:r>
      <w:r>
        <w:rPr>
          <w:rFonts w:ascii="CourierNewPSMT" w:hAnsi="CourierNewPSMT"/>
          <w:color w:val="000000"/>
          <w:sz w:val="22"/>
        </w:rPr>
        <w:br/>
        <w:t>2 6</w:t>
      </w:r>
      <w:r>
        <w:rPr>
          <w:rFonts w:ascii="CourierNewPSMT" w:hAnsi="CourierNewPSMT"/>
          <w:color w:val="000000"/>
          <w:sz w:val="22"/>
        </w:rPr>
        <w:br/>
        <w:t>2 5</w:t>
      </w:r>
      <w:r>
        <w:rPr>
          <w:rFonts w:ascii="CourierNewPSMT" w:hAnsi="CourierNewPSMT"/>
          <w:color w:val="000000"/>
          <w:sz w:val="22"/>
        </w:rPr>
        <w:br/>
        <w:t>4 5</w:t>
      </w:r>
      <w:r>
        <w:rPr>
          <w:rFonts w:ascii="CourierNewPSMT" w:hAnsi="CourierNewPSMT"/>
          <w:color w:val="000000"/>
          <w:sz w:val="22"/>
        </w:rPr>
        <w:br/>
        <w:t>3 4</w:t>
      </w:r>
      <w:r>
        <w:rPr>
          <w:rFonts w:ascii="CourierNewPSMT" w:hAnsi="CourierNewPSMT"/>
          <w:color w:val="000000"/>
          <w:sz w:val="22"/>
        </w:rPr>
        <w:br/>
        <w:t>1 5</w:t>
      </w:r>
    </w:p>
    <w:p w:rsidR="007A1A6E" w:rsidRDefault="007A1A6E">
      <w:pPr>
        <w:rPr>
          <w:rFonts w:ascii="CourierNewPSMT" w:hAnsi="CourierNewPSMT" w:hint="eastAsia"/>
          <w:color w:val="000000"/>
          <w:sz w:val="22"/>
        </w:rPr>
      </w:pPr>
      <w:r>
        <w:rPr>
          <w:rFonts w:ascii="CourierNewPSMT" w:hAnsi="CourierNewPSMT" w:hint="eastAsia"/>
          <w:color w:val="000000"/>
          <w:sz w:val="22"/>
        </w:rPr>
        <w:t>输出样例：</w:t>
      </w:r>
      <w:r>
        <w:rPr>
          <w:rFonts w:ascii="CourierNewPSMT" w:hAnsi="CourierNewPSMT"/>
          <w:color w:val="000000"/>
          <w:sz w:val="22"/>
        </w:rPr>
        <w:br/>
        <w:t>3</w:t>
      </w:r>
    </w:p>
    <w:p w:rsidR="007A1A6E" w:rsidRDefault="007A1A6E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>【输入输出样例说明】</w:t>
      </w:r>
    </w:p>
    <w:p w:rsidR="007A1A6E" w:rsidRDefault="007A1A6E">
      <w:r>
        <w:rPr>
          <w:noProof/>
        </w:rPr>
        <w:drawing>
          <wp:inline distT="0" distB="0" distL="0" distR="0">
            <wp:extent cx="2628616" cy="1907542"/>
            <wp:effectExtent l="19050" t="0" r="284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719" cy="190761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A1A6E" w:rsidRDefault="007A1A6E">
      <w:pPr>
        <w:rPr>
          <w:color w:val="000000"/>
          <w:sz w:val="22"/>
        </w:rPr>
      </w:pPr>
      <w:r>
        <w:rPr>
          <w:rFonts w:hint="eastAsia"/>
          <w:color w:val="000000"/>
          <w:sz w:val="22"/>
        </w:rPr>
        <w:t xml:space="preserve">    </w:t>
      </w:r>
      <w:r>
        <w:rPr>
          <w:rFonts w:hint="eastAsia"/>
          <w:color w:val="000000"/>
          <w:sz w:val="22"/>
        </w:rPr>
        <w:t>如上图所示，</w:t>
      </w:r>
      <w:r>
        <w:rPr>
          <w:rFonts w:hint="eastAsia"/>
          <w:color w:val="000000"/>
          <w:sz w:val="22"/>
        </w:rPr>
        <w:t xml:space="preserve"> </w:t>
      </w:r>
      <w:r>
        <w:rPr>
          <w:rFonts w:hint="eastAsia"/>
          <w:color w:val="000000"/>
          <w:sz w:val="22"/>
        </w:rPr>
        <w:t>满足条件的路径为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TimesNewRomanPSMT" w:hAnsi="TimesNewRomanPSMT"/>
          <w:color w:val="000000"/>
          <w:sz w:val="22"/>
        </w:rPr>
        <w:t>1-&gt;3-&gt;4-&gt;5</w:t>
      </w:r>
      <w:r>
        <w:rPr>
          <w:rFonts w:hint="eastAsia"/>
          <w:color w:val="000000"/>
          <w:sz w:val="22"/>
        </w:rPr>
        <w:t>。注意点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TimesNewRomanPSMT" w:hAnsi="TimesNewRomanPSMT"/>
          <w:color w:val="000000"/>
          <w:sz w:val="22"/>
        </w:rPr>
        <w:t xml:space="preserve">2 </w:t>
      </w:r>
      <w:r>
        <w:rPr>
          <w:rFonts w:hint="eastAsia"/>
          <w:color w:val="000000"/>
          <w:sz w:val="22"/>
        </w:rPr>
        <w:t>不能在答案路径中，因为点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TimesNewRomanPSMT" w:hAnsi="TimesNewRomanPSMT"/>
          <w:color w:val="000000"/>
          <w:sz w:val="22"/>
        </w:rPr>
        <w:t>2</w:t>
      </w:r>
      <w:r>
        <w:rPr>
          <w:rFonts w:hint="eastAsia"/>
          <w:color w:val="000000"/>
          <w:sz w:val="22"/>
        </w:rPr>
        <w:t>连了一条边到点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TimesNewRomanPSMT" w:hAnsi="TimesNewRomanPSMT"/>
          <w:color w:val="000000"/>
          <w:sz w:val="22"/>
        </w:rPr>
        <w:t>6</w:t>
      </w:r>
      <w:r>
        <w:rPr>
          <w:rFonts w:hint="eastAsia"/>
          <w:color w:val="000000"/>
          <w:sz w:val="22"/>
        </w:rPr>
        <w:t>，而点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TimesNewRomanPSMT" w:hAnsi="TimesNewRomanPSMT"/>
          <w:color w:val="000000"/>
          <w:sz w:val="22"/>
        </w:rPr>
        <w:t xml:space="preserve">6 </w:t>
      </w:r>
      <w:r>
        <w:rPr>
          <w:rFonts w:hint="eastAsia"/>
          <w:color w:val="000000"/>
          <w:sz w:val="22"/>
        </w:rPr>
        <w:t>不与终点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TimesNewRomanPSMT" w:hAnsi="TimesNewRomanPSMT"/>
          <w:color w:val="000000"/>
          <w:sz w:val="22"/>
        </w:rPr>
        <w:t xml:space="preserve">5 </w:t>
      </w:r>
      <w:r>
        <w:rPr>
          <w:rFonts w:hint="eastAsia"/>
          <w:color w:val="000000"/>
          <w:sz w:val="22"/>
        </w:rPr>
        <w:t>连通。</w:t>
      </w:r>
    </w:p>
    <w:p w:rsidR="007A1A6E" w:rsidRDefault="007A1A6E">
      <w:r>
        <w:rPr>
          <w:rFonts w:hint="eastAsia"/>
          <w:color w:val="000000"/>
          <w:sz w:val="22"/>
        </w:rPr>
        <w:t>【数据说明】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lastRenderedPageBreak/>
        <w:t>对于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TimesNewRomanPSMT" w:hAnsi="TimesNewRomanPSMT"/>
          <w:color w:val="000000"/>
          <w:sz w:val="22"/>
        </w:rPr>
        <w:t>30%</w:t>
      </w:r>
      <w:r>
        <w:rPr>
          <w:rFonts w:hint="eastAsia"/>
          <w:color w:val="000000"/>
          <w:sz w:val="22"/>
        </w:rPr>
        <w:t>的数据，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CambriaMath" w:hAnsi="CambriaMath"/>
          <w:color w:val="000000"/>
          <w:sz w:val="22"/>
        </w:rPr>
        <w:t xml:space="preserve">0 &lt; </w:t>
      </w:r>
      <w:r>
        <w:rPr>
          <w:rFonts w:ascii="CambriaMath" w:hAnsi="CambriaMath" w:hint="eastAsia"/>
          <w:color w:val="000000"/>
          <w:sz w:val="22"/>
        </w:rPr>
        <w:t xml:space="preserve">n </w:t>
      </w:r>
      <w:r>
        <w:rPr>
          <w:rFonts w:ascii="CambriaMath" w:hAnsi="CambriaMath"/>
          <w:color w:val="000000"/>
          <w:sz w:val="22"/>
        </w:rPr>
        <w:t>≤ 10</w:t>
      </w:r>
      <w:r>
        <w:rPr>
          <w:rFonts w:hint="eastAsia"/>
          <w:color w:val="000000"/>
          <w:sz w:val="22"/>
        </w:rPr>
        <w:t>，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CambriaMath" w:hAnsi="CambriaMath"/>
          <w:color w:val="000000"/>
          <w:sz w:val="22"/>
        </w:rPr>
        <w:t xml:space="preserve">0 &lt; </w:t>
      </w:r>
      <w:r>
        <w:rPr>
          <w:rFonts w:ascii="CambriaMath" w:hAnsi="CambriaMath" w:hint="eastAsia"/>
          <w:color w:val="000000"/>
          <w:sz w:val="22"/>
        </w:rPr>
        <w:t xml:space="preserve">m </w:t>
      </w:r>
      <w:r>
        <w:rPr>
          <w:rFonts w:ascii="CambriaMath" w:hAnsi="CambriaMath"/>
          <w:color w:val="000000"/>
          <w:sz w:val="22"/>
        </w:rPr>
        <w:t>≤ 20</w:t>
      </w:r>
      <w:r>
        <w:rPr>
          <w:rFonts w:hint="eastAsia"/>
          <w:color w:val="000000"/>
          <w:sz w:val="22"/>
        </w:rPr>
        <w:t>；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对于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TimesNewRomanPSMT" w:hAnsi="TimesNewRomanPSMT"/>
          <w:color w:val="000000"/>
          <w:sz w:val="22"/>
        </w:rPr>
        <w:t>60%</w:t>
      </w:r>
      <w:r>
        <w:rPr>
          <w:rFonts w:hint="eastAsia"/>
          <w:color w:val="000000"/>
          <w:sz w:val="22"/>
        </w:rPr>
        <w:t>的数据，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CambriaMath" w:hAnsi="CambriaMath"/>
          <w:color w:val="000000"/>
          <w:sz w:val="22"/>
        </w:rPr>
        <w:t>0 &lt;</w:t>
      </w:r>
      <w:r>
        <w:rPr>
          <w:rFonts w:ascii="CambriaMath" w:hAnsi="CambriaMath" w:hint="eastAsia"/>
          <w:color w:val="000000"/>
          <w:sz w:val="22"/>
        </w:rPr>
        <w:t xml:space="preserve"> n</w:t>
      </w:r>
      <w:r>
        <w:rPr>
          <w:rFonts w:ascii="CambriaMath" w:hAnsi="CambriaMath"/>
          <w:color w:val="000000"/>
          <w:sz w:val="22"/>
        </w:rPr>
        <w:t xml:space="preserve"> ≤ 100</w:t>
      </w:r>
      <w:r>
        <w:rPr>
          <w:rFonts w:hint="eastAsia"/>
          <w:color w:val="000000"/>
          <w:sz w:val="22"/>
        </w:rPr>
        <w:t>，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CambriaMath" w:hAnsi="CambriaMath"/>
          <w:color w:val="000000"/>
          <w:sz w:val="22"/>
        </w:rPr>
        <w:t xml:space="preserve">0 &lt; </w:t>
      </w:r>
      <w:r>
        <w:rPr>
          <w:rFonts w:ascii="CambriaMath" w:hAnsi="CambriaMath" w:hint="eastAsia"/>
          <w:color w:val="000000"/>
          <w:sz w:val="22"/>
        </w:rPr>
        <w:t xml:space="preserve">m </w:t>
      </w:r>
      <w:r>
        <w:rPr>
          <w:rFonts w:ascii="CambriaMath" w:hAnsi="CambriaMath"/>
          <w:color w:val="000000"/>
          <w:sz w:val="22"/>
        </w:rPr>
        <w:t>≤ 2000</w:t>
      </w:r>
      <w:r>
        <w:rPr>
          <w:rFonts w:hint="eastAsia"/>
          <w:color w:val="000000"/>
          <w:sz w:val="22"/>
        </w:rPr>
        <w:t>；</w:t>
      </w:r>
      <w:r>
        <w:rPr>
          <w:rFonts w:hint="eastAsia"/>
          <w:color w:val="000000"/>
          <w:sz w:val="22"/>
        </w:rPr>
        <w:br/>
      </w:r>
      <w:r>
        <w:rPr>
          <w:rFonts w:hint="eastAsia"/>
          <w:color w:val="000000"/>
          <w:sz w:val="22"/>
        </w:rPr>
        <w:t>对于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TimesNewRomanPSMT" w:hAnsi="TimesNewRomanPSMT"/>
          <w:color w:val="000000"/>
          <w:sz w:val="22"/>
        </w:rPr>
        <w:t>100%</w:t>
      </w:r>
      <w:r>
        <w:rPr>
          <w:rFonts w:hint="eastAsia"/>
          <w:color w:val="000000"/>
          <w:sz w:val="22"/>
        </w:rPr>
        <w:t>的数据，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CambriaMath" w:hAnsi="CambriaMath"/>
          <w:color w:val="000000"/>
          <w:sz w:val="22"/>
        </w:rPr>
        <w:t>0 &lt;</w:t>
      </w:r>
      <w:r>
        <w:rPr>
          <w:rFonts w:ascii="CambriaMath" w:hAnsi="CambriaMath" w:hint="eastAsia"/>
          <w:color w:val="000000"/>
          <w:sz w:val="22"/>
        </w:rPr>
        <w:t xml:space="preserve"> n </w:t>
      </w:r>
      <w:r>
        <w:rPr>
          <w:rFonts w:ascii="CambriaMath" w:hAnsi="CambriaMath"/>
          <w:color w:val="000000"/>
          <w:sz w:val="22"/>
        </w:rPr>
        <w:t xml:space="preserve"> ≤ 10,000</w:t>
      </w:r>
      <w:r>
        <w:rPr>
          <w:rFonts w:hint="eastAsia"/>
          <w:color w:val="000000"/>
          <w:sz w:val="22"/>
        </w:rPr>
        <w:t>，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CambriaMath" w:hAnsi="CambriaMath"/>
          <w:color w:val="000000"/>
          <w:sz w:val="22"/>
        </w:rPr>
        <w:t xml:space="preserve">0 &lt; </w:t>
      </w:r>
      <w:r>
        <w:rPr>
          <w:rFonts w:ascii="CambriaMath" w:hAnsi="CambriaMath" w:hint="eastAsia"/>
          <w:color w:val="000000"/>
          <w:sz w:val="22"/>
        </w:rPr>
        <w:t xml:space="preserve"> m </w:t>
      </w:r>
      <w:r>
        <w:rPr>
          <w:rFonts w:ascii="CambriaMath" w:hAnsi="CambriaMath"/>
          <w:color w:val="000000"/>
          <w:sz w:val="22"/>
        </w:rPr>
        <w:t>≤ 200,000</w:t>
      </w:r>
      <w:r>
        <w:rPr>
          <w:rFonts w:hint="eastAsia"/>
          <w:color w:val="000000"/>
          <w:sz w:val="22"/>
        </w:rPr>
        <w:t>，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CambriaMath" w:hAnsi="CambriaMath"/>
          <w:color w:val="000000"/>
          <w:sz w:val="22"/>
        </w:rPr>
        <w:t xml:space="preserve">0 &lt; </w:t>
      </w:r>
      <w:r>
        <w:rPr>
          <w:rFonts w:ascii="CambriaMath" w:hAnsi="CambriaMath" w:hint="eastAsia"/>
          <w:color w:val="000000"/>
          <w:sz w:val="22"/>
        </w:rPr>
        <w:t>x</w:t>
      </w:r>
      <w:r>
        <w:rPr>
          <w:rFonts w:ascii="CambriaMath" w:hAnsi="CambriaMath" w:hint="eastAsia"/>
          <w:color w:val="000000"/>
          <w:sz w:val="22"/>
        </w:rPr>
        <w:t>，</w:t>
      </w:r>
      <w:r>
        <w:rPr>
          <w:rFonts w:ascii="CambriaMath" w:hAnsi="CambriaMath"/>
          <w:color w:val="000000"/>
          <w:sz w:val="22"/>
        </w:rPr>
        <w:t>y</w:t>
      </w:r>
      <w:r>
        <w:rPr>
          <w:rFonts w:hint="eastAsia"/>
          <w:color w:val="000000"/>
          <w:sz w:val="22"/>
        </w:rPr>
        <w:t>，</w:t>
      </w:r>
      <w:r>
        <w:rPr>
          <w:rFonts w:ascii="CambriaMath" w:hAnsi="CambriaMath"/>
          <w:color w:val="000000"/>
          <w:sz w:val="22"/>
        </w:rPr>
        <w:t>s</w:t>
      </w:r>
      <w:r>
        <w:rPr>
          <w:rFonts w:hint="eastAsia"/>
          <w:color w:val="000000"/>
          <w:sz w:val="22"/>
        </w:rPr>
        <w:t>，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CambriaMath" w:hAnsi="CambriaMath"/>
          <w:color w:val="000000"/>
          <w:sz w:val="22"/>
        </w:rPr>
        <w:t>t ≤ n</w:t>
      </w:r>
      <w:r>
        <w:rPr>
          <w:rFonts w:hint="eastAsia"/>
          <w:color w:val="000000"/>
          <w:sz w:val="22"/>
        </w:rPr>
        <w:t>，</w:t>
      </w:r>
      <w:r>
        <w:rPr>
          <w:rFonts w:hint="eastAsia"/>
          <w:color w:val="000000"/>
          <w:sz w:val="22"/>
        </w:rPr>
        <w:t xml:space="preserve"> </w:t>
      </w:r>
      <w:r>
        <w:rPr>
          <w:rFonts w:ascii="CambriaMath" w:hAnsi="CambriaMath"/>
          <w:color w:val="000000"/>
          <w:sz w:val="22"/>
        </w:rPr>
        <w:t>x ≠ t</w:t>
      </w:r>
      <w:r>
        <w:rPr>
          <w:rFonts w:hint="eastAsia"/>
          <w:color w:val="000000"/>
          <w:sz w:val="22"/>
        </w:rPr>
        <w:t>。</w:t>
      </w:r>
    </w:p>
    <w:sectPr w:rsidR="007A1A6E" w:rsidSect="00FF0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33A48" w:rsidRDefault="00533A48" w:rsidP="00A73273">
      <w:r>
        <w:separator/>
      </w:r>
    </w:p>
  </w:endnote>
  <w:endnote w:type="continuationSeparator" w:id="1">
    <w:p w:rsidR="00533A48" w:rsidRDefault="00533A48" w:rsidP="00A7327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NewPS-Bold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NewRomanPS-Italic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NewPS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Math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33A48" w:rsidRDefault="00533A48" w:rsidP="00A73273">
      <w:r>
        <w:separator/>
      </w:r>
    </w:p>
  </w:footnote>
  <w:footnote w:type="continuationSeparator" w:id="1">
    <w:p w:rsidR="00533A48" w:rsidRDefault="00533A48" w:rsidP="00A7327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73273"/>
    <w:rsid w:val="00230789"/>
    <w:rsid w:val="00533A48"/>
    <w:rsid w:val="007A1A6E"/>
    <w:rsid w:val="00A73273"/>
    <w:rsid w:val="00D958C3"/>
    <w:rsid w:val="00FF08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F08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732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7327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732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73273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7A1A6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7A1A6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99</Words>
  <Characters>570</Characters>
  <Application>Microsoft Office Word</Application>
  <DocSecurity>0</DocSecurity>
  <Lines>4</Lines>
  <Paragraphs>1</Paragraphs>
  <ScaleCrop>false</ScaleCrop>
  <Company>Microsoft</Company>
  <LinksUpToDate>false</LinksUpToDate>
  <CharactersWithSpaces>668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5</cp:revision>
  <dcterms:created xsi:type="dcterms:W3CDTF">2019-06-10T06:25:00Z</dcterms:created>
  <dcterms:modified xsi:type="dcterms:W3CDTF">2019-07-02T13:01:00Z</dcterms:modified>
</cp:coreProperties>
</file>