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9557573"/>
        <w:docPartObj>
          <w:docPartGallery w:val="Cover Pages"/>
          <w:docPartUnique/>
        </w:docPartObj>
      </w:sdtPr>
      <w:sdtEndPr>
        <w:rPr>
          <w:b/>
          <w:sz w:val="44"/>
          <w:szCs w:val="44"/>
        </w:rPr>
      </w:sdtEndPr>
      <w:sdtContent>
        <w:p w:rsidR="00E74058" w:rsidRDefault="008D3ED0">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8933CC" w:rsidRDefault="008933CC">
                          <w:pPr>
                            <w:pStyle w:val="NoSpacing"/>
                            <w:jc w:val="right"/>
                            <w:rPr>
                              <w:rFonts w:asciiTheme="majorHAnsi" w:eastAsiaTheme="majorEastAsia" w:hAnsiTheme="majorHAnsi" w:cstheme="majorBidi"/>
                              <w:color w:val="FFFFFF" w:themeColor="background1"/>
                              <w:sz w:val="72"/>
                              <w:szCs w:val="72"/>
                            </w:rPr>
                          </w:pPr>
                          <w:r w:rsidRPr="00E74058">
                            <w:rPr>
                              <w:rFonts w:asciiTheme="majorHAnsi" w:eastAsiaTheme="majorEastAsia" w:hAnsiTheme="majorHAnsi" w:cstheme="majorBidi"/>
                              <w:color w:val="FFFFFF" w:themeColor="background1"/>
                              <w:sz w:val="72"/>
                              <w:szCs w:val="72"/>
                            </w:rPr>
                            <w:t>Jav</w:t>
                          </w:r>
                          <w:r>
                            <w:rPr>
                              <w:rFonts w:asciiTheme="majorHAnsi" w:eastAsiaTheme="majorEastAsia" w:hAnsiTheme="majorHAnsi" w:cstheme="majorBidi"/>
                              <w:color w:val="FFFFFF" w:themeColor="background1"/>
                              <w:sz w:val="72"/>
                              <w:szCs w:val="72"/>
                            </w:rPr>
                            <w:t>a Essential Dynamics Inspector</w:t>
                          </w:r>
                        </w:p>
                      </w:sdtContent>
                    </w:sdt>
                  </w:txbxContent>
                </v:textbox>
                <w10:wrap anchorx="page" anchory="page"/>
              </v:rect>
            </w:pict>
          </w:r>
          <w:r>
            <w:rPr>
              <w:noProof/>
            </w:rPr>
            <w:pict>
              <v:group id="_x0000_s1026" style="position:absolute;margin-left:2321.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8933CC" w:rsidRDefault="008933CC">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JEDi 2019</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8933CC" w:rsidRDefault="008933CC">
                            <w:pPr>
                              <w:pStyle w:val="NoSpacing"/>
                              <w:spacing w:line="360" w:lineRule="auto"/>
                              <w:rPr>
                                <w:color w:val="FFFFFF" w:themeColor="background1"/>
                              </w:rPr>
                            </w:pPr>
                            <w:r>
                              <w:rPr>
                                <w:color w:val="FFFFFF" w:themeColor="background1"/>
                              </w:rPr>
                              <w:t>Charles David, Donald Jacobs</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8933CC" w:rsidRDefault="008933CC">
                            <w:pPr>
                              <w:pStyle w:val="NoSpacing"/>
                              <w:spacing w:line="360" w:lineRule="auto"/>
                              <w:rPr>
                                <w:color w:val="FFFFFF" w:themeColor="background1"/>
                              </w:rPr>
                            </w:pPr>
                            <w:r>
                              <w:rPr>
                                <w:color w:val="FFFFFF" w:themeColor="background1"/>
                              </w:rPr>
                              <w:t>UNC Charlotte, BMPG</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8933CC" w:rsidRDefault="008933CC">
                            <w:pPr>
                              <w:pStyle w:val="NoSpacing"/>
                              <w:spacing w:line="360" w:lineRule="auto"/>
                              <w:rPr>
                                <w:color w:val="FFFFFF" w:themeColor="background1"/>
                              </w:rPr>
                            </w:pPr>
                            <w:r>
                              <w:rPr>
                                <w:color w:val="FFFFFF" w:themeColor="background1"/>
                              </w:rPr>
                              <w:t>JEDi 2019</w:t>
                            </w:r>
                          </w:p>
                        </w:sdtContent>
                      </w:sdt>
                    </w:txbxContent>
                  </v:textbox>
                </v:rect>
                <w10:wrap anchorx="page" anchory="page"/>
              </v:group>
            </w:pict>
          </w:r>
        </w:p>
        <w:p w:rsidR="00E74058" w:rsidRDefault="00E74058">
          <w:pPr>
            <w:rPr>
              <w:b/>
              <w:sz w:val="44"/>
              <w:szCs w:val="44"/>
            </w:rPr>
          </w:pPr>
          <w:r>
            <w:rPr>
              <w:noProof/>
              <w:lang w:val="en-NZ" w:eastAsia="en-NZ"/>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60450" cy="3706967"/>
                <wp:effectExtent l="19050" t="19050" r="2120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60450" cy="3706967"/>
                        </a:xfrm>
                        <a:prstGeom prst="rect">
                          <a:avLst/>
                        </a:prstGeom>
                        <a:ln w="12700">
                          <a:solidFill>
                            <a:schemeClr val="bg1"/>
                          </a:solidFill>
                        </a:ln>
                      </pic:spPr>
                    </pic:pic>
                  </a:graphicData>
                </a:graphic>
              </wp:anchor>
            </w:drawing>
          </w:r>
          <w:r>
            <w:rPr>
              <w:b/>
              <w:sz w:val="44"/>
              <w:szCs w:val="44"/>
            </w:rPr>
            <w:br w:type="page"/>
          </w:r>
        </w:p>
      </w:sdtContent>
    </w:sdt>
    <w:p w:rsidR="00B2085B" w:rsidRDefault="00B2085B" w:rsidP="007A6B2F">
      <w:pPr>
        <w:jc w:val="center"/>
        <w:rPr>
          <w:b/>
          <w:sz w:val="44"/>
          <w:szCs w:val="44"/>
        </w:rPr>
      </w:pPr>
    </w:p>
    <w:p w:rsidR="007A6B2F" w:rsidRPr="000374F0" w:rsidRDefault="007A6B2F" w:rsidP="00B2085B">
      <w:pPr>
        <w:spacing w:after="80" w:line="240" w:lineRule="auto"/>
        <w:jc w:val="center"/>
        <w:rPr>
          <w:b/>
          <w:sz w:val="44"/>
          <w:szCs w:val="44"/>
        </w:rPr>
      </w:pPr>
      <w:r w:rsidRPr="000374F0">
        <w:rPr>
          <w:b/>
          <w:sz w:val="44"/>
          <w:szCs w:val="44"/>
        </w:rPr>
        <w:t>Java Essential Dynamics</w:t>
      </w:r>
      <w:r w:rsidR="009222D7">
        <w:rPr>
          <w:b/>
          <w:sz w:val="44"/>
          <w:szCs w:val="44"/>
        </w:rPr>
        <w:t xml:space="preserve"> Inspector</w:t>
      </w:r>
      <w:r w:rsidRPr="000374F0">
        <w:rPr>
          <w:b/>
          <w:sz w:val="44"/>
          <w:szCs w:val="44"/>
        </w:rPr>
        <w:t xml:space="preserve"> </w:t>
      </w:r>
      <w:proofErr w:type="gramStart"/>
      <w:r w:rsidRPr="000374F0">
        <w:rPr>
          <w:b/>
          <w:sz w:val="44"/>
          <w:szCs w:val="44"/>
        </w:rPr>
        <w:t>(</w:t>
      </w:r>
      <w:r w:rsidR="003D23BD">
        <w:rPr>
          <w:b/>
          <w:sz w:val="44"/>
          <w:szCs w:val="44"/>
        </w:rPr>
        <w:t xml:space="preserve"> </w:t>
      </w:r>
      <w:r w:rsidR="005B728D">
        <w:rPr>
          <w:b/>
          <w:sz w:val="44"/>
          <w:szCs w:val="44"/>
        </w:rPr>
        <w:t>JED</w:t>
      </w:r>
      <w:r w:rsidR="00AC6F29">
        <w:rPr>
          <w:b/>
          <w:sz w:val="44"/>
          <w:szCs w:val="44"/>
        </w:rPr>
        <w:t>i</w:t>
      </w:r>
      <w:proofErr w:type="gramEnd"/>
      <w:r w:rsidR="003D23BD">
        <w:rPr>
          <w:b/>
          <w:sz w:val="44"/>
          <w:szCs w:val="44"/>
        </w:rPr>
        <w:t xml:space="preserve"> </w:t>
      </w:r>
      <w:r w:rsidRPr="000374F0">
        <w:rPr>
          <w:b/>
          <w:sz w:val="44"/>
          <w:szCs w:val="44"/>
        </w:rPr>
        <w:t>)</w:t>
      </w:r>
    </w:p>
    <w:p w:rsidR="007A6B2F" w:rsidRPr="000374F0" w:rsidRDefault="007A6B2F" w:rsidP="007A6B2F">
      <w:pPr>
        <w:jc w:val="center"/>
        <w:rPr>
          <w:b/>
          <w:sz w:val="32"/>
          <w:szCs w:val="32"/>
        </w:rPr>
      </w:pPr>
      <w:r w:rsidRPr="000374F0">
        <w:rPr>
          <w:b/>
          <w:sz w:val="32"/>
          <w:szCs w:val="32"/>
        </w:rPr>
        <w:t>User Manual and Tutorial</w:t>
      </w:r>
    </w:p>
    <w:p w:rsidR="007A6B2F" w:rsidRPr="000374F0" w:rsidRDefault="0067078D" w:rsidP="00BD3F4C">
      <w:pPr>
        <w:spacing w:before="240" w:after="120"/>
        <w:rPr>
          <w:b/>
          <w:u w:val="single"/>
        </w:rPr>
      </w:pPr>
      <w:r w:rsidRPr="000374F0">
        <w:rPr>
          <w:b/>
          <w:u w:val="single"/>
        </w:rPr>
        <w:t xml:space="preserve">Acknowledgement </w:t>
      </w:r>
    </w:p>
    <w:p w:rsidR="006D31E3" w:rsidRDefault="006D31E3" w:rsidP="00207B7A">
      <w:pPr>
        <w:spacing w:before="120" w:after="120" w:line="240" w:lineRule="auto"/>
      </w:pPr>
      <w:r w:rsidRPr="000374F0">
        <w:t xml:space="preserve">Dr. Charles David wrote the </w:t>
      </w:r>
      <w:r w:rsidR="005B728D">
        <w:t>JED</w:t>
      </w:r>
      <w:r w:rsidRPr="000374F0">
        <w:t xml:space="preserve"> program</w:t>
      </w:r>
      <w:r w:rsidR="0067078D" w:rsidRPr="000374F0">
        <w:t xml:space="preserve"> during his Ph.D. studies </w:t>
      </w:r>
      <w:r w:rsidR="00B107FB" w:rsidRPr="000374F0">
        <w:t xml:space="preserve">in Bioinformatics and Computational Biology </w:t>
      </w:r>
      <w:r w:rsidR="0067078D" w:rsidRPr="000374F0">
        <w:t xml:space="preserve">at UNC Charlotte under the direction of Dr. Donald Jacobs. </w:t>
      </w:r>
      <w:r w:rsidR="00B107FB" w:rsidRPr="000374F0">
        <w:t>P</w:t>
      </w:r>
      <w:r w:rsidR="0067078D" w:rsidRPr="000374F0">
        <w:t xml:space="preserve">artial support for this </w:t>
      </w:r>
      <w:r w:rsidRPr="000374F0">
        <w:t>work</w:t>
      </w:r>
      <w:r w:rsidR="0067078D" w:rsidRPr="000374F0">
        <w:t xml:space="preserve"> </w:t>
      </w:r>
      <w:r w:rsidR="00B107FB" w:rsidRPr="000374F0">
        <w:t xml:space="preserve">came </w:t>
      </w:r>
      <w:r w:rsidR="0067078D" w:rsidRPr="000374F0">
        <w:t>from NIH grants</w:t>
      </w:r>
      <w:r w:rsidR="00CE5B0A" w:rsidRPr="000374F0">
        <w:t xml:space="preserve"> (</w:t>
      </w:r>
      <w:r w:rsidR="00207B7A" w:rsidRPr="000374F0">
        <w:t xml:space="preserve">GM073082 and HL093531), </w:t>
      </w:r>
      <w:r w:rsidR="00CE5B0A" w:rsidRPr="000374F0">
        <w:t>from the Center of Biomedical Engineering and Science, and the Department of Physics and Optical Science.</w:t>
      </w:r>
      <w:r w:rsidR="0067078D" w:rsidRPr="000374F0">
        <w:t xml:space="preserve"> </w:t>
      </w:r>
      <w:r w:rsidR="00012CA4">
        <w:t>JEDi is the updated version of JED.</w:t>
      </w:r>
    </w:p>
    <w:p w:rsidR="00B1761C" w:rsidRPr="000374F0" w:rsidRDefault="00B1761C" w:rsidP="00207B7A">
      <w:pPr>
        <w:spacing w:before="120" w:after="120" w:line="240" w:lineRule="auto"/>
      </w:pPr>
    </w:p>
    <w:p w:rsidR="00B2085B" w:rsidRPr="000374F0" w:rsidRDefault="006D31E3" w:rsidP="0067078D">
      <w:pPr>
        <w:spacing w:before="120" w:after="120" w:line="240" w:lineRule="auto"/>
        <w:rPr>
          <w:b/>
          <w:u w:val="single"/>
        </w:rPr>
      </w:pPr>
      <w:r w:rsidRPr="000374F0">
        <w:rPr>
          <w:b/>
          <w:u w:val="single"/>
        </w:rPr>
        <w:t xml:space="preserve">GNU </w:t>
      </w:r>
      <w:r w:rsidR="00B2085B" w:rsidRPr="000374F0">
        <w:rPr>
          <w:b/>
          <w:u w:val="single"/>
        </w:rPr>
        <w:t>General Public L</w:t>
      </w:r>
      <w:r w:rsidRPr="000374F0">
        <w:rPr>
          <w:b/>
          <w:u w:val="single"/>
        </w:rPr>
        <w:t>icense Agreement</w:t>
      </w:r>
    </w:p>
    <w:p w:rsidR="00825E83" w:rsidRDefault="00003881" w:rsidP="0067078D">
      <w:pPr>
        <w:spacing w:before="120" w:after="120" w:line="240" w:lineRule="auto"/>
      </w:pPr>
      <w:r w:rsidRPr="000374F0">
        <w:t xml:space="preserve">If you choose to use </w:t>
      </w:r>
      <w:r w:rsidR="009A0E30">
        <w:t xml:space="preserve">JED or </w:t>
      </w:r>
      <w:r w:rsidR="005B728D">
        <w:t>JEDi</w:t>
      </w:r>
      <w:r w:rsidRPr="000374F0">
        <w:t xml:space="preserve"> software, you agree to c</w:t>
      </w:r>
      <w:r w:rsidR="00B2085B" w:rsidRPr="000374F0">
        <w:t xml:space="preserve">ite the references </w:t>
      </w:r>
      <w:r w:rsidRPr="000374F0">
        <w:t xml:space="preserve">listed </w:t>
      </w:r>
      <w:r w:rsidR="00B2085B" w:rsidRPr="000374F0">
        <w:t xml:space="preserve">below on </w:t>
      </w:r>
      <w:r w:rsidRPr="000374F0">
        <w:t xml:space="preserve">all </w:t>
      </w:r>
      <w:r w:rsidR="00B2085B" w:rsidRPr="000374F0">
        <w:t xml:space="preserve">publications that present results based on the </w:t>
      </w:r>
      <w:r w:rsidR="005B728D">
        <w:t>JEDi</w:t>
      </w:r>
      <w:r w:rsidR="00B2085B" w:rsidRPr="000374F0">
        <w:t xml:space="preserve"> analysis</w:t>
      </w:r>
      <w:r w:rsidRPr="000374F0">
        <w:t>,</w:t>
      </w:r>
      <w:r w:rsidR="00B2085B" w:rsidRPr="000374F0">
        <w:t xml:space="preserve"> and </w:t>
      </w:r>
      <w:r w:rsidRPr="000374F0">
        <w:t xml:space="preserve">you agree to </w:t>
      </w:r>
      <w:r w:rsidR="00B2085B" w:rsidRPr="000374F0">
        <w:t>abide by the GNU General Public License Agreement</w:t>
      </w:r>
      <w:r w:rsidRPr="000374F0">
        <w:t xml:space="preserve"> (version 3)</w:t>
      </w:r>
      <w:r w:rsidR="00825E83">
        <w:t>.</w:t>
      </w:r>
    </w:p>
    <w:p w:rsidR="006D31E3" w:rsidRDefault="00B2085B" w:rsidP="0067078D">
      <w:pPr>
        <w:spacing w:before="120" w:after="120" w:line="240" w:lineRule="auto"/>
      </w:pPr>
      <w:r w:rsidRPr="000374F0">
        <w:t xml:space="preserve">The GNU General Public License Agreement can be found at </w:t>
      </w:r>
      <w:hyperlink r:id="rId11" w:history="1">
        <w:r w:rsidRPr="000374F0">
          <w:rPr>
            <w:rStyle w:val="Hyperlink"/>
          </w:rPr>
          <w:t>http://www.gnu.org/licenses/gpl.html</w:t>
        </w:r>
      </w:hyperlink>
      <w:r w:rsidRPr="000374F0">
        <w:t xml:space="preserve">  </w:t>
      </w:r>
    </w:p>
    <w:p w:rsidR="00B1761C" w:rsidRPr="000374F0" w:rsidRDefault="00B1761C" w:rsidP="0067078D">
      <w:pPr>
        <w:spacing w:before="120" w:after="120" w:line="240" w:lineRule="auto"/>
      </w:pPr>
    </w:p>
    <w:p w:rsidR="0067078D" w:rsidRPr="000374F0" w:rsidRDefault="006D31E3" w:rsidP="0067078D">
      <w:pPr>
        <w:spacing w:before="120" w:after="120" w:line="240" w:lineRule="auto"/>
        <w:rPr>
          <w:b/>
          <w:u w:val="single"/>
        </w:rPr>
      </w:pPr>
      <w:r w:rsidRPr="000374F0">
        <w:rPr>
          <w:b/>
          <w:u w:val="single"/>
        </w:rPr>
        <w:t>Citation</w:t>
      </w:r>
      <w:r w:rsidR="0067078D" w:rsidRPr="000374F0">
        <w:rPr>
          <w:b/>
          <w:u w:val="single"/>
        </w:rPr>
        <w:t xml:space="preserve"> </w:t>
      </w:r>
    </w:p>
    <w:p w:rsidR="006D31E3" w:rsidRDefault="006C7489" w:rsidP="0067078D">
      <w:pPr>
        <w:spacing w:before="120" w:after="120" w:line="240" w:lineRule="auto"/>
      </w:pPr>
      <w:r w:rsidRPr="000374F0">
        <w:t xml:space="preserve">Charles C. David and Donald J. Jacobs. </w:t>
      </w:r>
      <w:r w:rsidR="00806FC3" w:rsidRPr="000374F0">
        <w:rPr>
          <w:i/>
          <w:u w:val="single"/>
        </w:rPr>
        <w:t>JED: Java Essential Dynamics</w:t>
      </w:r>
      <w:r w:rsidRPr="000374F0">
        <w:t>.</w:t>
      </w:r>
      <w:r w:rsidR="00B2085B" w:rsidRPr="000374F0">
        <w:t xml:space="preserve"> </w:t>
      </w:r>
      <w:r w:rsidRPr="000374F0">
        <w:t xml:space="preserve"> BMC (publication information).</w:t>
      </w: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p w:rsidR="00753B06" w:rsidRDefault="00753B06" w:rsidP="0067078D">
      <w:pPr>
        <w:spacing w:before="120" w:after="120" w:line="240" w:lineRule="auto"/>
      </w:pPr>
    </w:p>
    <w:sdt>
      <w:sdtPr>
        <w:rPr>
          <w:rFonts w:asciiTheme="minorHAnsi" w:eastAsiaTheme="minorHAnsi" w:hAnsiTheme="minorHAnsi" w:cstheme="minorBidi"/>
          <w:b w:val="0"/>
          <w:bCs w:val="0"/>
          <w:color w:val="auto"/>
          <w:sz w:val="22"/>
          <w:szCs w:val="22"/>
        </w:rPr>
        <w:id w:val="399557563"/>
        <w:docPartObj>
          <w:docPartGallery w:val="Table of Contents"/>
          <w:docPartUnique/>
        </w:docPartObj>
      </w:sdtPr>
      <w:sdtEndPr/>
      <w:sdtContent>
        <w:p w:rsidR="00753B06" w:rsidRDefault="00753B06">
          <w:pPr>
            <w:pStyle w:val="TOCHeading"/>
          </w:pPr>
          <w:r>
            <w:t>Table of C</w:t>
          </w:r>
          <w:bookmarkStart w:id="0" w:name="_GoBack"/>
          <w:bookmarkEnd w:id="0"/>
          <w:r>
            <w:t>ontents</w:t>
          </w:r>
        </w:p>
        <w:p w:rsidR="003E128B" w:rsidRDefault="00743C34">
          <w:pPr>
            <w:pStyle w:val="TOC1"/>
            <w:tabs>
              <w:tab w:val="left" w:pos="440"/>
              <w:tab w:val="right" w:leader="dot" w:pos="10790"/>
            </w:tabs>
            <w:rPr>
              <w:rFonts w:eastAsiaTheme="minorEastAsia"/>
              <w:noProof/>
              <w:lang w:val="en-NZ" w:eastAsia="en-NZ"/>
            </w:rPr>
          </w:pPr>
          <w:r>
            <w:fldChar w:fldCharType="begin"/>
          </w:r>
          <w:r w:rsidR="00753B06">
            <w:instrText xml:space="preserve"> TOC \o "1-3" \h \z \u </w:instrText>
          </w:r>
          <w:r>
            <w:fldChar w:fldCharType="separate"/>
          </w:r>
          <w:hyperlink w:anchor="_Toc535242617" w:history="1">
            <w:r w:rsidR="003E128B" w:rsidRPr="00FC6B95">
              <w:rPr>
                <w:rStyle w:val="Hyperlink"/>
                <w:rFonts w:cstheme="minorHAnsi"/>
                <w:noProof/>
              </w:rPr>
              <w:t>I.</w:t>
            </w:r>
            <w:r w:rsidR="003E128B">
              <w:rPr>
                <w:rFonts w:eastAsiaTheme="minorEastAsia"/>
                <w:noProof/>
                <w:lang w:val="en-NZ" w:eastAsia="en-NZ"/>
              </w:rPr>
              <w:tab/>
            </w:r>
            <w:r w:rsidR="003E128B" w:rsidRPr="00FC6B95">
              <w:rPr>
                <w:rStyle w:val="Hyperlink"/>
                <w:noProof/>
              </w:rPr>
              <w:t>Introduction</w:t>
            </w:r>
            <w:r w:rsidR="003E128B">
              <w:rPr>
                <w:noProof/>
                <w:webHidden/>
              </w:rPr>
              <w:tab/>
            </w:r>
            <w:r w:rsidR="003E128B">
              <w:rPr>
                <w:noProof/>
                <w:webHidden/>
              </w:rPr>
              <w:fldChar w:fldCharType="begin"/>
            </w:r>
            <w:r w:rsidR="003E128B">
              <w:rPr>
                <w:noProof/>
                <w:webHidden/>
              </w:rPr>
              <w:instrText xml:space="preserve"> PAGEREF _Toc535242617 \h </w:instrText>
            </w:r>
            <w:r w:rsidR="003E128B">
              <w:rPr>
                <w:noProof/>
                <w:webHidden/>
              </w:rPr>
            </w:r>
            <w:r w:rsidR="003E128B">
              <w:rPr>
                <w:noProof/>
                <w:webHidden/>
              </w:rPr>
              <w:fldChar w:fldCharType="separate"/>
            </w:r>
            <w:r w:rsidR="003E128B">
              <w:rPr>
                <w:noProof/>
                <w:webHidden/>
              </w:rPr>
              <w:t>6</w:t>
            </w:r>
            <w:r w:rsidR="003E128B">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18" w:history="1">
            <w:r w:rsidRPr="00FC6B95">
              <w:rPr>
                <w:rStyle w:val="Hyperlink"/>
                <w:rFonts w:cstheme="minorHAnsi"/>
                <w:noProof/>
              </w:rPr>
              <w:t>A.</w:t>
            </w:r>
            <w:r>
              <w:rPr>
                <w:rFonts w:eastAsiaTheme="minorEastAsia"/>
                <w:noProof/>
                <w:lang w:val="en-NZ" w:eastAsia="en-NZ"/>
              </w:rPr>
              <w:tab/>
            </w:r>
            <w:r w:rsidRPr="00FC6B95">
              <w:rPr>
                <w:rStyle w:val="Hyperlink"/>
                <w:noProof/>
              </w:rPr>
              <w:t>Expected Input to JEDi:</w:t>
            </w:r>
            <w:r>
              <w:rPr>
                <w:noProof/>
                <w:webHidden/>
              </w:rPr>
              <w:tab/>
            </w:r>
            <w:r>
              <w:rPr>
                <w:noProof/>
                <w:webHidden/>
              </w:rPr>
              <w:fldChar w:fldCharType="begin"/>
            </w:r>
            <w:r>
              <w:rPr>
                <w:noProof/>
                <w:webHidden/>
              </w:rPr>
              <w:instrText xml:space="preserve"> PAGEREF _Toc535242618 \h </w:instrText>
            </w:r>
            <w:r>
              <w:rPr>
                <w:noProof/>
                <w:webHidden/>
              </w:rPr>
            </w:r>
            <w:r>
              <w:rPr>
                <w:noProof/>
                <w:webHidden/>
              </w:rPr>
              <w:fldChar w:fldCharType="separate"/>
            </w:r>
            <w:r>
              <w:rPr>
                <w:noProof/>
                <w:webHidden/>
              </w:rPr>
              <w:t>6</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19" w:history="1">
            <w:r w:rsidRPr="00FC6B95">
              <w:rPr>
                <w:rStyle w:val="Hyperlink"/>
                <w:rFonts w:cstheme="minorHAnsi"/>
                <w:noProof/>
              </w:rPr>
              <w:t>B.</w:t>
            </w:r>
            <w:r>
              <w:rPr>
                <w:rFonts w:eastAsiaTheme="minorEastAsia"/>
                <w:noProof/>
                <w:lang w:val="en-NZ" w:eastAsia="en-NZ"/>
              </w:rPr>
              <w:tab/>
            </w:r>
            <w:r w:rsidRPr="00FC6B95">
              <w:rPr>
                <w:rStyle w:val="Hyperlink"/>
                <w:noProof/>
              </w:rPr>
              <w:t>JEDi Pre-Processing Output:</w:t>
            </w:r>
            <w:r>
              <w:rPr>
                <w:noProof/>
                <w:webHidden/>
              </w:rPr>
              <w:tab/>
            </w:r>
            <w:r>
              <w:rPr>
                <w:noProof/>
                <w:webHidden/>
              </w:rPr>
              <w:fldChar w:fldCharType="begin"/>
            </w:r>
            <w:r>
              <w:rPr>
                <w:noProof/>
                <w:webHidden/>
              </w:rPr>
              <w:instrText xml:space="preserve"> PAGEREF _Toc535242619 \h </w:instrText>
            </w:r>
            <w:r>
              <w:rPr>
                <w:noProof/>
                <w:webHidden/>
              </w:rPr>
            </w:r>
            <w:r>
              <w:rPr>
                <w:noProof/>
                <w:webHidden/>
              </w:rPr>
              <w:fldChar w:fldCharType="separate"/>
            </w:r>
            <w:r>
              <w:rPr>
                <w:noProof/>
                <w:webHidden/>
              </w:rPr>
              <w:t>6</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0" w:history="1">
            <w:r w:rsidRPr="00FC6B95">
              <w:rPr>
                <w:rStyle w:val="Hyperlink"/>
                <w:rFonts w:cstheme="minorHAnsi"/>
                <w:noProof/>
              </w:rPr>
              <w:t>C.</w:t>
            </w:r>
            <w:r>
              <w:rPr>
                <w:rFonts w:eastAsiaTheme="minorEastAsia"/>
                <w:noProof/>
                <w:lang w:val="en-NZ" w:eastAsia="en-NZ"/>
              </w:rPr>
              <w:tab/>
            </w:r>
            <w:r w:rsidRPr="00FC6B95">
              <w:rPr>
                <w:rStyle w:val="Hyperlink"/>
                <w:noProof/>
              </w:rPr>
              <w:t>Levels of Coarse-Graining:</w:t>
            </w:r>
            <w:r>
              <w:rPr>
                <w:noProof/>
                <w:webHidden/>
              </w:rPr>
              <w:tab/>
            </w:r>
            <w:r>
              <w:rPr>
                <w:noProof/>
                <w:webHidden/>
              </w:rPr>
              <w:fldChar w:fldCharType="begin"/>
            </w:r>
            <w:r>
              <w:rPr>
                <w:noProof/>
                <w:webHidden/>
              </w:rPr>
              <w:instrText xml:space="preserve"> PAGEREF _Toc535242620 \h </w:instrText>
            </w:r>
            <w:r>
              <w:rPr>
                <w:noProof/>
                <w:webHidden/>
              </w:rPr>
            </w:r>
            <w:r>
              <w:rPr>
                <w:noProof/>
                <w:webHidden/>
              </w:rPr>
              <w:fldChar w:fldCharType="separate"/>
            </w:r>
            <w:r>
              <w:rPr>
                <w:noProof/>
                <w:webHidden/>
              </w:rPr>
              <w:t>6</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1" w:history="1">
            <w:r w:rsidRPr="00FC6B95">
              <w:rPr>
                <w:rStyle w:val="Hyperlink"/>
                <w:rFonts w:cstheme="minorHAnsi"/>
                <w:noProof/>
              </w:rPr>
              <w:t>D.</w:t>
            </w:r>
            <w:r>
              <w:rPr>
                <w:rFonts w:eastAsiaTheme="minorEastAsia"/>
                <w:noProof/>
                <w:lang w:val="en-NZ" w:eastAsia="en-NZ"/>
              </w:rPr>
              <w:tab/>
            </w:r>
            <w:r w:rsidRPr="00FC6B95">
              <w:rPr>
                <w:rStyle w:val="Hyperlink"/>
                <w:noProof/>
              </w:rPr>
              <w:t>Types of PCA:</w:t>
            </w:r>
            <w:r>
              <w:rPr>
                <w:noProof/>
                <w:webHidden/>
              </w:rPr>
              <w:tab/>
            </w:r>
            <w:r>
              <w:rPr>
                <w:noProof/>
                <w:webHidden/>
              </w:rPr>
              <w:fldChar w:fldCharType="begin"/>
            </w:r>
            <w:r>
              <w:rPr>
                <w:noProof/>
                <w:webHidden/>
              </w:rPr>
              <w:instrText xml:space="preserve"> PAGEREF _Toc535242621 \h </w:instrText>
            </w:r>
            <w:r>
              <w:rPr>
                <w:noProof/>
                <w:webHidden/>
              </w:rPr>
            </w:r>
            <w:r>
              <w:rPr>
                <w:noProof/>
                <w:webHidden/>
              </w:rPr>
              <w:fldChar w:fldCharType="separate"/>
            </w:r>
            <w:r>
              <w:rPr>
                <w:noProof/>
                <w:webHidden/>
              </w:rPr>
              <w:t>6</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2" w:history="1">
            <w:r w:rsidRPr="00FC6B95">
              <w:rPr>
                <w:rStyle w:val="Hyperlink"/>
                <w:rFonts w:cstheme="minorHAnsi"/>
                <w:noProof/>
              </w:rPr>
              <w:t>E.</w:t>
            </w:r>
            <w:r>
              <w:rPr>
                <w:rFonts w:eastAsiaTheme="minorEastAsia"/>
                <w:noProof/>
                <w:lang w:val="en-NZ" w:eastAsia="en-NZ"/>
              </w:rPr>
              <w:tab/>
            </w:r>
            <w:r w:rsidRPr="00FC6B95">
              <w:rPr>
                <w:rStyle w:val="Hyperlink"/>
                <w:noProof/>
              </w:rPr>
              <w:t>PCA Models:</w:t>
            </w:r>
            <w:r>
              <w:rPr>
                <w:noProof/>
                <w:webHidden/>
              </w:rPr>
              <w:tab/>
            </w:r>
            <w:r>
              <w:rPr>
                <w:noProof/>
                <w:webHidden/>
              </w:rPr>
              <w:fldChar w:fldCharType="begin"/>
            </w:r>
            <w:r>
              <w:rPr>
                <w:noProof/>
                <w:webHidden/>
              </w:rPr>
              <w:instrText xml:space="preserve"> PAGEREF _Toc535242622 \h </w:instrText>
            </w:r>
            <w:r>
              <w:rPr>
                <w:noProof/>
                <w:webHidden/>
              </w:rPr>
            </w:r>
            <w:r>
              <w:rPr>
                <w:noProof/>
                <w:webHidden/>
              </w:rPr>
              <w:fldChar w:fldCharType="separate"/>
            </w:r>
            <w:r>
              <w:rPr>
                <w:noProof/>
                <w:webHidden/>
              </w:rPr>
              <w:t>7</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3" w:history="1">
            <w:r w:rsidRPr="00FC6B95">
              <w:rPr>
                <w:rStyle w:val="Hyperlink"/>
                <w:rFonts w:cstheme="minorHAnsi"/>
                <w:noProof/>
              </w:rPr>
              <w:t>F.</w:t>
            </w:r>
            <w:r>
              <w:rPr>
                <w:rFonts w:eastAsiaTheme="minorEastAsia"/>
                <w:noProof/>
                <w:lang w:val="en-NZ" w:eastAsia="en-NZ"/>
              </w:rPr>
              <w:tab/>
            </w:r>
            <w:r w:rsidRPr="00FC6B95">
              <w:rPr>
                <w:rStyle w:val="Hyperlink"/>
                <w:noProof/>
              </w:rPr>
              <w:t>Conditioning of the sample Q Matrix:</w:t>
            </w:r>
            <w:r>
              <w:rPr>
                <w:noProof/>
                <w:webHidden/>
              </w:rPr>
              <w:tab/>
            </w:r>
            <w:r>
              <w:rPr>
                <w:noProof/>
                <w:webHidden/>
              </w:rPr>
              <w:fldChar w:fldCharType="begin"/>
            </w:r>
            <w:r>
              <w:rPr>
                <w:noProof/>
                <w:webHidden/>
              </w:rPr>
              <w:instrText xml:space="preserve"> PAGEREF _Toc535242623 \h </w:instrText>
            </w:r>
            <w:r>
              <w:rPr>
                <w:noProof/>
                <w:webHidden/>
              </w:rPr>
            </w:r>
            <w:r>
              <w:rPr>
                <w:noProof/>
                <w:webHidden/>
              </w:rPr>
              <w:fldChar w:fldCharType="separate"/>
            </w:r>
            <w:r>
              <w:rPr>
                <w:noProof/>
                <w:webHidden/>
              </w:rPr>
              <w:t>7</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4" w:history="1">
            <w:r w:rsidRPr="00FC6B95">
              <w:rPr>
                <w:rStyle w:val="Hyperlink"/>
                <w:rFonts w:cstheme="minorHAnsi"/>
                <w:noProof/>
              </w:rPr>
              <w:t>G.</w:t>
            </w:r>
            <w:r>
              <w:rPr>
                <w:rFonts w:eastAsiaTheme="minorEastAsia"/>
                <w:noProof/>
                <w:lang w:val="en-NZ" w:eastAsia="en-NZ"/>
              </w:rPr>
              <w:tab/>
            </w:r>
            <w:r w:rsidRPr="00FC6B95">
              <w:rPr>
                <w:rStyle w:val="Hyperlink"/>
                <w:noProof/>
              </w:rPr>
              <w:t>Defining Subsets of Residues and Atoms:</w:t>
            </w:r>
            <w:r>
              <w:rPr>
                <w:noProof/>
                <w:webHidden/>
              </w:rPr>
              <w:tab/>
            </w:r>
            <w:r>
              <w:rPr>
                <w:noProof/>
                <w:webHidden/>
              </w:rPr>
              <w:fldChar w:fldCharType="begin"/>
            </w:r>
            <w:r>
              <w:rPr>
                <w:noProof/>
                <w:webHidden/>
              </w:rPr>
              <w:instrText xml:space="preserve"> PAGEREF _Toc535242624 \h </w:instrText>
            </w:r>
            <w:r>
              <w:rPr>
                <w:noProof/>
                <w:webHidden/>
              </w:rPr>
            </w:r>
            <w:r>
              <w:rPr>
                <w:noProof/>
                <w:webHidden/>
              </w:rPr>
              <w:fldChar w:fldCharType="separate"/>
            </w:r>
            <w:r>
              <w:rPr>
                <w:noProof/>
                <w:webHidden/>
              </w:rPr>
              <w:t>8</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5" w:history="1">
            <w:r w:rsidRPr="00FC6B95">
              <w:rPr>
                <w:rStyle w:val="Hyperlink"/>
                <w:rFonts w:cstheme="minorHAnsi"/>
                <w:noProof/>
              </w:rPr>
              <w:t>H.</w:t>
            </w:r>
            <w:r>
              <w:rPr>
                <w:rFonts w:eastAsiaTheme="minorEastAsia"/>
                <w:noProof/>
                <w:lang w:val="en-NZ" w:eastAsia="en-NZ"/>
              </w:rPr>
              <w:tab/>
            </w:r>
            <w:r w:rsidRPr="00FC6B95">
              <w:rPr>
                <w:rStyle w:val="Hyperlink"/>
                <w:noProof/>
              </w:rPr>
              <w:t>Visualization of PCA modes:</w:t>
            </w:r>
            <w:r>
              <w:rPr>
                <w:noProof/>
                <w:webHidden/>
              </w:rPr>
              <w:tab/>
            </w:r>
            <w:r>
              <w:rPr>
                <w:noProof/>
                <w:webHidden/>
              </w:rPr>
              <w:fldChar w:fldCharType="begin"/>
            </w:r>
            <w:r>
              <w:rPr>
                <w:noProof/>
                <w:webHidden/>
              </w:rPr>
              <w:instrText xml:space="preserve"> PAGEREF _Toc535242625 \h </w:instrText>
            </w:r>
            <w:r>
              <w:rPr>
                <w:noProof/>
                <w:webHidden/>
              </w:rPr>
            </w:r>
            <w:r>
              <w:rPr>
                <w:noProof/>
                <w:webHidden/>
              </w:rPr>
              <w:fldChar w:fldCharType="separate"/>
            </w:r>
            <w:r>
              <w:rPr>
                <w:noProof/>
                <w:webHidden/>
              </w:rPr>
              <w:t>8</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6" w:history="1">
            <w:r w:rsidRPr="00FC6B95">
              <w:rPr>
                <w:rStyle w:val="Hyperlink"/>
                <w:rFonts w:cstheme="minorHAnsi"/>
                <w:noProof/>
              </w:rPr>
              <w:t>I.</w:t>
            </w:r>
            <w:r>
              <w:rPr>
                <w:rFonts w:eastAsiaTheme="minorEastAsia"/>
                <w:noProof/>
                <w:lang w:val="en-NZ" w:eastAsia="en-NZ"/>
              </w:rPr>
              <w:tab/>
            </w:r>
            <w:r w:rsidRPr="00FC6B95">
              <w:rPr>
                <w:rStyle w:val="Hyperlink"/>
                <w:noProof/>
              </w:rPr>
              <w:t>Dimension Reduction Level:</w:t>
            </w:r>
            <w:r>
              <w:rPr>
                <w:noProof/>
                <w:webHidden/>
              </w:rPr>
              <w:tab/>
            </w:r>
            <w:r>
              <w:rPr>
                <w:noProof/>
                <w:webHidden/>
              </w:rPr>
              <w:fldChar w:fldCharType="begin"/>
            </w:r>
            <w:r>
              <w:rPr>
                <w:noProof/>
                <w:webHidden/>
              </w:rPr>
              <w:instrText xml:space="preserve"> PAGEREF _Toc535242626 \h </w:instrText>
            </w:r>
            <w:r>
              <w:rPr>
                <w:noProof/>
                <w:webHidden/>
              </w:rPr>
            </w:r>
            <w:r>
              <w:rPr>
                <w:noProof/>
                <w:webHidden/>
              </w:rPr>
              <w:fldChar w:fldCharType="separate"/>
            </w:r>
            <w:r>
              <w:rPr>
                <w:noProof/>
                <w:webHidden/>
              </w:rPr>
              <w:t>8</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7" w:history="1">
            <w:r w:rsidRPr="00FC6B95">
              <w:rPr>
                <w:rStyle w:val="Hyperlink"/>
                <w:rFonts w:cstheme="minorHAnsi"/>
                <w:noProof/>
              </w:rPr>
              <w:t>J.</w:t>
            </w:r>
            <w:r>
              <w:rPr>
                <w:rFonts w:eastAsiaTheme="minorEastAsia"/>
                <w:noProof/>
                <w:lang w:val="en-NZ" w:eastAsia="en-NZ"/>
              </w:rPr>
              <w:tab/>
            </w:r>
            <w:r w:rsidRPr="00FC6B95">
              <w:rPr>
                <w:rStyle w:val="Hyperlink"/>
                <w:noProof/>
              </w:rPr>
              <w:t>Delta Vectors, Displacement Vector Projections, and Principle Components:</w:t>
            </w:r>
            <w:r>
              <w:rPr>
                <w:noProof/>
                <w:webHidden/>
              </w:rPr>
              <w:tab/>
            </w:r>
            <w:r>
              <w:rPr>
                <w:noProof/>
                <w:webHidden/>
              </w:rPr>
              <w:fldChar w:fldCharType="begin"/>
            </w:r>
            <w:r>
              <w:rPr>
                <w:noProof/>
                <w:webHidden/>
              </w:rPr>
              <w:instrText xml:space="preserve"> PAGEREF _Toc535242627 \h </w:instrText>
            </w:r>
            <w:r>
              <w:rPr>
                <w:noProof/>
                <w:webHidden/>
              </w:rPr>
            </w:r>
            <w:r>
              <w:rPr>
                <w:noProof/>
                <w:webHidden/>
              </w:rPr>
              <w:fldChar w:fldCharType="separate"/>
            </w:r>
            <w:r>
              <w:rPr>
                <w:noProof/>
                <w:webHidden/>
              </w:rPr>
              <w:t>8</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8" w:history="1">
            <w:r w:rsidRPr="00FC6B95">
              <w:rPr>
                <w:rStyle w:val="Hyperlink"/>
                <w:rFonts w:cstheme="minorHAnsi"/>
                <w:noProof/>
              </w:rPr>
              <w:t>K.</w:t>
            </w:r>
            <w:r>
              <w:rPr>
                <w:rFonts w:eastAsiaTheme="minorEastAsia"/>
                <w:noProof/>
                <w:lang w:val="en-NZ" w:eastAsia="en-NZ"/>
              </w:rPr>
              <w:tab/>
            </w:r>
            <w:r w:rsidRPr="00FC6B95">
              <w:rPr>
                <w:rStyle w:val="Hyperlink"/>
                <w:noProof/>
              </w:rPr>
              <w:t>Post PCA Kernel PCA Processing:</w:t>
            </w:r>
            <w:r>
              <w:rPr>
                <w:noProof/>
                <w:webHidden/>
              </w:rPr>
              <w:tab/>
            </w:r>
            <w:r>
              <w:rPr>
                <w:noProof/>
                <w:webHidden/>
              </w:rPr>
              <w:fldChar w:fldCharType="begin"/>
            </w:r>
            <w:r>
              <w:rPr>
                <w:noProof/>
                <w:webHidden/>
              </w:rPr>
              <w:instrText xml:space="preserve"> PAGEREF _Toc535242628 \h </w:instrText>
            </w:r>
            <w:r>
              <w:rPr>
                <w:noProof/>
                <w:webHidden/>
              </w:rPr>
            </w:r>
            <w:r>
              <w:rPr>
                <w:noProof/>
                <w:webHidden/>
              </w:rPr>
              <w:fldChar w:fldCharType="separate"/>
            </w:r>
            <w:r>
              <w:rPr>
                <w:noProof/>
                <w:webHidden/>
              </w:rPr>
              <w:t>9</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29" w:history="1">
            <w:r w:rsidRPr="00FC6B95">
              <w:rPr>
                <w:rStyle w:val="Hyperlink"/>
                <w:rFonts w:cstheme="minorHAnsi"/>
                <w:noProof/>
              </w:rPr>
              <w:t>L.</w:t>
            </w:r>
            <w:r>
              <w:rPr>
                <w:rFonts w:eastAsiaTheme="minorEastAsia"/>
                <w:noProof/>
                <w:lang w:val="en-NZ" w:eastAsia="en-NZ"/>
              </w:rPr>
              <w:tab/>
            </w:r>
            <w:r w:rsidRPr="00FC6B95">
              <w:rPr>
                <w:rStyle w:val="Hyperlink"/>
                <w:noProof/>
              </w:rPr>
              <w:t>Post PCA Comparative Subspace Analysis:</w:t>
            </w:r>
            <w:r>
              <w:rPr>
                <w:noProof/>
                <w:webHidden/>
              </w:rPr>
              <w:tab/>
            </w:r>
            <w:r>
              <w:rPr>
                <w:noProof/>
                <w:webHidden/>
              </w:rPr>
              <w:fldChar w:fldCharType="begin"/>
            </w:r>
            <w:r>
              <w:rPr>
                <w:noProof/>
                <w:webHidden/>
              </w:rPr>
              <w:instrText xml:space="preserve"> PAGEREF _Toc535242629 \h </w:instrText>
            </w:r>
            <w:r>
              <w:rPr>
                <w:noProof/>
                <w:webHidden/>
              </w:rPr>
            </w:r>
            <w:r>
              <w:rPr>
                <w:noProof/>
                <w:webHidden/>
              </w:rPr>
              <w:fldChar w:fldCharType="separate"/>
            </w:r>
            <w:r>
              <w:rPr>
                <w:noProof/>
                <w:webHidden/>
              </w:rPr>
              <w:t>9</w:t>
            </w:r>
            <w:r>
              <w:rPr>
                <w:noProof/>
                <w:webHidden/>
              </w:rPr>
              <w:fldChar w:fldCharType="end"/>
            </w:r>
          </w:hyperlink>
        </w:p>
        <w:p w:rsidR="003E128B" w:rsidRDefault="003E128B">
          <w:pPr>
            <w:pStyle w:val="TOC1"/>
            <w:tabs>
              <w:tab w:val="left" w:pos="440"/>
              <w:tab w:val="right" w:leader="dot" w:pos="10790"/>
            </w:tabs>
            <w:rPr>
              <w:rFonts w:eastAsiaTheme="minorEastAsia"/>
              <w:noProof/>
              <w:lang w:val="en-NZ" w:eastAsia="en-NZ"/>
            </w:rPr>
          </w:pPr>
          <w:hyperlink w:anchor="_Toc535242630" w:history="1">
            <w:r w:rsidRPr="00FC6B95">
              <w:rPr>
                <w:rStyle w:val="Hyperlink"/>
                <w:rFonts w:cstheme="minorHAnsi"/>
                <w:noProof/>
              </w:rPr>
              <w:t>II.</w:t>
            </w:r>
            <w:r>
              <w:rPr>
                <w:rFonts w:eastAsiaTheme="minorEastAsia"/>
                <w:noProof/>
                <w:lang w:val="en-NZ" w:eastAsia="en-NZ"/>
              </w:rPr>
              <w:tab/>
            </w:r>
            <w:r w:rsidRPr="00FC6B95">
              <w:rPr>
                <w:rStyle w:val="Hyperlink"/>
                <w:noProof/>
              </w:rPr>
              <w:t>Using JEDi</w:t>
            </w:r>
            <w:r>
              <w:rPr>
                <w:noProof/>
                <w:webHidden/>
              </w:rPr>
              <w:tab/>
            </w:r>
            <w:r>
              <w:rPr>
                <w:noProof/>
                <w:webHidden/>
              </w:rPr>
              <w:fldChar w:fldCharType="begin"/>
            </w:r>
            <w:r>
              <w:rPr>
                <w:noProof/>
                <w:webHidden/>
              </w:rPr>
              <w:instrText xml:space="preserve"> PAGEREF _Toc535242630 \h </w:instrText>
            </w:r>
            <w:r>
              <w:rPr>
                <w:noProof/>
                <w:webHidden/>
              </w:rPr>
            </w:r>
            <w:r>
              <w:rPr>
                <w:noProof/>
                <w:webHidden/>
              </w:rPr>
              <w:fldChar w:fldCharType="separate"/>
            </w:r>
            <w:r>
              <w:rPr>
                <w:noProof/>
                <w:webHidden/>
              </w:rPr>
              <w:t>10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1" w:history="1">
            <w:r w:rsidRPr="00FC6B95">
              <w:rPr>
                <w:rStyle w:val="Hyperlink"/>
                <w:noProof/>
              </w:rPr>
              <w:t>A.</w:t>
            </w:r>
            <w:r>
              <w:rPr>
                <w:rFonts w:eastAsiaTheme="minorEastAsia"/>
                <w:noProof/>
                <w:lang w:val="en-NZ" w:eastAsia="en-NZ"/>
              </w:rPr>
              <w:tab/>
            </w:r>
            <w:r w:rsidRPr="00FC6B95">
              <w:rPr>
                <w:rStyle w:val="Hyperlink"/>
                <w:noProof/>
              </w:rPr>
              <w:t>JEDi Install Instructions:</w:t>
            </w:r>
            <w:r>
              <w:rPr>
                <w:noProof/>
                <w:webHidden/>
              </w:rPr>
              <w:tab/>
            </w:r>
            <w:r>
              <w:rPr>
                <w:noProof/>
                <w:webHidden/>
              </w:rPr>
              <w:fldChar w:fldCharType="begin"/>
            </w:r>
            <w:r>
              <w:rPr>
                <w:noProof/>
                <w:webHidden/>
              </w:rPr>
              <w:instrText xml:space="preserve"> PAGEREF _Toc535242631 \h </w:instrText>
            </w:r>
            <w:r>
              <w:rPr>
                <w:noProof/>
                <w:webHidden/>
              </w:rPr>
            </w:r>
            <w:r>
              <w:rPr>
                <w:noProof/>
                <w:webHidden/>
              </w:rPr>
              <w:fldChar w:fldCharType="separate"/>
            </w:r>
            <w:r>
              <w:rPr>
                <w:noProof/>
                <w:webHidden/>
              </w:rPr>
              <w:t>10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2" w:history="1">
            <w:r w:rsidRPr="00FC6B95">
              <w:rPr>
                <w:rStyle w:val="Hyperlink"/>
                <w:rFonts w:cstheme="minorHAnsi"/>
                <w:noProof/>
              </w:rPr>
              <w:t>B.</w:t>
            </w:r>
            <w:r>
              <w:rPr>
                <w:rFonts w:eastAsiaTheme="minorEastAsia"/>
                <w:noProof/>
                <w:lang w:val="en-NZ" w:eastAsia="en-NZ"/>
              </w:rPr>
              <w:tab/>
            </w:r>
            <w:r w:rsidRPr="00FC6B95">
              <w:rPr>
                <w:rStyle w:val="Hyperlink"/>
                <w:noProof/>
              </w:rPr>
              <w:t>Expected Memory Requirements:</w:t>
            </w:r>
            <w:r>
              <w:rPr>
                <w:noProof/>
                <w:webHidden/>
              </w:rPr>
              <w:tab/>
            </w:r>
            <w:r>
              <w:rPr>
                <w:noProof/>
                <w:webHidden/>
              </w:rPr>
              <w:fldChar w:fldCharType="begin"/>
            </w:r>
            <w:r>
              <w:rPr>
                <w:noProof/>
                <w:webHidden/>
              </w:rPr>
              <w:instrText xml:space="preserve"> PAGEREF _Toc535242632 \h </w:instrText>
            </w:r>
            <w:r>
              <w:rPr>
                <w:noProof/>
                <w:webHidden/>
              </w:rPr>
            </w:r>
            <w:r>
              <w:rPr>
                <w:noProof/>
                <w:webHidden/>
              </w:rPr>
              <w:fldChar w:fldCharType="separate"/>
            </w:r>
            <w:r>
              <w:rPr>
                <w:noProof/>
                <w:webHidden/>
              </w:rPr>
              <w:t>10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3" w:history="1">
            <w:r w:rsidRPr="00FC6B95">
              <w:rPr>
                <w:rStyle w:val="Hyperlink"/>
                <w:rFonts w:cstheme="minorHAnsi"/>
                <w:noProof/>
              </w:rPr>
              <w:t>C.</w:t>
            </w:r>
            <w:r>
              <w:rPr>
                <w:rFonts w:eastAsiaTheme="minorEastAsia"/>
                <w:noProof/>
                <w:lang w:val="en-NZ" w:eastAsia="en-NZ"/>
              </w:rPr>
              <w:tab/>
            </w:r>
            <w:r w:rsidRPr="00FC6B95">
              <w:rPr>
                <w:rStyle w:val="Hyperlink"/>
                <w:noProof/>
              </w:rPr>
              <w:t>The JEDi Driver:</w:t>
            </w:r>
            <w:r>
              <w:rPr>
                <w:noProof/>
                <w:webHidden/>
              </w:rPr>
              <w:tab/>
            </w:r>
            <w:r>
              <w:rPr>
                <w:noProof/>
                <w:webHidden/>
              </w:rPr>
              <w:fldChar w:fldCharType="begin"/>
            </w:r>
            <w:r>
              <w:rPr>
                <w:noProof/>
                <w:webHidden/>
              </w:rPr>
              <w:instrText xml:space="preserve"> PAGEREF _Toc535242633 \h </w:instrText>
            </w:r>
            <w:r>
              <w:rPr>
                <w:noProof/>
                <w:webHidden/>
              </w:rPr>
            </w:r>
            <w:r>
              <w:rPr>
                <w:noProof/>
                <w:webHidden/>
              </w:rPr>
              <w:fldChar w:fldCharType="separate"/>
            </w:r>
            <w:r>
              <w:rPr>
                <w:noProof/>
                <w:webHidden/>
              </w:rPr>
              <w:t>10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4" w:history="1">
            <w:r w:rsidRPr="00FC6B95">
              <w:rPr>
                <w:rStyle w:val="Hyperlink"/>
                <w:rFonts w:cstheme="minorHAnsi"/>
                <w:noProof/>
              </w:rPr>
              <w:t>D.</w:t>
            </w:r>
            <w:r>
              <w:rPr>
                <w:rFonts w:eastAsiaTheme="minorEastAsia"/>
                <w:noProof/>
                <w:lang w:val="en-NZ" w:eastAsia="en-NZ"/>
              </w:rPr>
              <w:tab/>
            </w:r>
            <w:r w:rsidRPr="00FC6B95">
              <w:rPr>
                <w:rStyle w:val="Hyperlink"/>
                <w:noProof/>
              </w:rPr>
              <w:t>Input File for JEDi Driver:</w:t>
            </w:r>
            <w:r>
              <w:rPr>
                <w:noProof/>
                <w:webHidden/>
              </w:rPr>
              <w:tab/>
            </w:r>
            <w:r>
              <w:rPr>
                <w:noProof/>
                <w:webHidden/>
              </w:rPr>
              <w:fldChar w:fldCharType="begin"/>
            </w:r>
            <w:r>
              <w:rPr>
                <w:noProof/>
                <w:webHidden/>
              </w:rPr>
              <w:instrText xml:space="preserve"> PAGEREF _Toc535242634 \h </w:instrText>
            </w:r>
            <w:r>
              <w:rPr>
                <w:noProof/>
                <w:webHidden/>
              </w:rPr>
            </w:r>
            <w:r>
              <w:rPr>
                <w:noProof/>
                <w:webHidden/>
              </w:rPr>
              <w:fldChar w:fldCharType="separate"/>
            </w:r>
            <w:r>
              <w:rPr>
                <w:noProof/>
                <w:webHidden/>
              </w:rPr>
              <w:t>10</w:t>
            </w:r>
            <w:r>
              <w:rPr>
                <w:noProof/>
                <w:webHidden/>
              </w:rPr>
              <w:fldChar w:fldCharType="end"/>
            </w:r>
          </w:hyperlink>
        </w:p>
        <w:p w:rsidR="003E128B" w:rsidRDefault="003E128B">
          <w:pPr>
            <w:pStyle w:val="TOC1"/>
            <w:tabs>
              <w:tab w:val="left" w:pos="660"/>
              <w:tab w:val="right" w:leader="dot" w:pos="10790"/>
            </w:tabs>
            <w:rPr>
              <w:rFonts w:eastAsiaTheme="minorEastAsia"/>
              <w:noProof/>
              <w:lang w:val="en-NZ" w:eastAsia="en-NZ"/>
            </w:rPr>
          </w:pPr>
          <w:hyperlink w:anchor="_Toc535242635" w:history="1">
            <w:r w:rsidRPr="00FC6B95">
              <w:rPr>
                <w:rStyle w:val="Hyperlink"/>
                <w:rFonts w:cstheme="minorHAnsi"/>
                <w:noProof/>
              </w:rPr>
              <w:t>III.</w:t>
            </w:r>
            <w:r>
              <w:rPr>
                <w:rFonts w:eastAsiaTheme="minorEastAsia"/>
                <w:noProof/>
                <w:lang w:val="en-NZ" w:eastAsia="en-NZ"/>
              </w:rPr>
              <w:tab/>
            </w:r>
            <w:r w:rsidRPr="00FC6B95">
              <w:rPr>
                <w:rStyle w:val="Hyperlink"/>
                <w:noProof/>
              </w:rPr>
              <w:t>Running JEDi Driver:</w:t>
            </w:r>
            <w:r>
              <w:rPr>
                <w:noProof/>
                <w:webHidden/>
              </w:rPr>
              <w:tab/>
            </w:r>
            <w:r>
              <w:rPr>
                <w:noProof/>
                <w:webHidden/>
              </w:rPr>
              <w:fldChar w:fldCharType="begin"/>
            </w:r>
            <w:r>
              <w:rPr>
                <w:noProof/>
                <w:webHidden/>
              </w:rPr>
              <w:instrText xml:space="preserve"> PAGEREF _Toc535242635 \h </w:instrText>
            </w:r>
            <w:r>
              <w:rPr>
                <w:noProof/>
                <w:webHidden/>
              </w:rPr>
            </w:r>
            <w:r>
              <w:rPr>
                <w:noProof/>
                <w:webHidden/>
              </w:rPr>
              <w:fldChar w:fldCharType="separate"/>
            </w:r>
            <w:r>
              <w:rPr>
                <w:noProof/>
                <w:webHidden/>
              </w:rPr>
              <w:t>12</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6" w:history="1">
            <w:r w:rsidRPr="00FC6B95">
              <w:rPr>
                <w:rStyle w:val="Hyperlink"/>
                <w:rFonts w:cstheme="minorHAnsi"/>
                <w:noProof/>
              </w:rPr>
              <w:t>A.</w:t>
            </w:r>
            <w:r>
              <w:rPr>
                <w:rFonts w:eastAsiaTheme="minorEastAsia"/>
                <w:noProof/>
                <w:lang w:val="en-NZ" w:eastAsia="en-NZ"/>
              </w:rPr>
              <w:tab/>
            </w:r>
            <w:r w:rsidRPr="00FC6B95">
              <w:rPr>
                <w:rStyle w:val="Hyperlink"/>
                <w:noProof/>
              </w:rPr>
              <w:t>JEDi Command Line format:</w:t>
            </w:r>
            <w:r>
              <w:rPr>
                <w:noProof/>
                <w:webHidden/>
              </w:rPr>
              <w:tab/>
            </w:r>
            <w:r>
              <w:rPr>
                <w:noProof/>
                <w:webHidden/>
              </w:rPr>
              <w:fldChar w:fldCharType="begin"/>
            </w:r>
            <w:r>
              <w:rPr>
                <w:noProof/>
                <w:webHidden/>
              </w:rPr>
              <w:instrText xml:space="preserve"> PAGEREF _Toc535242636 \h </w:instrText>
            </w:r>
            <w:r>
              <w:rPr>
                <w:noProof/>
                <w:webHidden/>
              </w:rPr>
            </w:r>
            <w:r>
              <w:rPr>
                <w:noProof/>
                <w:webHidden/>
              </w:rPr>
              <w:fldChar w:fldCharType="separate"/>
            </w:r>
            <w:r>
              <w:rPr>
                <w:noProof/>
                <w:webHidden/>
              </w:rPr>
              <w:t>12</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7" w:history="1">
            <w:r w:rsidRPr="00FC6B95">
              <w:rPr>
                <w:rStyle w:val="Hyperlink"/>
                <w:rFonts w:cstheme="minorHAnsi"/>
                <w:noProof/>
              </w:rPr>
              <w:t>B.</w:t>
            </w:r>
            <w:r>
              <w:rPr>
                <w:rFonts w:eastAsiaTheme="minorEastAsia"/>
                <w:noProof/>
                <w:lang w:val="en-NZ" w:eastAsia="en-NZ"/>
              </w:rPr>
              <w:tab/>
            </w:r>
            <w:r w:rsidRPr="00FC6B95">
              <w:rPr>
                <w:rStyle w:val="Hyperlink"/>
                <w:noProof/>
              </w:rPr>
              <w:t>Organization of Output Files:</w:t>
            </w:r>
            <w:r>
              <w:rPr>
                <w:noProof/>
                <w:webHidden/>
              </w:rPr>
              <w:tab/>
            </w:r>
            <w:r>
              <w:rPr>
                <w:noProof/>
                <w:webHidden/>
              </w:rPr>
              <w:fldChar w:fldCharType="begin"/>
            </w:r>
            <w:r>
              <w:rPr>
                <w:noProof/>
                <w:webHidden/>
              </w:rPr>
              <w:instrText xml:space="preserve"> PAGEREF _Toc535242637 \h </w:instrText>
            </w:r>
            <w:r>
              <w:rPr>
                <w:noProof/>
                <w:webHidden/>
              </w:rPr>
            </w:r>
            <w:r>
              <w:rPr>
                <w:noProof/>
                <w:webHidden/>
              </w:rPr>
              <w:fldChar w:fldCharType="separate"/>
            </w:r>
            <w:r>
              <w:rPr>
                <w:noProof/>
                <w:webHidden/>
              </w:rPr>
              <w:t>12</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38" w:history="1">
            <w:r w:rsidRPr="00FC6B95">
              <w:rPr>
                <w:rStyle w:val="Hyperlink"/>
                <w:rFonts w:cstheme="minorHAnsi"/>
                <w:noProof/>
              </w:rPr>
              <w:t>C.</w:t>
            </w:r>
            <w:r>
              <w:rPr>
                <w:rFonts w:eastAsiaTheme="minorEastAsia"/>
                <w:noProof/>
                <w:lang w:val="en-NZ" w:eastAsia="en-NZ"/>
              </w:rPr>
              <w:tab/>
            </w:r>
            <w:r w:rsidRPr="00FC6B95">
              <w:rPr>
                <w:rStyle w:val="Hyperlink"/>
                <w:noProof/>
              </w:rPr>
              <w:t>Current Limitations:</w:t>
            </w:r>
            <w:r>
              <w:rPr>
                <w:noProof/>
                <w:webHidden/>
              </w:rPr>
              <w:tab/>
            </w:r>
            <w:r>
              <w:rPr>
                <w:noProof/>
                <w:webHidden/>
              </w:rPr>
              <w:fldChar w:fldCharType="begin"/>
            </w:r>
            <w:r>
              <w:rPr>
                <w:noProof/>
                <w:webHidden/>
              </w:rPr>
              <w:instrText xml:space="preserve"> PAGEREF _Toc535242638 \h </w:instrText>
            </w:r>
            <w:r>
              <w:rPr>
                <w:noProof/>
                <w:webHidden/>
              </w:rPr>
            </w:r>
            <w:r>
              <w:rPr>
                <w:noProof/>
                <w:webHidden/>
              </w:rPr>
              <w:fldChar w:fldCharType="separate"/>
            </w:r>
            <w:r>
              <w:rPr>
                <w:noProof/>
                <w:webHidden/>
              </w:rPr>
              <w:t>12</w:t>
            </w:r>
            <w:r>
              <w:rPr>
                <w:noProof/>
                <w:webHidden/>
              </w:rPr>
              <w:fldChar w:fldCharType="end"/>
            </w:r>
          </w:hyperlink>
        </w:p>
        <w:p w:rsidR="003E128B" w:rsidRDefault="003E128B">
          <w:pPr>
            <w:pStyle w:val="TOC1"/>
            <w:tabs>
              <w:tab w:val="left" w:pos="660"/>
              <w:tab w:val="right" w:leader="dot" w:pos="10790"/>
            </w:tabs>
            <w:rPr>
              <w:rFonts w:eastAsiaTheme="minorEastAsia"/>
              <w:noProof/>
              <w:lang w:val="en-NZ" w:eastAsia="en-NZ"/>
            </w:rPr>
          </w:pPr>
          <w:hyperlink w:anchor="_Toc535242639" w:history="1">
            <w:r w:rsidRPr="00FC6B95">
              <w:rPr>
                <w:rStyle w:val="Hyperlink"/>
                <w:rFonts w:cstheme="minorHAnsi"/>
                <w:noProof/>
              </w:rPr>
              <w:t>IV.</w:t>
            </w:r>
            <w:r>
              <w:rPr>
                <w:rFonts w:eastAsiaTheme="minorEastAsia"/>
                <w:noProof/>
                <w:lang w:val="en-NZ" w:eastAsia="en-NZ"/>
              </w:rPr>
              <w:tab/>
            </w:r>
            <w:r w:rsidRPr="00FC6B95">
              <w:rPr>
                <w:rStyle w:val="Hyperlink"/>
                <w:noProof/>
              </w:rPr>
              <w:t>Getting Started:</w:t>
            </w:r>
            <w:r>
              <w:rPr>
                <w:noProof/>
                <w:webHidden/>
              </w:rPr>
              <w:tab/>
            </w:r>
            <w:r>
              <w:rPr>
                <w:noProof/>
                <w:webHidden/>
              </w:rPr>
              <w:fldChar w:fldCharType="begin"/>
            </w:r>
            <w:r>
              <w:rPr>
                <w:noProof/>
                <w:webHidden/>
              </w:rPr>
              <w:instrText xml:space="preserve"> PAGEREF _Toc535242639 \h </w:instrText>
            </w:r>
            <w:r>
              <w:rPr>
                <w:noProof/>
                <w:webHidden/>
              </w:rPr>
            </w:r>
            <w:r>
              <w:rPr>
                <w:noProof/>
                <w:webHidden/>
              </w:rPr>
              <w:fldChar w:fldCharType="separate"/>
            </w:r>
            <w:r>
              <w:rPr>
                <w:noProof/>
                <w:webHidden/>
              </w:rPr>
              <w:t>13</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40" w:history="1">
            <w:r w:rsidRPr="00FC6B95">
              <w:rPr>
                <w:rStyle w:val="Hyperlink"/>
                <w:rFonts w:cstheme="minorHAnsi"/>
                <w:noProof/>
              </w:rPr>
              <w:t>A.</w:t>
            </w:r>
            <w:r>
              <w:rPr>
                <w:rFonts w:eastAsiaTheme="minorEastAsia"/>
                <w:noProof/>
                <w:lang w:val="en-NZ" w:eastAsia="en-NZ"/>
              </w:rPr>
              <w:tab/>
            </w:r>
            <w:r w:rsidRPr="00FC6B95">
              <w:rPr>
                <w:rStyle w:val="Hyperlink"/>
                <w:noProof/>
              </w:rPr>
              <w:t>The Pre-Processing Run:</w:t>
            </w:r>
            <w:r>
              <w:rPr>
                <w:noProof/>
                <w:webHidden/>
              </w:rPr>
              <w:tab/>
            </w:r>
            <w:r>
              <w:rPr>
                <w:noProof/>
                <w:webHidden/>
              </w:rPr>
              <w:fldChar w:fldCharType="begin"/>
            </w:r>
            <w:r>
              <w:rPr>
                <w:noProof/>
                <w:webHidden/>
              </w:rPr>
              <w:instrText xml:space="preserve"> PAGEREF _Toc535242640 \h </w:instrText>
            </w:r>
            <w:r>
              <w:rPr>
                <w:noProof/>
                <w:webHidden/>
              </w:rPr>
            </w:r>
            <w:r>
              <w:rPr>
                <w:noProof/>
                <w:webHidden/>
              </w:rPr>
              <w:fldChar w:fldCharType="separate"/>
            </w:r>
            <w:r>
              <w:rPr>
                <w:noProof/>
                <w:webHidden/>
              </w:rPr>
              <w:t>13</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41" w:history="1">
            <w:r w:rsidRPr="00FC6B95">
              <w:rPr>
                <w:rStyle w:val="Hyperlink"/>
                <w:rFonts w:cstheme="minorHAnsi"/>
                <w:noProof/>
              </w:rPr>
              <w:t>B.</w:t>
            </w:r>
            <w:r>
              <w:rPr>
                <w:rFonts w:eastAsiaTheme="minorEastAsia"/>
                <w:noProof/>
                <w:lang w:val="en-NZ" w:eastAsia="en-NZ"/>
              </w:rPr>
              <w:tab/>
            </w:r>
            <w:r w:rsidRPr="00FC6B95">
              <w:rPr>
                <w:rStyle w:val="Hyperlink"/>
                <w:noProof/>
              </w:rPr>
              <w:t>Common Causes for JEDi to Crash</w:t>
            </w:r>
            <w:r>
              <w:rPr>
                <w:noProof/>
                <w:webHidden/>
              </w:rPr>
              <w:tab/>
            </w:r>
            <w:r>
              <w:rPr>
                <w:noProof/>
                <w:webHidden/>
              </w:rPr>
              <w:fldChar w:fldCharType="begin"/>
            </w:r>
            <w:r>
              <w:rPr>
                <w:noProof/>
                <w:webHidden/>
              </w:rPr>
              <w:instrText xml:space="preserve"> PAGEREF _Toc535242641 \h </w:instrText>
            </w:r>
            <w:r>
              <w:rPr>
                <w:noProof/>
                <w:webHidden/>
              </w:rPr>
            </w:r>
            <w:r>
              <w:rPr>
                <w:noProof/>
                <w:webHidden/>
              </w:rPr>
              <w:fldChar w:fldCharType="separate"/>
            </w:r>
            <w:r>
              <w:rPr>
                <w:noProof/>
                <w:webHidden/>
              </w:rPr>
              <w:t>13</w:t>
            </w:r>
            <w:r>
              <w:rPr>
                <w:noProof/>
                <w:webHidden/>
              </w:rPr>
              <w:fldChar w:fldCharType="end"/>
            </w:r>
          </w:hyperlink>
        </w:p>
        <w:p w:rsidR="003E128B" w:rsidRDefault="003E128B">
          <w:pPr>
            <w:pStyle w:val="TOC1"/>
            <w:tabs>
              <w:tab w:val="left" w:pos="440"/>
              <w:tab w:val="right" w:leader="dot" w:pos="10790"/>
            </w:tabs>
            <w:rPr>
              <w:rFonts w:eastAsiaTheme="minorEastAsia"/>
              <w:noProof/>
              <w:lang w:val="en-NZ" w:eastAsia="en-NZ"/>
            </w:rPr>
          </w:pPr>
          <w:hyperlink w:anchor="_Toc535242642" w:history="1">
            <w:r w:rsidRPr="00FC6B95">
              <w:rPr>
                <w:rStyle w:val="Hyperlink"/>
                <w:rFonts w:cstheme="minorHAnsi"/>
                <w:noProof/>
              </w:rPr>
              <w:t>V.</w:t>
            </w:r>
            <w:r>
              <w:rPr>
                <w:rFonts w:eastAsiaTheme="minorEastAsia"/>
                <w:noProof/>
                <w:lang w:val="en-NZ" w:eastAsia="en-NZ"/>
              </w:rPr>
              <w:tab/>
            </w:r>
            <w:r w:rsidRPr="00FC6B95">
              <w:rPr>
                <w:rStyle w:val="Hyperlink"/>
                <w:noProof/>
              </w:rPr>
              <w:t>Using JEDi DRIVER</w:t>
            </w:r>
            <w:r>
              <w:rPr>
                <w:noProof/>
                <w:webHidden/>
              </w:rPr>
              <w:tab/>
            </w:r>
            <w:r>
              <w:rPr>
                <w:noProof/>
                <w:webHidden/>
              </w:rPr>
              <w:fldChar w:fldCharType="begin"/>
            </w:r>
            <w:r>
              <w:rPr>
                <w:noProof/>
                <w:webHidden/>
              </w:rPr>
              <w:instrText xml:space="preserve"> PAGEREF _Toc535242642 \h </w:instrText>
            </w:r>
            <w:r>
              <w:rPr>
                <w:noProof/>
                <w:webHidden/>
              </w:rPr>
            </w:r>
            <w:r>
              <w:rPr>
                <w:noProof/>
                <w:webHidden/>
              </w:rPr>
              <w:fldChar w:fldCharType="separate"/>
            </w:r>
            <w:r>
              <w:rPr>
                <w:noProof/>
                <w:webHidden/>
              </w:rPr>
              <w:t>14</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43" w:history="1">
            <w:r w:rsidRPr="00FC6B95">
              <w:rPr>
                <w:rStyle w:val="Hyperlink"/>
                <w:rFonts w:cstheme="minorHAnsi"/>
                <w:noProof/>
              </w:rPr>
              <w:t>A.</w:t>
            </w:r>
            <w:r>
              <w:rPr>
                <w:rFonts w:eastAsiaTheme="minorEastAsia"/>
                <w:noProof/>
                <w:lang w:val="en-NZ" w:eastAsia="en-NZ"/>
              </w:rPr>
              <w:tab/>
            </w:r>
            <w:r w:rsidRPr="00FC6B95">
              <w:rPr>
                <w:rStyle w:val="Hyperlink"/>
                <w:noProof/>
              </w:rPr>
              <w:t>The Preliminary Run</w:t>
            </w:r>
            <w:r>
              <w:rPr>
                <w:noProof/>
                <w:webHidden/>
              </w:rPr>
              <w:tab/>
            </w:r>
            <w:r>
              <w:rPr>
                <w:noProof/>
                <w:webHidden/>
              </w:rPr>
              <w:fldChar w:fldCharType="begin"/>
            </w:r>
            <w:r>
              <w:rPr>
                <w:noProof/>
                <w:webHidden/>
              </w:rPr>
              <w:instrText xml:space="preserve"> PAGEREF _Toc535242643 \h </w:instrText>
            </w:r>
            <w:r>
              <w:rPr>
                <w:noProof/>
                <w:webHidden/>
              </w:rPr>
            </w:r>
            <w:r>
              <w:rPr>
                <w:noProof/>
                <w:webHidden/>
              </w:rPr>
              <w:fldChar w:fldCharType="separate"/>
            </w:r>
            <w:r>
              <w:rPr>
                <w:noProof/>
                <w:webHidden/>
              </w:rPr>
              <w:t>14</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44" w:history="1">
            <w:r w:rsidRPr="00FC6B95">
              <w:rPr>
                <w:rStyle w:val="Hyperlink"/>
                <w:noProof/>
              </w:rPr>
              <w:t>i.</w:t>
            </w:r>
            <w:r>
              <w:rPr>
                <w:rFonts w:eastAsiaTheme="minorEastAsia"/>
                <w:noProof/>
                <w:lang w:val="en-NZ" w:eastAsia="en-NZ"/>
              </w:rPr>
              <w:tab/>
            </w:r>
            <w:r w:rsidRPr="00FC6B95">
              <w:rPr>
                <w:rStyle w:val="Hyperlink"/>
                <w:noProof/>
              </w:rPr>
              <w:t>Parameters to set in the parameters file:</w:t>
            </w:r>
            <w:r>
              <w:rPr>
                <w:noProof/>
                <w:webHidden/>
              </w:rPr>
              <w:tab/>
            </w:r>
            <w:r>
              <w:rPr>
                <w:noProof/>
                <w:webHidden/>
              </w:rPr>
              <w:fldChar w:fldCharType="begin"/>
            </w:r>
            <w:r>
              <w:rPr>
                <w:noProof/>
                <w:webHidden/>
              </w:rPr>
              <w:instrText xml:space="preserve"> PAGEREF _Toc535242644 \h </w:instrText>
            </w:r>
            <w:r>
              <w:rPr>
                <w:noProof/>
                <w:webHidden/>
              </w:rPr>
            </w:r>
            <w:r>
              <w:rPr>
                <w:noProof/>
                <w:webHidden/>
              </w:rPr>
              <w:fldChar w:fldCharType="separate"/>
            </w:r>
            <w:r>
              <w:rPr>
                <w:noProof/>
                <w:webHidden/>
              </w:rPr>
              <w:t>14</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45" w:history="1">
            <w:r w:rsidRPr="00FC6B95">
              <w:rPr>
                <w:rStyle w:val="Hyperlink"/>
                <w:noProof/>
              </w:rPr>
              <w:t>ii.</w:t>
            </w:r>
            <w:r>
              <w:rPr>
                <w:rFonts w:eastAsiaTheme="minorEastAsia"/>
                <w:noProof/>
                <w:lang w:val="en-NZ" w:eastAsia="en-NZ"/>
              </w:rPr>
              <w:tab/>
            </w:r>
            <w:r w:rsidRPr="00FC6B95">
              <w:rPr>
                <w:rStyle w:val="Hyperlink"/>
                <w:noProof/>
              </w:rPr>
              <w:t>Output Files:</w:t>
            </w:r>
            <w:r>
              <w:rPr>
                <w:noProof/>
                <w:webHidden/>
              </w:rPr>
              <w:tab/>
            </w:r>
            <w:r>
              <w:rPr>
                <w:noProof/>
                <w:webHidden/>
              </w:rPr>
              <w:fldChar w:fldCharType="begin"/>
            </w:r>
            <w:r>
              <w:rPr>
                <w:noProof/>
                <w:webHidden/>
              </w:rPr>
              <w:instrText xml:space="preserve"> PAGEREF _Toc535242645 \h </w:instrText>
            </w:r>
            <w:r>
              <w:rPr>
                <w:noProof/>
                <w:webHidden/>
              </w:rPr>
            </w:r>
            <w:r>
              <w:rPr>
                <w:noProof/>
                <w:webHidden/>
              </w:rPr>
              <w:fldChar w:fldCharType="separate"/>
            </w:r>
            <w:r>
              <w:rPr>
                <w:noProof/>
                <w:webHidden/>
              </w:rPr>
              <w:t>14</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46" w:history="1">
            <w:r w:rsidRPr="00FC6B95">
              <w:rPr>
                <w:rStyle w:val="Hyperlink"/>
                <w:rFonts w:cstheme="minorHAnsi"/>
                <w:noProof/>
              </w:rPr>
              <w:t>B.</w:t>
            </w:r>
            <w:r>
              <w:rPr>
                <w:rFonts w:eastAsiaTheme="minorEastAsia"/>
                <w:noProof/>
                <w:lang w:val="en-NZ" w:eastAsia="en-NZ"/>
              </w:rPr>
              <w:tab/>
            </w:r>
            <w:r w:rsidRPr="00FC6B95">
              <w:rPr>
                <w:rStyle w:val="Hyperlink"/>
                <w:noProof/>
              </w:rPr>
              <w:t>Performing Production Runs</w:t>
            </w:r>
            <w:r>
              <w:rPr>
                <w:noProof/>
                <w:webHidden/>
              </w:rPr>
              <w:tab/>
            </w:r>
            <w:r>
              <w:rPr>
                <w:noProof/>
                <w:webHidden/>
              </w:rPr>
              <w:fldChar w:fldCharType="begin"/>
            </w:r>
            <w:r>
              <w:rPr>
                <w:noProof/>
                <w:webHidden/>
              </w:rPr>
              <w:instrText xml:space="preserve"> PAGEREF _Toc535242646 \h </w:instrText>
            </w:r>
            <w:r>
              <w:rPr>
                <w:noProof/>
                <w:webHidden/>
              </w:rPr>
            </w:r>
            <w:r>
              <w:rPr>
                <w:noProof/>
                <w:webHidden/>
              </w:rPr>
              <w:fldChar w:fldCharType="separate"/>
            </w:r>
            <w:r>
              <w:rPr>
                <w:noProof/>
                <w:webHidden/>
              </w:rPr>
              <w:t>15</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47" w:history="1">
            <w:r w:rsidRPr="00FC6B95">
              <w:rPr>
                <w:rStyle w:val="Hyperlink"/>
                <w:noProof/>
              </w:rPr>
              <w:t>i.</w:t>
            </w:r>
            <w:r>
              <w:rPr>
                <w:rFonts w:eastAsiaTheme="minorEastAsia"/>
                <w:noProof/>
                <w:lang w:val="en-NZ" w:eastAsia="en-NZ"/>
              </w:rPr>
              <w:tab/>
            </w:r>
            <w:r w:rsidRPr="00FC6B95">
              <w:rPr>
                <w:rStyle w:val="Hyperlink"/>
                <w:noProof/>
              </w:rPr>
              <w:t>Parameters to set in the parameters file (example):</w:t>
            </w:r>
            <w:r>
              <w:rPr>
                <w:noProof/>
                <w:webHidden/>
              </w:rPr>
              <w:tab/>
            </w:r>
            <w:r>
              <w:rPr>
                <w:noProof/>
                <w:webHidden/>
              </w:rPr>
              <w:fldChar w:fldCharType="begin"/>
            </w:r>
            <w:r>
              <w:rPr>
                <w:noProof/>
                <w:webHidden/>
              </w:rPr>
              <w:instrText xml:space="preserve"> PAGEREF _Toc535242647 \h </w:instrText>
            </w:r>
            <w:r>
              <w:rPr>
                <w:noProof/>
                <w:webHidden/>
              </w:rPr>
            </w:r>
            <w:r>
              <w:rPr>
                <w:noProof/>
                <w:webHidden/>
              </w:rPr>
              <w:fldChar w:fldCharType="separate"/>
            </w:r>
            <w:r>
              <w:rPr>
                <w:noProof/>
                <w:webHidden/>
              </w:rPr>
              <w:t>15</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48" w:history="1">
            <w:r w:rsidRPr="00FC6B95">
              <w:rPr>
                <w:rStyle w:val="Hyperlink"/>
                <w:noProof/>
              </w:rPr>
              <w:t>ii.</w:t>
            </w:r>
            <w:r>
              <w:rPr>
                <w:rFonts w:eastAsiaTheme="minorEastAsia"/>
                <w:noProof/>
                <w:lang w:val="en-NZ" w:eastAsia="en-NZ"/>
              </w:rPr>
              <w:tab/>
            </w:r>
            <w:r w:rsidRPr="00FC6B95">
              <w:rPr>
                <w:rStyle w:val="Hyperlink"/>
                <w:noProof/>
              </w:rPr>
              <w:t>Root Output Files:</w:t>
            </w:r>
            <w:r>
              <w:rPr>
                <w:noProof/>
                <w:webHidden/>
              </w:rPr>
              <w:tab/>
            </w:r>
            <w:r>
              <w:rPr>
                <w:noProof/>
                <w:webHidden/>
              </w:rPr>
              <w:fldChar w:fldCharType="begin"/>
            </w:r>
            <w:r>
              <w:rPr>
                <w:noProof/>
                <w:webHidden/>
              </w:rPr>
              <w:instrText xml:space="preserve"> PAGEREF _Toc535242648 \h </w:instrText>
            </w:r>
            <w:r>
              <w:rPr>
                <w:noProof/>
                <w:webHidden/>
              </w:rPr>
            </w:r>
            <w:r>
              <w:rPr>
                <w:noProof/>
                <w:webHidden/>
              </w:rPr>
              <w:fldChar w:fldCharType="separate"/>
            </w:r>
            <w:r>
              <w:rPr>
                <w:noProof/>
                <w:webHidden/>
              </w:rPr>
              <w:t>16</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49" w:history="1">
            <w:r w:rsidRPr="00FC6B95">
              <w:rPr>
                <w:rStyle w:val="Hyperlink"/>
                <w:noProof/>
              </w:rPr>
              <w:t>iii.</w:t>
            </w:r>
            <w:r>
              <w:rPr>
                <w:rFonts w:eastAsiaTheme="minorEastAsia"/>
                <w:noProof/>
                <w:lang w:val="en-NZ" w:eastAsia="en-NZ"/>
              </w:rPr>
              <w:tab/>
            </w:r>
            <w:r w:rsidRPr="00FC6B95">
              <w:rPr>
                <w:rStyle w:val="Hyperlink"/>
                <w:noProof/>
              </w:rPr>
              <w:t>Process Dependent Output Files:</w:t>
            </w:r>
            <w:r>
              <w:rPr>
                <w:noProof/>
                <w:webHidden/>
              </w:rPr>
              <w:tab/>
            </w:r>
            <w:r>
              <w:rPr>
                <w:noProof/>
                <w:webHidden/>
              </w:rPr>
              <w:fldChar w:fldCharType="begin"/>
            </w:r>
            <w:r>
              <w:rPr>
                <w:noProof/>
                <w:webHidden/>
              </w:rPr>
              <w:instrText xml:space="preserve"> PAGEREF _Toc535242649 \h </w:instrText>
            </w:r>
            <w:r>
              <w:rPr>
                <w:noProof/>
                <w:webHidden/>
              </w:rPr>
            </w:r>
            <w:r>
              <w:rPr>
                <w:noProof/>
                <w:webHidden/>
              </w:rPr>
              <w:fldChar w:fldCharType="separate"/>
            </w:r>
            <w:r>
              <w:rPr>
                <w:noProof/>
                <w:webHidden/>
              </w:rPr>
              <w:t>16</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50" w:history="1">
            <w:r w:rsidRPr="00FC6B95">
              <w:rPr>
                <w:rStyle w:val="Hyperlink"/>
                <w:noProof/>
              </w:rPr>
              <w:t>iv.</w:t>
            </w:r>
            <w:r>
              <w:rPr>
                <w:rFonts w:eastAsiaTheme="minorEastAsia"/>
                <w:noProof/>
                <w:lang w:val="en-NZ" w:eastAsia="en-NZ"/>
              </w:rPr>
              <w:tab/>
            </w:r>
            <w:r w:rsidRPr="00FC6B95">
              <w:rPr>
                <w:rStyle w:val="Hyperlink"/>
                <w:noProof/>
              </w:rPr>
              <w:t>Residue List Format</w:t>
            </w:r>
            <w:r>
              <w:rPr>
                <w:noProof/>
                <w:webHidden/>
              </w:rPr>
              <w:tab/>
            </w:r>
            <w:r>
              <w:rPr>
                <w:noProof/>
                <w:webHidden/>
              </w:rPr>
              <w:fldChar w:fldCharType="begin"/>
            </w:r>
            <w:r>
              <w:rPr>
                <w:noProof/>
                <w:webHidden/>
              </w:rPr>
              <w:instrText xml:space="preserve"> PAGEREF _Toc535242650 \h </w:instrText>
            </w:r>
            <w:r>
              <w:rPr>
                <w:noProof/>
                <w:webHidden/>
              </w:rPr>
            </w:r>
            <w:r>
              <w:rPr>
                <w:noProof/>
                <w:webHidden/>
              </w:rPr>
              <w:fldChar w:fldCharType="separate"/>
            </w:r>
            <w:r>
              <w:rPr>
                <w:noProof/>
                <w:webHidden/>
              </w:rPr>
              <w:t>16</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51" w:history="1">
            <w:r w:rsidRPr="00FC6B95">
              <w:rPr>
                <w:rStyle w:val="Hyperlink"/>
                <w:noProof/>
              </w:rPr>
              <w:t>v.</w:t>
            </w:r>
            <w:r>
              <w:rPr>
                <w:rFonts w:eastAsiaTheme="minorEastAsia"/>
                <w:noProof/>
                <w:lang w:val="en-NZ" w:eastAsia="en-NZ"/>
              </w:rPr>
              <w:tab/>
            </w:r>
            <w:r w:rsidRPr="00FC6B95">
              <w:rPr>
                <w:rStyle w:val="Hyperlink"/>
                <w:noProof/>
              </w:rPr>
              <w:t>Residue List Format for Distance Pairs</w:t>
            </w:r>
            <w:r>
              <w:rPr>
                <w:noProof/>
                <w:webHidden/>
              </w:rPr>
              <w:tab/>
            </w:r>
            <w:r>
              <w:rPr>
                <w:noProof/>
                <w:webHidden/>
              </w:rPr>
              <w:fldChar w:fldCharType="begin"/>
            </w:r>
            <w:r>
              <w:rPr>
                <w:noProof/>
                <w:webHidden/>
              </w:rPr>
              <w:instrText xml:space="preserve"> PAGEREF _Toc535242651 \h </w:instrText>
            </w:r>
            <w:r>
              <w:rPr>
                <w:noProof/>
                <w:webHidden/>
              </w:rPr>
            </w:r>
            <w:r>
              <w:rPr>
                <w:noProof/>
                <w:webHidden/>
              </w:rPr>
              <w:fldChar w:fldCharType="separate"/>
            </w:r>
            <w:r>
              <w:rPr>
                <w:noProof/>
                <w:webHidden/>
              </w:rPr>
              <w:t>17</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52" w:history="1">
            <w:r w:rsidRPr="00FC6B95">
              <w:rPr>
                <w:rStyle w:val="Hyperlink"/>
                <w:rFonts w:cstheme="minorHAnsi"/>
                <w:noProof/>
              </w:rPr>
              <w:t>C.</w:t>
            </w:r>
            <w:r>
              <w:rPr>
                <w:rFonts w:eastAsiaTheme="minorEastAsia"/>
                <w:noProof/>
                <w:lang w:val="en-NZ" w:eastAsia="en-NZ"/>
              </w:rPr>
              <w:tab/>
            </w:r>
            <w:r w:rsidRPr="00FC6B95">
              <w:rPr>
                <w:rStyle w:val="Hyperlink"/>
                <w:noProof/>
              </w:rPr>
              <w:t>Debugging Crashes: Fixing and Preventing Problems:</w:t>
            </w:r>
            <w:r>
              <w:rPr>
                <w:noProof/>
                <w:webHidden/>
              </w:rPr>
              <w:tab/>
            </w:r>
            <w:r>
              <w:rPr>
                <w:noProof/>
                <w:webHidden/>
              </w:rPr>
              <w:fldChar w:fldCharType="begin"/>
            </w:r>
            <w:r>
              <w:rPr>
                <w:noProof/>
                <w:webHidden/>
              </w:rPr>
              <w:instrText xml:space="preserve"> PAGEREF _Toc535242652 \h </w:instrText>
            </w:r>
            <w:r>
              <w:rPr>
                <w:noProof/>
                <w:webHidden/>
              </w:rPr>
            </w:r>
            <w:r>
              <w:rPr>
                <w:noProof/>
                <w:webHidden/>
              </w:rPr>
              <w:fldChar w:fldCharType="separate"/>
            </w:r>
            <w:r>
              <w:rPr>
                <w:noProof/>
                <w:webHidden/>
              </w:rPr>
              <w:t>18</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53" w:history="1">
            <w:r w:rsidRPr="00FC6B95">
              <w:rPr>
                <w:rStyle w:val="Hyperlink"/>
                <w:noProof/>
              </w:rPr>
              <w:t>i.</w:t>
            </w:r>
            <w:r>
              <w:rPr>
                <w:rFonts w:eastAsiaTheme="minorEastAsia"/>
                <w:noProof/>
                <w:lang w:val="en-NZ" w:eastAsia="en-NZ"/>
              </w:rPr>
              <w:tab/>
            </w:r>
            <w:r w:rsidRPr="00FC6B95">
              <w:rPr>
                <w:rStyle w:val="Hyperlink"/>
                <w:noProof/>
              </w:rPr>
              <w:t>Simple mistakes:</w:t>
            </w:r>
            <w:r>
              <w:rPr>
                <w:noProof/>
                <w:webHidden/>
              </w:rPr>
              <w:tab/>
            </w:r>
            <w:r>
              <w:rPr>
                <w:noProof/>
                <w:webHidden/>
              </w:rPr>
              <w:fldChar w:fldCharType="begin"/>
            </w:r>
            <w:r>
              <w:rPr>
                <w:noProof/>
                <w:webHidden/>
              </w:rPr>
              <w:instrText xml:space="preserve"> PAGEREF _Toc535242653 \h </w:instrText>
            </w:r>
            <w:r>
              <w:rPr>
                <w:noProof/>
                <w:webHidden/>
              </w:rPr>
            </w:r>
            <w:r>
              <w:rPr>
                <w:noProof/>
                <w:webHidden/>
              </w:rPr>
              <w:fldChar w:fldCharType="separate"/>
            </w:r>
            <w:r>
              <w:rPr>
                <w:noProof/>
                <w:webHidden/>
              </w:rPr>
              <w:t>18</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54" w:history="1">
            <w:r w:rsidRPr="00FC6B95">
              <w:rPr>
                <w:rStyle w:val="Hyperlink"/>
                <w:noProof/>
              </w:rPr>
              <w:t>ii.</w:t>
            </w:r>
            <w:r>
              <w:rPr>
                <w:rFonts w:eastAsiaTheme="minorEastAsia"/>
                <w:noProof/>
                <w:lang w:val="en-NZ" w:eastAsia="en-NZ"/>
              </w:rPr>
              <w:tab/>
            </w:r>
            <w:r w:rsidRPr="00FC6B95">
              <w:rPr>
                <w:rStyle w:val="Hyperlink"/>
                <w:noProof/>
              </w:rPr>
              <w:t>More subtle issues:</w:t>
            </w:r>
            <w:r>
              <w:rPr>
                <w:noProof/>
                <w:webHidden/>
              </w:rPr>
              <w:tab/>
            </w:r>
            <w:r>
              <w:rPr>
                <w:noProof/>
                <w:webHidden/>
              </w:rPr>
              <w:fldChar w:fldCharType="begin"/>
            </w:r>
            <w:r>
              <w:rPr>
                <w:noProof/>
                <w:webHidden/>
              </w:rPr>
              <w:instrText xml:space="preserve"> PAGEREF _Toc535242654 \h </w:instrText>
            </w:r>
            <w:r>
              <w:rPr>
                <w:noProof/>
                <w:webHidden/>
              </w:rPr>
            </w:r>
            <w:r>
              <w:rPr>
                <w:noProof/>
                <w:webHidden/>
              </w:rPr>
              <w:fldChar w:fldCharType="separate"/>
            </w:r>
            <w:r>
              <w:rPr>
                <w:noProof/>
                <w:webHidden/>
              </w:rPr>
              <w:t>18</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55" w:history="1">
            <w:r w:rsidRPr="00FC6B95">
              <w:rPr>
                <w:rStyle w:val="Hyperlink"/>
                <w:noProof/>
              </w:rPr>
              <w:t>iii.</w:t>
            </w:r>
            <w:r>
              <w:rPr>
                <w:rFonts w:eastAsiaTheme="minorEastAsia"/>
                <w:noProof/>
                <w:lang w:val="en-NZ" w:eastAsia="en-NZ"/>
              </w:rPr>
              <w:tab/>
            </w:r>
            <w:r w:rsidRPr="00FC6B95">
              <w:rPr>
                <w:rStyle w:val="Hyperlink"/>
                <w:noProof/>
              </w:rPr>
              <w:t>Very subtle issues:</w:t>
            </w:r>
            <w:r>
              <w:rPr>
                <w:noProof/>
                <w:webHidden/>
              </w:rPr>
              <w:tab/>
            </w:r>
            <w:r>
              <w:rPr>
                <w:noProof/>
                <w:webHidden/>
              </w:rPr>
              <w:fldChar w:fldCharType="begin"/>
            </w:r>
            <w:r>
              <w:rPr>
                <w:noProof/>
                <w:webHidden/>
              </w:rPr>
              <w:instrText xml:space="preserve"> PAGEREF _Toc535242655 \h </w:instrText>
            </w:r>
            <w:r>
              <w:rPr>
                <w:noProof/>
                <w:webHidden/>
              </w:rPr>
            </w:r>
            <w:r>
              <w:rPr>
                <w:noProof/>
                <w:webHidden/>
              </w:rPr>
              <w:fldChar w:fldCharType="separate"/>
            </w:r>
            <w:r>
              <w:rPr>
                <w:noProof/>
                <w:webHidden/>
              </w:rPr>
              <w:t>19</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56" w:history="1">
            <w:r w:rsidRPr="00FC6B95">
              <w:rPr>
                <w:rStyle w:val="Hyperlink"/>
                <w:rFonts w:cstheme="minorHAnsi"/>
                <w:noProof/>
              </w:rPr>
              <w:t>D.</w:t>
            </w:r>
            <w:r>
              <w:rPr>
                <w:rFonts w:eastAsiaTheme="minorEastAsia"/>
                <w:noProof/>
                <w:lang w:val="en-NZ" w:eastAsia="en-NZ"/>
              </w:rPr>
              <w:tab/>
            </w:r>
            <w:r w:rsidRPr="00FC6B95">
              <w:rPr>
                <w:rStyle w:val="Hyperlink"/>
                <w:noProof/>
              </w:rPr>
              <w:t>Performing Mode Visualization</w:t>
            </w:r>
            <w:r>
              <w:rPr>
                <w:noProof/>
                <w:webHidden/>
              </w:rPr>
              <w:tab/>
            </w:r>
            <w:r>
              <w:rPr>
                <w:noProof/>
                <w:webHidden/>
              </w:rPr>
              <w:fldChar w:fldCharType="begin"/>
            </w:r>
            <w:r>
              <w:rPr>
                <w:noProof/>
                <w:webHidden/>
              </w:rPr>
              <w:instrText xml:space="preserve"> PAGEREF _Toc535242656 \h </w:instrText>
            </w:r>
            <w:r>
              <w:rPr>
                <w:noProof/>
                <w:webHidden/>
              </w:rPr>
            </w:r>
            <w:r>
              <w:rPr>
                <w:noProof/>
                <w:webHidden/>
              </w:rPr>
              <w:fldChar w:fldCharType="separate"/>
            </w:r>
            <w:r>
              <w:rPr>
                <w:noProof/>
                <w:webHidden/>
              </w:rPr>
              <w:t>20</w:t>
            </w:r>
            <w:r>
              <w:rPr>
                <w:noProof/>
                <w:webHidden/>
              </w:rPr>
              <w:fldChar w:fldCharType="end"/>
            </w:r>
          </w:hyperlink>
        </w:p>
        <w:p w:rsidR="003E128B" w:rsidRDefault="003E128B">
          <w:pPr>
            <w:pStyle w:val="TOC1"/>
            <w:tabs>
              <w:tab w:val="left" w:pos="660"/>
              <w:tab w:val="right" w:leader="dot" w:pos="10790"/>
            </w:tabs>
            <w:rPr>
              <w:rFonts w:eastAsiaTheme="minorEastAsia"/>
              <w:noProof/>
              <w:lang w:val="en-NZ" w:eastAsia="en-NZ"/>
            </w:rPr>
          </w:pPr>
          <w:hyperlink w:anchor="_Toc535242657" w:history="1">
            <w:r w:rsidRPr="00FC6B95">
              <w:rPr>
                <w:rStyle w:val="Hyperlink"/>
                <w:rFonts w:cstheme="minorHAnsi"/>
                <w:noProof/>
              </w:rPr>
              <w:t>VI.</w:t>
            </w:r>
            <w:r>
              <w:rPr>
                <w:rFonts w:eastAsiaTheme="minorEastAsia"/>
                <w:noProof/>
                <w:lang w:val="en-NZ" w:eastAsia="en-NZ"/>
              </w:rPr>
              <w:tab/>
            </w:r>
            <w:r w:rsidRPr="00FC6B95">
              <w:rPr>
                <w:rStyle w:val="Hyperlink"/>
                <w:noProof/>
              </w:rPr>
              <w:t>Additional Types of Analysis</w:t>
            </w:r>
            <w:r>
              <w:rPr>
                <w:noProof/>
                <w:webHidden/>
              </w:rPr>
              <w:tab/>
            </w:r>
            <w:r>
              <w:rPr>
                <w:noProof/>
                <w:webHidden/>
              </w:rPr>
              <w:fldChar w:fldCharType="begin"/>
            </w:r>
            <w:r>
              <w:rPr>
                <w:noProof/>
                <w:webHidden/>
              </w:rPr>
              <w:instrText xml:space="preserve"> PAGEREF _Toc535242657 \h </w:instrText>
            </w:r>
            <w:r>
              <w:rPr>
                <w:noProof/>
                <w:webHidden/>
              </w:rPr>
            </w:r>
            <w:r>
              <w:rPr>
                <w:noProof/>
                <w:webHidden/>
              </w:rPr>
              <w:fldChar w:fldCharType="separate"/>
            </w:r>
            <w:r>
              <w:rPr>
                <w:noProof/>
                <w:webHidden/>
              </w:rPr>
              <w:t>21</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58" w:history="1">
            <w:r w:rsidRPr="00FC6B95">
              <w:rPr>
                <w:rStyle w:val="Hyperlink"/>
                <w:rFonts w:cstheme="minorHAnsi"/>
                <w:noProof/>
              </w:rPr>
              <w:t>A.</w:t>
            </w:r>
            <w:r>
              <w:rPr>
                <w:rFonts w:eastAsiaTheme="minorEastAsia"/>
                <w:noProof/>
                <w:lang w:val="en-NZ" w:eastAsia="en-NZ"/>
              </w:rPr>
              <w:tab/>
            </w:r>
            <w:r w:rsidRPr="00FC6B95">
              <w:rPr>
                <w:rStyle w:val="Hyperlink"/>
                <w:noProof/>
              </w:rPr>
              <w:t>Pooling Data:</w:t>
            </w:r>
            <w:r>
              <w:rPr>
                <w:noProof/>
                <w:webHidden/>
              </w:rPr>
              <w:tab/>
            </w:r>
            <w:r>
              <w:rPr>
                <w:noProof/>
                <w:webHidden/>
              </w:rPr>
              <w:fldChar w:fldCharType="begin"/>
            </w:r>
            <w:r>
              <w:rPr>
                <w:noProof/>
                <w:webHidden/>
              </w:rPr>
              <w:instrText xml:space="preserve"> PAGEREF _Toc535242658 \h </w:instrText>
            </w:r>
            <w:r>
              <w:rPr>
                <w:noProof/>
                <w:webHidden/>
              </w:rPr>
            </w:r>
            <w:r>
              <w:rPr>
                <w:noProof/>
                <w:webHidden/>
              </w:rPr>
              <w:fldChar w:fldCharType="separate"/>
            </w:r>
            <w:r>
              <w:rPr>
                <w:noProof/>
                <w:webHidden/>
              </w:rPr>
              <w:t>21</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59" w:history="1">
            <w:r w:rsidRPr="00FC6B95">
              <w:rPr>
                <w:rStyle w:val="Hyperlink"/>
                <w:noProof/>
              </w:rPr>
              <w:t>i.</w:t>
            </w:r>
            <w:r>
              <w:rPr>
                <w:rFonts w:eastAsiaTheme="minorEastAsia"/>
                <w:noProof/>
                <w:lang w:val="en-NZ" w:eastAsia="en-NZ"/>
              </w:rPr>
              <w:tab/>
            </w:r>
            <w:r w:rsidRPr="00FC6B95">
              <w:rPr>
                <w:rStyle w:val="Hyperlink"/>
                <w:noProof/>
              </w:rPr>
              <w:t>Run Command:</w:t>
            </w:r>
            <w:r>
              <w:rPr>
                <w:noProof/>
                <w:webHidden/>
              </w:rPr>
              <w:tab/>
            </w:r>
            <w:r>
              <w:rPr>
                <w:noProof/>
                <w:webHidden/>
              </w:rPr>
              <w:fldChar w:fldCharType="begin"/>
            </w:r>
            <w:r>
              <w:rPr>
                <w:noProof/>
                <w:webHidden/>
              </w:rPr>
              <w:instrText xml:space="preserve"> PAGEREF _Toc535242659 \h </w:instrText>
            </w:r>
            <w:r>
              <w:rPr>
                <w:noProof/>
                <w:webHidden/>
              </w:rPr>
            </w:r>
            <w:r>
              <w:rPr>
                <w:noProof/>
                <w:webHidden/>
              </w:rPr>
              <w:fldChar w:fldCharType="separate"/>
            </w:r>
            <w:r>
              <w:rPr>
                <w:noProof/>
                <w:webHidden/>
              </w:rPr>
              <w:t>21</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0" w:history="1">
            <w:r w:rsidRPr="00FC6B95">
              <w:rPr>
                <w:rStyle w:val="Hyperlink"/>
                <w:noProof/>
              </w:rPr>
              <w:t>ii.</w:t>
            </w:r>
            <w:r>
              <w:rPr>
                <w:rFonts w:eastAsiaTheme="minorEastAsia"/>
                <w:noProof/>
                <w:lang w:val="en-NZ" w:eastAsia="en-NZ"/>
              </w:rPr>
              <w:tab/>
            </w:r>
            <w:r w:rsidRPr="00FC6B95">
              <w:rPr>
                <w:rStyle w:val="Hyperlink"/>
                <w:noProof/>
              </w:rPr>
              <w:t>Input File format:</w:t>
            </w:r>
            <w:r>
              <w:rPr>
                <w:noProof/>
                <w:webHidden/>
              </w:rPr>
              <w:tab/>
            </w:r>
            <w:r>
              <w:rPr>
                <w:noProof/>
                <w:webHidden/>
              </w:rPr>
              <w:fldChar w:fldCharType="begin"/>
            </w:r>
            <w:r>
              <w:rPr>
                <w:noProof/>
                <w:webHidden/>
              </w:rPr>
              <w:instrText xml:space="preserve"> PAGEREF _Toc535242660 \h </w:instrText>
            </w:r>
            <w:r>
              <w:rPr>
                <w:noProof/>
                <w:webHidden/>
              </w:rPr>
            </w:r>
            <w:r>
              <w:rPr>
                <w:noProof/>
                <w:webHidden/>
              </w:rPr>
              <w:fldChar w:fldCharType="separate"/>
            </w:r>
            <w:r>
              <w:rPr>
                <w:noProof/>
                <w:webHidden/>
              </w:rPr>
              <w:t>21</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1" w:history="1">
            <w:r w:rsidRPr="00FC6B95">
              <w:rPr>
                <w:rStyle w:val="Hyperlink"/>
                <w:noProof/>
              </w:rPr>
              <w:t>iii.</w:t>
            </w:r>
            <w:r>
              <w:rPr>
                <w:rFonts w:eastAsiaTheme="minorEastAsia"/>
                <w:noProof/>
                <w:lang w:val="en-NZ" w:eastAsia="en-NZ"/>
              </w:rPr>
              <w:tab/>
            </w:r>
            <w:r w:rsidRPr="00FC6B95">
              <w:rPr>
                <w:rStyle w:val="Hyperlink"/>
                <w:noProof/>
              </w:rPr>
              <w:t>Output File format:</w:t>
            </w:r>
            <w:r>
              <w:rPr>
                <w:noProof/>
                <w:webHidden/>
              </w:rPr>
              <w:tab/>
            </w:r>
            <w:r>
              <w:rPr>
                <w:noProof/>
                <w:webHidden/>
              </w:rPr>
              <w:fldChar w:fldCharType="begin"/>
            </w:r>
            <w:r>
              <w:rPr>
                <w:noProof/>
                <w:webHidden/>
              </w:rPr>
              <w:instrText xml:space="preserve"> PAGEREF _Toc535242661 \h </w:instrText>
            </w:r>
            <w:r>
              <w:rPr>
                <w:noProof/>
                <w:webHidden/>
              </w:rPr>
            </w:r>
            <w:r>
              <w:rPr>
                <w:noProof/>
                <w:webHidden/>
              </w:rPr>
              <w:fldChar w:fldCharType="separate"/>
            </w:r>
            <w:r>
              <w:rPr>
                <w:noProof/>
                <w:webHidden/>
              </w:rPr>
              <w:t>22</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62" w:history="1">
            <w:r w:rsidRPr="00FC6B95">
              <w:rPr>
                <w:rStyle w:val="Hyperlink"/>
                <w:rFonts w:cstheme="minorHAnsi"/>
                <w:noProof/>
              </w:rPr>
              <w:t>B.</w:t>
            </w:r>
            <w:r>
              <w:rPr>
                <w:rFonts w:eastAsiaTheme="minorEastAsia"/>
                <w:noProof/>
                <w:lang w:val="en-NZ" w:eastAsia="en-NZ"/>
              </w:rPr>
              <w:tab/>
            </w:r>
            <w:r w:rsidRPr="00FC6B95">
              <w:rPr>
                <w:rStyle w:val="Hyperlink"/>
                <w:noProof/>
              </w:rPr>
              <w:t>Subspace Analysis:</w:t>
            </w:r>
            <w:r>
              <w:rPr>
                <w:noProof/>
                <w:webHidden/>
              </w:rPr>
              <w:tab/>
            </w:r>
            <w:r>
              <w:rPr>
                <w:noProof/>
                <w:webHidden/>
              </w:rPr>
              <w:fldChar w:fldCharType="begin"/>
            </w:r>
            <w:r>
              <w:rPr>
                <w:noProof/>
                <w:webHidden/>
              </w:rPr>
              <w:instrText xml:space="preserve"> PAGEREF _Toc535242662 \h </w:instrText>
            </w:r>
            <w:r>
              <w:rPr>
                <w:noProof/>
                <w:webHidden/>
              </w:rPr>
            </w:r>
            <w:r>
              <w:rPr>
                <w:noProof/>
                <w:webHidden/>
              </w:rPr>
              <w:fldChar w:fldCharType="separate"/>
            </w:r>
            <w:r>
              <w:rPr>
                <w:noProof/>
                <w:webHidden/>
              </w:rPr>
              <w:t>22</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3" w:history="1">
            <w:r w:rsidRPr="00FC6B95">
              <w:rPr>
                <w:rStyle w:val="Hyperlink"/>
                <w:noProof/>
              </w:rPr>
              <w:t>i.</w:t>
            </w:r>
            <w:r>
              <w:rPr>
                <w:rFonts w:eastAsiaTheme="minorEastAsia"/>
                <w:noProof/>
                <w:lang w:val="en-NZ" w:eastAsia="en-NZ"/>
              </w:rPr>
              <w:tab/>
            </w:r>
            <w:r w:rsidRPr="00FC6B95">
              <w:rPr>
                <w:rStyle w:val="Hyperlink"/>
                <w:noProof/>
              </w:rPr>
              <w:t>Run Commands:</w:t>
            </w:r>
            <w:r>
              <w:rPr>
                <w:noProof/>
                <w:webHidden/>
              </w:rPr>
              <w:tab/>
            </w:r>
            <w:r>
              <w:rPr>
                <w:noProof/>
                <w:webHidden/>
              </w:rPr>
              <w:fldChar w:fldCharType="begin"/>
            </w:r>
            <w:r>
              <w:rPr>
                <w:noProof/>
                <w:webHidden/>
              </w:rPr>
              <w:instrText xml:space="preserve"> PAGEREF _Toc535242663 \h </w:instrText>
            </w:r>
            <w:r>
              <w:rPr>
                <w:noProof/>
                <w:webHidden/>
              </w:rPr>
            </w:r>
            <w:r>
              <w:rPr>
                <w:noProof/>
                <w:webHidden/>
              </w:rPr>
              <w:fldChar w:fldCharType="separate"/>
            </w:r>
            <w:r>
              <w:rPr>
                <w:noProof/>
                <w:webHidden/>
              </w:rPr>
              <w:t>22</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4" w:history="1">
            <w:r w:rsidRPr="00FC6B95">
              <w:rPr>
                <w:rStyle w:val="Hyperlink"/>
                <w:noProof/>
              </w:rPr>
              <w:t>ii.</w:t>
            </w:r>
            <w:r>
              <w:rPr>
                <w:rFonts w:eastAsiaTheme="minorEastAsia"/>
                <w:noProof/>
                <w:lang w:val="en-NZ" w:eastAsia="en-NZ"/>
              </w:rPr>
              <w:tab/>
            </w:r>
            <w:r w:rsidRPr="00FC6B95">
              <w:rPr>
                <w:rStyle w:val="Hyperlink"/>
                <w:noProof/>
              </w:rPr>
              <w:t>Input File format:</w:t>
            </w:r>
            <w:r>
              <w:rPr>
                <w:noProof/>
                <w:webHidden/>
              </w:rPr>
              <w:tab/>
            </w:r>
            <w:r>
              <w:rPr>
                <w:noProof/>
                <w:webHidden/>
              </w:rPr>
              <w:fldChar w:fldCharType="begin"/>
            </w:r>
            <w:r>
              <w:rPr>
                <w:noProof/>
                <w:webHidden/>
              </w:rPr>
              <w:instrText xml:space="preserve"> PAGEREF _Toc535242664 \h </w:instrText>
            </w:r>
            <w:r>
              <w:rPr>
                <w:noProof/>
                <w:webHidden/>
              </w:rPr>
            </w:r>
            <w:r>
              <w:rPr>
                <w:noProof/>
                <w:webHidden/>
              </w:rPr>
              <w:fldChar w:fldCharType="separate"/>
            </w:r>
            <w:r>
              <w:rPr>
                <w:noProof/>
                <w:webHidden/>
              </w:rPr>
              <w:t>22</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65" w:history="1">
            <w:r w:rsidRPr="00FC6B95">
              <w:rPr>
                <w:rStyle w:val="Hyperlink"/>
                <w:rFonts w:cstheme="minorHAnsi"/>
                <w:noProof/>
              </w:rPr>
              <w:t>C.</w:t>
            </w:r>
            <w:r>
              <w:rPr>
                <w:rFonts w:eastAsiaTheme="minorEastAsia"/>
                <w:noProof/>
                <w:lang w:val="en-NZ" w:eastAsia="en-NZ"/>
              </w:rPr>
              <w:tab/>
            </w:r>
            <w:r w:rsidRPr="00FC6B95">
              <w:rPr>
                <w:rStyle w:val="Hyperlink"/>
                <w:noProof/>
              </w:rPr>
              <w:t>Free Energy Surface</w:t>
            </w:r>
            <w:r w:rsidRPr="00FC6B95">
              <w:rPr>
                <w:rStyle w:val="Hyperlink"/>
                <w:rFonts w:cs="Consolas"/>
                <w:noProof/>
              </w:rPr>
              <w:t>:</w:t>
            </w:r>
            <w:r>
              <w:rPr>
                <w:noProof/>
                <w:webHidden/>
              </w:rPr>
              <w:tab/>
            </w:r>
            <w:r>
              <w:rPr>
                <w:noProof/>
                <w:webHidden/>
              </w:rPr>
              <w:fldChar w:fldCharType="begin"/>
            </w:r>
            <w:r>
              <w:rPr>
                <w:noProof/>
                <w:webHidden/>
              </w:rPr>
              <w:instrText xml:space="preserve"> PAGEREF _Toc535242665 \h </w:instrText>
            </w:r>
            <w:r>
              <w:rPr>
                <w:noProof/>
                <w:webHidden/>
              </w:rPr>
            </w:r>
            <w:r>
              <w:rPr>
                <w:noProof/>
                <w:webHidden/>
              </w:rPr>
              <w:fldChar w:fldCharType="separate"/>
            </w:r>
            <w:r>
              <w:rPr>
                <w:noProof/>
                <w:webHidden/>
              </w:rPr>
              <w:t>23</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6" w:history="1">
            <w:r w:rsidRPr="00FC6B95">
              <w:rPr>
                <w:rStyle w:val="Hyperlink"/>
                <w:noProof/>
              </w:rPr>
              <w:t>i.</w:t>
            </w:r>
            <w:r>
              <w:rPr>
                <w:rFonts w:eastAsiaTheme="minorEastAsia"/>
                <w:noProof/>
                <w:lang w:val="en-NZ" w:eastAsia="en-NZ"/>
              </w:rPr>
              <w:tab/>
            </w:r>
            <w:r w:rsidRPr="00FC6B95">
              <w:rPr>
                <w:rStyle w:val="Hyperlink"/>
                <w:noProof/>
              </w:rPr>
              <w:t>Run Commands:</w:t>
            </w:r>
            <w:r>
              <w:rPr>
                <w:noProof/>
                <w:webHidden/>
              </w:rPr>
              <w:tab/>
            </w:r>
            <w:r>
              <w:rPr>
                <w:noProof/>
                <w:webHidden/>
              </w:rPr>
              <w:fldChar w:fldCharType="begin"/>
            </w:r>
            <w:r>
              <w:rPr>
                <w:noProof/>
                <w:webHidden/>
              </w:rPr>
              <w:instrText xml:space="preserve"> PAGEREF _Toc535242666 \h </w:instrText>
            </w:r>
            <w:r>
              <w:rPr>
                <w:noProof/>
                <w:webHidden/>
              </w:rPr>
            </w:r>
            <w:r>
              <w:rPr>
                <w:noProof/>
                <w:webHidden/>
              </w:rPr>
              <w:fldChar w:fldCharType="separate"/>
            </w:r>
            <w:r>
              <w:rPr>
                <w:noProof/>
                <w:webHidden/>
              </w:rPr>
              <w:t>23</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7" w:history="1">
            <w:r w:rsidRPr="00FC6B95">
              <w:rPr>
                <w:rStyle w:val="Hyperlink"/>
                <w:noProof/>
              </w:rPr>
              <w:t>ii.</w:t>
            </w:r>
            <w:r>
              <w:rPr>
                <w:rFonts w:eastAsiaTheme="minorEastAsia"/>
                <w:noProof/>
                <w:lang w:val="en-NZ" w:eastAsia="en-NZ"/>
              </w:rPr>
              <w:tab/>
            </w:r>
            <w:r w:rsidRPr="00FC6B95">
              <w:rPr>
                <w:rStyle w:val="Hyperlink"/>
                <w:noProof/>
              </w:rPr>
              <w:t>Input File format:</w:t>
            </w:r>
            <w:r>
              <w:rPr>
                <w:noProof/>
                <w:webHidden/>
              </w:rPr>
              <w:tab/>
            </w:r>
            <w:r>
              <w:rPr>
                <w:noProof/>
                <w:webHidden/>
              </w:rPr>
              <w:fldChar w:fldCharType="begin"/>
            </w:r>
            <w:r>
              <w:rPr>
                <w:noProof/>
                <w:webHidden/>
              </w:rPr>
              <w:instrText xml:space="preserve"> PAGEREF _Toc535242667 \h </w:instrText>
            </w:r>
            <w:r>
              <w:rPr>
                <w:noProof/>
                <w:webHidden/>
              </w:rPr>
            </w:r>
            <w:r>
              <w:rPr>
                <w:noProof/>
                <w:webHidden/>
              </w:rPr>
              <w:fldChar w:fldCharType="separate"/>
            </w:r>
            <w:r>
              <w:rPr>
                <w:noProof/>
                <w:webHidden/>
              </w:rPr>
              <w:t>23</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68" w:history="1">
            <w:r w:rsidRPr="00FC6B95">
              <w:rPr>
                <w:rStyle w:val="Hyperlink"/>
                <w:rFonts w:cstheme="minorHAnsi"/>
                <w:noProof/>
              </w:rPr>
              <w:t>D.</w:t>
            </w:r>
            <w:r>
              <w:rPr>
                <w:rFonts w:eastAsiaTheme="minorEastAsia"/>
                <w:noProof/>
                <w:lang w:val="en-NZ" w:eastAsia="en-NZ"/>
              </w:rPr>
              <w:tab/>
            </w:r>
            <w:r w:rsidRPr="00FC6B95">
              <w:rPr>
                <w:rStyle w:val="Hyperlink"/>
                <w:noProof/>
              </w:rPr>
              <w:t>Kernel PCA</w:t>
            </w:r>
            <w:r w:rsidRPr="00FC6B95">
              <w:rPr>
                <w:rStyle w:val="Hyperlink"/>
                <w:rFonts w:cs="Consolas"/>
                <w:noProof/>
              </w:rPr>
              <w:t>:</w:t>
            </w:r>
            <w:r>
              <w:rPr>
                <w:noProof/>
                <w:webHidden/>
              </w:rPr>
              <w:tab/>
            </w:r>
            <w:r>
              <w:rPr>
                <w:noProof/>
                <w:webHidden/>
              </w:rPr>
              <w:fldChar w:fldCharType="begin"/>
            </w:r>
            <w:r>
              <w:rPr>
                <w:noProof/>
                <w:webHidden/>
              </w:rPr>
              <w:instrText xml:space="preserve"> PAGEREF _Toc535242668 \h </w:instrText>
            </w:r>
            <w:r>
              <w:rPr>
                <w:noProof/>
                <w:webHidden/>
              </w:rPr>
            </w:r>
            <w:r>
              <w:rPr>
                <w:noProof/>
                <w:webHidden/>
              </w:rPr>
              <w:fldChar w:fldCharType="separate"/>
            </w:r>
            <w:r>
              <w:rPr>
                <w:noProof/>
                <w:webHidden/>
              </w:rPr>
              <w:t>25</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69" w:history="1">
            <w:r w:rsidRPr="00FC6B95">
              <w:rPr>
                <w:rStyle w:val="Hyperlink"/>
                <w:noProof/>
              </w:rPr>
              <w:t>i.</w:t>
            </w:r>
            <w:r>
              <w:rPr>
                <w:rFonts w:eastAsiaTheme="minorEastAsia"/>
                <w:noProof/>
                <w:lang w:val="en-NZ" w:eastAsia="en-NZ"/>
              </w:rPr>
              <w:tab/>
            </w:r>
            <w:r w:rsidRPr="00FC6B95">
              <w:rPr>
                <w:rStyle w:val="Hyperlink"/>
                <w:noProof/>
              </w:rPr>
              <w:t>Run Commands:</w:t>
            </w:r>
            <w:r>
              <w:rPr>
                <w:noProof/>
                <w:webHidden/>
              </w:rPr>
              <w:tab/>
            </w:r>
            <w:r>
              <w:rPr>
                <w:noProof/>
                <w:webHidden/>
              </w:rPr>
              <w:fldChar w:fldCharType="begin"/>
            </w:r>
            <w:r>
              <w:rPr>
                <w:noProof/>
                <w:webHidden/>
              </w:rPr>
              <w:instrText xml:space="preserve"> PAGEREF _Toc535242669 \h </w:instrText>
            </w:r>
            <w:r>
              <w:rPr>
                <w:noProof/>
                <w:webHidden/>
              </w:rPr>
            </w:r>
            <w:r>
              <w:rPr>
                <w:noProof/>
                <w:webHidden/>
              </w:rPr>
              <w:fldChar w:fldCharType="separate"/>
            </w:r>
            <w:r>
              <w:rPr>
                <w:noProof/>
                <w:webHidden/>
              </w:rPr>
              <w:t>25</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70" w:history="1">
            <w:r w:rsidRPr="00FC6B95">
              <w:rPr>
                <w:rStyle w:val="Hyperlink"/>
                <w:noProof/>
              </w:rPr>
              <w:t>ii.</w:t>
            </w:r>
            <w:r>
              <w:rPr>
                <w:rFonts w:eastAsiaTheme="minorEastAsia"/>
                <w:noProof/>
                <w:lang w:val="en-NZ" w:eastAsia="en-NZ"/>
              </w:rPr>
              <w:tab/>
            </w:r>
            <w:r w:rsidRPr="00FC6B95">
              <w:rPr>
                <w:rStyle w:val="Hyperlink"/>
                <w:noProof/>
              </w:rPr>
              <w:t>Input File format:</w:t>
            </w:r>
            <w:r>
              <w:rPr>
                <w:noProof/>
                <w:webHidden/>
              </w:rPr>
              <w:tab/>
            </w:r>
            <w:r>
              <w:rPr>
                <w:noProof/>
                <w:webHidden/>
              </w:rPr>
              <w:fldChar w:fldCharType="begin"/>
            </w:r>
            <w:r>
              <w:rPr>
                <w:noProof/>
                <w:webHidden/>
              </w:rPr>
              <w:instrText xml:space="preserve"> PAGEREF _Toc535242670 \h </w:instrText>
            </w:r>
            <w:r>
              <w:rPr>
                <w:noProof/>
                <w:webHidden/>
              </w:rPr>
            </w:r>
            <w:r>
              <w:rPr>
                <w:noProof/>
                <w:webHidden/>
              </w:rPr>
              <w:fldChar w:fldCharType="separate"/>
            </w:r>
            <w:r>
              <w:rPr>
                <w:noProof/>
                <w:webHidden/>
              </w:rPr>
              <w:t>25</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71" w:history="1">
            <w:r w:rsidRPr="00FC6B95">
              <w:rPr>
                <w:rStyle w:val="Hyperlink"/>
                <w:rFonts w:cs="Consolas"/>
                <w:noProof/>
              </w:rPr>
              <w:t>iii.</w:t>
            </w:r>
            <w:r>
              <w:rPr>
                <w:rFonts w:eastAsiaTheme="minorEastAsia"/>
                <w:noProof/>
                <w:lang w:val="en-NZ" w:eastAsia="en-NZ"/>
              </w:rPr>
              <w:tab/>
            </w:r>
            <w:r w:rsidRPr="00FC6B95">
              <w:rPr>
                <w:rStyle w:val="Hyperlink"/>
                <w:noProof/>
              </w:rPr>
              <w:t>Output</w:t>
            </w:r>
            <w:r>
              <w:rPr>
                <w:noProof/>
                <w:webHidden/>
              </w:rPr>
              <w:tab/>
            </w:r>
            <w:r>
              <w:rPr>
                <w:noProof/>
                <w:webHidden/>
              </w:rPr>
              <w:fldChar w:fldCharType="begin"/>
            </w:r>
            <w:r>
              <w:rPr>
                <w:noProof/>
                <w:webHidden/>
              </w:rPr>
              <w:instrText xml:space="preserve"> PAGEREF _Toc535242671 \h </w:instrText>
            </w:r>
            <w:r>
              <w:rPr>
                <w:noProof/>
                <w:webHidden/>
              </w:rPr>
            </w:r>
            <w:r>
              <w:rPr>
                <w:noProof/>
                <w:webHidden/>
              </w:rPr>
              <w:fldChar w:fldCharType="separate"/>
            </w:r>
            <w:r>
              <w:rPr>
                <w:noProof/>
                <w:webHidden/>
              </w:rPr>
              <w:t>25</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72" w:history="1">
            <w:r w:rsidRPr="00FC6B95">
              <w:rPr>
                <w:rStyle w:val="Hyperlink"/>
                <w:rFonts w:cstheme="minorHAnsi"/>
                <w:noProof/>
              </w:rPr>
              <w:t>E.</w:t>
            </w:r>
            <w:r>
              <w:rPr>
                <w:rFonts w:eastAsiaTheme="minorEastAsia"/>
                <w:noProof/>
                <w:lang w:val="en-NZ" w:eastAsia="en-NZ"/>
              </w:rPr>
              <w:tab/>
            </w:r>
            <w:r w:rsidRPr="00FC6B95">
              <w:rPr>
                <w:rStyle w:val="Hyperlink"/>
                <w:noProof/>
              </w:rPr>
              <w:t>Essential Mode Visualization</w:t>
            </w:r>
            <w:r w:rsidRPr="00FC6B95">
              <w:rPr>
                <w:rStyle w:val="Hyperlink"/>
                <w:rFonts w:cs="Consolas"/>
                <w:noProof/>
              </w:rPr>
              <w:t>:</w:t>
            </w:r>
            <w:r>
              <w:rPr>
                <w:noProof/>
                <w:webHidden/>
              </w:rPr>
              <w:tab/>
            </w:r>
            <w:r>
              <w:rPr>
                <w:noProof/>
                <w:webHidden/>
              </w:rPr>
              <w:fldChar w:fldCharType="begin"/>
            </w:r>
            <w:r>
              <w:rPr>
                <w:noProof/>
                <w:webHidden/>
              </w:rPr>
              <w:instrText xml:space="preserve"> PAGEREF _Toc535242672 \h </w:instrText>
            </w:r>
            <w:r>
              <w:rPr>
                <w:noProof/>
                <w:webHidden/>
              </w:rPr>
            </w:r>
            <w:r>
              <w:rPr>
                <w:noProof/>
                <w:webHidden/>
              </w:rPr>
              <w:fldChar w:fldCharType="separate"/>
            </w:r>
            <w:r>
              <w:rPr>
                <w:noProof/>
                <w:webHidden/>
              </w:rPr>
              <w:t>26</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73" w:history="1">
            <w:r w:rsidRPr="00FC6B95">
              <w:rPr>
                <w:rStyle w:val="Hyperlink"/>
                <w:noProof/>
              </w:rPr>
              <w:t>i.</w:t>
            </w:r>
            <w:r>
              <w:rPr>
                <w:rFonts w:eastAsiaTheme="minorEastAsia"/>
                <w:noProof/>
                <w:lang w:val="en-NZ" w:eastAsia="en-NZ"/>
              </w:rPr>
              <w:tab/>
            </w:r>
            <w:r w:rsidRPr="00FC6B95">
              <w:rPr>
                <w:rStyle w:val="Hyperlink"/>
                <w:noProof/>
              </w:rPr>
              <w:t>Run Commands:</w:t>
            </w:r>
            <w:r>
              <w:rPr>
                <w:noProof/>
                <w:webHidden/>
              </w:rPr>
              <w:tab/>
            </w:r>
            <w:r>
              <w:rPr>
                <w:noProof/>
                <w:webHidden/>
              </w:rPr>
              <w:fldChar w:fldCharType="begin"/>
            </w:r>
            <w:r>
              <w:rPr>
                <w:noProof/>
                <w:webHidden/>
              </w:rPr>
              <w:instrText xml:space="preserve"> PAGEREF _Toc535242673 \h </w:instrText>
            </w:r>
            <w:r>
              <w:rPr>
                <w:noProof/>
                <w:webHidden/>
              </w:rPr>
            </w:r>
            <w:r>
              <w:rPr>
                <w:noProof/>
                <w:webHidden/>
              </w:rPr>
              <w:fldChar w:fldCharType="separate"/>
            </w:r>
            <w:r>
              <w:rPr>
                <w:noProof/>
                <w:webHidden/>
              </w:rPr>
              <w:t>26</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74" w:history="1">
            <w:r w:rsidRPr="00FC6B95">
              <w:rPr>
                <w:rStyle w:val="Hyperlink"/>
                <w:noProof/>
              </w:rPr>
              <w:t>ii.</w:t>
            </w:r>
            <w:r>
              <w:rPr>
                <w:rFonts w:eastAsiaTheme="minorEastAsia"/>
                <w:noProof/>
                <w:lang w:val="en-NZ" w:eastAsia="en-NZ"/>
              </w:rPr>
              <w:tab/>
            </w:r>
            <w:r w:rsidRPr="00FC6B95">
              <w:rPr>
                <w:rStyle w:val="Hyperlink"/>
                <w:noProof/>
              </w:rPr>
              <w:t>Input File format:</w:t>
            </w:r>
            <w:r>
              <w:rPr>
                <w:noProof/>
                <w:webHidden/>
              </w:rPr>
              <w:tab/>
            </w:r>
            <w:r>
              <w:rPr>
                <w:noProof/>
                <w:webHidden/>
              </w:rPr>
              <w:fldChar w:fldCharType="begin"/>
            </w:r>
            <w:r>
              <w:rPr>
                <w:noProof/>
                <w:webHidden/>
              </w:rPr>
              <w:instrText xml:space="preserve"> PAGEREF _Toc535242674 \h </w:instrText>
            </w:r>
            <w:r>
              <w:rPr>
                <w:noProof/>
                <w:webHidden/>
              </w:rPr>
            </w:r>
            <w:r>
              <w:rPr>
                <w:noProof/>
                <w:webHidden/>
              </w:rPr>
              <w:fldChar w:fldCharType="separate"/>
            </w:r>
            <w:r>
              <w:rPr>
                <w:noProof/>
                <w:webHidden/>
              </w:rPr>
              <w:t>26</w:t>
            </w:r>
            <w:r>
              <w:rPr>
                <w:noProof/>
                <w:webHidden/>
              </w:rPr>
              <w:fldChar w:fldCharType="end"/>
            </w:r>
          </w:hyperlink>
        </w:p>
        <w:p w:rsidR="003E128B" w:rsidRDefault="003E128B">
          <w:pPr>
            <w:pStyle w:val="TOC3"/>
            <w:tabs>
              <w:tab w:val="left" w:pos="880"/>
              <w:tab w:val="right" w:leader="dot" w:pos="10790"/>
            </w:tabs>
            <w:rPr>
              <w:rFonts w:eastAsiaTheme="minorEastAsia"/>
              <w:noProof/>
              <w:lang w:val="en-NZ" w:eastAsia="en-NZ"/>
            </w:rPr>
          </w:pPr>
          <w:hyperlink w:anchor="_Toc535242675" w:history="1">
            <w:r w:rsidRPr="00FC6B95">
              <w:rPr>
                <w:rStyle w:val="Hyperlink"/>
                <w:noProof/>
              </w:rPr>
              <w:t>iii.</w:t>
            </w:r>
            <w:r>
              <w:rPr>
                <w:rFonts w:eastAsiaTheme="minorEastAsia"/>
                <w:noProof/>
                <w:lang w:val="en-NZ" w:eastAsia="en-NZ"/>
              </w:rPr>
              <w:tab/>
            </w:r>
            <w:r w:rsidRPr="00FC6B95">
              <w:rPr>
                <w:rStyle w:val="Hyperlink"/>
                <w:noProof/>
              </w:rPr>
              <w:t>Output:</w:t>
            </w:r>
            <w:r>
              <w:rPr>
                <w:noProof/>
                <w:webHidden/>
              </w:rPr>
              <w:tab/>
            </w:r>
            <w:r>
              <w:rPr>
                <w:noProof/>
                <w:webHidden/>
              </w:rPr>
              <w:fldChar w:fldCharType="begin"/>
            </w:r>
            <w:r>
              <w:rPr>
                <w:noProof/>
                <w:webHidden/>
              </w:rPr>
              <w:instrText xml:space="preserve"> PAGEREF _Toc535242675 \h </w:instrText>
            </w:r>
            <w:r>
              <w:rPr>
                <w:noProof/>
                <w:webHidden/>
              </w:rPr>
            </w:r>
            <w:r>
              <w:rPr>
                <w:noProof/>
                <w:webHidden/>
              </w:rPr>
              <w:fldChar w:fldCharType="separate"/>
            </w:r>
            <w:r>
              <w:rPr>
                <w:noProof/>
                <w:webHidden/>
              </w:rPr>
              <w:t>27</w:t>
            </w:r>
            <w:r>
              <w:rPr>
                <w:noProof/>
                <w:webHidden/>
              </w:rPr>
              <w:fldChar w:fldCharType="end"/>
            </w:r>
          </w:hyperlink>
        </w:p>
        <w:p w:rsidR="003E128B" w:rsidRDefault="003E128B">
          <w:pPr>
            <w:pStyle w:val="TOC1"/>
            <w:tabs>
              <w:tab w:val="left" w:pos="660"/>
              <w:tab w:val="right" w:leader="dot" w:pos="10790"/>
            </w:tabs>
            <w:rPr>
              <w:rFonts w:eastAsiaTheme="minorEastAsia"/>
              <w:noProof/>
              <w:lang w:val="en-NZ" w:eastAsia="en-NZ"/>
            </w:rPr>
          </w:pPr>
          <w:hyperlink w:anchor="_Toc535242676" w:history="1">
            <w:r w:rsidRPr="00FC6B95">
              <w:rPr>
                <w:rStyle w:val="Hyperlink"/>
                <w:rFonts w:cstheme="minorHAnsi"/>
                <w:noProof/>
              </w:rPr>
              <w:t>VII.</w:t>
            </w:r>
            <w:r>
              <w:rPr>
                <w:rFonts w:eastAsiaTheme="minorEastAsia"/>
                <w:noProof/>
                <w:lang w:val="en-NZ" w:eastAsia="en-NZ"/>
              </w:rPr>
              <w:tab/>
            </w:r>
            <w:r w:rsidRPr="00FC6B95">
              <w:rPr>
                <w:rStyle w:val="Hyperlink"/>
                <w:noProof/>
              </w:rPr>
              <w:t>Appendix 1 - Input File Formats</w:t>
            </w:r>
            <w:r>
              <w:rPr>
                <w:noProof/>
                <w:webHidden/>
              </w:rPr>
              <w:tab/>
            </w:r>
            <w:r>
              <w:rPr>
                <w:noProof/>
                <w:webHidden/>
              </w:rPr>
              <w:fldChar w:fldCharType="begin"/>
            </w:r>
            <w:r>
              <w:rPr>
                <w:noProof/>
                <w:webHidden/>
              </w:rPr>
              <w:instrText xml:space="preserve"> PAGEREF _Toc535242676 \h </w:instrText>
            </w:r>
            <w:r>
              <w:rPr>
                <w:noProof/>
                <w:webHidden/>
              </w:rPr>
            </w:r>
            <w:r>
              <w:rPr>
                <w:noProof/>
                <w:webHidden/>
              </w:rPr>
              <w:fldChar w:fldCharType="separate"/>
            </w:r>
            <w:r>
              <w:rPr>
                <w:noProof/>
                <w:webHidden/>
              </w:rPr>
              <w:t>28</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77" w:history="1">
            <w:r w:rsidRPr="00FC6B95">
              <w:rPr>
                <w:rStyle w:val="Hyperlink"/>
                <w:rFonts w:cstheme="minorHAnsi"/>
                <w:noProof/>
              </w:rPr>
              <w:t>A.</w:t>
            </w:r>
            <w:r>
              <w:rPr>
                <w:rFonts w:eastAsiaTheme="minorEastAsia"/>
                <w:noProof/>
                <w:lang w:val="en-NZ" w:eastAsia="en-NZ"/>
              </w:rPr>
              <w:tab/>
            </w:r>
            <w:r w:rsidRPr="00FC6B95">
              <w:rPr>
                <w:rStyle w:val="Hyperlink"/>
                <w:noProof/>
              </w:rPr>
              <w:t>JEDi_Parameters.txt (example for pre processing run on single chain PDB files)</w:t>
            </w:r>
            <w:r>
              <w:rPr>
                <w:noProof/>
                <w:webHidden/>
              </w:rPr>
              <w:tab/>
            </w:r>
            <w:r>
              <w:rPr>
                <w:noProof/>
                <w:webHidden/>
              </w:rPr>
              <w:fldChar w:fldCharType="begin"/>
            </w:r>
            <w:r>
              <w:rPr>
                <w:noProof/>
                <w:webHidden/>
              </w:rPr>
              <w:instrText xml:space="preserve"> PAGEREF _Toc535242677 \h </w:instrText>
            </w:r>
            <w:r>
              <w:rPr>
                <w:noProof/>
                <w:webHidden/>
              </w:rPr>
            </w:r>
            <w:r>
              <w:rPr>
                <w:noProof/>
                <w:webHidden/>
              </w:rPr>
              <w:fldChar w:fldCharType="separate"/>
            </w:r>
            <w:r>
              <w:rPr>
                <w:noProof/>
                <w:webHidden/>
              </w:rPr>
              <w:t>28</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78" w:history="1">
            <w:r w:rsidRPr="00FC6B95">
              <w:rPr>
                <w:rStyle w:val="Hyperlink"/>
                <w:rFonts w:cstheme="minorHAnsi"/>
                <w:noProof/>
              </w:rPr>
              <w:t>B.</w:t>
            </w:r>
            <w:r>
              <w:rPr>
                <w:rFonts w:eastAsiaTheme="minorEastAsia"/>
                <w:noProof/>
                <w:lang w:val="en-NZ" w:eastAsia="en-NZ"/>
              </w:rPr>
              <w:tab/>
            </w:r>
            <w:r w:rsidRPr="00FC6B95">
              <w:rPr>
                <w:rStyle w:val="Hyperlink"/>
                <w:noProof/>
              </w:rPr>
              <w:t>Residue List file for Single Chain PDBs</w:t>
            </w:r>
            <w:r>
              <w:rPr>
                <w:noProof/>
                <w:webHidden/>
              </w:rPr>
              <w:tab/>
            </w:r>
            <w:r>
              <w:rPr>
                <w:noProof/>
                <w:webHidden/>
              </w:rPr>
              <w:fldChar w:fldCharType="begin"/>
            </w:r>
            <w:r>
              <w:rPr>
                <w:noProof/>
                <w:webHidden/>
              </w:rPr>
              <w:instrText xml:space="preserve"> PAGEREF _Toc535242678 \h </w:instrText>
            </w:r>
            <w:r>
              <w:rPr>
                <w:noProof/>
                <w:webHidden/>
              </w:rPr>
            </w:r>
            <w:r>
              <w:rPr>
                <w:noProof/>
                <w:webHidden/>
              </w:rPr>
              <w:fldChar w:fldCharType="separate"/>
            </w:r>
            <w:r>
              <w:rPr>
                <w:noProof/>
                <w:webHidden/>
              </w:rPr>
              <w:t>29</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79" w:history="1">
            <w:r w:rsidRPr="00FC6B95">
              <w:rPr>
                <w:rStyle w:val="Hyperlink"/>
                <w:rFonts w:cstheme="minorHAnsi"/>
                <w:noProof/>
              </w:rPr>
              <w:t>C.</w:t>
            </w:r>
            <w:r>
              <w:rPr>
                <w:rFonts w:eastAsiaTheme="minorEastAsia"/>
                <w:noProof/>
                <w:lang w:val="en-NZ" w:eastAsia="en-NZ"/>
              </w:rPr>
              <w:tab/>
            </w:r>
            <w:r w:rsidRPr="00FC6B95">
              <w:rPr>
                <w:rStyle w:val="Hyperlink"/>
                <w:noProof/>
              </w:rPr>
              <w:t>Residue List file for Multi Chain PDBs</w:t>
            </w:r>
            <w:r>
              <w:rPr>
                <w:noProof/>
                <w:webHidden/>
              </w:rPr>
              <w:tab/>
            </w:r>
            <w:r>
              <w:rPr>
                <w:noProof/>
                <w:webHidden/>
              </w:rPr>
              <w:fldChar w:fldCharType="begin"/>
            </w:r>
            <w:r>
              <w:rPr>
                <w:noProof/>
                <w:webHidden/>
              </w:rPr>
              <w:instrText xml:space="preserve"> PAGEREF _Toc535242679 \h </w:instrText>
            </w:r>
            <w:r>
              <w:rPr>
                <w:noProof/>
                <w:webHidden/>
              </w:rPr>
            </w:r>
            <w:r>
              <w:rPr>
                <w:noProof/>
                <w:webHidden/>
              </w:rPr>
              <w:fldChar w:fldCharType="separate"/>
            </w:r>
            <w:r>
              <w:rPr>
                <w:noProof/>
                <w:webHidden/>
              </w:rPr>
              <w:t>29</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0" w:history="1">
            <w:r w:rsidRPr="00FC6B95">
              <w:rPr>
                <w:rStyle w:val="Hyperlink"/>
                <w:rFonts w:cstheme="minorHAnsi"/>
                <w:noProof/>
              </w:rPr>
              <w:t>D.</w:t>
            </w:r>
            <w:r>
              <w:rPr>
                <w:rFonts w:eastAsiaTheme="minorEastAsia"/>
                <w:noProof/>
                <w:lang w:val="en-NZ" w:eastAsia="en-NZ"/>
              </w:rPr>
              <w:tab/>
            </w:r>
            <w:r w:rsidRPr="00FC6B95">
              <w:rPr>
                <w:rStyle w:val="Hyperlink"/>
                <w:noProof/>
              </w:rPr>
              <w:t>Atom Pair List file for Single Chain PDBs</w:t>
            </w:r>
            <w:r>
              <w:rPr>
                <w:noProof/>
                <w:webHidden/>
              </w:rPr>
              <w:tab/>
            </w:r>
            <w:r>
              <w:rPr>
                <w:noProof/>
                <w:webHidden/>
              </w:rPr>
              <w:fldChar w:fldCharType="begin"/>
            </w:r>
            <w:r>
              <w:rPr>
                <w:noProof/>
                <w:webHidden/>
              </w:rPr>
              <w:instrText xml:space="preserve"> PAGEREF _Toc535242680 \h </w:instrText>
            </w:r>
            <w:r>
              <w:rPr>
                <w:noProof/>
                <w:webHidden/>
              </w:rPr>
            </w:r>
            <w:r>
              <w:rPr>
                <w:noProof/>
                <w:webHidden/>
              </w:rPr>
              <w:fldChar w:fldCharType="separate"/>
            </w:r>
            <w:r>
              <w:rPr>
                <w:noProof/>
                <w:webHidden/>
              </w:rPr>
              <w:t>29</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1" w:history="1">
            <w:r w:rsidRPr="00FC6B95">
              <w:rPr>
                <w:rStyle w:val="Hyperlink"/>
                <w:rFonts w:cstheme="minorHAnsi"/>
                <w:noProof/>
              </w:rPr>
              <w:t>E.</w:t>
            </w:r>
            <w:r>
              <w:rPr>
                <w:rFonts w:eastAsiaTheme="minorEastAsia"/>
                <w:noProof/>
                <w:lang w:val="en-NZ" w:eastAsia="en-NZ"/>
              </w:rPr>
              <w:tab/>
            </w:r>
            <w:r w:rsidRPr="00FC6B95">
              <w:rPr>
                <w:rStyle w:val="Hyperlink"/>
                <w:noProof/>
              </w:rPr>
              <w:t>Atom Pair List file for Multi Chain PDBs</w:t>
            </w:r>
            <w:r>
              <w:rPr>
                <w:noProof/>
                <w:webHidden/>
              </w:rPr>
              <w:tab/>
            </w:r>
            <w:r>
              <w:rPr>
                <w:noProof/>
                <w:webHidden/>
              </w:rPr>
              <w:fldChar w:fldCharType="begin"/>
            </w:r>
            <w:r>
              <w:rPr>
                <w:noProof/>
                <w:webHidden/>
              </w:rPr>
              <w:instrText xml:space="preserve"> PAGEREF _Toc535242681 \h </w:instrText>
            </w:r>
            <w:r>
              <w:rPr>
                <w:noProof/>
                <w:webHidden/>
              </w:rPr>
            </w:r>
            <w:r>
              <w:rPr>
                <w:noProof/>
                <w:webHidden/>
              </w:rPr>
              <w:fldChar w:fldCharType="separate"/>
            </w:r>
            <w:r>
              <w:rPr>
                <w:noProof/>
                <w:webHidden/>
              </w:rPr>
              <w:t>29</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2" w:history="1">
            <w:r w:rsidRPr="00FC6B95">
              <w:rPr>
                <w:rStyle w:val="Hyperlink"/>
                <w:rFonts w:cstheme="minorHAnsi"/>
                <w:noProof/>
              </w:rPr>
              <w:t>F.</w:t>
            </w:r>
            <w:r>
              <w:rPr>
                <w:rFonts w:eastAsiaTheme="minorEastAsia"/>
                <w:noProof/>
                <w:lang w:val="en-NZ" w:eastAsia="en-NZ"/>
              </w:rPr>
              <w:tab/>
            </w:r>
            <w:r w:rsidRPr="00FC6B95">
              <w:rPr>
                <w:rStyle w:val="Hyperlink"/>
                <w:noProof/>
              </w:rPr>
              <w:t>POOL.txt</w:t>
            </w:r>
            <w:r>
              <w:rPr>
                <w:noProof/>
                <w:webHidden/>
              </w:rPr>
              <w:tab/>
            </w:r>
            <w:r>
              <w:rPr>
                <w:noProof/>
                <w:webHidden/>
              </w:rPr>
              <w:fldChar w:fldCharType="begin"/>
            </w:r>
            <w:r>
              <w:rPr>
                <w:noProof/>
                <w:webHidden/>
              </w:rPr>
              <w:instrText xml:space="preserve"> PAGEREF _Toc535242682 \h </w:instrText>
            </w:r>
            <w:r>
              <w:rPr>
                <w:noProof/>
                <w:webHidden/>
              </w:rPr>
            </w:r>
            <w:r>
              <w:rPr>
                <w:noProof/>
                <w:webHidden/>
              </w:rPr>
              <w:fldChar w:fldCharType="separate"/>
            </w:r>
            <w:r>
              <w:rPr>
                <w:noProof/>
                <w:webHidden/>
              </w:rPr>
              <w:t>30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3" w:history="1">
            <w:r w:rsidRPr="00FC6B95">
              <w:rPr>
                <w:rStyle w:val="Hyperlink"/>
                <w:rFonts w:cstheme="minorHAnsi"/>
                <w:noProof/>
              </w:rPr>
              <w:t>G.</w:t>
            </w:r>
            <w:r>
              <w:rPr>
                <w:rFonts w:eastAsiaTheme="minorEastAsia"/>
                <w:noProof/>
                <w:lang w:val="en-NZ" w:eastAsia="en-NZ"/>
              </w:rPr>
              <w:tab/>
            </w:r>
            <w:r w:rsidRPr="00FC6B95">
              <w:rPr>
                <w:rStyle w:val="Hyperlink"/>
                <w:noProof/>
              </w:rPr>
              <w:t>SSA.txt</w:t>
            </w:r>
            <w:r>
              <w:rPr>
                <w:noProof/>
                <w:webHidden/>
              </w:rPr>
              <w:tab/>
            </w:r>
            <w:r>
              <w:rPr>
                <w:noProof/>
                <w:webHidden/>
              </w:rPr>
              <w:fldChar w:fldCharType="begin"/>
            </w:r>
            <w:r>
              <w:rPr>
                <w:noProof/>
                <w:webHidden/>
              </w:rPr>
              <w:instrText xml:space="preserve"> PAGEREF _Toc535242683 \h </w:instrText>
            </w:r>
            <w:r>
              <w:rPr>
                <w:noProof/>
                <w:webHidden/>
              </w:rPr>
            </w:r>
            <w:r>
              <w:rPr>
                <w:noProof/>
                <w:webHidden/>
              </w:rPr>
              <w:fldChar w:fldCharType="separate"/>
            </w:r>
            <w:r>
              <w:rPr>
                <w:noProof/>
                <w:webHidden/>
              </w:rPr>
              <w:t>30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4" w:history="1">
            <w:r w:rsidRPr="00FC6B95">
              <w:rPr>
                <w:rStyle w:val="Hyperlink"/>
                <w:rFonts w:cstheme="minorHAnsi"/>
                <w:noProof/>
              </w:rPr>
              <w:t>H.</w:t>
            </w:r>
            <w:r>
              <w:rPr>
                <w:rFonts w:eastAsiaTheme="minorEastAsia"/>
                <w:noProof/>
                <w:lang w:val="en-NZ" w:eastAsia="en-NZ"/>
              </w:rPr>
              <w:tab/>
            </w:r>
            <w:r w:rsidRPr="00FC6B95">
              <w:rPr>
                <w:rStyle w:val="Hyperlink"/>
                <w:noProof/>
              </w:rPr>
              <w:t>FES.txt</w:t>
            </w:r>
            <w:r>
              <w:rPr>
                <w:noProof/>
                <w:webHidden/>
              </w:rPr>
              <w:tab/>
            </w:r>
            <w:r>
              <w:rPr>
                <w:noProof/>
                <w:webHidden/>
              </w:rPr>
              <w:fldChar w:fldCharType="begin"/>
            </w:r>
            <w:r>
              <w:rPr>
                <w:noProof/>
                <w:webHidden/>
              </w:rPr>
              <w:instrText xml:space="preserve"> PAGEREF _Toc535242684 \h </w:instrText>
            </w:r>
            <w:r>
              <w:rPr>
                <w:noProof/>
                <w:webHidden/>
              </w:rPr>
            </w:r>
            <w:r>
              <w:rPr>
                <w:noProof/>
                <w:webHidden/>
              </w:rPr>
              <w:fldChar w:fldCharType="separate"/>
            </w:r>
            <w:r>
              <w:rPr>
                <w:noProof/>
                <w:webHidden/>
              </w:rPr>
              <w:t>30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5" w:history="1">
            <w:r w:rsidRPr="00FC6B95">
              <w:rPr>
                <w:rStyle w:val="Hyperlink"/>
                <w:rFonts w:cstheme="minorHAnsi"/>
                <w:noProof/>
              </w:rPr>
              <w:t>I.</w:t>
            </w:r>
            <w:r>
              <w:rPr>
                <w:rFonts w:eastAsiaTheme="minorEastAsia"/>
                <w:noProof/>
                <w:lang w:val="en-NZ" w:eastAsia="en-NZ"/>
              </w:rPr>
              <w:tab/>
            </w:r>
            <w:r w:rsidRPr="00FC6B95">
              <w:rPr>
                <w:rStyle w:val="Hyperlink"/>
                <w:noProof/>
              </w:rPr>
              <w:t>KPCA_Parameters.txt</w:t>
            </w:r>
            <w:r>
              <w:rPr>
                <w:noProof/>
                <w:webHidden/>
              </w:rPr>
              <w:tab/>
            </w:r>
            <w:r>
              <w:rPr>
                <w:noProof/>
                <w:webHidden/>
              </w:rPr>
              <w:fldChar w:fldCharType="begin"/>
            </w:r>
            <w:r>
              <w:rPr>
                <w:noProof/>
                <w:webHidden/>
              </w:rPr>
              <w:instrText xml:space="preserve"> PAGEREF _Toc535242685 \h </w:instrText>
            </w:r>
            <w:r>
              <w:rPr>
                <w:noProof/>
                <w:webHidden/>
              </w:rPr>
            </w:r>
            <w:r>
              <w:rPr>
                <w:noProof/>
                <w:webHidden/>
              </w:rPr>
              <w:fldChar w:fldCharType="separate"/>
            </w:r>
            <w:r>
              <w:rPr>
                <w:noProof/>
                <w:webHidden/>
              </w:rPr>
              <w:t>30</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6" w:history="1">
            <w:r w:rsidRPr="00FC6B95">
              <w:rPr>
                <w:rStyle w:val="Hyperlink"/>
                <w:rFonts w:cstheme="minorHAnsi"/>
                <w:noProof/>
              </w:rPr>
              <w:t>J.</w:t>
            </w:r>
            <w:r>
              <w:rPr>
                <w:rFonts w:eastAsiaTheme="minorEastAsia"/>
                <w:noProof/>
                <w:lang w:val="en-NZ" w:eastAsia="en-NZ"/>
              </w:rPr>
              <w:tab/>
            </w:r>
            <w:r w:rsidRPr="00FC6B95">
              <w:rPr>
                <w:rStyle w:val="Hyperlink"/>
                <w:noProof/>
              </w:rPr>
              <w:t>VIZ.txt</w:t>
            </w:r>
            <w:r>
              <w:rPr>
                <w:noProof/>
                <w:webHidden/>
              </w:rPr>
              <w:tab/>
            </w:r>
            <w:r>
              <w:rPr>
                <w:noProof/>
                <w:webHidden/>
              </w:rPr>
              <w:fldChar w:fldCharType="begin"/>
            </w:r>
            <w:r>
              <w:rPr>
                <w:noProof/>
                <w:webHidden/>
              </w:rPr>
              <w:instrText xml:space="preserve"> PAGEREF _Toc535242686 \h </w:instrText>
            </w:r>
            <w:r>
              <w:rPr>
                <w:noProof/>
                <w:webHidden/>
              </w:rPr>
            </w:r>
            <w:r>
              <w:rPr>
                <w:noProof/>
                <w:webHidden/>
              </w:rPr>
              <w:fldChar w:fldCharType="separate"/>
            </w:r>
            <w:r>
              <w:rPr>
                <w:noProof/>
                <w:webHidden/>
              </w:rPr>
              <w:t>31</w:t>
            </w:r>
            <w:r>
              <w:rPr>
                <w:noProof/>
                <w:webHidden/>
              </w:rPr>
              <w:fldChar w:fldCharType="end"/>
            </w:r>
          </w:hyperlink>
        </w:p>
        <w:p w:rsidR="003E128B" w:rsidRDefault="003E128B">
          <w:pPr>
            <w:pStyle w:val="TOC1"/>
            <w:tabs>
              <w:tab w:val="left" w:pos="660"/>
              <w:tab w:val="right" w:leader="dot" w:pos="10790"/>
            </w:tabs>
            <w:rPr>
              <w:rFonts w:eastAsiaTheme="minorEastAsia"/>
              <w:noProof/>
              <w:lang w:val="en-NZ" w:eastAsia="en-NZ"/>
            </w:rPr>
          </w:pPr>
          <w:hyperlink w:anchor="_Toc535242687" w:history="1">
            <w:r w:rsidRPr="00FC6B95">
              <w:rPr>
                <w:rStyle w:val="Hyperlink"/>
                <w:rFonts w:cstheme="minorHAnsi"/>
                <w:noProof/>
              </w:rPr>
              <w:t>VIII.</w:t>
            </w:r>
            <w:r>
              <w:rPr>
                <w:rFonts w:eastAsiaTheme="minorEastAsia"/>
                <w:noProof/>
                <w:lang w:val="en-NZ" w:eastAsia="en-NZ"/>
              </w:rPr>
              <w:tab/>
            </w:r>
            <w:r w:rsidRPr="00FC6B95">
              <w:rPr>
                <w:rStyle w:val="Hyperlink"/>
                <w:noProof/>
              </w:rPr>
              <w:t>Appendix 2 - Output File Formats:</w:t>
            </w:r>
            <w:r>
              <w:rPr>
                <w:noProof/>
                <w:webHidden/>
              </w:rPr>
              <w:tab/>
            </w:r>
            <w:r>
              <w:rPr>
                <w:noProof/>
                <w:webHidden/>
              </w:rPr>
              <w:fldChar w:fldCharType="begin"/>
            </w:r>
            <w:r>
              <w:rPr>
                <w:noProof/>
                <w:webHidden/>
              </w:rPr>
              <w:instrText xml:space="preserve"> PAGEREF _Toc535242687 \h </w:instrText>
            </w:r>
            <w:r>
              <w:rPr>
                <w:noProof/>
                <w:webHidden/>
              </w:rPr>
            </w:r>
            <w:r>
              <w:rPr>
                <w:noProof/>
                <w:webHidden/>
              </w:rPr>
              <w:fldChar w:fldCharType="separate"/>
            </w:r>
            <w:r>
              <w:rPr>
                <w:noProof/>
                <w:webHidden/>
              </w:rPr>
              <w:t>31</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8" w:history="1">
            <w:r w:rsidRPr="00FC6B95">
              <w:rPr>
                <w:rStyle w:val="Hyperlink"/>
                <w:rFonts w:cstheme="minorHAnsi"/>
                <w:noProof/>
              </w:rPr>
              <w:t>A.</w:t>
            </w:r>
            <w:r>
              <w:rPr>
                <w:rFonts w:eastAsiaTheme="minorEastAsia"/>
                <w:noProof/>
                <w:lang w:val="en-NZ" w:eastAsia="en-NZ"/>
              </w:rPr>
              <w:tab/>
            </w:r>
            <w:r w:rsidRPr="00FC6B95">
              <w:rPr>
                <w:rStyle w:val="Hyperlink"/>
                <w:noProof/>
              </w:rPr>
              <w:t>Sample JEDi Log file:</w:t>
            </w:r>
            <w:r>
              <w:rPr>
                <w:noProof/>
                <w:webHidden/>
              </w:rPr>
              <w:tab/>
            </w:r>
            <w:r>
              <w:rPr>
                <w:noProof/>
                <w:webHidden/>
              </w:rPr>
              <w:fldChar w:fldCharType="begin"/>
            </w:r>
            <w:r>
              <w:rPr>
                <w:noProof/>
                <w:webHidden/>
              </w:rPr>
              <w:instrText xml:space="preserve"> PAGEREF _Toc535242688 \h </w:instrText>
            </w:r>
            <w:r>
              <w:rPr>
                <w:noProof/>
                <w:webHidden/>
              </w:rPr>
            </w:r>
            <w:r>
              <w:rPr>
                <w:noProof/>
                <w:webHidden/>
              </w:rPr>
              <w:fldChar w:fldCharType="separate"/>
            </w:r>
            <w:r>
              <w:rPr>
                <w:noProof/>
                <w:webHidden/>
              </w:rPr>
              <w:t>31</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89" w:history="1">
            <w:r w:rsidRPr="00FC6B95">
              <w:rPr>
                <w:rStyle w:val="Hyperlink"/>
                <w:rFonts w:cstheme="minorHAnsi"/>
                <w:noProof/>
              </w:rPr>
              <w:t>B.</w:t>
            </w:r>
            <w:r>
              <w:rPr>
                <w:rFonts w:eastAsiaTheme="minorEastAsia"/>
                <w:noProof/>
                <w:lang w:val="en-NZ" w:eastAsia="en-NZ"/>
              </w:rPr>
              <w:tab/>
            </w:r>
            <w:r w:rsidRPr="00FC6B95">
              <w:rPr>
                <w:rStyle w:val="Hyperlink"/>
                <w:noProof/>
              </w:rPr>
              <w:t>Sample PDB READ Log file:</w:t>
            </w:r>
            <w:r>
              <w:rPr>
                <w:noProof/>
                <w:webHidden/>
              </w:rPr>
              <w:tab/>
            </w:r>
            <w:r>
              <w:rPr>
                <w:noProof/>
                <w:webHidden/>
              </w:rPr>
              <w:fldChar w:fldCharType="begin"/>
            </w:r>
            <w:r>
              <w:rPr>
                <w:noProof/>
                <w:webHidden/>
              </w:rPr>
              <w:instrText xml:space="preserve"> PAGEREF _Toc535242689 \h </w:instrText>
            </w:r>
            <w:r>
              <w:rPr>
                <w:noProof/>
                <w:webHidden/>
              </w:rPr>
            </w:r>
            <w:r>
              <w:rPr>
                <w:noProof/>
                <w:webHidden/>
              </w:rPr>
              <w:fldChar w:fldCharType="separate"/>
            </w:r>
            <w:r>
              <w:rPr>
                <w:noProof/>
                <w:webHidden/>
              </w:rPr>
              <w:t>32</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90" w:history="1">
            <w:r w:rsidRPr="00FC6B95">
              <w:rPr>
                <w:rStyle w:val="Hyperlink"/>
                <w:rFonts w:cstheme="minorHAnsi"/>
                <w:noProof/>
              </w:rPr>
              <w:t>C.</w:t>
            </w:r>
            <w:r>
              <w:rPr>
                <w:rFonts w:eastAsiaTheme="minorEastAsia"/>
                <w:noProof/>
                <w:lang w:val="en-NZ" w:eastAsia="en-NZ"/>
              </w:rPr>
              <w:tab/>
            </w:r>
            <w:r w:rsidRPr="00FC6B95">
              <w:rPr>
                <w:rStyle w:val="Hyperlink"/>
                <w:noProof/>
              </w:rPr>
              <w:t>Sample SSA Log File:</w:t>
            </w:r>
            <w:r>
              <w:rPr>
                <w:noProof/>
                <w:webHidden/>
              </w:rPr>
              <w:tab/>
            </w:r>
            <w:r>
              <w:rPr>
                <w:noProof/>
                <w:webHidden/>
              </w:rPr>
              <w:fldChar w:fldCharType="begin"/>
            </w:r>
            <w:r>
              <w:rPr>
                <w:noProof/>
                <w:webHidden/>
              </w:rPr>
              <w:instrText xml:space="preserve"> PAGEREF _Toc535242690 \h </w:instrText>
            </w:r>
            <w:r>
              <w:rPr>
                <w:noProof/>
                <w:webHidden/>
              </w:rPr>
            </w:r>
            <w:r>
              <w:rPr>
                <w:noProof/>
                <w:webHidden/>
              </w:rPr>
              <w:fldChar w:fldCharType="separate"/>
            </w:r>
            <w:r>
              <w:rPr>
                <w:noProof/>
                <w:webHidden/>
              </w:rPr>
              <w:t>33</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91" w:history="1">
            <w:r w:rsidRPr="00FC6B95">
              <w:rPr>
                <w:rStyle w:val="Hyperlink"/>
                <w:rFonts w:cstheme="minorHAnsi"/>
                <w:noProof/>
              </w:rPr>
              <w:t>D.</w:t>
            </w:r>
            <w:r>
              <w:rPr>
                <w:rFonts w:eastAsiaTheme="minorEastAsia"/>
                <w:noProof/>
                <w:lang w:val="en-NZ" w:eastAsia="en-NZ"/>
              </w:rPr>
              <w:tab/>
            </w:r>
            <w:r w:rsidRPr="00FC6B95">
              <w:rPr>
                <w:rStyle w:val="Hyperlink"/>
                <w:noProof/>
              </w:rPr>
              <w:t>Sample FSSA Iterated Log File:</w:t>
            </w:r>
            <w:r>
              <w:rPr>
                <w:noProof/>
                <w:webHidden/>
              </w:rPr>
              <w:tab/>
            </w:r>
            <w:r>
              <w:rPr>
                <w:noProof/>
                <w:webHidden/>
              </w:rPr>
              <w:fldChar w:fldCharType="begin"/>
            </w:r>
            <w:r>
              <w:rPr>
                <w:noProof/>
                <w:webHidden/>
              </w:rPr>
              <w:instrText xml:space="preserve"> PAGEREF _Toc535242691 \h </w:instrText>
            </w:r>
            <w:r>
              <w:rPr>
                <w:noProof/>
                <w:webHidden/>
              </w:rPr>
            </w:r>
            <w:r>
              <w:rPr>
                <w:noProof/>
                <w:webHidden/>
              </w:rPr>
              <w:fldChar w:fldCharType="separate"/>
            </w:r>
            <w:r>
              <w:rPr>
                <w:noProof/>
                <w:webHidden/>
              </w:rPr>
              <w:t>34</w:t>
            </w:r>
            <w:r>
              <w:rPr>
                <w:noProof/>
                <w:webHidden/>
              </w:rPr>
              <w:fldChar w:fldCharType="end"/>
            </w:r>
          </w:hyperlink>
        </w:p>
        <w:p w:rsidR="003E128B" w:rsidRDefault="003E128B">
          <w:pPr>
            <w:pStyle w:val="TOC1"/>
            <w:tabs>
              <w:tab w:val="left" w:pos="660"/>
              <w:tab w:val="right" w:leader="dot" w:pos="10790"/>
            </w:tabs>
            <w:rPr>
              <w:rFonts w:eastAsiaTheme="minorEastAsia"/>
              <w:noProof/>
              <w:lang w:val="en-NZ" w:eastAsia="en-NZ"/>
            </w:rPr>
          </w:pPr>
          <w:hyperlink w:anchor="_Toc535242692" w:history="1">
            <w:r w:rsidRPr="00FC6B95">
              <w:rPr>
                <w:rStyle w:val="Hyperlink"/>
                <w:rFonts w:cstheme="minorHAnsi"/>
                <w:noProof/>
              </w:rPr>
              <w:t>IX.</w:t>
            </w:r>
            <w:r>
              <w:rPr>
                <w:rFonts w:eastAsiaTheme="minorEastAsia"/>
                <w:noProof/>
                <w:lang w:val="en-NZ" w:eastAsia="en-NZ"/>
              </w:rPr>
              <w:tab/>
            </w:r>
            <w:r w:rsidRPr="00FC6B95">
              <w:rPr>
                <w:rStyle w:val="Hyperlink"/>
                <w:noProof/>
              </w:rPr>
              <w:t>Appendix 3 - For the Impatient...</w:t>
            </w:r>
            <w:r>
              <w:rPr>
                <w:noProof/>
                <w:webHidden/>
              </w:rPr>
              <w:tab/>
            </w:r>
            <w:r>
              <w:rPr>
                <w:noProof/>
                <w:webHidden/>
              </w:rPr>
              <w:fldChar w:fldCharType="begin"/>
            </w:r>
            <w:r>
              <w:rPr>
                <w:noProof/>
                <w:webHidden/>
              </w:rPr>
              <w:instrText xml:space="preserve"> PAGEREF _Toc535242692 \h </w:instrText>
            </w:r>
            <w:r>
              <w:rPr>
                <w:noProof/>
                <w:webHidden/>
              </w:rPr>
            </w:r>
            <w:r>
              <w:rPr>
                <w:noProof/>
                <w:webHidden/>
              </w:rPr>
              <w:fldChar w:fldCharType="separate"/>
            </w:r>
            <w:r>
              <w:rPr>
                <w:noProof/>
                <w:webHidden/>
              </w:rPr>
              <w:t>35</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93" w:history="1">
            <w:r w:rsidRPr="00FC6B95">
              <w:rPr>
                <w:rStyle w:val="Hyperlink"/>
                <w:rFonts w:cstheme="minorHAnsi"/>
                <w:noProof/>
              </w:rPr>
              <w:t>A.</w:t>
            </w:r>
            <w:r>
              <w:rPr>
                <w:rFonts w:eastAsiaTheme="minorEastAsia"/>
                <w:noProof/>
                <w:lang w:val="en-NZ" w:eastAsia="en-NZ"/>
              </w:rPr>
              <w:tab/>
            </w:r>
            <w:r w:rsidRPr="00FC6B95">
              <w:rPr>
                <w:rStyle w:val="Hyperlink"/>
                <w:noProof/>
                <w:shd w:val="clear" w:color="auto" w:fill="FFFFFF"/>
              </w:rPr>
              <w:t>All you need to do a JEDi Pre-Processing Run is a working directory with the following:</w:t>
            </w:r>
            <w:r>
              <w:rPr>
                <w:noProof/>
                <w:webHidden/>
              </w:rPr>
              <w:tab/>
            </w:r>
            <w:r>
              <w:rPr>
                <w:noProof/>
                <w:webHidden/>
              </w:rPr>
              <w:fldChar w:fldCharType="begin"/>
            </w:r>
            <w:r>
              <w:rPr>
                <w:noProof/>
                <w:webHidden/>
              </w:rPr>
              <w:instrText xml:space="preserve"> PAGEREF _Toc535242693 \h </w:instrText>
            </w:r>
            <w:r>
              <w:rPr>
                <w:noProof/>
                <w:webHidden/>
              </w:rPr>
            </w:r>
            <w:r>
              <w:rPr>
                <w:noProof/>
                <w:webHidden/>
              </w:rPr>
              <w:fldChar w:fldCharType="separate"/>
            </w:r>
            <w:r>
              <w:rPr>
                <w:noProof/>
                <w:webHidden/>
              </w:rPr>
              <w:t>35</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94" w:history="1">
            <w:r w:rsidRPr="00FC6B95">
              <w:rPr>
                <w:rStyle w:val="Hyperlink"/>
                <w:rFonts w:cstheme="minorHAnsi"/>
                <w:noProof/>
              </w:rPr>
              <w:t>B.</w:t>
            </w:r>
            <w:r>
              <w:rPr>
                <w:rFonts w:eastAsiaTheme="minorEastAsia"/>
                <w:noProof/>
                <w:lang w:val="en-NZ" w:eastAsia="en-NZ"/>
              </w:rPr>
              <w:tab/>
            </w:r>
            <w:r w:rsidRPr="00FC6B95">
              <w:rPr>
                <w:rStyle w:val="Hyperlink"/>
                <w:noProof/>
                <w:shd w:val="clear" w:color="auto" w:fill="FFFFFF"/>
              </w:rPr>
              <w:t>All you need to do a JEDi Production Run is a working directory with the following:</w:t>
            </w:r>
            <w:r>
              <w:rPr>
                <w:noProof/>
                <w:webHidden/>
              </w:rPr>
              <w:tab/>
            </w:r>
            <w:r>
              <w:rPr>
                <w:noProof/>
                <w:webHidden/>
              </w:rPr>
              <w:fldChar w:fldCharType="begin"/>
            </w:r>
            <w:r>
              <w:rPr>
                <w:noProof/>
                <w:webHidden/>
              </w:rPr>
              <w:instrText xml:space="preserve"> PAGEREF _Toc535242694 \h </w:instrText>
            </w:r>
            <w:r>
              <w:rPr>
                <w:noProof/>
                <w:webHidden/>
              </w:rPr>
            </w:r>
            <w:r>
              <w:rPr>
                <w:noProof/>
                <w:webHidden/>
              </w:rPr>
              <w:fldChar w:fldCharType="separate"/>
            </w:r>
            <w:r>
              <w:rPr>
                <w:noProof/>
                <w:webHidden/>
              </w:rPr>
              <w:t>35</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95" w:history="1">
            <w:r w:rsidRPr="00FC6B95">
              <w:rPr>
                <w:rStyle w:val="Hyperlink"/>
                <w:rFonts w:cstheme="minorHAnsi"/>
                <w:noProof/>
              </w:rPr>
              <w:t>C.</w:t>
            </w:r>
            <w:r>
              <w:rPr>
                <w:rFonts w:eastAsiaTheme="minorEastAsia"/>
                <w:noProof/>
                <w:lang w:val="en-NZ" w:eastAsia="en-NZ"/>
              </w:rPr>
              <w:tab/>
            </w:r>
            <w:r w:rsidRPr="00FC6B95">
              <w:rPr>
                <w:rStyle w:val="Hyperlink"/>
                <w:noProof/>
                <w:shd w:val="clear" w:color="auto" w:fill="FFFFFF"/>
              </w:rPr>
              <w:t>The JEDi Pre-Processing Workflow:</w:t>
            </w:r>
            <w:r>
              <w:rPr>
                <w:noProof/>
                <w:webHidden/>
              </w:rPr>
              <w:tab/>
            </w:r>
            <w:r>
              <w:rPr>
                <w:noProof/>
                <w:webHidden/>
              </w:rPr>
              <w:fldChar w:fldCharType="begin"/>
            </w:r>
            <w:r>
              <w:rPr>
                <w:noProof/>
                <w:webHidden/>
              </w:rPr>
              <w:instrText xml:space="preserve"> PAGEREF _Toc535242695 \h </w:instrText>
            </w:r>
            <w:r>
              <w:rPr>
                <w:noProof/>
                <w:webHidden/>
              </w:rPr>
            </w:r>
            <w:r>
              <w:rPr>
                <w:noProof/>
                <w:webHidden/>
              </w:rPr>
              <w:fldChar w:fldCharType="separate"/>
            </w:r>
            <w:r>
              <w:rPr>
                <w:noProof/>
                <w:webHidden/>
              </w:rPr>
              <w:t>36</w:t>
            </w:r>
            <w:r>
              <w:rPr>
                <w:noProof/>
                <w:webHidden/>
              </w:rPr>
              <w:fldChar w:fldCharType="end"/>
            </w:r>
          </w:hyperlink>
        </w:p>
        <w:p w:rsidR="003E128B" w:rsidRDefault="003E128B">
          <w:pPr>
            <w:pStyle w:val="TOC2"/>
            <w:tabs>
              <w:tab w:val="left" w:pos="660"/>
              <w:tab w:val="right" w:leader="dot" w:pos="10790"/>
            </w:tabs>
            <w:rPr>
              <w:rFonts w:eastAsiaTheme="minorEastAsia"/>
              <w:noProof/>
              <w:lang w:val="en-NZ" w:eastAsia="en-NZ"/>
            </w:rPr>
          </w:pPr>
          <w:hyperlink w:anchor="_Toc535242696" w:history="1">
            <w:r w:rsidRPr="00FC6B95">
              <w:rPr>
                <w:rStyle w:val="Hyperlink"/>
                <w:rFonts w:cstheme="minorHAnsi"/>
                <w:noProof/>
              </w:rPr>
              <w:t>D.</w:t>
            </w:r>
            <w:r>
              <w:rPr>
                <w:rFonts w:eastAsiaTheme="minorEastAsia"/>
                <w:noProof/>
                <w:lang w:val="en-NZ" w:eastAsia="en-NZ"/>
              </w:rPr>
              <w:tab/>
            </w:r>
            <w:r w:rsidRPr="00FC6B95">
              <w:rPr>
                <w:rStyle w:val="Hyperlink"/>
                <w:noProof/>
                <w:shd w:val="clear" w:color="auto" w:fill="FFFFFF"/>
              </w:rPr>
              <w:t>The JEDi Production Workflow:</w:t>
            </w:r>
            <w:r>
              <w:rPr>
                <w:noProof/>
                <w:webHidden/>
              </w:rPr>
              <w:tab/>
            </w:r>
            <w:r>
              <w:rPr>
                <w:noProof/>
                <w:webHidden/>
              </w:rPr>
              <w:fldChar w:fldCharType="begin"/>
            </w:r>
            <w:r>
              <w:rPr>
                <w:noProof/>
                <w:webHidden/>
              </w:rPr>
              <w:instrText xml:space="preserve"> PAGEREF _Toc535242696 \h </w:instrText>
            </w:r>
            <w:r>
              <w:rPr>
                <w:noProof/>
                <w:webHidden/>
              </w:rPr>
            </w:r>
            <w:r>
              <w:rPr>
                <w:noProof/>
                <w:webHidden/>
              </w:rPr>
              <w:fldChar w:fldCharType="separate"/>
            </w:r>
            <w:r>
              <w:rPr>
                <w:noProof/>
                <w:webHidden/>
              </w:rPr>
              <w:t>36</w:t>
            </w:r>
            <w:r>
              <w:rPr>
                <w:noProof/>
                <w:webHidden/>
              </w:rPr>
              <w:fldChar w:fldCharType="end"/>
            </w:r>
          </w:hyperlink>
        </w:p>
        <w:p w:rsidR="00753B06" w:rsidRDefault="00743C34">
          <w:r>
            <w:fldChar w:fldCharType="end"/>
          </w:r>
        </w:p>
      </w:sdtContent>
    </w:sdt>
    <w:p w:rsidR="00753B06" w:rsidRDefault="00753B06">
      <w:pPr>
        <w:rPr>
          <w:b/>
          <w:u w:val="single"/>
        </w:rPr>
      </w:pPr>
    </w:p>
    <w:p w:rsidR="00753B06" w:rsidRDefault="00753B06">
      <w:pPr>
        <w:rPr>
          <w:b/>
          <w:u w:val="single"/>
        </w:rPr>
      </w:pPr>
    </w:p>
    <w:p w:rsidR="00753B06" w:rsidRDefault="00753B06">
      <w:pPr>
        <w:rPr>
          <w:b/>
          <w:u w:val="single"/>
        </w:rPr>
      </w:pPr>
    </w:p>
    <w:p w:rsidR="00753B06" w:rsidRDefault="00753B06">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C84DE3" w:rsidRDefault="00C84DE3">
      <w:pPr>
        <w:rPr>
          <w:b/>
          <w:u w:val="single"/>
        </w:rPr>
      </w:pPr>
    </w:p>
    <w:p w:rsidR="00FF0F1D" w:rsidRPr="001256B2" w:rsidRDefault="00B77542" w:rsidP="001256B2">
      <w:pPr>
        <w:pStyle w:val="Heading1"/>
      </w:pPr>
      <w:bookmarkStart w:id="1" w:name="_Toc535242617"/>
      <w:r>
        <w:lastRenderedPageBreak/>
        <w:t>Introduction</w:t>
      </w:r>
      <w:bookmarkEnd w:id="1"/>
    </w:p>
    <w:p w:rsidR="00541ED8" w:rsidRPr="000374F0" w:rsidRDefault="00FF0F1D" w:rsidP="00FF0F1D">
      <w:pPr>
        <w:pStyle w:val="Default"/>
        <w:rPr>
          <w:sz w:val="22"/>
          <w:szCs w:val="22"/>
        </w:rPr>
      </w:pPr>
      <w:r w:rsidRPr="000374F0">
        <w:rPr>
          <w:b/>
          <w:sz w:val="22"/>
          <w:szCs w:val="22"/>
        </w:rPr>
        <w:t>Java Essential Dynamics</w:t>
      </w:r>
      <w:r w:rsidR="003F0C7F">
        <w:rPr>
          <w:b/>
          <w:sz w:val="22"/>
          <w:szCs w:val="22"/>
        </w:rPr>
        <w:t xml:space="preserve"> Inspector</w:t>
      </w:r>
      <w:r w:rsidR="003403C8" w:rsidRPr="000374F0">
        <w:rPr>
          <w:sz w:val="22"/>
          <w:szCs w:val="22"/>
        </w:rPr>
        <w:t xml:space="preserve"> (JED</w:t>
      </w:r>
      <w:r w:rsidR="003F0C7F">
        <w:rPr>
          <w:sz w:val="22"/>
          <w:szCs w:val="22"/>
        </w:rPr>
        <w:t>i</w:t>
      </w:r>
      <w:r w:rsidR="003403C8" w:rsidRPr="000374F0">
        <w:rPr>
          <w:sz w:val="22"/>
          <w:szCs w:val="22"/>
        </w:rPr>
        <w:t>)</w:t>
      </w:r>
      <w:r w:rsidRPr="000374F0">
        <w:rPr>
          <w:sz w:val="22"/>
          <w:szCs w:val="22"/>
        </w:rPr>
        <w:t xml:space="preserve"> is a java </w:t>
      </w:r>
      <w:r w:rsidR="000E3083" w:rsidRPr="000374F0">
        <w:rPr>
          <w:sz w:val="22"/>
          <w:szCs w:val="22"/>
        </w:rPr>
        <w:t xml:space="preserve">library (a </w:t>
      </w:r>
      <w:r w:rsidR="00D406A4" w:rsidRPr="000374F0">
        <w:rPr>
          <w:sz w:val="22"/>
          <w:szCs w:val="22"/>
        </w:rPr>
        <w:t>package</w:t>
      </w:r>
      <w:r w:rsidR="000E3083" w:rsidRPr="000374F0">
        <w:rPr>
          <w:sz w:val="22"/>
          <w:szCs w:val="22"/>
        </w:rPr>
        <w:t xml:space="preserve"> of </w:t>
      </w:r>
      <w:r w:rsidRPr="000374F0">
        <w:rPr>
          <w:sz w:val="22"/>
          <w:szCs w:val="22"/>
        </w:rPr>
        <w:t>programs</w:t>
      </w:r>
      <w:r w:rsidR="000E3083" w:rsidRPr="000374F0">
        <w:rPr>
          <w:sz w:val="22"/>
          <w:szCs w:val="22"/>
        </w:rPr>
        <w:t>)</w:t>
      </w:r>
      <w:r w:rsidRPr="000374F0">
        <w:rPr>
          <w:sz w:val="22"/>
          <w:szCs w:val="22"/>
        </w:rPr>
        <w:t xml:space="preserve"> for analyzing protein trajectories. The trajectories may be derived from MD, FIRST/FRODA, or </w:t>
      </w:r>
      <w:r w:rsidR="00632E1A" w:rsidRPr="000374F0">
        <w:rPr>
          <w:sz w:val="22"/>
          <w:szCs w:val="22"/>
        </w:rPr>
        <w:t xml:space="preserve">any </w:t>
      </w:r>
      <w:r w:rsidRPr="000374F0">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0374F0">
        <w:rPr>
          <w:sz w:val="22"/>
          <w:szCs w:val="22"/>
        </w:rPr>
        <w:t>contiguous</w:t>
      </w:r>
      <w:r w:rsidRPr="000374F0">
        <w:rPr>
          <w:sz w:val="22"/>
          <w:szCs w:val="22"/>
        </w:rPr>
        <w:t xml:space="preserve">. </w:t>
      </w:r>
      <w:r w:rsidR="00DE37D6" w:rsidRPr="000374F0">
        <w:rPr>
          <w:sz w:val="22"/>
          <w:szCs w:val="22"/>
        </w:rPr>
        <w:t xml:space="preserve">A variety of utility tools are provided </w:t>
      </w:r>
      <w:r w:rsidR="006154DF" w:rsidRPr="000374F0">
        <w:rPr>
          <w:sz w:val="22"/>
          <w:szCs w:val="22"/>
        </w:rPr>
        <w:t>that use</w:t>
      </w:r>
      <w:r w:rsidR="00DE37D6" w:rsidRPr="000374F0">
        <w:rPr>
          <w:sz w:val="22"/>
          <w:szCs w:val="22"/>
        </w:rPr>
        <w:t xml:space="preserve"> </w:t>
      </w:r>
      <w:r w:rsidR="00DE37D6" w:rsidRPr="000374F0">
        <w:rPr>
          <w:b/>
          <w:sz w:val="22"/>
          <w:szCs w:val="22"/>
        </w:rPr>
        <w:t>Principal Component Analysis</w:t>
      </w:r>
      <w:r w:rsidR="00DE37D6" w:rsidRPr="000374F0">
        <w:rPr>
          <w:sz w:val="22"/>
          <w:szCs w:val="22"/>
        </w:rPr>
        <w:t xml:space="preserve"> (PCA) </w:t>
      </w:r>
      <w:r w:rsidR="003F0C7F">
        <w:rPr>
          <w:sz w:val="22"/>
          <w:szCs w:val="22"/>
        </w:rPr>
        <w:t xml:space="preserve">and </w:t>
      </w:r>
      <w:r w:rsidR="003F0C7F" w:rsidRPr="003F0C7F">
        <w:rPr>
          <w:b/>
          <w:sz w:val="22"/>
          <w:szCs w:val="22"/>
        </w:rPr>
        <w:t>Kernel Principle Component Analysis</w:t>
      </w:r>
      <w:r w:rsidR="003F0C7F">
        <w:rPr>
          <w:sz w:val="22"/>
          <w:szCs w:val="22"/>
        </w:rPr>
        <w:t xml:space="preserve"> (KPCA) </w:t>
      </w:r>
      <w:r w:rsidR="00DE37D6" w:rsidRPr="000374F0">
        <w:rPr>
          <w:sz w:val="22"/>
          <w:szCs w:val="22"/>
        </w:rPr>
        <w:t>that are not found in MD-</w:t>
      </w:r>
      <w:r w:rsidR="006154DF" w:rsidRPr="000374F0">
        <w:rPr>
          <w:sz w:val="22"/>
          <w:szCs w:val="22"/>
        </w:rPr>
        <w:t xml:space="preserve">simulation packages or other </w:t>
      </w:r>
      <w:r w:rsidR="0091624A" w:rsidRPr="000374F0">
        <w:rPr>
          <w:sz w:val="22"/>
          <w:szCs w:val="22"/>
        </w:rPr>
        <w:t>stand-alone</w:t>
      </w:r>
      <w:r w:rsidR="006154DF" w:rsidRPr="000374F0">
        <w:rPr>
          <w:sz w:val="22"/>
          <w:szCs w:val="22"/>
        </w:rPr>
        <w:t xml:space="preserve"> PCA software, especially in regards to</w:t>
      </w:r>
      <w:r w:rsidR="00DE37D6" w:rsidRPr="000374F0">
        <w:rPr>
          <w:sz w:val="22"/>
          <w:szCs w:val="22"/>
        </w:rPr>
        <w:t xml:space="preserve"> comparative analysis of </w:t>
      </w:r>
      <w:r w:rsidR="000A22EA" w:rsidRPr="000374F0">
        <w:rPr>
          <w:sz w:val="22"/>
          <w:szCs w:val="22"/>
        </w:rPr>
        <w:t>multiple</w:t>
      </w:r>
      <w:r w:rsidR="00DE37D6" w:rsidRPr="000374F0">
        <w:rPr>
          <w:sz w:val="22"/>
          <w:szCs w:val="22"/>
        </w:rPr>
        <w:t xml:space="preserve"> trajectories. </w:t>
      </w:r>
      <w:r w:rsidR="000338FB" w:rsidRPr="000374F0">
        <w:rPr>
          <w:sz w:val="22"/>
          <w:szCs w:val="22"/>
        </w:rPr>
        <w:t>JED</w:t>
      </w:r>
      <w:r w:rsidR="00DA4528">
        <w:rPr>
          <w:sz w:val="22"/>
          <w:szCs w:val="22"/>
        </w:rPr>
        <w:t>i</w:t>
      </w:r>
      <w:r w:rsidR="000338FB" w:rsidRPr="000374F0">
        <w:rPr>
          <w:sz w:val="22"/>
          <w:szCs w:val="22"/>
        </w:rPr>
        <w:t xml:space="preserve"> is capable of running on any platform with a suitable Java Runtime Environment (JRE).</w:t>
      </w:r>
    </w:p>
    <w:p w:rsidR="001F59CA" w:rsidRPr="001256B2" w:rsidRDefault="004A0DFC" w:rsidP="001256B2">
      <w:pPr>
        <w:pStyle w:val="Heading2"/>
      </w:pPr>
      <w:bookmarkStart w:id="2" w:name="_Toc535242618"/>
      <w:r w:rsidRPr="001256B2">
        <w:t>Expected I</w:t>
      </w:r>
      <w:r w:rsidR="00DE37D6" w:rsidRPr="001256B2">
        <w:t>nput</w:t>
      </w:r>
      <w:r w:rsidRPr="001256B2">
        <w:t xml:space="preserve"> to </w:t>
      </w:r>
      <w:r w:rsidR="005B728D" w:rsidRPr="001256B2">
        <w:t>JEDi</w:t>
      </w:r>
      <w:r w:rsidR="00DE37D6" w:rsidRPr="001256B2">
        <w:t>:</w:t>
      </w:r>
      <w:bookmarkEnd w:id="2"/>
      <w:r w:rsidR="00DE37D6" w:rsidRPr="001256B2">
        <w:t xml:space="preserve"> </w:t>
      </w:r>
    </w:p>
    <w:p w:rsidR="00DE37D6" w:rsidRPr="000374F0" w:rsidRDefault="006228F0" w:rsidP="001F59CA">
      <w:pPr>
        <w:pStyle w:val="Default"/>
        <w:spacing w:before="120" w:after="120"/>
        <w:rPr>
          <w:sz w:val="22"/>
          <w:szCs w:val="22"/>
        </w:rPr>
      </w:pPr>
      <w:r w:rsidRPr="000374F0">
        <w:rPr>
          <w:sz w:val="22"/>
          <w:szCs w:val="22"/>
        </w:rPr>
        <w:t>Ideally, each PDB structure must follow standard PDB-format.</w:t>
      </w:r>
      <w:r w:rsidR="00790B2C" w:rsidRPr="000374F0">
        <w:rPr>
          <w:sz w:val="22"/>
          <w:szCs w:val="22"/>
        </w:rPr>
        <w:t xml:space="preserve"> Note that some deviations from standar</w:t>
      </w:r>
      <w:r w:rsidR="00A14D9E" w:rsidRPr="000374F0">
        <w:rPr>
          <w:sz w:val="22"/>
          <w:szCs w:val="22"/>
        </w:rPr>
        <w:t xml:space="preserve">d will often work fine, but </w:t>
      </w:r>
      <w:r w:rsidR="005B728D">
        <w:rPr>
          <w:sz w:val="22"/>
          <w:szCs w:val="22"/>
        </w:rPr>
        <w:t>JEDi</w:t>
      </w:r>
      <w:r w:rsidR="00A14D9E" w:rsidRPr="000374F0">
        <w:rPr>
          <w:sz w:val="22"/>
          <w:szCs w:val="22"/>
        </w:rPr>
        <w:t xml:space="preserve"> </w:t>
      </w:r>
      <w:r w:rsidR="00790B2C" w:rsidRPr="000374F0">
        <w:rPr>
          <w:sz w:val="22"/>
          <w:szCs w:val="22"/>
        </w:rPr>
        <w:t xml:space="preserve">expects standard format. </w:t>
      </w:r>
      <w:r w:rsidRPr="000374F0">
        <w:rPr>
          <w:sz w:val="22"/>
          <w:szCs w:val="22"/>
        </w:rPr>
        <w:t xml:space="preserve">Moreover, it is required that </w:t>
      </w:r>
      <w:r w:rsidR="00DA4528">
        <w:rPr>
          <w:sz w:val="22"/>
          <w:szCs w:val="22"/>
        </w:rPr>
        <w:t>every PDB file used in the creation of the coordinates matrix be identical, meaning specifically, that they must all contain the same atoms</w:t>
      </w:r>
      <w:r w:rsidR="00790B2C" w:rsidRPr="000374F0">
        <w:rPr>
          <w:sz w:val="22"/>
          <w:szCs w:val="22"/>
        </w:rPr>
        <w:t xml:space="preserve">. </w:t>
      </w:r>
      <w:r w:rsidR="00BD5226">
        <w:rPr>
          <w:sz w:val="22"/>
          <w:szCs w:val="22"/>
        </w:rPr>
        <w:t xml:space="preserve">Additionally, JEDi distinguishes between PDB files that are single chain and those that are multi chain. A multi chain PDB file must have unique chain IDs for every atom in the file. We highly recommend that users review </w:t>
      </w:r>
      <w:r w:rsidR="00891B31">
        <w:rPr>
          <w:sz w:val="22"/>
          <w:szCs w:val="22"/>
        </w:rPr>
        <w:t>their</w:t>
      </w:r>
      <w:r w:rsidR="00BD5226">
        <w:rPr>
          <w:sz w:val="22"/>
          <w:szCs w:val="22"/>
        </w:rPr>
        <w:t xml:space="preserve"> PDB files carefully and ensure that they are all-atom and consistent with all formatting guidelines. </w:t>
      </w:r>
      <w:r w:rsidR="00C01949" w:rsidRPr="000374F0">
        <w:rPr>
          <w:sz w:val="22"/>
          <w:szCs w:val="22"/>
        </w:rPr>
        <w:t>All preprocessing of the PD</w:t>
      </w:r>
      <w:r w:rsidR="002A55A5" w:rsidRPr="000374F0">
        <w:rPr>
          <w:sz w:val="22"/>
          <w:szCs w:val="22"/>
        </w:rPr>
        <w:t>B</w:t>
      </w:r>
      <w:r w:rsidR="00C01949" w:rsidRPr="000374F0">
        <w:rPr>
          <w:sz w:val="22"/>
          <w:szCs w:val="22"/>
        </w:rPr>
        <w:t xml:space="preserve"> files must</w:t>
      </w:r>
      <w:r w:rsidRPr="000374F0">
        <w:rPr>
          <w:sz w:val="22"/>
          <w:szCs w:val="22"/>
        </w:rPr>
        <w:t xml:space="preserve"> be done </w:t>
      </w:r>
      <w:r w:rsidR="00C01949" w:rsidRPr="000374F0">
        <w:rPr>
          <w:sz w:val="22"/>
          <w:szCs w:val="22"/>
        </w:rPr>
        <w:t xml:space="preserve">with external software </w:t>
      </w:r>
      <w:r w:rsidRPr="000374F0">
        <w:rPr>
          <w:sz w:val="22"/>
          <w:szCs w:val="22"/>
        </w:rPr>
        <w:t>before using JED</w:t>
      </w:r>
      <w:r w:rsidR="00DA4528">
        <w:rPr>
          <w:sz w:val="22"/>
          <w:szCs w:val="22"/>
        </w:rPr>
        <w:t>i</w:t>
      </w:r>
      <w:r w:rsidRPr="000374F0">
        <w:rPr>
          <w:sz w:val="22"/>
          <w:szCs w:val="22"/>
        </w:rPr>
        <w:t xml:space="preserve">. </w:t>
      </w:r>
      <w:r w:rsidR="00C01949" w:rsidRPr="000374F0">
        <w:rPr>
          <w:sz w:val="22"/>
          <w:szCs w:val="22"/>
        </w:rPr>
        <w:t xml:space="preserve">It is convenient to label PDB files using leading zeros in the name of the files to </w:t>
      </w:r>
      <w:r w:rsidR="00520F46" w:rsidRPr="000374F0">
        <w:rPr>
          <w:sz w:val="22"/>
          <w:szCs w:val="22"/>
        </w:rPr>
        <w:t>simplify</w:t>
      </w:r>
      <w:r w:rsidR="00C01949" w:rsidRPr="000374F0">
        <w:rPr>
          <w:sz w:val="22"/>
          <w:szCs w:val="22"/>
        </w:rPr>
        <w:t xml:space="preserve"> track</w:t>
      </w:r>
      <w:r w:rsidR="00520F46" w:rsidRPr="000374F0">
        <w:rPr>
          <w:sz w:val="22"/>
          <w:szCs w:val="22"/>
        </w:rPr>
        <w:t>ing</w:t>
      </w:r>
      <w:r w:rsidR="00C01949" w:rsidRPr="000374F0">
        <w:rPr>
          <w:sz w:val="22"/>
          <w:szCs w:val="22"/>
        </w:rPr>
        <w:t xml:space="preserve"> time progression. For example, if </w:t>
      </w:r>
      <w:r w:rsidR="00116FAA" w:rsidRPr="000374F0">
        <w:rPr>
          <w:sz w:val="22"/>
          <w:szCs w:val="22"/>
        </w:rPr>
        <w:t>a</w:t>
      </w:r>
      <w:r w:rsidR="00270E25" w:rsidRPr="000374F0">
        <w:rPr>
          <w:sz w:val="22"/>
          <w:szCs w:val="22"/>
        </w:rPr>
        <w:t xml:space="preserve"> simulation generates</w:t>
      </w:r>
      <w:r w:rsidR="00832F9F" w:rsidRPr="000374F0">
        <w:rPr>
          <w:sz w:val="22"/>
          <w:szCs w:val="22"/>
        </w:rPr>
        <w:t xml:space="preserve"> </w:t>
      </w:r>
      <w:r w:rsidR="00C01949" w:rsidRPr="000374F0">
        <w:rPr>
          <w:sz w:val="22"/>
          <w:szCs w:val="22"/>
        </w:rPr>
        <w:t>100,000 frames in the trajectory, it is best to name the PDB files like &lt;file_name_00000</w:t>
      </w:r>
      <w:r w:rsidR="00825E83">
        <w:rPr>
          <w:sz w:val="22"/>
          <w:szCs w:val="22"/>
        </w:rPr>
        <w:t>1</w:t>
      </w:r>
      <w:r w:rsidR="00C01949" w:rsidRPr="000374F0">
        <w:rPr>
          <w:sz w:val="22"/>
          <w:szCs w:val="22"/>
        </w:rPr>
        <w:t>&gt;, &lt;file_name_00000</w:t>
      </w:r>
      <w:r w:rsidR="00825E83">
        <w:rPr>
          <w:sz w:val="22"/>
          <w:szCs w:val="22"/>
        </w:rPr>
        <w:t>2</w:t>
      </w:r>
      <w:r w:rsidR="00C01949" w:rsidRPr="000374F0">
        <w:rPr>
          <w:sz w:val="22"/>
          <w:szCs w:val="22"/>
        </w:rPr>
        <w:t>&gt;</w:t>
      </w:r>
      <w:proofErr w:type="gramStart"/>
      <w:r w:rsidR="00C01949" w:rsidRPr="000374F0">
        <w:rPr>
          <w:sz w:val="22"/>
          <w:szCs w:val="22"/>
        </w:rPr>
        <w:t>,  …</w:t>
      </w:r>
      <w:proofErr w:type="gramEnd"/>
      <w:r w:rsidR="00C01949" w:rsidRPr="000374F0">
        <w:rPr>
          <w:sz w:val="22"/>
          <w:szCs w:val="22"/>
        </w:rPr>
        <w:t xml:space="preserve"> &lt;file_name_10000</w:t>
      </w:r>
      <w:r w:rsidR="00825E83">
        <w:rPr>
          <w:sz w:val="22"/>
          <w:szCs w:val="22"/>
        </w:rPr>
        <w:t>0</w:t>
      </w:r>
      <w:r w:rsidR="00C01949" w:rsidRPr="000374F0">
        <w:rPr>
          <w:sz w:val="22"/>
          <w:szCs w:val="22"/>
        </w:rPr>
        <w:t xml:space="preserve">&gt;, which </w:t>
      </w:r>
      <w:r w:rsidR="00832F9F" w:rsidRPr="000374F0">
        <w:rPr>
          <w:sz w:val="22"/>
          <w:szCs w:val="22"/>
        </w:rPr>
        <w:t>specifies that</w:t>
      </w:r>
      <w:r w:rsidR="00C01949" w:rsidRPr="000374F0">
        <w:rPr>
          <w:sz w:val="22"/>
          <w:szCs w:val="22"/>
        </w:rPr>
        <w:t xml:space="preserve"> relative to the starting structure 100,000 frames are generated</w:t>
      </w:r>
      <w:r w:rsidR="00832F9F" w:rsidRPr="000374F0">
        <w:rPr>
          <w:sz w:val="22"/>
          <w:szCs w:val="22"/>
        </w:rPr>
        <w:t xml:space="preserve"> in successive order</w:t>
      </w:r>
      <w:r w:rsidR="00C01949" w:rsidRPr="000374F0">
        <w:rPr>
          <w:sz w:val="22"/>
          <w:szCs w:val="22"/>
        </w:rPr>
        <w:t xml:space="preserve">. Although this naming scheme is not </w:t>
      </w:r>
      <w:r w:rsidR="00480A26" w:rsidRPr="000374F0">
        <w:rPr>
          <w:sz w:val="22"/>
          <w:szCs w:val="22"/>
        </w:rPr>
        <w:t>required</w:t>
      </w:r>
      <w:r w:rsidR="00473B3F">
        <w:rPr>
          <w:sz w:val="22"/>
          <w:szCs w:val="22"/>
        </w:rPr>
        <w:t>,</w:t>
      </w:r>
      <w:r w:rsidR="00C01949" w:rsidRPr="000374F0">
        <w:rPr>
          <w:sz w:val="22"/>
          <w:szCs w:val="22"/>
        </w:rPr>
        <w:t xml:space="preserve"> it </w:t>
      </w:r>
      <w:r w:rsidR="00FE61EC" w:rsidRPr="000374F0">
        <w:rPr>
          <w:sz w:val="22"/>
          <w:szCs w:val="22"/>
        </w:rPr>
        <w:t xml:space="preserve">is highly recommended </w:t>
      </w:r>
      <w:r w:rsidR="00473B3F">
        <w:rPr>
          <w:sz w:val="22"/>
          <w:szCs w:val="22"/>
        </w:rPr>
        <w:t>as</w:t>
      </w:r>
      <w:r w:rsidR="00FE61EC" w:rsidRPr="000374F0">
        <w:rPr>
          <w:sz w:val="22"/>
          <w:szCs w:val="22"/>
        </w:rPr>
        <w:t xml:space="preserve"> it </w:t>
      </w:r>
      <w:r w:rsidR="00C01949" w:rsidRPr="000374F0">
        <w:rPr>
          <w:sz w:val="22"/>
          <w:szCs w:val="22"/>
        </w:rPr>
        <w:t xml:space="preserve">allows the user to track time order easily on operating systems that sort order by </w:t>
      </w:r>
      <w:r w:rsidR="00FE61EC" w:rsidRPr="000374F0">
        <w:rPr>
          <w:sz w:val="22"/>
          <w:szCs w:val="22"/>
        </w:rPr>
        <w:t xml:space="preserve">literal </w:t>
      </w:r>
      <w:r w:rsidR="00473B3F">
        <w:rPr>
          <w:sz w:val="22"/>
          <w:szCs w:val="22"/>
        </w:rPr>
        <w:t>alphabetic-characters (</w:t>
      </w:r>
      <w:r w:rsidR="00C01949" w:rsidRPr="000374F0">
        <w:rPr>
          <w:sz w:val="22"/>
          <w:szCs w:val="22"/>
        </w:rPr>
        <w:t xml:space="preserve">rather than </w:t>
      </w:r>
      <w:r w:rsidR="00DE2676" w:rsidRPr="000374F0">
        <w:rPr>
          <w:sz w:val="22"/>
          <w:szCs w:val="22"/>
        </w:rPr>
        <w:t>interpreting</w:t>
      </w:r>
      <w:r w:rsidR="00C01949" w:rsidRPr="000374F0">
        <w:rPr>
          <w:sz w:val="22"/>
          <w:szCs w:val="22"/>
        </w:rPr>
        <w:t xml:space="preserve"> 34 is </w:t>
      </w:r>
      <w:r w:rsidR="00DE2676" w:rsidRPr="000374F0">
        <w:rPr>
          <w:sz w:val="22"/>
          <w:szCs w:val="22"/>
        </w:rPr>
        <w:t>less</w:t>
      </w:r>
      <w:r w:rsidR="00C01949" w:rsidRPr="000374F0">
        <w:rPr>
          <w:sz w:val="22"/>
          <w:szCs w:val="22"/>
        </w:rPr>
        <w:t xml:space="preserve"> than 100, for example</w:t>
      </w:r>
      <w:r w:rsidR="00473B3F">
        <w:rPr>
          <w:sz w:val="22"/>
          <w:szCs w:val="22"/>
        </w:rPr>
        <w:t>)</w:t>
      </w:r>
      <w:r w:rsidR="00C01949" w:rsidRPr="000374F0">
        <w:rPr>
          <w:sz w:val="22"/>
          <w:szCs w:val="22"/>
        </w:rPr>
        <w:t xml:space="preserve">. </w:t>
      </w:r>
    </w:p>
    <w:p w:rsidR="00541ED8" w:rsidRPr="000374F0" w:rsidRDefault="0091271C" w:rsidP="00F77979">
      <w:pPr>
        <w:pStyle w:val="Heading2"/>
      </w:pPr>
      <w:bookmarkStart w:id="3" w:name="_Toc535242619"/>
      <w:r w:rsidRPr="000374F0">
        <w:t>JED</w:t>
      </w:r>
      <w:r w:rsidR="00DA4528">
        <w:t>i</w:t>
      </w:r>
      <w:r w:rsidRPr="000374F0">
        <w:t xml:space="preserve"> </w:t>
      </w:r>
      <w:r w:rsidR="00910C30" w:rsidRPr="000374F0">
        <w:t>Pre</w:t>
      </w:r>
      <w:r w:rsidR="00DA4528">
        <w:t>-P</w:t>
      </w:r>
      <w:r w:rsidR="00541ED8" w:rsidRPr="000374F0">
        <w:t>rocessing</w:t>
      </w:r>
      <w:r w:rsidR="0024531A" w:rsidRPr="000374F0">
        <w:t xml:space="preserve"> </w:t>
      </w:r>
      <w:r w:rsidR="00FA7F61" w:rsidRPr="000374F0">
        <w:t>O</w:t>
      </w:r>
      <w:r w:rsidRPr="000374F0">
        <w:t>utput</w:t>
      </w:r>
      <w:r w:rsidR="00541ED8" w:rsidRPr="000374F0">
        <w:t>:</w:t>
      </w:r>
      <w:bookmarkEnd w:id="3"/>
    </w:p>
    <w:p w:rsidR="002003EC" w:rsidRPr="000374F0" w:rsidRDefault="00FF0F1D" w:rsidP="00FF0F1D">
      <w:pPr>
        <w:pStyle w:val="Default"/>
        <w:rPr>
          <w:sz w:val="22"/>
          <w:szCs w:val="22"/>
        </w:rPr>
      </w:pPr>
      <w:r w:rsidRPr="000374F0">
        <w:rPr>
          <w:sz w:val="22"/>
          <w:szCs w:val="22"/>
        </w:rPr>
        <w:t>As a pre-processing step, JED</w:t>
      </w:r>
      <w:r w:rsidR="00DA4528">
        <w:rPr>
          <w:sz w:val="22"/>
          <w:szCs w:val="22"/>
        </w:rPr>
        <w:t>i</w:t>
      </w:r>
      <w:r w:rsidRPr="000374F0">
        <w:rPr>
          <w:sz w:val="22"/>
          <w:szCs w:val="22"/>
        </w:rPr>
        <w:t xml:space="preserve"> reads in all PDB files in a </w:t>
      </w:r>
      <w:r w:rsidR="002003EC" w:rsidRPr="000374F0">
        <w:rPr>
          <w:sz w:val="22"/>
          <w:szCs w:val="22"/>
        </w:rPr>
        <w:t xml:space="preserve">specified </w:t>
      </w:r>
      <w:r w:rsidRPr="000374F0">
        <w:rPr>
          <w:sz w:val="22"/>
          <w:szCs w:val="22"/>
        </w:rPr>
        <w:t xml:space="preserve">directory. A matrix of the </w:t>
      </w:r>
      <w:r w:rsidR="00195C63">
        <w:rPr>
          <w:b/>
          <w:sz w:val="22"/>
          <w:szCs w:val="22"/>
        </w:rPr>
        <w:t>all-atom</w:t>
      </w:r>
      <w:r w:rsidRPr="000374F0">
        <w:rPr>
          <w:sz w:val="22"/>
          <w:szCs w:val="22"/>
        </w:rPr>
        <w:t xml:space="preserve"> </w:t>
      </w:r>
      <w:r w:rsidRPr="000374F0">
        <w:rPr>
          <w:b/>
          <w:sz w:val="22"/>
          <w:szCs w:val="22"/>
        </w:rPr>
        <w:t>PDB coordinates</w:t>
      </w:r>
      <w:r w:rsidR="002A55A5" w:rsidRPr="000374F0">
        <w:rPr>
          <w:b/>
          <w:sz w:val="22"/>
          <w:szCs w:val="22"/>
        </w:rPr>
        <w:t>,</w:t>
      </w:r>
      <w:r w:rsidRPr="000374F0">
        <w:rPr>
          <w:sz w:val="22"/>
          <w:szCs w:val="22"/>
        </w:rPr>
        <w:t xml:space="preserve"> </w:t>
      </w:r>
      <w:r w:rsidR="002003EC" w:rsidRPr="000374F0">
        <w:rPr>
          <w:sz w:val="22"/>
          <w:szCs w:val="22"/>
        </w:rPr>
        <w:t xml:space="preserve">obtained </w:t>
      </w:r>
      <w:r w:rsidR="00C82D37" w:rsidRPr="000374F0">
        <w:rPr>
          <w:sz w:val="22"/>
          <w:szCs w:val="22"/>
        </w:rPr>
        <w:t xml:space="preserve">from all the </w:t>
      </w:r>
      <w:r w:rsidR="00BD5226" w:rsidRPr="00BD5226">
        <w:rPr>
          <w:sz w:val="22"/>
          <w:szCs w:val="22"/>
          <w:u w:val="single"/>
        </w:rPr>
        <w:t>atoms</w:t>
      </w:r>
      <w:r w:rsidR="00C82D37" w:rsidRPr="000374F0">
        <w:rPr>
          <w:sz w:val="22"/>
          <w:szCs w:val="22"/>
        </w:rPr>
        <w:t xml:space="preserve"> </w:t>
      </w:r>
      <w:r w:rsidR="002A55A5" w:rsidRPr="000374F0">
        <w:rPr>
          <w:sz w:val="22"/>
          <w:szCs w:val="22"/>
        </w:rPr>
        <w:t>in</w:t>
      </w:r>
      <w:r w:rsidR="00C82D37" w:rsidRPr="000374F0">
        <w:rPr>
          <w:sz w:val="22"/>
          <w:szCs w:val="22"/>
        </w:rPr>
        <w:t xml:space="preserve"> the input PDB files</w:t>
      </w:r>
      <w:r w:rsidR="00195C63">
        <w:rPr>
          <w:sz w:val="22"/>
          <w:szCs w:val="22"/>
        </w:rPr>
        <w:t>,</w:t>
      </w:r>
      <w:r w:rsidR="00C82D37" w:rsidRPr="000374F0">
        <w:rPr>
          <w:sz w:val="22"/>
          <w:szCs w:val="22"/>
        </w:rPr>
        <w:t xml:space="preserve"> </w:t>
      </w:r>
      <w:r w:rsidR="002A55A5" w:rsidRPr="000374F0">
        <w:rPr>
          <w:sz w:val="22"/>
          <w:szCs w:val="22"/>
        </w:rPr>
        <w:t>is</w:t>
      </w:r>
      <w:r w:rsidRPr="000374F0">
        <w:rPr>
          <w:sz w:val="22"/>
          <w:szCs w:val="22"/>
        </w:rPr>
        <w:t xml:space="preserve"> created </w:t>
      </w:r>
      <w:r w:rsidR="00C82D37" w:rsidRPr="000374F0">
        <w:rPr>
          <w:sz w:val="22"/>
          <w:szCs w:val="22"/>
        </w:rPr>
        <w:t xml:space="preserve">so </w:t>
      </w:r>
      <w:r w:rsidRPr="000374F0">
        <w:rPr>
          <w:sz w:val="22"/>
          <w:szCs w:val="22"/>
        </w:rPr>
        <w:t xml:space="preserve">that </w:t>
      </w:r>
      <w:r w:rsidR="002A55A5" w:rsidRPr="000374F0">
        <w:rPr>
          <w:sz w:val="22"/>
          <w:szCs w:val="22"/>
        </w:rPr>
        <w:t>it</w:t>
      </w:r>
      <w:r w:rsidR="00C82D37" w:rsidRPr="000374F0">
        <w:rPr>
          <w:sz w:val="22"/>
          <w:szCs w:val="22"/>
        </w:rPr>
        <w:t xml:space="preserve"> </w:t>
      </w:r>
      <w:r w:rsidRPr="000374F0">
        <w:rPr>
          <w:sz w:val="22"/>
          <w:szCs w:val="22"/>
        </w:rPr>
        <w:t xml:space="preserve">can be used for all </w:t>
      </w:r>
      <w:r w:rsidR="00C019D7" w:rsidRPr="000374F0">
        <w:rPr>
          <w:sz w:val="22"/>
          <w:szCs w:val="22"/>
        </w:rPr>
        <w:t>subsequent</w:t>
      </w:r>
      <w:r w:rsidRPr="000374F0">
        <w:rPr>
          <w:sz w:val="22"/>
          <w:szCs w:val="22"/>
        </w:rPr>
        <w:t xml:space="preserve"> JED</w:t>
      </w:r>
      <w:r w:rsidR="00DA4528">
        <w:rPr>
          <w:sz w:val="22"/>
          <w:szCs w:val="22"/>
        </w:rPr>
        <w:t>i</w:t>
      </w:r>
      <w:r w:rsidRPr="000374F0">
        <w:rPr>
          <w:sz w:val="22"/>
          <w:szCs w:val="22"/>
        </w:rPr>
        <w:t xml:space="preserve"> runs.</w:t>
      </w:r>
      <w:r w:rsidR="00AE2ADA" w:rsidRPr="000374F0">
        <w:rPr>
          <w:sz w:val="22"/>
          <w:szCs w:val="22"/>
        </w:rPr>
        <w:t xml:space="preserve"> A</w:t>
      </w:r>
      <w:r w:rsidR="002003EC" w:rsidRPr="000374F0">
        <w:rPr>
          <w:sz w:val="22"/>
          <w:szCs w:val="22"/>
        </w:rPr>
        <w:t xml:space="preserve"> list of all the residues </w:t>
      </w:r>
      <w:r w:rsidR="007B7EF2" w:rsidRPr="000374F0">
        <w:rPr>
          <w:sz w:val="22"/>
          <w:szCs w:val="22"/>
        </w:rPr>
        <w:t>(</w:t>
      </w:r>
      <w:r w:rsidR="000764B8" w:rsidRPr="000374F0">
        <w:rPr>
          <w:b/>
          <w:sz w:val="22"/>
          <w:szCs w:val="22"/>
        </w:rPr>
        <w:t xml:space="preserve">residue </w:t>
      </w:r>
      <w:r w:rsidR="007B7EF2" w:rsidRPr="000374F0">
        <w:rPr>
          <w:b/>
          <w:sz w:val="22"/>
          <w:szCs w:val="22"/>
        </w:rPr>
        <w:t>list</w:t>
      </w:r>
      <w:r w:rsidR="007B7EF2" w:rsidRPr="000374F0">
        <w:rPr>
          <w:sz w:val="22"/>
          <w:szCs w:val="22"/>
        </w:rPr>
        <w:t xml:space="preserve">) </w:t>
      </w:r>
      <w:r w:rsidR="002003EC" w:rsidRPr="000374F0">
        <w:rPr>
          <w:sz w:val="22"/>
          <w:szCs w:val="22"/>
        </w:rPr>
        <w:t xml:space="preserve">found in the PDB files (along with the chain IDs when appropriate) is generated. </w:t>
      </w:r>
      <w:r w:rsidRPr="000374F0">
        <w:rPr>
          <w:sz w:val="22"/>
          <w:szCs w:val="22"/>
        </w:rPr>
        <w:t xml:space="preserve">The </w:t>
      </w:r>
      <w:r w:rsidR="002003EC" w:rsidRPr="000374F0">
        <w:rPr>
          <w:sz w:val="22"/>
          <w:szCs w:val="22"/>
        </w:rPr>
        <w:t>transformed</w:t>
      </w:r>
      <w:r w:rsidRPr="000374F0">
        <w:rPr>
          <w:sz w:val="22"/>
          <w:szCs w:val="22"/>
        </w:rPr>
        <w:t xml:space="preserve"> </w:t>
      </w:r>
      <w:r w:rsidRPr="000374F0">
        <w:rPr>
          <w:b/>
          <w:bCs/>
          <w:sz w:val="22"/>
          <w:szCs w:val="22"/>
        </w:rPr>
        <w:t xml:space="preserve">conformation rmsd </w:t>
      </w:r>
      <w:r w:rsidR="00195C63">
        <w:rPr>
          <w:sz w:val="22"/>
          <w:szCs w:val="22"/>
        </w:rPr>
        <w:t>is</w:t>
      </w:r>
      <w:r w:rsidRPr="000374F0">
        <w:rPr>
          <w:sz w:val="22"/>
          <w:szCs w:val="22"/>
        </w:rPr>
        <w:t xml:space="preserve"> determined for each </w:t>
      </w:r>
      <w:r w:rsidR="00AA370E" w:rsidRPr="000374F0">
        <w:rPr>
          <w:sz w:val="22"/>
          <w:szCs w:val="22"/>
        </w:rPr>
        <w:t xml:space="preserve">member </w:t>
      </w:r>
      <w:r w:rsidR="00413B40" w:rsidRPr="000374F0">
        <w:rPr>
          <w:sz w:val="22"/>
          <w:szCs w:val="22"/>
        </w:rPr>
        <w:t xml:space="preserve">structure in the </w:t>
      </w:r>
      <w:r w:rsidRPr="000374F0">
        <w:rPr>
          <w:sz w:val="22"/>
          <w:szCs w:val="22"/>
        </w:rPr>
        <w:t xml:space="preserve">trajectory </w:t>
      </w:r>
      <w:r w:rsidR="00413B40" w:rsidRPr="000374F0">
        <w:rPr>
          <w:sz w:val="22"/>
          <w:szCs w:val="22"/>
        </w:rPr>
        <w:t>relative to the</w:t>
      </w:r>
      <w:r w:rsidRPr="000374F0">
        <w:rPr>
          <w:sz w:val="22"/>
          <w:szCs w:val="22"/>
        </w:rPr>
        <w:t xml:space="preserve"> specified reference structure</w:t>
      </w:r>
      <w:r w:rsidR="00195C63">
        <w:rPr>
          <w:sz w:val="22"/>
          <w:szCs w:val="22"/>
        </w:rPr>
        <w:t>, after</w:t>
      </w:r>
      <w:r w:rsidR="00195C63" w:rsidRPr="00195C63">
        <w:rPr>
          <w:rFonts w:asciiTheme="minorHAnsi" w:hAnsiTheme="minorHAnsi" w:cstheme="minorBidi"/>
          <w:color w:val="auto"/>
          <w:sz w:val="22"/>
          <w:szCs w:val="22"/>
        </w:rPr>
        <w:t xml:space="preserve"> </w:t>
      </w:r>
      <w:r w:rsidR="00195C63">
        <w:rPr>
          <w:sz w:val="22"/>
          <w:szCs w:val="22"/>
        </w:rPr>
        <w:t>alignment of</w:t>
      </w:r>
      <w:r w:rsidR="00195C63" w:rsidRPr="00195C63">
        <w:rPr>
          <w:sz w:val="22"/>
          <w:szCs w:val="22"/>
        </w:rPr>
        <w:t xml:space="preserve"> all the structures in the trajectory to </w:t>
      </w:r>
      <w:r w:rsidR="00195C63">
        <w:rPr>
          <w:sz w:val="22"/>
          <w:szCs w:val="22"/>
        </w:rPr>
        <w:t xml:space="preserve">the </w:t>
      </w:r>
      <w:r w:rsidR="00195C63" w:rsidRPr="00195C63">
        <w:rPr>
          <w:sz w:val="22"/>
          <w:szCs w:val="22"/>
        </w:rPr>
        <w:t>specified reference structure using a quaternion alignment algorithm</w:t>
      </w:r>
      <w:r w:rsidR="00413B40" w:rsidRPr="000374F0">
        <w:rPr>
          <w:sz w:val="22"/>
          <w:szCs w:val="22"/>
        </w:rPr>
        <w:t>. T</w:t>
      </w:r>
      <w:r w:rsidRPr="000374F0">
        <w:rPr>
          <w:sz w:val="22"/>
          <w:szCs w:val="22"/>
        </w:rPr>
        <w:t xml:space="preserve">he </w:t>
      </w:r>
      <w:r w:rsidR="00195C63">
        <w:rPr>
          <w:b/>
          <w:bCs/>
          <w:sz w:val="22"/>
          <w:szCs w:val="22"/>
        </w:rPr>
        <w:t>atom</w:t>
      </w:r>
      <w:r w:rsidRPr="000374F0">
        <w:rPr>
          <w:b/>
          <w:bCs/>
          <w:sz w:val="22"/>
          <w:szCs w:val="22"/>
        </w:rPr>
        <w:t xml:space="preserve"> rmsd</w:t>
      </w:r>
      <w:r w:rsidRPr="000374F0">
        <w:rPr>
          <w:bCs/>
          <w:sz w:val="22"/>
          <w:szCs w:val="22"/>
        </w:rPr>
        <w:t xml:space="preserve"> (</w:t>
      </w:r>
      <w:r w:rsidR="006A0D35" w:rsidRPr="000374F0">
        <w:rPr>
          <w:bCs/>
          <w:sz w:val="22"/>
          <w:szCs w:val="22"/>
        </w:rPr>
        <w:t xml:space="preserve">also </w:t>
      </w:r>
      <w:r w:rsidR="00413B40" w:rsidRPr="000374F0">
        <w:rPr>
          <w:bCs/>
          <w:sz w:val="22"/>
          <w:szCs w:val="22"/>
        </w:rPr>
        <w:t xml:space="preserve">commonly referred to as </w:t>
      </w:r>
      <w:r w:rsidRPr="000374F0">
        <w:rPr>
          <w:b/>
          <w:bCs/>
          <w:sz w:val="22"/>
          <w:szCs w:val="22"/>
        </w:rPr>
        <w:t>RMSF</w:t>
      </w:r>
      <w:r w:rsidRPr="000374F0">
        <w:rPr>
          <w:bCs/>
          <w:sz w:val="22"/>
          <w:szCs w:val="22"/>
        </w:rPr>
        <w:t>)</w:t>
      </w:r>
      <w:r w:rsidRPr="000374F0">
        <w:rPr>
          <w:b/>
          <w:bCs/>
          <w:sz w:val="22"/>
          <w:szCs w:val="22"/>
        </w:rPr>
        <w:t xml:space="preserve"> </w:t>
      </w:r>
      <w:r w:rsidRPr="000374F0">
        <w:rPr>
          <w:sz w:val="22"/>
          <w:szCs w:val="22"/>
        </w:rPr>
        <w:t xml:space="preserve">is determined from the entire trajectory. An </w:t>
      </w:r>
      <w:r w:rsidRPr="000374F0">
        <w:rPr>
          <w:b/>
          <w:bCs/>
          <w:sz w:val="22"/>
          <w:szCs w:val="22"/>
        </w:rPr>
        <w:t xml:space="preserve">edited PDB file </w:t>
      </w:r>
      <w:r w:rsidRPr="000374F0">
        <w:rPr>
          <w:sz w:val="22"/>
          <w:szCs w:val="22"/>
        </w:rPr>
        <w:t>is</w:t>
      </w:r>
      <w:r w:rsidR="00BA549F" w:rsidRPr="000374F0">
        <w:rPr>
          <w:sz w:val="22"/>
          <w:szCs w:val="22"/>
        </w:rPr>
        <w:t xml:space="preserve"> also</w:t>
      </w:r>
      <w:r w:rsidRPr="000374F0">
        <w:rPr>
          <w:sz w:val="22"/>
          <w:szCs w:val="22"/>
        </w:rPr>
        <w:t xml:space="preserve"> generated </w:t>
      </w:r>
      <w:r w:rsidR="00AA370E" w:rsidRPr="000374F0">
        <w:rPr>
          <w:sz w:val="22"/>
          <w:szCs w:val="22"/>
        </w:rPr>
        <w:t>where</w:t>
      </w:r>
      <w:r w:rsidRPr="000374F0">
        <w:rPr>
          <w:sz w:val="22"/>
          <w:szCs w:val="22"/>
        </w:rPr>
        <w:t xml:space="preserve"> </w:t>
      </w:r>
      <w:r w:rsidR="00195C63">
        <w:rPr>
          <w:sz w:val="22"/>
          <w:szCs w:val="22"/>
        </w:rPr>
        <w:t xml:space="preserve">atom </w:t>
      </w:r>
      <w:r w:rsidRPr="000374F0">
        <w:rPr>
          <w:sz w:val="22"/>
          <w:szCs w:val="22"/>
        </w:rPr>
        <w:t xml:space="preserve">B-factors </w:t>
      </w:r>
      <w:r w:rsidR="00AA370E" w:rsidRPr="000374F0">
        <w:rPr>
          <w:sz w:val="22"/>
          <w:szCs w:val="22"/>
        </w:rPr>
        <w:t>are</w:t>
      </w:r>
      <w:r w:rsidRPr="000374F0">
        <w:rPr>
          <w:sz w:val="22"/>
          <w:szCs w:val="22"/>
        </w:rPr>
        <w:t xml:space="preserve"> replaced with the </w:t>
      </w:r>
      <w:r w:rsidR="00195C63">
        <w:rPr>
          <w:b/>
          <w:sz w:val="22"/>
          <w:szCs w:val="22"/>
        </w:rPr>
        <w:t>atom</w:t>
      </w:r>
      <w:r w:rsidRPr="000374F0">
        <w:rPr>
          <w:b/>
          <w:sz w:val="22"/>
          <w:szCs w:val="22"/>
        </w:rPr>
        <w:t xml:space="preserve"> </w:t>
      </w:r>
      <w:proofErr w:type="spellStart"/>
      <w:r w:rsidRPr="000374F0">
        <w:rPr>
          <w:b/>
          <w:sz w:val="22"/>
          <w:szCs w:val="22"/>
        </w:rPr>
        <w:t>rms</w:t>
      </w:r>
      <w:r w:rsidR="00204F09">
        <w:rPr>
          <w:b/>
          <w:sz w:val="22"/>
          <w:szCs w:val="22"/>
        </w:rPr>
        <w:t>f</w:t>
      </w:r>
      <w:proofErr w:type="spellEnd"/>
      <w:r w:rsidRPr="000374F0">
        <w:rPr>
          <w:sz w:val="22"/>
          <w:szCs w:val="22"/>
        </w:rPr>
        <w:t xml:space="preserve"> values </w:t>
      </w:r>
      <w:r w:rsidR="002003EC" w:rsidRPr="000374F0">
        <w:rPr>
          <w:sz w:val="22"/>
          <w:szCs w:val="22"/>
        </w:rPr>
        <w:t>for visualization purposes.</w:t>
      </w:r>
      <w:r w:rsidR="007F7639" w:rsidRPr="000374F0">
        <w:rPr>
          <w:sz w:val="22"/>
          <w:szCs w:val="22"/>
        </w:rPr>
        <w:t xml:space="preserve"> </w:t>
      </w:r>
      <w:r w:rsidR="00666DD8">
        <w:rPr>
          <w:sz w:val="22"/>
          <w:szCs w:val="22"/>
        </w:rPr>
        <w:t xml:space="preserve">A file listing the </w:t>
      </w:r>
      <w:r w:rsidR="00666DD8" w:rsidRPr="00F71003">
        <w:rPr>
          <w:b/>
          <w:sz w:val="22"/>
          <w:szCs w:val="22"/>
        </w:rPr>
        <w:t>number of atoms in each residue</w:t>
      </w:r>
      <w:r w:rsidR="00666DD8">
        <w:rPr>
          <w:sz w:val="22"/>
          <w:szCs w:val="22"/>
        </w:rPr>
        <w:t xml:space="preserve"> is produced along with a second file listing the </w:t>
      </w:r>
      <w:r w:rsidR="00F71003">
        <w:rPr>
          <w:b/>
          <w:sz w:val="22"/>
          <w:szCs w:val="22"/>
        </w:rPr>
        <w:t>number</w:t>
      </w:r>
      <w:r w:rsidR="00666DD8" w:rsidRPr="00F71003">
        <w:rPr>
          <w:b/>
          <w:sz w:val="22"/>
          <w:szCs w:val="22"/>
        </w:rPr>
        <w:t xml:space="preserve"> of heavy atoms in </w:t>
      </w:r>
      <w:r w:rsidR="00F71003">
        <w:rPr>
          <w:b/>
          <w:sz w:val="22"/>
          <w:szCs w:val="22"/>
        </w:rPr>
        <w:t>each</w:t>
      </w:r>
      <w:r w:rsidR="00666DD8" w:rsidRPr="00F71003">
        <w:rPr>
          <w:b/>
          <w:sz w:val="22"/>
          <w:szCs w:val="22"/>
        </w:rPr>
        <w:t xml:space="preserve"> residue</w:t>
      </w:r>
      <w:r w:rsidR="00FF0F16" w:rsidRPr="000374F0">
        <w:rPr>
          <w:sz w:val="22"/>
          <w:szCs w:val="22"/>
        </w:rPr>
        <w:t xml:space="preserve">. </w:t>
      </w:r>
      <w:r w:rsidR="007F7639" w:rsidRPr="000374F0">
        <w:rPr>
          <w:sz w:val="22"/>
          <w:szCs w:val="22"/>
        </w:rPr>
        <w:t>This output automatically happens and is non-optional.</w:t>
      </w:r>
    </w:p>
    <w:p w:rsidR="00ED0CDB" w:rsidRPr="000374F0" w:rsidRDefault="00D02035" w:rsidP="00F77979">
      <w:pPr>
        <w:pStyle w:val="Heading2"/>
      </w:pPr>
      <w:bookmarkStart w:id="4" w:name="_Toc535242620"/>
      <w:r>
        <w:t>Levels of Coarse-Graining</w:t>
      </w:r>
      <w:r w:rsidR="00ED0CDB" w:rsidRPr="000374F0">
        <w:t>:</w:t>
      </w:r>
      <w:bookmarkEnd w:id="4"/>
    </w:p>
    <w:p w:rsidR="00772665" w:rsidRDefault="00ED0CDB" w:rsidP="007329F5">
      <w:pPr>
        <w:pStyle w:val="Default"/>
        <w:spacing w:before="120" w:after="120"/>
        <w:rPr>
          <w:sz w:val="22"/>
          <w:szCs w:val="22"/>
        </w:rPr>
      </w:pPr>
      <w:r w:rsidRPr="000374F0">
        <w:rPr>
          <w:sz w:val="22"/>
          <w:szCs w:val="22"/>
        </w:rPr>
        <w:t>The current implementation of JED</w:t>
      </w:r>
      <w:r w:rsidR="00D02035">
        <w:rPr>
          <w:sz w:val="22"/>
          <w:szCs w:val="22"/>
        </w:rPr>
        <w:t>i</w:t>
      </w:r>
      <w:r w:rsidRPr="000374F0">
        <w:rPr>
          <w:sz w:val="22"/>
          <w:szCs w:val="22"/>
        </w:rPr>
        <w:t xml:space="preserve"> </w:t>
      </w:r>
      <w:r w:rsidR="00D02035">
        <w:rPr>
          <w:sz w:val="22"/>
          <w:szCs w:val="22"/>
        </w:rPr>
        <w:t>offers four levels of coarse graining: all-atom, heavy atom, back-bone-atom, and alpha carbon atoms</w:t>
      </w:r>
      <w:r w:rsidRPr="000374F0">
        <w:rPr>
          <w:sz w:val="22"/>
          <w:szCs w:val="22"/>
        </w:rPr>
        <w:t xml:space="preserve">. </w:t>
      </w:r>
      <w:r w:rsidR="005C5F0A">
        <w:rPr>
          <w:sz w:val="22"/>
          <w:szCs w:val="22"/>
        </w:rPr>
        <w:t>The all atom level includes every atom, the heavy atom level includes all atoms except hydrogen, the backbone level considers only the backbone atoms, and the alpha carbon level uses the alpha carbon atom to represent the</w:t>
      </w:r>
      <w:r w:rsidR="007F2A38">
        <w:rPr>
          <w:sz w:val="22"/>
          <w:szCs w:val="22"/>
        </w:rPr>
        <w:t xml:space="preserve"> entire</w:t>
      </w:r>
      <w:r w:rsidR="005C5F0A">
        <w:rPr>
          <w:sz w:val="22"/>
          <w:szCs w:val="22"/>
        </w:rPr>
        <w:t xml:space="preserve"> residue.</w:t>
      </w:r>
    </w:p>
    <w:p w:rsidR="001B5650" w:rsidRPr="000374F0" w:rsidRDefault="001B5650" w:rsidP="00F77979">
      <w:pPr>
        <w:pStyle w:val="Heading2"/>
      </w:pPr>
      <w:bookmarkStart w:id="5" w:name="_Toc535242621"/>
      <w:r w:rsidRPr="000374F0">
        <w:t>Types of PCA:</w:t>
      </w:r>
      <w:bookmarkEnd w:id="5"/>
    </w:p>
    <w:p w:rsidR="001A61E6" w:rsidRPr="000374F0" w:rsidRDefault="001A61E6" w:rsidP="001A61E6">
      <w:pPr>
        <w:pStyle w:val="Default"/>
        <w:rPr>
          <w:sz w:val="22"/>
          <w:szCs w:val="22"/>
        </w:rPr>
      </w:pPr>
      <w:r w:rsidRPr="000374F0">
        <w:rPr>
          <w:sz w:val="22"/>
          <w:szCs w:val="22"/>
        </w:rPr>
        <w:t>The core element of essential dynamics is to perform PCA. JED</w:t>
      </w:r>
      <w:r w:rsidR="00EF0CA4">
        <w:rPr>
          <w:sz w:val="22"/>
          <w:szCs w:val="22"/>
        </w:rPr>
        <w:t>i</w:t>
      </w:r>
      <w:r w:rsidRPr="000374F0">
        <w:rPr>
          <w:sz w:val="22"/>
          <w:szCs w:val="22"/>
        </w:rPr>
        <w:t xml:space="preserve"> implements </w:t>
      </w:r>
      <w:r w:rsidR="00EF0CA4">
        <w:rPr>
          <w:sz w:val="22"/>
          <w:szCs w:val="22"/>
        </w:rPr>
        <w:t>four</w:t>
      </w:r>
      <w:r w:rsidRPr="000374F0">
        <w:rPr>
          <w:sz w:val="22"/>
          <w:szCs w:val="22"/>
        </w:rPr>
        <w:t xml:space="preserve"> variations of PCA. The first and most common method is based on </w:t>
      </w:r>
      <w:r w:rsidRPr="000374F0">
        <w:rPr>
          <w:sz w:val="22"/>
          <w:szCs w:val="22"/>
          <w:u w:val="single"/>
        </w:rPr>
        <w:t>C</w:t>
      </w:r>
      <w:r w:rsidRPr="000374F0">
        <w:rPr>
          <w:sz w:val="22"/>
          <w:szCs w:val="22"/>
        </w:rPr>
        <w:t>artesian coordinates (</w:t>
      </w:r>
      <w:r w:rsidRPr="000374F0">
        <w:rPr>
          <w:b/>
          <w:sz w:val="22"/>
          <w:szCs w:val="22"/>
        </w:rPr>
        <w:t>cPCA</w:t>
      </w:r>
      <w:r w:rsidRPr="000374F0">
        <w:rPr>
          <w:sz w:val="22"/>
          <w:szCs w:val="22"/>
        </w:rPr>
        <w:t xml:space="preserve">). Note that cPCA using </w:t>
      </w:r>
      <w:r w:rsidRPr="000374F0">
        <w:rPr>
          <w:b/>
          <w:i/>
          <w:sz w:val="22"/>
          <w:szCs w:val="22"/>
        </w:rPr>
        <w:t>n</w:t>
      </w:r>
      <w:r w:rsidRPr="000374F0">
        <w:rPr>
          <w:sz w:val="22"/>
          <w:szCs w:val="22"/>
        </w:rPr>
        <w:t xml:space="preserve"> </w:t>
      </w:r>
      <w:r w:rsidR="009A0C57">
        <w:rPr>
          <w:b/>
          <w:sz w:val="22"/>
          <w:szCs w:val="22"/>
        </w:rPr>
        <w:t>atoms</w:t>
      </w:r>
      <w:r w:rsidRPr="000374F0">
        <w:rPr>
          <w:sz w:val="22"/>
          <w:szCs w:val="22"/>
        </w:rPr>
        <w:t xml:space="preserve"> will yield eigenvectors having </w:t>
      </w:r>
      <w:r w:rsidRPr="000374F0">
        <w:rPr>
          <w:b/>
          <w:i/>
          <w:sz w:val="22"/>
          <w:szCs w:val="22"/>
        </w:rPr>
        <w:t>3n</w:t>
      </w:r>
      <w:r w:rsidRPr="000374F0">
        <w:rPr>
          <w:sz w:val="22"/>
          <w:szCs w:val="22"/>
        </w:rPr>
        <w:t xml:space="preserve"> components, each corresponding to one Cartesian coordinate. The second method is based on internal coordinates using </w:t>
      </w:r>
      <w:r w:rsidR="009A0C57">
        <w:rPr>
          <w:sz w:val="22"/>
          <w:szCs w:val="22"/>
        </w:rPr>
        <w:t>atom</w:t>
      </w:r>
      <w:r w:rsidRPr="000374F0">
        <w:rPr>
          <w:sz w:val="22"/>
          <w:szCs w:val="22"/>
        </w:rPr>
        <w:t>-pair distances (</w:t>
      </w:r>
      <w:r w:rsidRPr="000374F0">
        <w:rPr>
          <w:b/>
          <w:sz w:val="22"/>
          <w:szCs w:val="22"/>
        </w:rPr>
        <w:t>dpPCA</w:t>
      </w:r>
      <w:r w:rsidRPr="000374F0">
        <w:rPr>
          <w:sz w:val="22"/>
          <w:szCs w:val="22"/>
        </w:rPr>
        <w:t>).  The d</w:t>
      </w:r>
      <w:r w:rsidR="00227A7E" w:rsidRPr="000374F0">
        <w:rPr>
          <w:sz w:val="22"/>
          <w:szCs w:val="22"/>
        </w:rPr>
        <w:t>p</w:t>
      </w:r>
      <w:r w:rsidRPr="000374F0">
        <w:rPr>
          <w:sz w:val="22"/>
          <w:szCs w:val="22"/>
        </w:rPr>
        <w:t>PCA</w:t>
      </w:r>
      <w:r w:rsidR="009A0C57">
        <w:rPr>
          <w:sz w:val="22"/>
          <w:szCs w:val="22"/>
        </w:rPr>
        <w:t xml:space="preserve"> method</w:t>
      </w:r>
      <w:r w:rsidR="00227A7E" w:rsidRPr="000374F0">
        <w:rPr>
          <w:sz w:val="22"/>
          <w:szCs w:val="22"/>
        </w:rPr>
        <w:t>,</w:t>
      </w:r>
      <w:r w:rsidRPr="000374F0">
        <w:rPr>
          <w:sz w:val="22"/>
          <w:szCs w:val="22"/>
        </w:rPr>
        <w:t xml:space="preserve"> using </w:t>
      </w:r>
      <w:proofErr w:type="spellStart"/>
      <w:r w:rsidRPr="000374F0">
        <w:rPr>
          <w:b/>
          <w:i/>
          <w:sz w:val="22"/>
          <w:szCs w:val="22"/>
        </w:rPr>
        <w:t>n</w:t>
      </w:r>
      <w:proofErr w:type="spellEnd"/>
      <w:r w:rsidRPr="000374F0">
        <w:rPr>
          <w:sz w:val="22"/>
          <w:szCs w:val="22"/>
        </w:rPr>
        <w:t xml:space="preserve"> </w:t>
      </w:r>
      <w:r w:rsidR="009A0C57">
        <w:rPr>
          <w:b/>
          <w:sz w:val="22"/>
          <w:szCs w:val="22"/>
        </w:rPr>
        <w:t>atom</w:t>
      </w:r>
      <w:r w:rsidRPr="000374F0">
        <w:rPr>
          <w:b/>
          <w:sz w:val="22"/>
          <w:szCs w:val="22"/>
        </w:rPr>
        <w:t>-pairs</w:t>
      </w:r>
      <w:r w:rsidR="00227A7E" w:rsidRPr="000374F0">
        <w:rPr>
          <w:b/>
          <w:sz w:val="22"/>
          <w:szCs w:val="22"/>
        </w:rPr>
        <w:t>,</w:t>
      </w:r>
      <w:r w:rsidRPr="000374F0">
        <w:rPr>
          <w:sz w:val="22"/>
          <w:szCs w:val="22"/>
        </w:rPr>
        <w:t xml:space="preserve"> will yield eigenvectors having </w:t>
      </w:r>
      <w:r w:rsidRPr="000374F0">
        <w:rPr>
          <w:b/>
          <w:i/>
          <w:sz w:val="22"/>
          <w:szCs w:val="22"/>
        </w:rPr>
        <w:t>n</w:t>
      </w:r>
      <w:r w:rsidRPr="000374F0">
        <w:rPr>
          <w:sz w:val="22"/>
          <w:szCs w:val="22"/>
        </w:rPr>
        <w:t xml:space="preserve"> components, each corresponding to one of inter-</w:t>
      </w:r>
      <w:r w:rsidR="009A0C57">
        <w:rPr>
          <w:sz w:val="22"/>
          <w:szCs w:val="22"/>
        </w:rPr>
        <w:t>atom</w:t>
      </w:r>
      <w:r w:rsidRPr="000374F0">
        <w:rPr>
          <w:sz w:val="22"/>
          <w:szCs w:val="22"/>
        </w:rPr>
        <w:t xml:space="preserve"> distance pairs.</w:t>
      </w:r>
      <w:r w:rsidR="00227A7E" w:rsidRPr="000374F0">
        <w:rPr>
          <w:sz w:val="22"/>
          <w:szCs w:val="22"/>
        </w:rPr>
        <w:t xml:space="preserve"> For small subsets, an all-to-all comparison could be specified.</w:t>
      </w:r>
      <w:r w:rsidR="00EF0CA4">
        <w:rPr>
          <w:sz w:val="22"/>
          <w:szCs w:val="22"/>
        </w:rPr>
        <w:t xml:space="preserve"> The third method is </w:t>
      </w:r>
      <w:r w:rsidR="00EF0CA4" w:rsidRPr="00EF0CA4">
        <w:rPr>
          <w:sz w:val="22"/>
          <w:szCs w:val="22"/>
          <w:u w:val="single"/>
        </w:rPr>
        <w:t>D</w:t>
      </w:r>
      <w:r w:rsidR="00EF0CA4">
        <w:rPr>
          <w:sz w:val="22"/>
          <w:szCs w:val="22"/>
        </w:rPr>
        <w:t>isplacement PCA (</w:t>
      </w:r>
      <w:proofErr w:type="spellStart"/>
      <w:r w:rsidR="00EF0CA4" w:rsidRPr="00EF0CA4">
        <w:rPr>
          <w:b/>
          <w:sz w:val="22"/>
          <w:szCs w:val="22"/>
        </w:rPr>
        <w:t>dPCA</w:t>
      </w:r>
      <w:proofErr w:type="spellEnd"/>
      <w:r w:rsidR="00EF0CA4">
        <w:rPr>
          <w:sz w:val="22"/>
          <w:szCs w:val="22"/>
        </w:rPr>
        <w:t xml:space="preserve">) and is based on successive displacements between sampled </w:t>
      </w:r>
      <w:r w:rsidR="00EF0CA4">
        <w:rPr>
          <w:sz w:val="22"/>
          <w:szCs w:val="22"/>
        </w:rPr>
        <w:lastRenderedPageBreak/>
        <w:t xml:space="preserve">frames. </w:t>
      </w:r>
      <w:r w:rsidR="00D34F55">
        <w:rPr>
          <w:sz w:val="22"/>
          <w:szCs w:val="22"/>
        </w:rPr>
        <w:t xml:space="preserve">Whereas standard Cartesian PCA uses only one reference structure, the mean, the Displacement method uses each frame as a reference </w:t>
      </w:r>
      <w:r w:rsidR="00204F09">
        <w:rPr>
          <w:sz w:val="22"/>
          <w:szCs w:val="22"/>
        </w:rPr>
        <w:t>for</w:t>
      </w:r>
      <w:r w:rsidR="00D34F55">
        <w:rPr>
          <w:sz w:val="22"/>
          <w:szCs w:val="22"/>
        </w:rPr>
        <w:t xml:space="preserve"> the next frame. A data matrix </w:t>
      </w:r>
      <w:r w:rsidR="009A0C57" w:rsidRPr="009A0C57">
        <w:rPr>
          <w:b/>
          <w:i/>
          <w:sz w:val="22"/>
          <w:szCs w:val="22"/>
        </w:rPr>
        <w:t>n</w:t>
      </w:r>
      <w:r w:rsidR="009A0C57">
        <w:rPr>
          <w:sz w:val="22"/>
          <w:szCs w:val="22"/>
        </w:rPr>
        <w:t xml:space="preserve"> atoms and</w:t>
      </w:r>
      <w:r w:rsidR="00D34F55">
        <w:rPr>
          <w:sz w:val="22"/>
          <w:szCs w:val="22"/>
        </w:rPr>
        <w:t xml:space="preserve"> </w:t>
      </w:r>
      <w:r w:rsidR="009A0C57">
        <w:rPr>
          <w:b/>
          <w:i/>
          <w:sz w:val="22"/>
          <w:szCs w:val="22"/>
        </w:rPr>
        <w:t>m</w:t>
      </w:r>
      <w:r w:rsidR="00D34F55">
        <w:rPr>
          <w:sz w:val="22"/>
          <w:szCs w:val="22"/>
        </w:rPr>
        <w:t xml:space="preserve"> frames will yield </w:t>
      </w:r>
      <w:r w:rsidR="009A0C57">
        <w:rPr>
          <w:b/>
          <w:i/>
          <w:sz w:val="22"/>
          <w:szCs w:val="22"/>
        </w:rPr>
        <w:t>m</w:t>
      </w:r>
      <w:r w:rsidR="00D34F55" w:rsidRPr="00D34F55">
        <w:rPr>
          <w:b/>
          <w:i/>
          <w:sz w:val="22"/>
          <w:szCs w:val="22"/>
        </w:rPr>
        <w:t>-1</w:t>
      </w:r>
      <w:r w:rsidR="00D34F55">
        <w:rPr>
          <w:sz w:val="22"/>
          <w:szCs w:val="22"/>
        </w:rPr>
        <w:t xml:space="preserve"> displacements, and </w:t>
      </w:r>
      <w:r w:rsidR="009A0C57">
        <w:rPr>
          <w:sz w:val="22"/>
          <w:szCs w:val="22"/>
        </w:rPr>
        <w:t xml:space="preserve">like standard Cartesian PCA, </w:t>
      </w:r>
      <w:r w:rsidR="00D34F55" w:rsidRPr="00D34F55">
        <w:rPr>
          <w:sz w:val="22"/>
          <w:szCs w:val="22"/>
        </w:rPr>
        <w:t xml:space="preserve">will yield eigenvectors having </w:t>
      </w:r>
      <w:r w:rsidR="009A0C57">
        <w:rPr>
          <w:b/>
          <w:i/>
          <w:sz w:val="22"/>
          <w:szCs w:val="22"/>
        </w:rPr>
        <w:t>3</w:t>
      </w:r>
      <w:r w:rsidR="00D34F55" w:rsidRPr="00D34F55">
        <w:rPr>
          <w:b/>
          <w:i/>
          <w:sz w:val="22"/>
          <w:szCs w:val="22"/>
        </w:rPr>
        <w:t>n</w:t>
      </w:r>
      <w:r w:rsidR="00D34F55" w:rsidRPr="00D34F55">
        <w:rPr>
          <w:sz w:val="22"/>
          <w:szCs w:val="22"/>
        </w:rPr>
        <w:t xml:space="preserve"> components</w:t>
      </w:r>
      <w:r w:rsidR="007876AF">
        <w:rPr>
          <w:sz w:val="22"/>
          <w:szCs w:val="22"/>
        </w:rPr>
        <w:t>. The fourth method is Hierarchical</w:t>
      </w:r>
      <w:r w:rsidR="00162928">
        <w:rPr>
          <w:sz w:val="22"/>
          <w:szCs w:val="22"/>
        </w:rPr>
        <w:t xml:space="preserve"> (</w:t>
      </w:r>
      <w:proofErr w:type="spellStart"/>
      <w:r w:rsidR="00162928" w:rsidRPr="00162928">
        <w:rPr>
          <w:b/>
          <w:sz w:val="22"/>
          <w:szCs w:val="22"/>
        </w:rPr>
        <w:t>hPCA</w:t>
      </w:r>
      <w:proofErr w:type="spellEnd"/>
      <w:r w:rsidR="00162928">
        <w:rPr>
          <w:sz w:val="22"/>
          <w:szCs w:val="22"/>
        </w:rPr>
        <w:t>)</w:t>
      </w:r>
      <w:r w:rsidR="007876AF">
        <w:rPr>
          <w:sz w:val="22"/>
          <w:szCs w:val="22"/>
        </w:rPr>
        <w:t xml:space="preserve">, and is done by performing </w:t>
      </w:r>
      <w:r w:rsidR="00C02FEE">
        <w:rPr>
          <w:sz w:val="22"/>
          <w:szCs w:val="22"/>
        </w:rPr>
        <w:t xml:space="preserve">Cartesian </w:t>
      </w:r>
      <w:r w:rsidR="007876AF">
        <w:rPr>
          <w:sz w:val="22"/>
          <w:szCs w:val="22"/>
        </w:rPr>
        <w:t xml:space="preserve">PCA on each </w:t>
      </w:r>
      <w:r w:rsidR="00C02FEE">
        <w:rPr>
          <w:sz w:val="22"/>
          <w:szCs w:val="22"/>
        </w:rPr>
        <w:t>atom</w:t>
      </w:r>
      <w:r w:rsidR="007876AF">
        <w:rPr>
          <w:sz w:val="22"/>
          <w:szCs w:val="22"/>
        </w:rPr>
        <w:t xml:space="preserve"> </w:t>
      </w:r>
      <w:r w:rsidR="00C02FEE">
        <w:rPr>
          <w:sz w:val="22"/>
          <w:szCs w:val="22"/>
        </w:rPr>
        <w:t xml:space="preserve">of every residue </w:t>
      </w:r>
      <w:r w:rsidR="007876AF">
        <w:rPr>
          <w:sz w:val="22"/>
          <w:szCs w:val="22"/>
        </w:rPr>
        <w:t>in the chosen subset</w:t>
      </w:r>
      <w:r w:rsidR="00C02FEE">
        <w:rPr>
          <w:sz w:val="22"/>
          <w:szCs w:val="22"/>
        </w:rPr>
        <w:t>,</w:t>
      </w:r>
      <w:r w:rsidR="007876AF">
        <w:rPr>
          <w:sz w:val="22"/>
          <w:szCs w:val="22"/>
        </w:rPr>
        <w:t xml:space="preserve"> yielding a set of eigenvectors and principle components. Those residue eigenvectors are then convoluted with the overall eigenvectors derived from the factoring of the residue principle components. This method is available for the all-atom and heavy-atom levels, and yields results approximating those from standard </w:t>
      </w:r>
      <w:r w:rsidR="00E76F6D">
        <w:rPr>
          <w:sz w:val="22"/>
          <w:szCs w:val="22"/>
        </w:rPr>
        <w:t xml:space="preserve">Cartesian </w:t>
      </w:r>
      <w:r w:rsidR="007876AF">
        <w:rPr>
          <w:sz w:val="22"/>
          <w:szCs w:val="22"/>
        </w:rPr>
        <w:t>PCA on those subsets, in much less time.</w:t>
      </w:r>
    </w:p>
    <w:p w:rsidR="001A61E6" w:rsidRPr="000374F0" w:rsidRDefault="001A61E6" w:rsidP="001A61E6">
      <w:pPr>
        <w:pStyle w:val="Default"/>
        <w:rPr>
          <w:sz w:val="22"/>
          <w:szCs w:val="22"/>
        </w:rPr>
      </w:pPr>
    </w:p>
    <w:p w:rsidR="00502931" w:rsidRPr="000374F0" w:rsidRDefault="00502931" w:rsidP="00F77979">
      <w:pPr>
        <w:pStyle w:val="Heading2"/>
      </w:pPr>
      <w:bookmarkStart w:id="6" w:name="_Toc535242622"/>
      <w:r w:rsidRPr="000374F0">
        <w:t>PCA Models:</w:t>
      </w:r>
      <w:bookmarkEnd w:id="6"/>
    </w:p>
    <w:p w:rsidR="001A61E6" w:rsidRPr="000374F0" w:rsidRDefault="00A53DC8" w:rsidP="001A61E6">
      <w:pPr>
        <w:pStyle w:val="Default"/>
        <w:rPr>
          <w:sz w:val="22"/>
          <w:szCs w:val="22"/>
        </w:rPr>
      </w:pPr>
      <w:r>
        <w:rPr>
          <w:sz w:val="22"/>
          <w:szCs w:val="22"/>
        </w:rPr>
        <w:t>All</w:t>
      </w:r>
      <w:r w:rsidR="00502931" w:rsidRPr="000374F0">
        <w:rPr>
          <w:sz w:val="22"/>
          <w:szCs w:val="22"/>
        </w:rPr>
        <w:t xml:space="preserve"> </w:t>
      </w:r>
      <w:r w:rsidR="001A61E6" w:rsidRPr="000374F0">
        <w:rPr>
          <w:sz w:val="22"/>
          <w:szCs w:val="22"/>
        </w:rPr>
        <w:t xml:space="preserve">of the PCA methods </w:t>
      </w:r>
      <w:r>
        <w:rPr>
          <w:sz w:val="22"/>
          <w:szCs w:val="22"/>
        </w:rPr>
        <w:t xml:space="preserve">except hierarchical </w:t>
      </w:r>
      <w:r w:rsidR="006C0520" w:rsidRPr="000374F0">
        <w:rPr>
          <w:sz w:val="22"/>
          <w:szCs w:val="22"/>
        </w:rPr>
        <w:t>are</w:t>
      </w:r>
      <w:r w:rsidR="001A61E6" w:rsidRPr="000374F0">
        <w:rPr>
          <w:sz w:val="22"/>
          <w:szCs w:val="22"/>
        </w:rPr>
        <w:t xml:space="preserve"> performed using a </w:t>
      </w:r>
      <w:r w:rsidR="001A61E6" w:rsidRPr="000374F0">
        <w:rPr>
          <w:b/>
          <w:sz w:val="22"/>
          <w:szCs w:val="22"/>
        </w:rPr>
        <w:t>covariance matrix</w:t>
      </w:r>
      <w:r w:rsidR="001A61E6" w:rsidRPr="000374F0">
        <w:rPr>
          <w:sz w:val="22"/>
          <w:szCs w:val="22"/>
        </w:rPr>
        <w:t xml:space="preserve"> (</w:t>
      </w:r>
      <w:r w:rsidR="001A61E6" w:rsidRPr="000374F0">
        <w:rPr>
          <w:b/>
          <w:sz w:val="22"/>
          <w:szCs w:val="22"/>
        </w:rPr>
        <w:t>Q</w:t>
      </w:r>
      <w:r w:rsidR="006C0520" w:rsidRPr="000374F0">
        <w:rPr>
          <w:sz w:val="22"/>
          <w:szCs w:val="22"/>
        </w:rPr>
        <w:t>)</w:t>
      </w:r>
      <w:r w:rsidR="00EC04DC" w:rsidRPr="000374F0">
        <w:rPr>
          <w:sz w:val="22"/>
          <w:szCs w:val="22"/>
        </w:rPr>
        <w:t>,</w:t>
      </w:r>
      <w:r w:rsidR="006C0520" w:rsidRPr="000374F0">
        <w:rPr>
          <w:sz w:val="22"/>
          <w:szCs w:val="22"/>
        </w:rPr>
        <w:t xml:space="preserve"> </w:t>
      </w:r>
      <w:r>
        <w:rPr>
          <w:sz w:val="22"/>
          <w:szCs w:val="22"/>
        </w:rPr>
        <w:t xml:space="preserve">and </w:t>
      </w:r>
      <w:r w:rsidRPr="00A53DC8">
        <w:rPr>
          <w:sz w:val="22"/>
          <w:szCs w:val="22"/>
          <w:u w:val="single"/>
        </w:rPr>
        <w:t>optionally</w:t>
      </w:r>
      <w:r>
        <w:rPr>
          <w:sz w:val="22"/>
          <w:szCs w:val="22"/>
        </w:rPr>
        <w:t xml:space="preserve">, </w:t>
      </w:r>
      <w:r w:rsidR="006C0520" w:rsidRPr="000374F0">
        <w:rPr>
          <w:sz w:val="22"/>
          <w:szCs w:val="22"/>
        </w:rPr>
        <w:t>a</w:t>
      </w:r>
      <w:r w:rsidR="001A61E6" w:rsidRPr="000374F0">
        <w:rPr>
          <w:sz w:val="22"/>
          <w:szCs w:val="22"/>
        </w:rPr>
        <w:t xml:space="preserve"> </w:t>
      </w:r>
      <w:r w:rsidR="001A61E6" w:rsidRPr="000374F0">
        <w:rPr>
          <w:b/>
          <w:sz w:val="22"/>
          <w:szCs w:val="22"/>
        </w:rPr>
        <w:t>correlation matrix</w:t>
      </w:r>
      <w:r w:rsidR="001A61E6" w:rsidRPr="000374F0">
        <w:rPr>
          <w:sz w:val="22"/>
          <w:szCs w:val="22"/>
        </w:rPr>
        <w:t xml:space="preserve"> (</w:t>
      </w:r>
      <w:r w:rsidR="001A61E6" w:rsidRPr="000374F0">
        <w:rPr>
          <w:b/>
          <w:sz w:val="22"/>
          <w:szCs w:val="22"/>
        </w:rPr>
        <w:t>R</w:t>
      </w:r>
      <w:r w:rsidR="001A61E6" w:rsidRPr="000374F0">
        <w:rPr>
          <w:sz w:val="22"/>
          <w:szCs w:val="22"/>
        </w:rPr>
        <w:t>)</w:t>
      </w:r>
      <w:r w:rsidR="00EC04DC" w:rsidRPr="000374F0">
        <w:rPr>
          <w:sz w:val="22"/>
          <w:szCs w:val="22"/>
        </w:rPr>
        <w:t xml:space="preserve"> and a </w:t>
      </w:r>
      <w:r w:rsidR="00EC04DC" w:rsidRPr="000374F0">
        <w:rPr>
          <w:b/>
          <w:sz w:val="22"/>
          <w:szCs w:val="22"/>
        </w:rPr>
        <w:t>partial correlation matrix (PC)</w:t>
      </w:r>
      <w:r w:rsidR="001A61E6" w:rsidRPr="000374F0">
        <w:rPr>
          <w:sz w:val="22"/>
          <w:szCs w:val="22"/>
        </w:rPr>
        <w:t xml:space="preserve">. The correlation matrix is a normalized version of the covariance matrix.  The results obtained from </w:t>
      </w:r>
      <w:r w:rsidR="001A61E6" w:rsidRPr="000374F0">
        <w:rPr>
          <w:b/>
          <w:sz w:val="22"/>
          <w:szCs w:val="22"/>
        </w:rPr>
        <w:t>Q</w:t>
      </w:r>
      <w:r w:rsidR="001A61E6" w:rsidRPr="000374F0">
        <w:rPr>
          <w:sz w:val="22"/>
          <w:szCs w:val="22"/>
        </w:rPr>
        <w:t xml:space="preserve"> and </w:t>
      </w:r>
      <w:r w:rsidR="001A61E6" w:rsidRPr="000374F0">
        <w:rPr>
          <w:b/>
          <w:sz w:val="22"/>
          <w:szCs w:val="22"/>
        </w:rPr>
        <w:t>R</w:t>
      </w:r>
      <w:r w:rsidR="001A61E6" w:rsidRPr="000374F0">
        <w:rPr>
          <w:sz w:val="22"/>
          <w:szCs w:val="22"/>
        </w:rPr>
        <w:t xml:space="preserve"> generally differ somewhat due to the inherent statistical biases in each approach. </w:t>
      </w:r>
      <w:r w:rsidR="000335E6" w:rsidRPr="000374F0">
        <w:rPr>
          <w:sz w:val="22"/>
          <w:szCs w:val="22"/>
        </w:rPr>
        <w:t>The partial correlation matrix is obtained from the inversion of the covariance matrix</w:t>
      </w:r>
      <w:r w:rsidR="00CE0CF1" w:rsidRPr="000374F0">
        <w:rPr>
          <w:sz w:val="22"/>
          <w:szCs w:val="22"/>
        </w:rPr>
        <w:t>,</w:t>
      </w:r>
      <w:r w:rsidR="000335E6" w:rsidRPr="000374F0">
        <w:rPr>
          <w:sz w:val="22"/>
          <w:szCs w:val="22"/>
        </w:rPr>
        <w:t xml:space="preserve"> with subsequent normalization. </w:t>
      </w:r>
      <w:r w:rsidR="001A61E6" w:rsidRPr="000374F0">
        <w:rPr>
          <w:sz w:val="22"/>
          <w:szCs w:val="22"/>
        </w:rPr>
        <w:t xml:space="preserve">The current </w:t>
      </w:r>
      <w:r w:rsidR="00BA3C82">
        <w:rPr>
          <w:sz w:val="22"/>
          <w:szCs w:val="22"/>
        </w:rPr>
        <w:t>release of JEDi</w:t>
      </w:r>
      <w:r w:rsidR="001A61E6" w:rsidRPr="000374F0">
        <w:rPr>
          <w:sz w:val="22"/>
          <w:szCs w:val="22"/>
        </w:rPr>
        <w:t xml:space="preserve"> </w:t>
      </w:r>
      <w:r w:rsidR="00CE0CF1" w:rsidRPr="000374F0">
        <w:rPr>
          <w:sz w:val="22"/>
          <w:szCs w:val="22"/>
        </w:rPr>
        <w:t>implements</w:t>
      </w:r>
      <w:r w:rsidR="001A61E6" w:rsidRPr="000374F0">
        <w:rPr>
          <w:sz w:val="22"/>
          <w:szCs w:val="22"/>
        </w:rPr>
        <w:t xml:space="preserve"> </w:t>
      </w:r>
      <w:r w:rsidR="000335E6" w:rsidRPr="000374F0">
        <w:rPr>
          <w:sz w:val="22"/>
          <w:szCs w:val="22"/>
        </w:rPr>
        <w:t xml:space="preserve">all three </w:t>
      </w:r>
      <w:r w:rsidR="00BA3C82">
        <w:rPr>
          <w:sz w:val="22"/>
          <w:szCs w:val="22"/>
        </w:rPr>
        <w:t>models,</w:t>
      </w:r>
      <w:r w:rsidR="006C0520" w:rsidRPr="000374F0">
        <w:rPr>
          <w:sz w:val="22"/>
          <w:szCs w:val="22"/>
        </w:rPr>
        <w:t xml:space="preserve"> and compares the results</w:t>
      </w:r>
      <w:r>
        <w:rPr>
          <w:sz w:val="22"/>
          <w:szCs w:val="22"/>
        </w:rPr>
        <w:t xml:space="preserve"> when selected</w:t>
      </w:r>
      <w:r w:rsidR="000335E6" w:rsidRPr="000374F0">
        <w:rPr>
          <w:sz w:val="22"/>
          <w:szCs w:val="22"/>
        </w:rPr>
        <w:t>.</w:t>
      </w:r>
    </w:p>
    <w:p w:rsidR="00CE1AA6" w:rsidRPr="000374F0" w:rsidRDefault="00F54A2F" w:rsidP="00F77979">
      <w:pPr>
        <w:pStyle w:val="Heading2"/>
      </w:pPr>
      <w:bookmarkStart w:id="7" w:name="_Toc535242623"/>
      <w:r w:rsidRPr="000374F0">
        <w:t xml:space="preserve">Conditioning of the </w:t>
      </w:r>
      <w:r w:rsidR="00CE0CF1" w:rsidRPr="000374F0">
        <w:t xml:space="preserve">sample </w:t>
      </w:r>
      <w:r w:rsidRPr="000374F0">
        <w:t xml:space="preserve">Q </w:t>
      </w:r>
      <w:r w:rsidR="00CE0CF1" w:rsidRPr="000374F0">
        <w:t>Matrix</w:t>
      </w:r>
      <w:r w:rsidR="00CE1AA6" w:rsidRPr="000374F0">
        <w:t>:</w:t>
      </w:r>
      <w:bookmarkEnd w:id="7"/>
    </w:p>
    <w:p w:rsidR="00334C72" w:rsidRDefault="005B728D" w:rsidP="001A61E6">
      <w:pPr>
        <w:pStyle w:val="Default"/>
        <w:rPr>
          <w:sz w:val="22"/>
          <w:szCs w:val="22"/>
        </w:rPr>
      </w:pPr>
      <w:r>
        <w:rPr>
          <w:sz w:val="22"/>
          <w:szCs w:val="22"/>
        </w:rPr>
        <w:t>JEDi</w:t>
      </w:r>
      <w:r w:rsidR="001A61E6" w:rsidRPr="000374F0">
        <w:rPr>
          <w:sz w:val="22"/>
          <w:szCs w:val="22"/>
        </w:rPr>
        <w:t xml:space="preserve"> handles the removal of outliers prior to the PCA analyses with </w:t>
      </w:r>
      <w:r w:rsidR="007F7C37">
        <w:rPr>
          <w:sz w:val="22"/>
          <w:szCs w:val="22"/>
        </w:rPr>
        <w:t>a simple, naive approach</w:t>
      </w:r>
      <w:r w:rsidR="001A61E6" w:rsidRPr="000374F0">
        <w:rPr>
          <w:sz w:val="22"/>
          <w:szCs w:val="22"/>
        </w:rPr>
        <w:t xml:space="preserve">. </w:t>
      </w:r>
      <w:r w:rsidR="007F7C37">
        <w:rPr>
          <w:sz w:val="22"/>
          <w:szCs w:val="22"/>
        </w:rPr>
        <w:t>T</w:t>
      </w:r>
      <w:r w:rsidR="001A61E6" w:rsidRPr="000374F0">
        <w:rPr>
          <w:sz w:val="22"/>
          <w:szCs w:val="22"/>
        </w:rPr>
        <w:t xml:space="preserve">he user can specify a </w:t>
      </w:r>
      <w:r w:rsidR="001A61E6" w:rsidRPr="000374F0">
        <w:rPr>
          <w:b/>
          <w:sz w:val="22"/>
          <w:szCs w:val="22"/>
        </w:rPr>
        <w:t>z-score cutoff</w:t>
      </w:r>
      <w:r w:rsidR="001A61E6" w:rsidRPr="000374F0">
        <w:rPr>
          <w:sz w:val="22"/>
          <w:szCs w:val="22"/>
        </w:rPr>
        <w:t xml:space="preserve"> (a decimal ≥ 0) such that when the value of a PCA variable has a |deviation| from the variable mean that exceeds the z-score cutoff, it is identified as an outlier. For each PCA-entry that is identified as an outlier, it is replaced with its mean. This process is done per variable</w:t>
      </w:r>
      <w:r w:rsidR="00502931" w:rsidRPr="000374F0">
        <w:rPr>
          <w:sz w:val="22"/>
          <w:szCs w:val="22"/>
        </w:rPr>
        <w:t>,</w:t>
      </w:r>
      <w:r w:rsidR="001A61E6" w:rsidRPr="000374F0">
        <w:rPr>
          <w:sz w:val="22"/>
          <w:szCs w:val="22"/>
        </w:rPr>
        <w:t xml:space="preserve"> over all frames, and each PCA-entry is treated independently. In this </w:t>
      </w:r>
      <w:r w:rsidR="00BA3C82">
        <w:rPr>
          <w:sz w:val="22"/>
          <w:szCs w:val="22"/>
        </w:rPr>
        <w:t>process</w:t>
      </w:r>
      <w:r w:rsidR="001A61E6" w:rsidRPr="000374F0">
        <w:rPr>
          <w:sz w:val="22"/>
          <w:szCs w:val="22"/>
        </w:rPr>
        <w:t xml:space="preserve">, a frame is never thrown away, but some entries within a frame may be modified. </w:t>
      </w:r>
      <w:r w:rsidR="00972DCE">
        <w:rPr>
          <w:sz w:val="22"/>
          <w:szCs w:val="22"/>
        </w:rPr>
        <w:t>This method is</w:t>
      </w:r>
      <w:r w:rsidR="001A61E6" w:rsidRPr="000374F0">
        <w:rPr>
          <w:sz w:val="22"/>
          <w:szCs w:val="22"/>
        </w:rPr>
        <w:t xml:space="preserve"> intended</w:t>
      </w:r>
      <w:r w:rsidR="005C430E" w:rsidRPr="000374F0">
        <w:rPr>
          <w:sz w:val="22"/>
          <w:szCs w:val="22"/>
        </w:rPr>
        <w:t xml:space="preserve"> to reduce the condition number</w:t>
      </w:r>
      <w:r w:rsidR="001A61E6" w:rsidRPr="000374F0">
        <w:rPr>
          <w:sz w:val="22"/>
          <w:szCs w:val="22"/>
        </w:rPr>
        <w:t xml:space="preserve"> of </w:t>
      </w:r>
      <w:r w:rsidR="001A61E6" w:rsidRPr="000374F0">
        <w:rPr>
          <w:b/>
          <w:sz w:val="22"/>
          <w:szCs w:val="22"/>
        </w:rPr>
        <w:t>Q</w:t>
      </w:r>
      <w:r w:rsidR="001A61E6" w:rsidRPr="000374F0">
        <w:rPr>
          <w:sz w:val="22"/>
          <w:szCs w:val="22"/>
        </w:rPr>
        <w:t xml:space="preserve"> </w:t>
      </w:r>
      <w:r w:rsidR="005C430E" w:rsidRPr="000374F0">
        <w:rPr>
          <w:sz w:val="22"/>
          <w:szCs w:val="22"/>
        </w:rPr>
        <w:t>and make it a better estimator for the population covariance matrix</w:t>
      </w:r>
      <w:r w:rsidR="001A61E6" w:rsidRPr="000374F0">
        <w:rPr>
          <w:sz w:val="22"/>
          <w:szCs w:val="22"/>
        </w:rPr>
        <w:t xml:space="preserve">. </w:t>
      </w:r>
      <w:r w:rsidR="00972DCE">
        <w:rPr>
          <w:sz w:val="22"/>
          <w:szCs w:val="22"/>
        </w:rPr>
        <w:t>This</w:t>
      </w:r>
      <w:r w:rsidR="001A61E6" w:rsidRPr="000374F0">
        <w:rPr>
          <w:sz w:val="22"/>
          <w:szCs w:val="22"/>
        </w:rPr>
        <w:t xml:space="preserve"> method of conditioning is most commonly used in the field of statistics, and is the preferred method due to its superior effectiveness. It should be noted here that without applying the conditioning, the results of a PCA can be highly skewed due to the presence of outliers </w:t>
      </w:r>
      <w:r w:rsidR="00E2632A" w:rsidRPr="000374F0">
        <w:rPr>
          <w:sz w:val="22"/>
          <w:szCs w:val="22"/>
        </w:rPr>
        <w:t>since</w:t>
      </w:r>
      <w:r w:rsidR="001A61E6" w:rsidRPr="000374F0">
        <w:rPr>
          <w:sz w:val="22"/>
          <w:szCs w:val="22"/>
        </w:rPr>
        <w:t xml:space="preserve"> such analyses are highly dependent on the quality of the sampling. It is strongly recommended to use the z-score cutoff conditioning method in all applications to avoid misinterpreting the PCA results.</w:t>
      </w:r>
      <w:r w:rsidR="00E07FF3" w:rsidRPr="000374F0">
        <w:rPr>
          <w:sz w:val="22"/>
          <w:szCs w:val="22"/>
        </w:rPr>
        <w:t xml:space="preserve"> </w:t>
      </w:r>
      <w:r w:rsidR="00972DCE">
        <w:rPr>
          <w:sz w:val="22"/>
          <w:szCs w:val="22"/>
        </w:rPr>
        <w:t>The method</w:t>
      </w:r>
      <w:r w:rsidR="00E07FF3" w:rsidRPr="000374F0">
        <w:rPr>
          <w:sz w:val="22"/>
          <w:szCs w:val="22"/>
        </w:rPr>
        <w:t xml:space="preserve"> can be turned off by setting </w:t>
      </w:r>
      <w:r w:rsidR="00972DCE" w:rsidRPr="00972DCE">
        <w:rPr>
          <w:sz w:val="22"/>
          <w:szCs w:val="22"/>
        </w:rPr>
        <w:t xml:space="preserve">the z-score cutoff </w:t>
      </w:r>
      <w:r w:rsidR="00E07FF3" w:rsidRPr="000374F0">
        <w:rPr>
          <w:sz w:val="22"/>
          <w:szCs w:val="22"/>
        </w:rPr>
        <w:t>to zero.</w:t>
      </w:r>
    </w:p>
    <w:p w:rsidR="00334C72" w:rsidRDefault="00334C72" w:rsidP="001A61E6">
      <w:pPr>
        <w:pStyle w:val="Default"/>
        <w:rPr>
          <w:sz w:val="22"/>
          <w:szCs w:val="22"/>
        </w:rPr>
      </w:pPr>
    </w:p>
    <w:p w:rsidR="001A61E6" w:rsidRDefault="00334C72" w:rsidP="001A61E6">
      <w:pPr>
        <w:pStyle w:val="Default"/>
        <w:rPr>
          <w:sz w:val="22"/>
          <w:szCs w:val="22"/>
        </w:rPr>
      </w:pPr>
      <w:r>
        <w:rPr>
          <w:sz w:val="22"/>
          <w:szCs w:val="22"/>
        </w:rPr>
        <w:t xml:space="preserve">A </w:t>
      </w:r>
      <w:r w:rsidRPr="00204F09">
        <w:rPr>
          <w:b/>
          <w:sz w:val="22"/>
          <w:szCs w:val="22"/>
        </w:rPr>
        <w:t>stability threshold</w:t>
      </w:r>
      <w:r>
        <w:rPr>
          <w:sz w:val="22"/>
          <w:szCs w:val="22"/>
        </w:rPr>
        <w:t xml:space="preserve"> is also provided that can be used to threshold the covariance matrix for very small numbers. The threshold is specified so that values less than the threshold but greater than 1.00E-16 are set to the threshold. Values less than 1.00E-16 are set to zero. This value should be </w:t>
      </w:r>
      <w:r w:rsidRPr="00A032E8">
        <w:rPr>
          <w:sz w:val="22"/>
          <w:szCs w:val="22"/>
          <w:u w:val="single"/>
        </w:rPr>
        <w:t>tuned</w:t>
      </w:r>
      <w:r>
        <w:rPr>
          <w:sz w:val="22"/>
          <w:szCs w:val="22"/>
        </w:rPr>
        <w:t xml:space="preserve"> to the magnitude of the entries in the covariance matrices, to prevent skewing of real covariance. The value of this method is that extremely small numbers are removed from the covariance matrix before performing the eigenvalue decomposition, speeding up the calculation and stabilizing the spectral decomposition.</w:t>
      </w:r>
    </w:p>
    <w:p w:rsidR="00477D20" w:rsidRDefault="00477D20" w:rsidP="001A61E6">
      <w:pPr>
        <w:pStyle w:val="Default"/>
        <w:rPr>
          <w:sz w:val="22"/>
          <w:szCs w:val="22"/>
        </w:rPr>
      </w:pPr>
      <w:r w:rsidRPr="00772665">
        <w:rPr>
          <w:sz w:val="22"/>
          <w:szCs w:val="22"/>
        </w:rPr>
        <w:t>The method can be turned off by setting the threshold to zero.</w:t>
      </w: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Default="00145E26" w:rsidP="001A61E6">
      <w:pPr>
        <w:pStyle w:val="Default"/>
        <w:rPr>
          <w:sz w:val="22"/>
          <w:szCs w:val="22"/>
        </w:rPr>
      </w:pPr>
    </w:p>
    <w:p w:rsidR="00145E26" w:rsidRPr="00772665" w:rsidRDefault="00145E26" w:rsidP="001A61E6">
      <w:pPr>
        <w:pStyle w:val="Default"/>
        <w:rPr>
          <w:sz w:val="22"/>
          <w:szCs w:val="22"/>
        </w:rPr>
      </w:pPr>
    </w:p>
    <w:p w:rsidR="00772665" w:rsidRPr="00772665" w:rsidRDefault="00772665" w:rsidP="001A61E6">
      <w:pPr>
        <w:pStyle w:val="Default"/>
        <w:rPr>
          <w:sz w:val="22"/>
          <w:szCs w:val="22"/>
        </w:rPr>
      </w:pPr>
    </w:p>
    <w:p w:rsidR="00772665" w:rsidRPr="00772665" w:rsidRDefault="00772665" w:rsidP="00F77979">
      <w:pPr>
        <w:pStyle w:val="Heading2"/>
      </w:pPr>
      <w:bookmarkStart w:id="8" w:name="_Toc535242624"/>
      <w:r>
        <w:lastRenderedPageBreak/>
        <w:t>Defining Subsets of Residues and Atoms</w:t>
      </w:r>
      <w:r w:rsidRPr="00772665">
        <w:t>:</w:t>
      </w:r>
      <w:bookmarkEnd w:id="8"/>
    </w:p>
    <w:p w:rsidR="00772665" w:rsidRPr="00772665" w:rsidRDefault="00772665" w:rsidP="00772665">
      <w:pPr>
        <w:pStyle w:val="Default"/>
        <w:rPr>
          <w:b/>
          <w:sz w:val="22"/>
          <w:szCs w:val="22"/>
        </w:rPr>
      </w:pPr>
    </w:p>
    <w:p w:rsidR="00772665" w:rsidRDefault="00772665" w:rsidP="00772665">
      <w:pPr>
        <w:pStyle w:val="Default"/>
        <w:rPr>
          <w:sz w:val="22"/>
          <w:szCs w:val="22"/>
        </w:rPr>
      </w:pPr>
      <w:r w:rsidRPr="00772665">
        <w:rPr>
          <w:sz w:val="22"/>
          <w:szCs w:val="22"/>
        </w:rPr>
        <w:t xml:space="preserve">The user can submit distinct residue lists </w:t>
      </w:r>
      <w:r>
        <w:rPr>
          <w:sz w:val="22"/>
          <w:szCs w:val="22"/>
        </w:rPr>
        <w:t>for the following levels and types of analysis:</w:t>
      </w:r>
    </w:p>
    <w:p w:rsidR="00772665" w:rsidRDefault="00772665" w:rsidP="00D85347">
      <w:pPr>
        <w:pStyle w:val="Default"/>
        <w:numPr>
          <w:ilvl w:val="0"/>
          <w:numId w:val="7"/>
        </w:numPr>
        <w:rPr>
          <w:sz w:val="22"/>
          <w:szCs w:val="22"/>
        </w:rPr>
      </w:pPr>
      <w:r>
        <w:rPr>
          <w:sz w:val="22"/>
          <w:szCs w:val="22"/>
        </w:rPr>
        <w:t>All-Atom (Cartesian and/or Displacement)</w:t>
      </w:r>
    </w:p>
    <w:p w:rsidR="00772665" w:rsidRDefault="00772665" w:rsidP="00D85347">
      <w:pPr>
        <w:pStyle w:val="Default"/>
        <w:numPr>
          <w:ilvl w:val="0"/>
          <w:numId w:val="7"/>
        </w:numPr>
        <w:rPr>
          <w:sz w:val="22"/>
          <w:szCs w:val="22"/>
        </w:rPr>
      </w:pPr>
      <w:r>
        <w:rPr>
          <w:sz w:val="22"/>
          <w:szCs w:val="22"/>
        </w:rPr>
        <w:t>All-Atom Hierarchical</w:t>
      </w:r>
    </w:p>
    <w:p w:rsidR="0050346C" w:rsidRPr="00772665" w:rsidRDefault="0050346C" w:rsidP="00D85347">
      <w:pPr>
        <w:pStyle w:val="Default"/>
        <w:numPr>
          <w:ilvl w:val="0"/>
          <w:numId w:val="7"/>
        </w:numPr>
        <w:rPr>
          <w:sz w:val="22"/>
          <w:szCs w:val="22"/>
        </w:rPr>
      </w:pPr>
      <w:r>
        <w:rPr>
          <w:sz w:val="22"/>
          <w:szCs w:val="22"/>
        </w:rPr>
        <w:t>All-Atom Local Residue (Cartesian PCA of each residue using local alignment)</w:t>
      </w:r>
    </w:p>
    <w:p w:rsidR="00772665" w:rsidRDefault="00772665" w:rsidP="00D85347">
      <w:pPr>
        <w:pStyle w:val="Default"/>
        <w:numPr>
          <w:ilvl w:val="0"/>
          <w:numId w:val="7"/>
        </w:numPr>
        <w:rPr>
          <w:sz w:val="22"/>
          <w:szCs w:val="22"/>
        </w:rPr>
      </w:pPr>
      <w:r>
        <w:rPr>
          <w:sz w:val="22"/>
          <w:szCs w:val="22"/>
        </w:rPr>
        <w:t>Heavy-Atom</w:t>
      </w:r>
      <w:r w:rsidRPr="00772665">
        <w:rPr>
          <w:sz w:val="22"/>
          <w:szCs w:val="22"/>
        </w:rPr>
        <w:t xml:space="preserve"> (Cartesian and/or Displacement)</w:t>
      </w:r>
    </w:p>
    <w:p w:rsidR="00772665" w:rsidRDefault="00772665" w:rsidP="00D85347">
      <w:pPr>
        <w:pStyle w:val="Default"/>
        <w:numPr>
          <w:ilvl w:val="0"/>
          <w:numId w:val="7"/>
        </w:numPr>
        <w:rPr>
          <w:sz w:val="22"/>
          <w:szCs w:val="22"/>
        </w:rPr>
      </w:pPr>
      <w:r>
        <w:rPr>
          <w:sz w:val="22"/>
          <w:szCs w:val="22"/>
        </w:rPr>
        <w:t>Heavy-Atom Hierarchical</w:t>
      </w:r>
    </w:p>
    <w:p w:rsidR="00772665" w:rsidRDefault="00772665" w:rsidP="00D85347">
      <w:pPr>
        <w:pStyle w:val="Default"/>
        <w:numPr>
          <w:ilvl w:val="0"/>
          <w:numId w:val="7"/>
        </w:numPr>
        <w:rPr>
          <w:sz w:val="22"/>
          <w:szCs w:val="22"/>
        </w:rPr>
      </w:pPr>
      <w:r>
        <w:rPr>
          <w:sz w:val="22"/>
          <w:szCs w:val="22"/>
        </w:rPr>
        <w:t>Backbone Atom</w:t>
      </w:r>
      <w:r w:rsidRPr="00772665">
        <w:rPr>
          <w:sz w:val="22"/>
          <w:szCs w:val="22"/>
        </w:rPr>
        <w:t xml:space="preserve"> (Cartesian and/or Displacement)</w:t>
      </w:r>
    </w:p>
    <w:p w:rsidR="00772665" w:rsidRDefault="00772665" w:rsidP="00D85347">
      <w:pPr>
        <w:pStyle w:val="Default"/>
        <w:numPr>
          <w:ilvl w:val="0"/>
          <w:numId w:val="7"/>
        </w:numPr>
        <w:rPr>
          <w:sz w:val="22"/>
          <w:szCs w:val="22"/>
        </w:rPr>
      </w:pPr>
      <w:r>
        <w:rPr>
          <w:sz w:val="22"/>
          <w:szCs w:val="22"/>
        </w:rPr>
        <w:t>Alpha Carbon</w:t>
      </w:r>
      <w:r w:rsidRPr="00772665">
        <w:rPr>
          <w:sz w:val="22"/>
          <w:szCs w:val="22"/>
        </w:rPr>
        <w:t xml:space="preserve"> (Cartesian and/or Displacement)</w:t>
      </w:r>
    </w:p>
    <w:p w:rsidR="00772665" w:rsidRPr="00772665" w:rsidRDefault="00772665" w:rsidP="00D85347">
      <w:pPr>
        <w:pStyle w:val="Default"/>
        <w:numPr>
          <w:ilvl w:val="0"/>
          <w:numId w:val="7"/>
        </w:numPr>
        <w:rPr>
          <w:sz w:val="22"/>
          <w:szCs w:val="22"/>
        </w:rPr>
      </w:pPr>
      <w:r>
        <w:rPr>
          <w:sz w:val="22"/>
          <w:szCs w:val="22"/>
        </w:rPr>
        <w:t>Atom-Pairs (Distance Pair)</w:t>
      </w:r>
    </w:p>
    <w:p w:rsidR="00772665" w:rsidRDefault="00772665" w:rsidP="001A61E6">
      <w:pPr>
        <w:pStyle w:val="Default"/>
        <w:rPr>
          <w:sz w:val="22"/>
          <w:szCs w:val="22"/>
        </w:rPr>
      </w:pPr>
    </w:p>
    <w:p w:rsidR="00772665" w:rsidRPr="00772665" w:rsidRDefault="00772665" w:rsidP="001A61E6">
      <w:pPr>
        <w:pStyle w:val="Default"/>
        <w:rPr>
          <w:sz w:val="22"/>
          <w:szCs w:val="22"/>
        </w:rPr>
      </w:pPr>
      <w:r>
        <w:rPr>
          <w:sz w:val="22"/>
          <w:szCs w:val="22"/>
        </w:rPr>
        <w:t xml:space="preserve">The format of the residue lists files is described below and differs between single and </w:t>
      </w:r>
      <w:proofErr w:type="spellStart"/>
      <w:r>
        <w:rPr>
          <w:sz w:val="22"/>
          <w:szCs w:val="22"/>
        </w:rPr>
        <w:t>multi chain</w:t>
      </w:r>
      <w:proofErr w:type="spellEnd"/>
      <w:r>
        <w:rPr>
          <w:sz w:val="22"/>
          <w:szCs w:val="22"/>
        </w:rPr>
        <w:t xml:space="preserve"> PDB files.</w:t>
      </w:r>
    </w:p>
    <w:p w:rsidR="003B29A4" w:rsidRPr="000374F0" w:rsidRDefault="00BA3C82" w:rsidP="00F77979">
      <w:pPr>
        <w:pStyle w:val="Heading2"/>
      </w:pPr>
      <w:bookmarkStart w:id="9" w:name="_Toc535242625"/>
      <w:r w:rsidRPr="00772665">
        <w:t>Visualization</w:t>
      </w:r>
      <w:r>
        <w:t xml:space="preserve"> of </w:t>
      </w:r>
      <w:r w:rsidR="003B29A4" w:rsidRPr="000374F0">
        <w:t>PCA modes:</w:t>
      </w:r>
      <w:bookmarkEnd w:id="9"/>
    </w:p>
    <w:p w:rsidR="004910DA" w:rsidRDefault="00B766FA" w:rsidP="00FF0F1D">
      <w:pPr>
        <w:pStyle w:val="Default"/>
        <w:rPr>
          <w:sz w:val="22"/>
          <w:szCs w:val="22"/>
        </w:rPr>
      </w:pPr>
      <w:r w:rsidRPr="000374F0">
        <w:rPr>
          <w:sz w:val="22"/>
          <w:szCs w:val="22"/>
        </w:rPr>
        <w:t>JED</w:t>
      </w:r>
      <w:r w:rsidR="009D5615">
        <w:rPr>
          <w:sz w:val="22"/>
          <w:szCs w:val="22"/>
        </w:rPr>
        <w:t>i</w:t>
      </w:r>
      <w:r w:rsidRPr="000374F0">
        <w:rPr>
          <w:sz w:val="22"/>
          <w:szCs w:val="22"/>
        </w:rPr>
        <w:t xml:space="preserve"> computes the </w:t>
      </w:r>
      <w:r w:rsidRPr="000374F0">
        <w:rPr>
          <w:b/>
          <w:bCs/>
          <w:sz w:val="22"/>
          <w:szCs w:val="22"/>
        </w:rPr>
        <w:t xml:space="preserve">PCA modes </w:t>
      </w:r>
      <w:r w:rsidRPr="000374F0">
        <w:rPr>
          <w:sz w:val="22"/>
          <w:szCs w:val="22"/>
        </w:rPr>
        <w:t>(RMSD and MSD, with and without weight by the corresponding eigenvalue) from the Cartesian</w:t>
      </w:r>
      <w:r w:rsidR="009D5615">
        <w:rPr>
          <w:sz w:val="22"/>
          <w:szCs w:val="22"/>
        </w:rPr>
        <w:t>/Displacement/Hierarchical</w:t>
      </w:r>
      <w:r w:rsidRPr="000374F0">
        <w:rPr>
          <w:sz w:val="22"/>
          <w:szCs w:val="22"/>
        </w:rPr>
        <w:t xml:space="preserve"> eigenvectors so that they may be mapped to the </w:t>
      </w:r>
      <w:r w:rsidR="00BA3C82">
        <w:rPr>
          <w:sz w:val="22"/>
          <w:szCs w:val="22"/>
        </w:rPr>
        <w:t>subset of atoms</w:t>
      </w:r>
      <w:r w:rsidRPr="000374F0">
        <w:rPr>
          <w:sz w:val="22"/>
          <w:szCs w:val="22"/>
        </w:rPr>
        <w:t>.</w:t>
      </w:r>
      <w:r w:rsidR="00BA3C82">
        <w:rPr>
          <w:sz w:val="22"/>
          <w:szCs w:val="22"/>
        </w:rPr>
        <w:t xml:space="preserve"> S</w:t>
      </w:r>
      <w:r w:rsidRPr="000374F0">
        <w:rPr>
          <w:sz w:val="22"/>
          <w:szCs w:val="22"/>
        </w:rPr>
        <w:t xml:space="preserve">ets of structures </w:t>
      </w:r>
      <w:r w:rsidR="00BA3C82">
        <w:rPr>
          <w:sz w:val="22"/>
          <w:szCs w:val="22"/>
        </w:rPr>
        <w:t xml:space="preserve">(PDB files) </w:t>
      </w:r>
      <w:r w:rsidRPr="000374F0">
        <w:rPr>
          <w:sz w:val="22"/>
          <w:szCs w:val="22"/>
        </w:rPr>
        <w:t>can be generated to visually</w:t>
      </w:r>
      <w:r w:rsidR="00BA3C82">
        <w:rPr>
          <w:sz w:val="22"/>
          <w:szCs w:val="22"/>
        </w:rPr>
        <w:t xml:space="preserve"> inspect the c</w:t>
      </w:r>
      <w:r w:rsidRPr="000374F0">
        <w:rPr>
          <w:sz w:val="22"/>
          <w:szCs w:val="22"/>
        </w:rPr>
        <w:t>PCA</w:t>
      </w:r>
      <w:r w:rsidR="00BA3C82">
        <w:rPr>
          <w:sz w:val="22"/>
          <w:szCs w:val="22"/>
        </w:rPr>
        <w:t xml:space="preserve">, </w:t>
      </w:r>
      <w:proofErr w:type="spellStart"/>
      <w:r w:rsidR="00BA3C82">
        <w:rPr>
          <w:sz w:val="22"/>
          <w:szCs w:val="22"/>
        </w:rPr>
        <w:t>dPCA</w:t>
      </w:r>
      <w:proofErr w:type="spellEnd"/>
      <w:r w:rsidR="00BA3C82">
        <w:rPr>
          <w:sz w:val="22"/>
          <w:szCs w:val="22"/>
        </w:rPr>
        <w:t xml:space="preserve">, and </w:t>
      </w:r>
      <w:proofErr w:type="spellStart"/>
      <w:r w:rsidR="00BA3C82">
        <w:rPr>
          <w:sz w:val="22"/>
          <w:szCs w:val="22"/>
        </w:rPr>
        <w:t>hPCA</w:t>
      </w:r>
      <w:proofErr w:type="spellEnd"/>
      <w:r w:rsidRPr="000374F0">
        <w:rPr>
          <w:sz w:val="22"/>
          <w:szCs w:val="22"/>
        </w:rPr>
        <w:t xml:space="preserve"> </w:t>
      </w:r>
      <w:r w:rsidR="00BA3C82">
        <w:rPr>
          <w:sz w:val="22"/>
          <w:szCs w:val="22"/>
        </w:rPr>
        <w:t>eigenvectors and modes</w:t>
      </w:r>
      <w:r w:rsidRPr="000374F0">
        <w:rPr>
          <w:sz w:val="22"/>
          <w:szCs w:val="22"/>
        </w:rPr>
        <w:t xml:space="preserve">. Eigenvectors from </w:t>
      </w:r>
      <w:r w:rsidR="00361538" w:rsidRPr="000374F0">
        <w:rPr>
          <w:sz w:val="22"/>
          <w:szCs w:val="22"/>
        </w:rPr>
        <w:t>d</w:t>
      </w:r>
      <w:r w:rsidR="00DF205A" w:rsidRPr="000374F0">
        <w:rPr>
          <w:sz w:val="22"/>
          <w:szCs w:val="22"/>
        </w:rPr>
        <w:t>p</w:t>
      </w:r>
      <w:r w:rsidRPr="000374F0">
        <w:rPr>
          <w:sz w:val="22"/>
          <w:szCs w:val="22"/>
        </w:rPr>
        <w:t>PCA cannot be mapped to the residue set in any simple way, so no mapping or visualization is attempted.</w:t>
      </w:r>
      <w:r w:rsidR="006B2D47" w:rsidRPr="000374F0">
        <w:rPr>
          <w:sz w:val="22"/>
          <w:szCs w:val="22"/>
        </w:rPr>
        <w:t xml:space="preserve"> </w:t>
      </w:r>
      <w:r w:rsidR="00FF0F1D" w:rsidRPr="000374F0">
        <w:rPr>
          <w:sz w:val="22"/>
          <w:szCs w:val="22"/>
        </w:rPr>
        <w:t>The user can specify the number of modes to visualize</w:t>
      </w:r>
      <w:r w:rsidR="00E07FF3" w:rsidRPr="000374F0">
        <w:rPr>
          <w:sz w:val="22"/>
          <w:szCs w:val="22"/>
        </w:rPr>
        <w:t>, beginning with mode one</w:t>
      </w:r>
      <w:r w:rsidR="00FF0F1D" w:rsidRPr="000374F0">
        <w:rPr>
          <w:sz w:val="22"/>
          <w:szCs w:val="22"/>
        </w:rPr>
        <w:t xml:space="preserve">. Mode visualization is done by creating a set of </w:t>
      </w:r>
      <w:r w:rsidR="006F3E34">
        <w:rPr>
          <w:sz w:val="22"/>
          <w:szCs w:val="22"/>
        </w:rPr>
        <w:t>1</w:t>
      </w:r>
      <w:r w:rsidR="00FF0F1D" w:rsidRPr="000374F0">
        <w:rPr>
          <w:sz w:val="22"/>
          <w:szCs w:val="22"/>
        </w:rPr>
        <w:t xml:space="preserve">0 PDB files that capture the </w:t>
      </w:r>
      <w:r w:rsidR="00DF205A" w:rsidRPr="000374F0">
        <w:rPr>
          <w:sz w:val="22"/>
          <w:szCs w:val="22"/>
        </w:rPr>
        <w:t>displacement</w:t>
      </w:r>
      <w:r w:rsidR="00FF0F1D" w:rsidRPr="000374F0">
        <w:rPr>
          <w:sz w:val="22"/>
          <w:szCs w:val="22"/>
        </w:rPr>
        <w:t xml:space="preserve"> of </w:t>
      </w:r>
      <w:r w:rsidR="00DF205A" w:rsidRPr="000374F0">
        <w:rPr>
          <w:sz w:val="22"/>
          <w:szCs w:val="22"/>
        </w:rPr>
        <w:t>each</w:t>
      </w:r>
      <w:r w:rsidR="00FF0F1D" w:rsidRPr="000374F0">
        <w:rPr>
          <w:sz w:val="22"/>
          <w:szCs w:val="22"/>
        </w:rPr>
        <w:t xml:space="preserve"> </w:t>
      </w:r>
      <w:r w:rsidR="00A42138">
        <w:rPr>
          <w:sz w:val="22"/>
          <w:szCs w:val="22"/>
        </w:rPr>
        <w:t>atom,</w:t>
      </w:r>
      <w:r w:rsidR="00E07FF3" w:rsidRPr="000374F0">
        <w:rPr>
          <w:sz w:val="22"/>
          <w:szCs w:val="22"/>
        </w:rPr>
        <w:t xml:space="preserve"> for</w:t>
      </w:r>
      <w:r w:rsidR="00FF0F1D" w:rsidRPr="000374F0">
        <w:rPr>
          <w:sz w:val="22"/>
          <w:szCs w:val="22"/>
        </w:rPr>
        <w:t xml:space="preserve"> </w:t>
      </w:r>
      <w:r w:rsidR="00DF205A" w:rsidRPr="000374F0">
        <w:rPr>
          <w:sz w:val="22"/>
          <w:szCs w:val="22"/>
        </w:rPr>
        <w:t>each</w:t>
      </w:r>
      <w:r w:rsidR="00FF0F1D" w:rsidRPr="000374F0">
        <w:rPr>
          <w:sz w:val="22"/>
          <w:szCs w:val="22"/>
        </w:rPr>
        <w:t xml:space="preserve"> </w:t>
      </w:r>
      <w:r w:rsidR="00DF205A" w:rsidRPr="000374F0">
        <w:rPr>
          <w:sz w:val="22"/>
          <w:szCs w:val="22"/>
        </w:rPr>
        <w:t>requested</w:t>
      </w:r>
      <w:r w:rsidR="00FF0F1D" w:rsidRPr="000374F0">
        <w:rPr>
          <w:sz w:val="22"/>
          <w:szCs w:val="22"/>
        </w:rPr>
        <w:t xml:space="preserve"> mode</w:t>
      </w:r>
      <w:r w:rsidR="00A42138">
        <w:rPr>
          <w:sz w:val="22"/>
          <w:szCs w:val="22"/>
        </w:rPr>
        <w:t>,</w:t>
      </w:r>
      <w:r w:rsidR="00DF205A" w:rsidRPr="000374F0">
        <w:rPr>
          <w:sz w:val="22"/>
          <w:szCs w:val="22"/>
        </w:rPr>
        <w:t xml:space="preserve"> using a sine function to perturb the associated </w:t>
      </w:r>
      <w:r w:rsidR="00A42138">
        <w:rPr>
          <w:sz w:val="22"/>
          <w:szCs w:val="22"/>
        </w:rPr>
        <w:t xml:space="preserve">PDB coordinate with the associated </w:t>
      </w:r>
      <w:r w:rsidR="00DF205A" w:rsidRPr="000374F0">
        <w:rPr>
          <w:sz w:val="22"/>
          <w:szCs w:val="22"/>
        </w:rPr>
        <w:t>eigenvector component</w:t>
      </w:r>
      <w:r w:rsidR="00FF0F1D" w:rsidRPr="000374F0">
        <w:rPr>
          <w:sz w:val="22"/>
          <w:szCs w:val="22"/>
        </w:rPr>
        <w:t xml:space="preserve">. </w:t>
      </w:r>
      <w:r w:rsidR="00632E1A" w:rsidRPr="000374F0">
        <w:rPr>
          <w:sz w:val="22"/>
          <w:szCs w:val="22"/>
        </w:rPr>
        <w:t xml:space="preserve">A scale-factor parameter is </w:t>
      </w:r>
      <w:r w:rsidR="00F17B9D" w:rsidRPr="000374F0">
        <w:rPr>
          <w:sz w:val="22"/>
          <w:szCs w:val="22"/>
        </w:rPr>
        <w:t>used</w:t>
      </w:r>
      <w:r w:rsidR="00632E1A" w:rsidRPr="000374F0">
        <w:rPr>
          <w:sz w:val="22"/>
          <w:szCs w:val="22"/>
        </w:rPr>
        <w:t xml:space="preserve"> to control the amount of displacement in the modes. </w:t>
      </w:r>
      <w:r w:rsidR="00FF0F1D" w:rsidRPr="000374F0">
        <w:rPr>
          <w:sz w:val="22"/>
          <w:szCs w:val="22"/>
        </w:rPr>
        <w:t>A Py</w:t>
      </w:r>
      <w:r w:rsidR="00456072">
        <w:rPr>
          <w:sz w:val="22"/>
          <w:szCs w:val="22"/>
        </w:rPr>
        <w:t>M</w:t>
      </w:r>
      <w:r w:rsidR="00FF0F1D" w:rsidRPr="000374F0">
        <w:rPr>
          <w:sz w:val="22"/>
          <w:szCs w:val="22"/>
        </w:rPr>
        <w:t>ol</w:t>
      </w:r>
      <w:r w:rsidR="00456072">
        <w:rPr>
          <w:sz w:val="22"/>
          <w:szCs w:val="22"/>
        </w:rPr>
        <w:t>™</w:t>
      </w:r>
      <w:r w:rsidR="00456072">
        <w:rPr>
          <w:sz w:val="14"/>
          <w:szCs w:val="14"/>
        </w:rPr>
        <w:t xml:space="preserve"> </w:t>
      </w:r>
      <w:r w:rsidR="00FF0F1D" w:rsidRPr="000374F0">
        <w:rPr>
          <w:sz w:val="22"/>
          <w:szCs w:val="22"/>
        </w:rPr>
        <w:t>script is g</w:t>
      </w:r>
      <w:r w:rsidR="003170C0" w:rsidRPr="000374F0">
        <w:rPr>
          <w:sz w:val="22"/>
          <w:szCs w:val="22"/>
        </w:rPr>
        <w:t>enerated to animate the frames.</w:t>
      </w:r>
      <w:r w:rsidR="006F3E34">
        <w:rPr>
          <w:sz w:val="22"/>
          <w:szCs w:val="22"/>
        </w:rPr>
        <w:t xml:space="preserve"> JEDi also produces a set of 30 frames to capture the Essential Modes, using a superposition of the top selected modes</w:t>
      </w:r>
      <w:r w:rsidR="00DC20C6">
        <w:rPr>
          <w:sz w:val="22"/>
          <w:szCs w:val="22"/>
        </w:rPr>
        <w:t xml:space="preserve"> (up to </w:t>
      </w:r>
      <w:r w:rsidR="00694544">
        <w:rPr>
          <w:sz w:val="22"/>
          <w:szCs w:val="22"/>
        </w:rPr>
        <w:t>five</w:t>
      </w:r>
      <w:r w:rsidR="00DC20C6">
        <w:rPr>
          <w:sz w:val="22"/>
          <w:szCs w:val="22"/>
        </w:rPr>
        <w:t>)</w:t>
      </w:r>
      <w:r w:rsidR="006F3E34">
        <w:rPr>
          <w:sz w:val="22"/>
          <w:szCs w:val="22"/>
        </w:rPr>
        <w:t xml:space="preserve">. This </w:t>
      </w:r>
      <w:r w:rsidR="00A42138">
        <w:rPr>
          <w:sz w:val="22"/>
          <w:szCs w:val="22"/>
        </w:rPr>
        <w:t>set of frames</w:t>
      </w:r>
      <w:r w:rsidR="006F3E34">
        <w:rPr>
          <w:sz w:val="22"/>
          <w:szCs w:val="22"/>
        </w:rPr>
        <w:t xml:space="preserve"> captures 3 periods of the fundamental mode.</w:t>
      </w:r>
    </w:p>
    <w:p w:rsidR="00694544" w:rsidRDefault="00694544" w:rsidP="00FF0F1D">
      <w:pPr>
        <w:pStyle w:val="Default"/>
        <w:rPr>
          <w:sz w:val="22"/>
          <w:szCs w:val="22"/>
        </w:rPr>
      </w:pPr>
    </w:p>
    <w:p w:rsidR="00BC3534" w:rsidRPr="000374F0" w:rsidRDefault="001B2B39" w:rsidP="00F77979">
      <w:pPr>
        <w:pStyle w:val="Heading2"/>
      </w:pPr>
      <w:bookmarkStart w:id="10" w:name="_Toc535242626"/>
      <w:r w:rsidRPr="000374F0">
        <w:t>Dimension Reduction Level:</w:t>
      </w:r>
      <w:bookmarkEnd w:id="10"/>
    </w:p>
    <w:p w:rsidR="001B2B39" w:rsidRPr="000374F0" w:rsidRDefault="00CE3153" w:rsidP="00FF0F1D">
      <w:pPr>
        <w:pStyle w:val="Default"/>
        <w:rPr>
          <w:sz w:val="22"/>
          <w:szCs w:val="22"/>
        </w:rPr>
      </w:pPr>
      <w:r w:rsidRPr="000374F0">
        <w:rPr>
          <w:sz w:val="22"/>
          <w:szCs w:val="22"/>
        </w:rPr>
        <w:t>The primary purpose of applying PCA</w:t>
      </w:r>
      <w:r w:rsidR="004C43F5" w:rsidRPr="000374F0">
        <w:rPr>
          <w:sz w:val="22"/>
          <w:szCs w:val="22"/>
        </w:rPr>
        <w:t xml:space="preserve"> to capture the essential dynamics of a protein</w:t>
      </w:r>
      <w:r w:rsidRPr="000374F0">
        <w:rPr>
          <w:sz w:val="22"/>
          <w:szCs w:val="22"/>
        </w:rPr>
        <w:t xml:space="preserve"> is to reduce the large dimension of variables to a much smaller number of variables that captures the greatest variance in </w:t>
      </w:r>
      <w:r w:rsidR="004C43F5" w:rsidRPr="000374F0">
        <w:rPr>
          <w:sz w:val="22"/>
          <w:szCs w:val="22"/>
        </w:rPr>
        <w:t>protein motion</w:t>
      </w:r>
      <w:r w:rsidRPr="000374F0">
        <w:rPr>
          <w:sz w:val="22"/>
          <w:szCs w:val="22"/>
        </w:rPr>
        <w:t xml:space="preserve">. The </w:t>
      </w:r>
      <w:r w:rsidRPr="000374F0">
        <w:rPr>
          <w:b/>
          <w:sz w:val="22"/>
          <w:szCs w:val="22"/>
        </w:rPr>
        <w:t>Q</w:t>
      </w:r>
      <w:r w:rsidR="003D09EB" w:rsidRPr="000374F0">
        <w:rPr>
          <w:b/>
          <w:sz w:val="22"/>
          <w:szCs w:val="22"/>
        </w:rPr>
        <w:t>,</w:t>
      </w:r>
      <w:r w:rsidRPr="000374F0">
        <w:rPr>
          <w:sz w:val="22"/>
          <w:szCs w:val="22"/>
        </w:rPr>
        <w:t xml:space="preserve"> </w:t>
      </w:r>
      <w:r w:rsidRPr="000374F0">
        <w:rPr>
          <w:b/>
          <w:sz w:val="22"/>
          <w:szCs w:val="22"/>
        </w:rPr>
        <w:t>R</w:t>
      </w:r>
      <w:r w:rsidR="003D09EB" w:rsidRPr="000374F0">
        <w:rPr>
          <w:b/>
          <w:sz w:val="22"/>
          <w:szCs w:val="22"/>
        </w:rPr>
        <w:t xml:space="preserve">, </w:t>
      </w:r>
      <w:r w:rsidR="003D09EB" w:rsidRPr="000374F0">
        <w:rPr>
          <w:sz w:val="22"/>
          <w:szCs w:val="22"/>
        </w:rPr>
        <w:t xml:space="preserve">and </w:t>
      </w:r>
      <w:r w:rsidR="003D09EB" w:rsidRPr="000374F0">
        <w:rPr>
          <w:b/>
          <w:sz w:val="22"/>
          <w:szCs w:val="22"/>
        </w:rPr>
        <w:t>P</w:t>
      </w:r>
      <w:r w:rsidRPr="000374F0">
        <w:rPr>
          <w:sz w:val="22"/>
          <w:szCs w:val="22"/>
        </w:rPr>
        <w:t xml:space="preserve"> matrices, once diagonalized, provide a set of eigenvalues and eigenvectors. The eigenvalues for proteins typically fall off fast for the first several modes, out of possibly </w:t>
      </w:r>
      <w:r w:rsidR="0029672B" w:rsidRPr="000374F0">
        <w:rPr>
          <w:sz w:val="22"/>
          <w:szCs w:val="22"/>
        </w:rPr>
        <w:t xml:space="preserve">thousands </w:t>
      </w:r>
      <w:r w:rsidRPr="000374F0">
        <w:rPr>
          <w:sz w:val="22"/>
          <w:szCs w:val="22"/>
        </w:rPr>
        <w:t>of modes.</w:t>
      </w:r>
      <w:r w:rsidR="0029672B" w:rsidRPr="000374F0">
        <w:rPr>
          <w:sz w:val="22"/>
          <w:szCs w:val="22"/>
        </w:rPr>
        <w:t xml:space="preserve"> The number of dimensions needed to provide a fair assessment of the essential dynamics in a protein is </w:t>
      </w:r>
      <w:r w:rsidR="00673B5E" w:rsidRPr="000374F0">
        <w:rPr>
          <w:sz w:val="22"/>
          <w:szCs w:val="22"/>
        </w:rPr>
        <w:t>system-</w:t>
      </w:r>
      <w:r w:rsidR="0029672B" w:rsidRPr="000374F0">
        <w:rPr>
          <w:sz w:val="22"/>
          <w:szCs w:val="22"/>
        </w:rPr>
        <w:t>dependent. The user can specify a</w:t>
      </w:r>
      <w:r w:rsidR="009951BC" w:rsidRPr="000374F0">
        <w:rPr>
          <w:sz w:val="22"/>
          <w:szCs w:val="22"/>
        </w:rPr>
        <w:t>ny number (</w:t>
      </w:r>
      <w:r w:rsidR="0029672B" w:rsidRPr="000374F0">
        <w:rPr>
          <w:sz w:val="22"/>
          <w:szCs w:val="22"/>
        </w:rPr>
        <w:t>say 20, which typically is m</w:t>
      </w:r>
      <w:r w:rsidR="009951BC" w:rsidRPr="000374F0">
        <w:rPr>
          <w:sz w:val="22"/>
          <w:szCs w:val="22"/>
        </w:rPr>
        <w:t>ore than needed)</w:t>
      </w:r>
      <w:r w:rsidR="0029672B" w:rsidRPr="000374F0">
        <w:rPr>
          <w:sz w:val="22"/>
          <w:szCs w:val="22"/>
        </w:rPr>
        <w:t xml:space="preserve"> </w:t>
      </w:r>
      <w:r w:rsidR="009951BC" w:rsidRPr="000374F0">
        <w:rPr>
          <w:sz w:val="22"/>
          <w:szCs w:val="22"/>
        </w:rPr>
        <w:t xml:space="preserve">to </w:t>
      </w:r>
      <w:r w:rsidR="0029672B" w:rsidRPr="000374F0">
        <w:rPr>
          <w:sz w:val="22"/>
          <w:szCs w:val="22"/>
        </w:rPr>
        <w:t>obtain results for a</w:t>
      </w:r>
      <w:r w:rsidR="005E6BD5" w:rsidRPr="000374F0">
        <w:rPr>
          <w:sz w:val="22"/>
          <w:szCs w:val="22"/>
        </w:rPr>
        <w:t>ll possible</w:t>
      </w:r>
      <w:r w:rsidR="0029672B" w:rsidRPr="000374F0">
        <w:rPr>
          <w:sz w:val="22"/>
          <w:szCs w:val="22"/>
        </w:rPr>
        <w:t xml:space="preserve"> selection</w:t>
      </w:r>
      <w:r w:rsidR="005E6BD5" w:rsidRPr="000374F0">
        <w:rPr>
          <w:sz w:val="22"/>
          <w:szCs w:val="22"/>
        </w:rPr>
        <w:t>s</w:t>
      </w:r>
      <w:r w:rsidR="00954977" w:rsidRPr="000374F0">
        <w:rPr>
          <w:sz w:val="22"/>
          <w:szCs w:val="22"/>
        </w:rPr>
        <w:t>,</w:t>
      </w:r>
      <w:r w:rsidR="0029672B" w:rsidRPr="000374F0">
        <w:rPr>
          <w:sz w:val="22"/>
          <w:szCs w:val="22"/>
        </w:rPr>
        <w:t xml:space="preserve"> </w:t>
      </w:r>
      <w:r w:rsidR="005E6BD5" w:rsidRPr="000374F0">
        <w:rPr>
          <w:sz w:val="22"/>
          <w:szCs w:val="22"/>
        </w:rPr>
        <w:t>ranging from</w:t>
      </w:r>
      <w:r w:rsidR="0029672B" w:rsidRPr="000374F0">
        <w:rPr>
          <w:sz w:val="22"/>
          <w:szCs w:val="22"/>
        </w:rPr>
        <w:t xml:space="preserve"> 1 up to the </w:t>
      </w:r>
      <w:r w:rsidR="00954977" w:rsidRPr="000374F0">
        <w:rPr>
          <w:sz w:val="22"/>
          <w:szCs w:val="22"/>
        </w:rPr>
        <w:t xml:space="preserve">maximum </w:t>
      </w:r>
      <w:r w:rsidR="0029672B" w:rsidRPr="000374F0">
        <w:rPr>
          <w:sz w:val="22"/>
          <w:szCs w:val="22"/>
        </w:rPr>
        <w:t>value</w:t>
      </w:r>
      <w:r w:rsidR="00954977" w:rsidRPr="000374F0">
        <w:rPr>
          <w:sz w:val="22"/>
          <w:szCs w:val="22"/>
        </w:rPr>
        <w:t xml:space="preserve"> that is</w:t>
      </w:r>
      <w:r w:rsidR="0029672B" w:rsidRPr="000374F0">
        <w:rPr>
          <w:sz w:val="22"/>
          <w:szCs w:val="22"/>
        </w:rPr>
        <w:t xml:space="preserve"> select</w:t>
      </w:r>
      <w:r w:rsidR="009951BC" w:rsidRPr="000374F0">
        <w:rPr>
          <w:sz w:val="22"/>
          <w:szCs w:val="22"/>
        </w:rPr>
        <w:t>ed</w:t>
      </w:r>
      <w:r w:rsidR="0029672B" w:rsidRPr="000374F0">
        <w:rPr>
          <w:sz w:val="22"/>
          <w:szCs w:val="22"/>
        </w:rPr>
        <w:t xml:space="preserve">. </w:t>
      </w:r>
      <w:r w:rsidR="005E6BD5" w:rsidRPr="000374F0">
        <w:rPr>
          <w:sz w:val="22"/>
          <w:szCs w:val="22"/>
        </w:rPr>
        <w:t xml:space="preserve">In this way, the user can see how the added </w:t>
      </w:r>
      <w:r w:rsidR="00E57572" w:rsidRPr="000374F0">
        <w:rPr>
          <w:sz w:val="22"/>
          <w:szCs w:val="22"/>
        </w:rPr>
        <w:t>dimensions help</w:t>
      </w:r>
      <w:r w:rsidR="00E3270E" w:rsidRPr="000374F0">
        <w:rPr>
          <w:sz w:val="22"/>
          <w:szCs w:val="22"/>
        </w:rPr>
        <w:t xml:space="preserve"> glean more </w:t>
      </w:r>
      <w:r w:rsidR="005E6BD5" w:rsidRPr="000374F0">
        <w:rPr>
          <w:sz w:val="22"/>
          <w:szCs w:val="22"/>
        </w:rPr>
        <w:t>information</w:t>
      </w:r>
      <w:r w:rsidR="00E57572" w:rsidRPr="000374F0">
        <w:rPr>
          <w:sz w:val="22"/>
          <w:szCs w:val="22"/>
        </w:rPr>
        <w:t>, albeit making it harder to interpret the greater number of dimensions.  Eventually, the user must</w:t>
      </w:r>
      <w:r w:rsidR="00F022F0" w:rsidRPr="000374F0">
        <w:rPr>
          <w:sz w:val="22"/>
          <w:szCs w:val="22"/>
        </w:rPr>
        <w:t xml:space="preserve"> </w:t>
      </w:r>
      <w:r w:rsidR="00E3270E" w:rsidRPr="000374F0">
        <w:rPr>
          <w:sz w:val="22"/>
          <w:szCs w:val="22"/>
        </w:rPr>
        <w:t>decide</w:t>
      </w:r>
      <w:r w:rsidR="00BC5A69" w:rsidRPr="000374F0">
        <w:rPr>
          <w:sz w:val="22"/>
          <w:szCs w:val="22"/>
        </w:rPr>
        <w:t>,</w:t>
      </w:r>
      <w:r w:rsidR="00E3270E" w:rsidRPr="000374F0">
        <w:rPr>
          <w:sz w:val="22"/>
          <w:szCs w:val="22"/>
        </w:rPr>
        <w:t xml:space="preserve"> </w:t>
      </w:r>
      <w:r w:rsidR="00E57572" w:rsidRPr="000374F0">
        <w:rPr>
          <w:sz w:val="22"/>
          <w:szCs w:val="22"/>
        </w:rPr>
        <w:t>based on their purpose/goals</w:t>
      </w:r>
      <w:r w:rsidR="00BC5A69" w:rsidRPr="000374F0">
        <w:rPr>
          <w:sz w:val="22"/>
          <w:szCs w:val="22"/>
        </w:rPr>
        <w:t>,</w:t>
      </w:r>
      <w:r w:rsidR="00E57572" w:rsidRPr="000374F0">
        <w:rPr>
          <w:sz w:val="22"/>
          <w:szCs w:val="22"/>
        </w:rPr>
        <w:t xml:space="preserve"> the optimal number of</w:t>
      </w:r>
      <w:r w:rsidR="00E3270E" w:rsidRPr="000374F0">
        <w:rPr>
          <w:sz w:val="22"/>
          <w:szCs w:val="22"/>
        </w:rPr>
        <w:t xml:space="preserve"> dimensions</w:t>
      </w:r>
      <w:r w:rsidR="00E57572" w:rsidRPr="000374F0">
        <w:rPr>
          <w:sz w:val="22"/>
          <w:szCs w:val="22"/>
        </w:rPr>
        <w:t xml:space="preserve"> to use for</w:t>
      </w:r>
      <w:r w:rsidR="00E3270E" w:rsidRPr="000374F0">
        <w:rPr>
          <w:sz w:val="22"/>
          <w:szCs w:val="22"/>
        </w:rPr>
        <w:t xml:space="preserve"> represent</w:t>
      </w:r>
      <w:r w:rsidR="006F3E34">
        <w:rPr>
          <w:sz w:val="22"/>
          <w:szCs w:val="22"/>
        </w:rPr>
        <w:t>ing the essential dynamics.</w:t>
      </w:r>
    </w:p>
    <w:p w:rsidR="00651F07" w:rsidRPr="000374F0" w:rsidRDefault="00651F07" w:rsidP="00FF0F1D">
      <w:pPr>
        <w:pStyle w:val="Default"/>
        <w:rPr>
          <w:sz w:val="22"/>
          <w:szCs w:val="22"/>
        </w:rPr>
      </w:pPr>
    </w:p>
    <w:p w:rsidR="00AF2FE6" w:rsidRPr="000374F0" w:rsidRDefault="00772665" w:rsidP="00F77979">
      <w:pPr>
        <w:pStyle w:val="Heading2"/>
      </w:pPr>
      <w:bookmarkStart w:id="11" w:name="_Toc535242627"/>
      <w:r>
        <w:t>Delta Vectors, Displacement Vector Projections,</w:t>
      </w:r>
      <w:r w:rsidR="00A32B1D">
        <w:t xml:space="preserve"> and Principle Components</w:t>
      </w:r>
      <w:r w:rsidR="00AF2FE6" w:rsidRPr="000374F0">
        <w:t>:</w:t>
      </w:r>
      <w:bookmarkEnd w:id="11"/>
    </w:p>
    <w:p w:rsidR="00766E06" w:rsidRDefault="00FF0F1D" w:rsidP="00FF0F1D">
      <w:pPr>
        <w:pStyle w:val="Default"/>
        <w:rPr>
          <w:sz w:val="22"/>
          <w:szCs w:val="22"/>
        </w:rPr>
      </w:pPr>
      <w:r w:rsidRPr="000374F0">
        <w:rPr>
          <w:sz w:val="22"/>
          <w:szCs w:val="22"/>
        </w:rPr>
        <w:t xml:space="preserve">A set of </w:t>
      </w:r>
      <w:r w:rsidRPr="000374F0">
        <w:rPr>
          <w:b/>
          <w:bCs/>
          <w:sz w:val="22"/>
          <w:szCs w:val="22"/>
        </w:rPr>
        <w:t xml:space="preserve">displacement vectors </w:t>
      </w:r>
      <w:r w:rsidRPr="000374F0">
        <w:rPr>
          <w:sz w:val="22"/>
          <w:szCs w:val="22"/>
        </w:rPr>
        <w:t>(</w:t>
      </w:r>
      <w:r w:rsidRPr="000374F0">
        <w:rPr>
          <w:b/>
          <w:sz w:val="22"/>
          <w:szCs w:val="22"/>
        </w:rPr>
        <w:t>DV</w:t>
      </w:r>
      <w:r w:rsidR="00A910DC" w:rsidRPr="000374F0">
        <w:rPr>
          <w:sz w:val="22"/>
          <w:szCs w:val="22"/>
        </w:rPr>
        <w:t>s</w:t>
      </w:r>
      <w:r w:rsidRPr="000374F0">
        <w:rPr>
          <w:sz w:val="22"/>
          <w:szCs w:val="22"/>
        </w:rPr>
        <w:t>) is calculated using a specified reference structure</w:t>
      </w:r>
      <w:r w:rsidR="00A910DC" w:rsidRPr="000374F0">
        <w:rPr>
          <w:sz w:val="22"/>
          <w:szCs w:val="22"/>
        </w:rPr>
        <w:t>.</w:t>
      </w:r>
      <w:r w:rsidRPr="000374F0">
        <w:rPr>
          <w:sz w:val="22"/>
          <w:szCs w:val="22"/>
        </w:rPr>
        <w:t xml:space="preserve"> </w:t>
      </w:r>
      <w:r w:rsidR="00A910DC" w:rsidRPr="000374F0">
        <w:rPr>
          <w:sz w:val="22"/>
          <w:szCs w:val="22"/>
        </w:rPr>
        <w:t>T</w:t>
      </w:r>
      <w:r w:rsidRPr="000374F0">
        <w:rPr>
          <w:sz w:val="22"/>
          <w:szCs w:val="22"/>
        </w:rPr>
        <w:t xml:space="preserve">hose </w:t>
      </w:r>
      <w:r w:rsidRPr="000374F0">
        <w:rPr>
          <w:b/>
          <w:sz w:val="22"/>
          <w:szCs w:val="22"/>
        </w:rPr>
        <w:t>DV</w:t>
      </w:r>
      <w:r w:rsidRPr="000374F0">
        <w:rPr>
          <w:sz w:val="22"/>
          <w:szCs w:val="22"/>
        </w:rPr>
        <w:t xml:space="preserve">s are </w:t>
      </w:r>
      <w:r w:rsidR="00A910DC" w:rsidRPr="000374F0">
        <w:rPr>
          <w:sz w:val="22"/>
          <w:szCs w:val="22"/>
        </w:rPr>
        <w:t xml:space="preserve">then </w:t>
      </w:r>
      <w:r w:rsidRPr="000374F0">
        <w:rPr>
          <w:sz w:val="22"/>
          <w:szCs w:val="22"/>
        </w:rPr>
        <w:t>proj</w:t>
      </w:r>
      <w:r w:rsidR="00A910DC" w:rsidRPr="000374F0">
        <w:rPr>
          <w:sz w:val="22"/>
          <w:szCs w:val="22"/>
        </w:rPr>
        <w:t>ected onto a set of eigenvector directions to</w:t>
      </w:r>
      <w:r w:rsidRPr="000374F0">
        <w:rPr>
          <w:sz w:val="22"/>
          <w:szCs w:val="22"/>
        </w:rPr>
        <w:t xml:space="preserve"> </w:t>
      </w:r>
      <w:r w:rsidR="00D759D9" w:rsidRPr="000374F0">
        <w:rPr>
          <w:sz w:val="22"/>
          <w:szCs w:val="22"/>
        </w:rPr>
        <w:t>creat</w:t>
      </w:r>
      <w:r w:rsidR="00A910DC" w:rsidRPr="000374F0">
        <w:rPr>
          <w:sz w:val="22"/>
          <w:szCs w:val="22"/>
        </w:rPr>
        <w:t>e</w:t>
      </w:r>
      <w:r w:rsidR="00D759D9" w:rsidRPr="000374F0">
        <w:rPr>
          <w:sz w:val="22"/>
          <w:szCs w:val="22"/>
        </w:rPr>
        <w:t xml:space="preserve"> delta vector projections (</w:t>
      </w:r>
      <w:r w:rsidR="00D759D9" w:rsidRPr="000374F0">
        <w:rPr>
          <w:b/>
          <w:sz w:val="22"/>
          <w:szCs w:val="22"/>
        </w:rPr>
        <w:t>DVP</w:t>
      </w:r>
      <w:r w:rsidR="00D759D9" w:rsidRPr="000374F0">
        <w:rPr>
          <w:sz w:val="22"/>
          <w:szCs w:val="22"/>
        </w:rPr>
        <w:t xml:space="preserve">s), </w:t>
      </w:r>
      <w:r w:rsidR="00A910DC" w:rsidRPr="000374F0">
        <w:rPr>
          <w:sz w:val="22"/>
          <w:szCs w:val="22"/>
        </w:rPr>
        <w:t xml:space="preserve">which are </w:t>
      </w:r>
      <w:r w:rsidR="00A910DC" w:rsidRPr="000374F0">
        <w:rPr>
          <w:sz w:val="22"/>
          <w:szCs w:val="22"/>
          <w:u w:val="single"/>
        </w:rPr>
        <w:t>similar</w:t>
      </w:r>
      <w:r w:rsidR="00A910DC" w:rsidRPr="000374F0">
        <w:rPr>
          <w:sz w:val="22"/>
          <w:szCs w:val="22"/>
        </w:rPr>
        <w:t xml:space="preserve"> to </w:t>
      </w:r>
      <w:r w:rsidR="00D759D9" w:rsidRPr="000374F0">
        <w:rPr>
          <w:sz w:val="22"/>
          <w:szCs w:val="22"/>
        </w:rPr>
        <w:t>principle components (</w:t>
      </w:r>
      <w:r w:rsidR="00D759D9" w:rsidRPr="000374F0">
        <w:rPr>
          <w:b/>
          <w:sz w:val="22"/>
          <w:szCs w:val="22"/>
        </w:rPr>
        <w:t>PC</w:t>
      </w:r>
      <w:r w:rsidR="00D759D9" w:rsidRPr="000374F0">
        <w:rPr>
          <w:sz w:val="22"/>
          <w:szCs w:val="22"/>
        </w:rPr>
        <w:t>s)</w:t>
      </w:r>
      <w:r w:rsidR="00647403" w:rsidRPr="000374F0">
        <w:rPr>
          <w:sz w:val="22"/>
          <w:szCs w:val="22"/>
        </w:rPr>
        <w:t>.</w:t>
      </w:r>
      <w:r w:rsidR="00D759D9" w:rsidRPr="000374F0">
        <w:rPr>
          <w:sz w:val="22"/>
          <w:szCs w:val="22"/>
        </w:rPr>
        <w:t xml:space="preserve"> </w:t>
      </w:r>
      <w:r w:rsidR="00647403" w:rsidRPr="000374F0">
        <w:rPr>
          <w:sz w:val="22"/>
          <w:szCs w:val="22"/>
        </w:rPr>
        <w:t xml:space="preserve">The </w:t>
      </w:r>
      <w:r w:rsidR="00647403" w:rsidRPr="000374F0">
        <w:rPr>
          <w:b/>
          <w:sz w:val="22"/>
          <w:szCs w:val="22"/>
        </w:rPr>
        <w:t>PC</w:t>
      </w:r>
      <w:r w:rsidR="00647403" w:rsidRPr="000374F0">
        <w:rPr>
          <w:sz w:val="22"/>
          <w:szCs w:val="22"/>
        </w:rPr>
        <w:t xml:space="preserve">s are </w:t>
      </w:r>
      <w:r w:rsidR="00A910DC" w:rsidRPr="000374F0">
        <w:rPr>
          <w:sz w:val="22"/>
          <w:szCs w:val="22"/>
        </w:rPr>
        <w:t xml:space="preserve">delta vector projections, but </w:t>
      </w:r>
      <w:r w:rsidR="008D1C8D" w:rsidRPr="000374F0">
        <w:rPr>
          <w:sz w:val="22"/>
          <w:szCs w:val="22"/>
        </w:rPr>
        <w:t>according</w:t>
      </w:r>
      <w:r w:rsidR="00A910DC" w:rsidRPr="000374F0">
        <w:rPr>
          <w:sz w:val="22"/>
          <w:szCs w:val="22"/>
        </w:rPr>
        <w:t xml:space="preserve"> </w:t>
      </w:r>
      <w:r w:rsidR="008D1C8D" w:rsidRPr="000374F0">
        <w:rPr>
          <w:sz w:val="22"/>
          <w:szCs w:val="22"/>
        </w:rPr>
        <w:t>to</w:t>
      </w:r>
      <w:r w:rsidR="00A910DC" w:rsidRPr="000374F0">
        <w:rPr>
          <w:sz w:val="22"/>
          <w:szCs w:val="22"/>
        </w:rPr>
        <w:t xml:space="preserve"> the standard definition used in statistics, they are always relative to the me</w:t>
      </w:r>
      <w:r w:rsidR="00B24C78" w:rsidRPr="000374F0">
        <w:rPr>
          <w:sz w:val="22"/>
          <w:szCs w:val="22"/>
        </w:rPr>
        <w:t xml:space="preserve">an conformation position as defined in the construction of the </w:t>
      </w:r>
      <w:r w:rsidR="00B24C78" w:rsidRPr="000374F0">
        <w:rPr>
          <w:b/>
          <w:sz w:val="22"/>
          <w:szCs w:val="22"/>
        </w:rPr>
        <w:t>Q</w:t>
      </w:r>
      <w:r w:rsidR="00CD3BA2">
        <w:rPr>
          <w:b/>
          <w:sz w:val="22"/>
          <w:szCs w:val="22"/>
        </w:rPr>
        <w:t xml:space="preserve"> </w:t>
      </w:r>
      <w:r w:rsidR="00B24C78" w:rsidRPr="000374F0">
        <w:rPr>
          <w:sz w:val="22"/>
          <w:szCs w:val="22"/>
        </w:rPr>
        <w:t>matrix.</w:t>
      </w:r>
      <w:r w:rsidR="00647403" w:rsidRPr="000374F0">
        <w:rPr>
          <w:sz w:val="22"/>
          <w:szCs w:val="22"/>
        </w:rPr>
        <w:t xml:space="preserve"> </w:t>
      </w:r>
      <w:r w:rsidR="00A910DC" w:rsidRPr="000374F0">
        <w:rPr>
          <w:sz w:val="22"/>
          <w:szCs w:val="22"/>
        </w:rPr>
        <w:t xml:space="preserve"> </w:t>
      </w:r>
      <w:r w:rsidR="00647403" w:rsidRPr="000374F0">
        <w:rPr>
          <w:sz w:val="22"/>
          <w:szCs w:val="22"/>
        </w:rPr>
        <w:t xml:space="preserve">In studying the essential dynamics of a protein, it is common to use a reference structure that has a particular </w:t>
      </w:r>
      <w:r w:rsidR="00A910DC" w:rsidRPr="000374F0">
        <w:rPr>
          <w:sz w:val="22"/>
          <w:szCs w:val="22"/>
        </w:rPr>
        <w:t xml:space="preserve">physical or biochemical </w:t>
      </w:r>
      <w:r w:rsidR="00647403" w:rsidRPr="000374F0">
        <w:rPr>
          <w:sz w:val="22"/>
          <w:szCs w:val="22"/>
        </w:rPr>
        <w:t xml:space="preserve">meaning, </w:t>
      </w:r>
      <w:r w:rsidR="00A910DC" w:rsidRPr="000374F0">
        <w:rPr>
          <w:sz w:val="22"/>
          <w:szCs w:val="22"/>
        </w:rPr>
        <w:t xml:space="preserve">which is why we call these displacements </w:t>
      </w:r>
      <w:r w:rsidR="00A910DC" w:rsidRPr="000374F0">
        <w:rPr>
          <w:b/>
          <w:sz w:val="22"/>
          <w:szCs w:val="22"/>
        </w:rPr>
        <w:t>DVP</w:t>
      </w:r>
      <w:r w:rsidR="00A910DC" w:rsidRPr="000374F0">
        <w:rPr>
          <w:sz w:val="22"/>
          <w:szCs w:val="22"/>
        </w:rPr>
        <w:t xml:space="preserve">s, and not </w:t>
      </w:r>
      <w:r w:rsidR="00647403" w:rsidRPr="000374F0">
        <w:rPr>
          <w:b/>
          <w:sz w:val="22"/>
          <w:szCs w:val="22"/>
        </w:rPr>
        <w:t>PC</w:t>
      </w:r>
      <w:r w:rsidR="00647403" w:rsidRPr="000374F0">
        <w:rPr>
          <w:sz w:val="22"/>
          <w:szCs w:val="22"/>
        </w:rPr>
        <w:t>s</w:t>
      </w:r>
      <w:r w:rsidR="00A910DC" w:rsidRPr="000374F0">
        <w:rPr>
          <w:sz w:val="22"/>
          <w:szCs w:val="22"/>
        </w:rPr>
        <w:t>.</w:t>
      </w:r>
      <w:r w:rsidR="00647403" w:rsidRPr="000374F0">
        <w:rPr>
          <w:sz w:val="22"/>
          <w:szCs w:val="22"/>
        </w:rPr>
        <w:t xml:space="preserve"> </w:t>
      </w:r>
      <w:r w:rsidR="00D53E4D" w:rsidRPr="000374F0">
        <w:rPr>
          <w:sz w:val="22"/>
          <w:szCs w:val="22"/>
        </w:rPr>
        <w:t xml:space="preserve">The </w:t>
      </w:r>
      <w:r w:rsidR="00480BB9" w:rsidRPr="000374F0">
        <w:rPr>
          <w:sz w:val="22"/>
          <w:szCs w:val="22"/>
        </w:rPr>
        <w:t>DVPs are very useful to have for visualizing protein motions. For example, i</w:t>
      </w:r>
      <w:r w:rsidR="00647403" w:rsidRPr="000374F0">
        <w:rPr>
          <w:sz w:val="22"/>
          <w:szCs w:val="22"/>
        </w:rPr>
        <w:t xml:space="preserve">f the first two </w:t>
      </w:r>
      <w:r w:rsidR="00267DBB" w:rsidRPr="000374F0">
        <w:rPr>
          <w:sz w:val="22"/>
          <w:szCs w:val="22"/>
        </w:rPr>
        <w:t>eigenvector directions are selected (those eigenvectors associated with the highest and second highest eigenvalues, or variance)</w:t>
      </w:r>
      <w:r w:rsidRPr="000374F0">
        <w:rPr>
          <w:sz w:val="22"/>
          <w:szCs w:val="22"/>
        </w:rPr>
        <w:t xml:space="preserve"> </w:t>
      </w:r>
      <w:r w:rsidR="00267DBB" w:rsidRPr="000374F0">
        <w:rPr>
          <w:sz w:val="22"/>
          <w:szCs w:val="22"/>
        </w:rPr>
        <w:t xml:space="preserve">the </w:t>
      </w:r>
      <w:r w:rsidR="00267DBB" w:rsidRPr="000374F0">
        <w:rPr>
          <w:b/>
          <w:sz w:val="22"/>
          <w:szCs w:val="22"/>
        </w:rPr>
        <w:t>DV</w:t>
      </w:r>
      <w:r w:rsidR="00BC5A69" w:rsidRPr="000374F0">
        <w:rPr>
          <w:b/>
          <w:sz w:val="22"/>
          <w:szCs w:val="22"/>
        </w:rPr>
        <w:t>P</w:t>
      </w:r>
      <w:r w:rsidR="00267DBB" w:rsidRPr="000374F0">
        <w:rPr>
          <w:sz w:val="22"/>
          <w:szCs w:val="22"/>
        </w:rPr>
        <w:t>s can be plotted for each frame to construct the trajectory in c</w:t>
      </w:r>
      <w:r w:rsidR="00CA42CB" w:rsidRPr="000374F0">
        <w:rPr>
          <w:sz w:val="22"/>
          <w:szCs w:val="22"/>
        </w:rPr>
        <w:t>onformational space projected on</w:t>
      </w:r>
      <w:r w:rsidR="00267DBB" w:rsidRPr="000374F0">
        <w:rPr>
          <w:sz w:val="22"/>
          <w:szCs w:val="22"/>
        </w:rPr>
        <w:t xml:space="preserve">to a two dimensional cross-section. Other eigenvector directions can be specified, </w:t>
      </w:r>
      <w:r w:rsidRPr="000374F0">
        <w:rPr>
          <w:sz w:val="22"/>
          <w:szCs w:val="22"/>
        </w:rPr>
        <w:lastRenderedPageBreak/>
        <w:t>allow</w:t>
      </w:r>
      <w:r w:rsidR="00267DBB" w:rsidRPr="000374F0">
        <w:rPr>
          <w:sz w:val="22"/>
          <w:szCs w:val="22"/>
        </w:rPr>
        <w:t>ing</w:t>
      </w:r>
      <w:r w:rsidRPr="000374F0">
        <w:rPr>
          <w:sz w:val="22"/>
          <w:szCs w:val="22"/>
        </w:rPr>
        <w:t xml:space="preserve"> the user to investigate how the trajectory projects into the space defined by each eigenvector. The </w:t>
      </w:r>
      <w:r w:rsidR="004A5587" w:rsidRPr="000374F0">
        <w:rPr>
          <w:b/>
          <w:sz w:val="22"/>
          <w:szCs w:val="22"/>
        </w:rPr>
        <w:t>DVP</w:t>
      </w:r>
      <w:r w:rsidR="00D759D9" w:rsidRPr="000374F0">
        <w:rPr>
          <w:sz w:val="22"/>
          <w:szCs w:val="22"/>
        </w:rPr>
        <w:t xml:space="preserve">s </w:t>
      </w:r>
      <w:r w:rsidRPr="000374F0">
        <w:rPr>
          <w:sz w:val="22"/>
          <w:szCs w:val="22"/>
        </w:rPr>
        <w:t>are given using un-normalized and normalized inner products</w:t>
      </w:r>
      <w:r w:rsidR="00444F03" w:rsidRPr="000374F0">
        <w:rPr>
          <w:sz w:val="22"/>
          <w:szCs w:val="22"/>
        </w:rPr>
        <w:t>,</w:t>
      </w:r>
      <w:r w:rsidRPr="000374F0">
        <w:rPr>
          <w:sz w:val="22"/>
          <w:szCs w:val="22"/>
        </w:rPr>
        <w:t xml:space="preserve"> as well as weighted b</w:t>
      </w:r>
      <w:r w:rsidR="00766E06" w:rsidRPr="000374F0">
        <w:rPr>
          <w:sz w:val="22"/>
          <w:szCs w:val="22"/>
        </w:rPr>
        <w:t xml:space="preserve">y the </w:t>
      </w:r>
      <w:r w:rsidR="00CD3BA2">
        <w:rPr>
          <w:sz w:val="22"/>
          <w:szCs w:val="22"/>
        </w:rPr>
        <w:t xml:space="preserve">square root of the </w:t>
      </w:r>
      <w:r w:rsidR="00766E06" w:rsidRPr="000374F0">
        <w:rPr>
          <w:sz w:val="22"/>
          <w:szCs w:val="22"/>
        </w:rPr>
        <w:t>corresponding eigenvalue</w:t>
      </w:r>
      <w:r w:rsidR="00CD3BA2">
        <w:rPr>
          <w:sz w:val="22"/>
          <w:szCs w:val="22"/>
        </w:rPr>
        <w:t xml:space="preserve"> (giving units of angstroms or angstrom squared)</w:t>
      </w:r>
      <w:r w:rsidR="00766E06" w:rsidRPr="000374F0">
        <w:rPr>
          <w:sz w:val="22"/>
          <w:szCs w:val="22"/>
        </w:rPr>
        <w:t>.</w:t>
      </w:r>
      <w:r w:rsidR="00591095" w:rsidRPr="000374F0">
        <w:rPr>
          <w:sz w:val="22"/>
          <w:szCs w:val="22"/>
        </w:rPr>
        <w:t xml:space="preserve"> The different methods highlight the structure of the data and provide scaling for visualization.</w:t>
      </w:r>
    </w:p>
    <w:p w:rsidR="00CD3BA2" w:rsidRDefault="00CD3BA2" w:rsidP="00FF0F1D">
      <w:pPr>
        <w:pStyle w:val="Default"/>
        <w:rPr>
          <w:sz w:val="22"/>
          <w:szCs w:val="22"/>
        </w:rPr>
      </w:pPr>
    </w:p>
    <w:p w:rsidR="00CD3BA2" w:rsidRDefault="00CD3BA2" w:rsidP="00FF0F1D">
      <w:pPr>
        <w:pStyle w:val="Default"/>
        <w:rPr>
          <w:sz w:val="22"/>
          <w:szCs w:val="22"/>
        </w:rPr>
      </w:pPr>
      <w:r>
        <w:rPr>
          <w:sz w:val="22"/>
          <w:szCs w:val="22"/>
        </w:rPr>
        <w:t xml:space="preserve">When the </w:t>
      </w:r>
      <w:proofErr w:type="spellStart"/>
      <w:r w:rsidRPr="00CD3BA2">
        <w:rPr>
          <w:b/>
          <w:sz w:val="22"/>
          <w:szCs w:val="22"/>
        </w:rPr>
        <w:t>doPLOT</w:t>
      </w:r>
      <w:proofErr w:type="spellEnd"/>
      <w:r>
        <w:rPr>
          <w:sz w:val="22"/>
          <w:szCs w:val="22"/>
        </w:rPr>
        <w:t xml:space="preserve"> Boolean switch is set to </w:t>
      </w:r>
      <w:r w:rsidRPr="00C243E3">
        <w:rPr>
          <w:b/>
          <w:sz w:val="22"/>
          <w:szCs w:val="22"/>
        </w:rPr>
        <w:t>true</w:t>
      </w:r>
      <w:r>
        <w:rPr>
          <w:sz w:val="22"/>
          <w:szCs w:val="22"/>
        </w:rPr>
        <w:t>, JEDi will automatically plot the top two PCs or DVPs</w:t>
      </w:r>
      <w:r w:rsidR="0054736F">
        <w:rPr>
          <w:sz w:val="22"/>
          <w:szCs w:val="22"/>
        </w:rPr>
        <w:t>,</w:t>
      </w:r>
      <w:r>
        <w:rPr>
          <w:sz w:val="22"/>
          <w:szCs w:val="22"/>
        </w:rPr>
        <w:t xml:space="preserve"> </w:t>
      </w:r>
      <w:r w:rsidR="0054736F" w:rsidRPr="0054736F">
        <w:rPr>
          <w:sz w:val="22"/>
          <w:szCs w:val="22"/>
        </w:rPr>
        <w:t xml:space="preserve">producing </w:t>
      </w:r>
      <w:r>
        <w:rPr>
          <w:sz w:val="22"/>
          <w:szCs w:val="22"/>
        </w:rPr>
        <w:t xml:space="preserve">a </w:t>
      </w:r>
      <w:r w:rsidR="00C243E3">
        <w:rPr>
          <w:sz w:val="22"/>
          <w:szCs w:val="22"/>
        </w:rPr>
        <w:t>scatter plot</w:t>
      </w:r>
      <w:r>
        <w:rPr>
          <w:sz w:val="22"/>
          <w:szCs w:val="22"/>
        </w:rPr>
        <w:t xml:space="preserve"> with resolution 1200x800 in PNG format.</w:t>
      </w:r>
      <w:r w:rsidR="0096710D">
        <w:rPr>
          <w:sz w:val="22"/>
          <w:szCs w:val="22"/>
        </w:rPr>
        <w:t xml:space="preserve"> This allows for immediate review of the data structure in each analysis.</w:t>
      </w:r>
    </w:p>
    <w:p w:rsidR="00A32B1D" w:rsidRDefault="00A32B1D" w:rsidP="00FF0F1D">
      <w:pPr>
        <w:pStyle w:val="Default"/>
        <w:rPr>
          <w:sz w:val="22"/>
          <w:szCs w:val="22"/>
        </w:rPr>
      </w:pPr>
    </w:p>
    <w:p w:rsidR="00A32B1D" w:rsidRPr="000374F0" w:rsidRDefault="00A32B1D" w:rsidP="00F77979">
      <w:pPr>
        <w:pStyle w:val="Heading2"/>
      </w:pPr>
      <w:bookmarkStart w:id="12" w:name="_Toc535242628"/>
      <w:r w:rsidRPr="000374F0">
        <w:t xml:space="preserve">Post PCA </w:t>
      </w:r>
      <w:r>
        <w:t>Kernel PCA Processing</w:t>
      </w:r>
      <w:r w:rsidRPr="000374F0">
        <w:t>:</w:t>
      </w:r>
      <w:bookmarkEnd w:id="12"/>
    </w:p>
    <w:p w:rsidR="00A32B1D" w:rsidRDefault="00A32B1D" w:rsidP="00FF0F1D">
      <w:pPr>
        <w:pStyle w:val="Default"/>
        <w:rPr>
          <w:sz w:val="22"/>
          <w:szCs w:val="22"/>
        </w:rPr>
      </w:pPr>
      <w:r>
        <w:rPr>
          <w:sz w:val="22"/>
          <w:szCs w:val="22"/>
        </w:rPr>
        <w:t>JEDi offers a Boolean option of performing kernel PCA (</w:t>
      </w:r>
      <w:proofErr w:type="spellStart"/>
      <w:r w:rsidR="0096710D" w:rsidRPr="0096710D">
        <w:rPr>
          <w:b/>
          <w:sz w:val="22"/>
          <w:szCs w:val="22"/>
        </w:rPr>
        <w:t>do</w:t>
      </w:r>
      <w:r w:rsidRPr="00A32B1D">
        <w:rPr>
          <w:b/>
          <w:sz w:val="22"/>
          <w:szCs w:val="22"/>
        </w:rPr>
        <w:t>KPCA</w:t>
      </w:r>
      <w:proofErr w:type="spellEnd"/>
      <w:r>
        <w:rPr>
          <w:sz w:val="22"/>
          <w:szCs w:val="22"/>
        </w:rPr>
        <w:t xml:space="preserve">) on the reduced data from the PCA analyses </w:t>
      </w:r>
      <w:r w:rsidR="00A032E8">
        <w:rPr>
          <w:sz w:val="22"/>
          <w:szCs w:val="22"/>
        </w:rPr>
        <w:t>done</w:t>
      </w:r>
      <w:r>
        <w:rPr>
          <w:sz w:val="22"/>
          <w:szCs w:val="22"/>
        </w:rPr>
        <w:t>. If selected, JEDi will perform KPCA</w:t>
      </w:r>
      <w:r w:rsidR="0096710D">
        <w:rPr>
          <w:sz w:val="22"/>
          <w:szCs w:val="22"/>
        </w:rPr>
        <w:t>,</w:t>
      </w:r>
      <w:r>
        <w:rPr>
          <w:sz w:val="22"/>
          <w:szCs w:val="22"/>
        </w:rPr>
        <w:t xml:space="preserve"> </w:t>
      </w:r>
      <w:r w:rsidR="0096710D">
        <w:rPr>
          <w:sz w:val="22"/>
          <w:szCs w:val="22"/>
        </w:rPr>
        <w:t>using</w:t>
      </w:r>
      <w:r>
        <w:rPr>
          <w:sz w:val="22"/>
          <w:szCs w:val="22"/>
        </w:rPr>
        <w:t xml:space="preserve"> </w:t>
      </w:r>
      <w:r w:rsidR="0050346C">
        <w:rPr>
          <w:sz w:val="22"/>
          <w:szCs w:val="22"/>
        </w:rPr>
        <w:t>multiple</w:t>
      </w:r>
      <w:r>
        <w:rPr>
          <w:sz w:val="22"/>
          <w:szCs w:val="22"/>
        </w:rPr>
        <w:t xml:space="preserve"> kernels</w:t>
      </w:r>
      <w:r w:rsidR="0096710D">
        <w:rPr>
          <w:sz w:val="22"/>
          <w:szCs w:val="22"/>
        </w:rPr>
        <w:t>,</w:t>
      </w:r>
      <w:r>
        <w:rPr>
          <w:sz w:val="22"/>
          <w:szCs w:val="22"/>
        </w:rPr>
        <w:t xml:space="preserve"> on the top </w:t>
      </w:r>
      <w:r w:rsidR="0096710D">
        <w:rPr>
          <w:sz w:val="22"/>
          <w:szCs w:val="22"/>
        </w:rPr>
        <w:t>two</w:t>
      </w:r>
      <w:r>
        <w:rPr>
          <w:sz w:val="22"/>
          <w:szCs w:val="22"/>
        </w:rPr>
        <w:t xml:space="preserve"> PCs or DVPs. A separate KPCA driver is available for fine tuning the KPCA analysis, but we find that using the top two PCA modes allows quick calculation times and strong separation of the data. The current kernels include mutual information </w:t>
      </w:r>
      <w:r w:rsidR="0096710D">
        <w:rPr>
          <w:sz w:val="22"/>
          <w:szCs w:val="22"/>
        </w:rPr>
        <w:t>based on</w:t>
      </w:r>
      <w:r>
        <w:rPr>
          <w:sz w:val="22"/>
          <w:szCs w:val="22"/>
        </w:rPr>
        <w:t xml:space="preserve"> 2D KDE, Gaussian, Neural Net (</w:t>
      </w:r>
      <w:r w:rsidR="0096710D">
        <w:rPr>
          <w:sz w:val="22"/>
          <w:szCs w:val="22"/>
        </w:rPr>
        <w:t xml:space="preserve">based on </w:t>
      </w:r>
      <w:proofErr w:type="spellStart"/>
      <w:r w:rsidR="0096710D">
        <w:rPr>
          <w:sz w:val="22"/>
          <w:szCs w:val="22"/>
        </w:rPr>
        <w:t>tanh</w:t>
      </w:r>
      <w:proofErr w:type="spellEnd"/>
      <w:r>
        <w:rPr>
          <w:sz w:val="22"/>
          <w:szCs w:val="22"/>
        </w:rPr>
        <w:t xml:space="preserve"> function), Euclidean, Polynomial </w:t>
      </w:r>
      <w:r w:rsidR="0096710D">
        <w:rPr>
          <w:sz w:val="22"/>
          <w:szCs w:val="22"/>
        </w:rPr>
        <w:t>(</w:t>
      </w:r>
      <w:r>
        <w:rPr>
          <w:sz w:val="22"/>
          <w:szCs w:val="22"/>
        </w:rPr>
        <w:t>with degrees 2,</w:t>
      </w:r>
      <w:r w:rsidR="005E72B7">
        <w:rPr>
          <w:sz w:val="22"/>
          <w:szCs w:val="22"/>
        </w:rPr>
        <w:t xml:space="preserve"> </w:t>
      </w:r>
      <w:r>
        <w:rPr>
          <w:sz w:val="22"/>
          <w:szCs w:val="22"/>
        </w:rPr>
        <w:t>3,</w:t>
      </w:r>
      <w:r w:rsidR="005E72B7">
        <w:rPr>
          <w:sz w:val="22"/>
          <w:szCs w:val="22"/>
        </w:rPr>
        <w:t xml:space="preserve"> </w:t>
      </w:r>
      <w:r>
        <w:rPr>
          <w:sz w:val="22"/>
          <w:szCs w:val="22"/>
        </w:rPr>
        <w:t>and 4, difference of cubes, difference of squares</w:t>
      </w:r>
      <w:r w:rsidR="0096710D">
        <w:rPr>
          <w:sz w:val="22"/>
          <w:szCs w:val="22"/>
        </w:rPr>
        <w:t>)</w:t>
      </w:r>
      <w:r>
        <w:rPr>
          <w:sz w:val="22"/>
          <w:szCs w:val="22"/>
        </w:rPr>
        <w:t>, and S</w:t>
      </w:r>
      <w:r w:rsidR="008B09B6">
        <w:rPr>
          <w:sz w:val="22"/>
          <w:szCs w:val="22"/>
        </w:rPr>
        <w:t>i</w:t>
      </w:r>
      <w:r>
        <w:rPr>
          <w:sz w:val="22"/>
          <w:szCs w:val="22"/>
        </w:rPr>
        <w:t>ne</w:t>
      </w:r>
      <w:r w:rsidR="0096710D">
        <w:rPr>
          <w:sz w:val="22"/>
          <w:szCs w:val="22"/>
          <w:vertAlign w:val="superscript"/>
        </w:rPr>
        <w:t>2</w:t>
      </w:r>
      <w:r>
        <w:rPr>
          <w:sz w:val="22"/>
          <w:szCs w:val="22"/>
        </w:rPr>
        <w:t>-Cosine</w:t>
      </w:r>
      <w:r w:rsidR="0096710D">
        <w:rPr>
          <w:sz w:val="22"/>
          <w:szCs w:val="22"/>
          <w:vertAlign w:val="superscript"/>
        </w:rPr>
        <w:t>2</w:t>
      </w:r>
      <w:r>
        <w:rPr>
          <w:sz w:val="22"/>
          <w:szCs w:val="22"/>
        </w:rPr>
        <w:t>.</w:t>
      </w:r>
    </w:p>
    <w:p w:rsidR="00F3698E" w:rsidRDefault="00F3698E" w:rsidP="00F3698E">
      <w:pPr>
        <w:pStyle w:val="Default"/>
        <w:rPr>
          <w:sz w:val="22"/>
          <w:szCs w:val="22"/>
        </w:rPr>
      </w:pPr>
    </w:p>
    <w:p w:rsidR="00F3698E" w:rsidRDefault="00F3698E" w:rsidP="00F3698E">
      <w:pPr>
        <w:pStyle w:val="Default"/>
        <w:rPr>
          <w:sz w:val="22"/>
          <w:szCs w:val="22"/>
        </w:rPr>
      </w:pPr>
      <w:r>
        <w:rPr>
          <w:sz w:val="22"/>
          <w:szCs w:val="22"/>
        </w:rPr>
        <w:t xml:space="preserve">When the </w:t>
      </w:r>
      <w:proofErr w:type="spellStart"/>
      <w:r w:rsidRPr="00CD3BA2">
        <w:rPr>
          <w:b/>
          <w:sz w:val="22"/>
          <w:szCs w:val="22"/>
        </w:rPr>
        <w:t>doPLOT</w:t>
      </w:r>
      <w:proofErr w:type="spellEnd"/>
      <w:r>
        <w:rPr>
          <w:sz w:val="22"/>
          <w:szCs w:val="22"/>
        </w:rPr>
        <w:t xml:space="preserve"> Boolean switch is set to </w:t>
      </w:r>
      <w:r w:rsidRPr="00C243E3">
        <w:rPr>
          <w:b/>
          <w:sz w:val="22"/>
          <w:szCs w:val="22"/>
        </w:rPr>
        <w:t>true</w:t>
      </w:r>
      <w:r>
        <w:rPr>
          <w:sz w:val="22"/>
          <w:szCs w:val="22"/>
        </w:rPr>
        <w:t xml:space="preserve">, JEDi will automatically plot the top two </w:t>
      </w:r>
      <w:r w:rsidR="00AA052A">
        <w:rPr>
          <w:sz w:val="22"/>
          <w:szCs w:val="22"/>
        </w:rPr>
        <w:t>K</w:t>
      </w:r>
      <w:r>
        <w:rPr>
          <w:sz w:val="22"/>
          <w:szCs w:val="22"/>
        </w:rPr>
        <w:t>PCs</w:t>
      </w:r>
      <w:r w:rsidR="00AA052A">
        <w:rPr>
          <w:sz w:val="22"/>
          <w:szCs w:val="22"/>
        </w:rPr>
        <w:t>,</w:t>
      </w:r>
      <w:r>
        <w:rPr>
          <w:sz w:val="22"/>
          <w:szCs w:val="22"/>
        </w:rPr>
        <w:t xml:space="preserve"> </w:t>
      </w:r>
      <w:r w:rsidR="00AA052A">
        <w:rPr>
          <w:sz w:val="22"/>
          <w:szCs w:val="22"/>
        </w:rPr>
        <w:t>producing</w:t>
      </w:r>
      <w:r>
        <w:rPr>
          <w:sz w:val="22"/>
          <w:szCs w:val="22"/>
        </w:rPr>
        <w:t xml:space="preserve"> a scatter plot with resolution 1200x800 in PNG format. This allows for immediate review of the data structure in each analysis.</w:t>
      </w:r>
    </w:p>
    <w:p w:rsidR="00F3698E" w:rsidRPr="000374F0" w:rsidRDefault="00F3698E" w:rsidP="00FF0F1D">
      <w:pPr>
        <w:pStyle w:val="Default"/>
        <w:rPr>
          <w:sz w:val="22"/>
          <w:szCs w:val="22"/>
        </w:rPr>
      </w:pPr>
    </w:p>
    <w:p w:rsidR="00ED77BC" w:rsidRPr="000374F0" w:rsidRDefault="00ED77BC" w:rsidP="00F77979">
      <w:pPr>
        <w:pStyle w:val="Heading2"/>
      </w:pPr>
      <w:bookmarkStart w:id="13" w:name="_Toc535242629"/>
      <w:r w:rsidRPr="000374F0">
        <w:t>Post PCA Comparative Subspace Analysis:</w:t>
      </w:r>
      <w:bookmarkEnd w:id="13"/>
    </w:p>
    <w:p w:rsidR="00772665" w:rsidRDefault="00835194" w:rsidP="00CA6718">
      <w:pPr>
        <w:pStyle w:val="Default"/>
        <w:rPr>
          <w:sz w:val="22"/>
          <w:szCs w:val="22"/>
        </w:rPr>
      </w:pPr>
      <w:r>
        <w:rPr>
          <w:sz w:val="22"/>
          <w:szCs w:val="22"/>
        </w:rPr>
        <w:t xml:space="preserve">When multiple models are selected, </w:t>
      </w:r>
      <w:r w:rsidR="00CA6718" w:rsidRPr="000374F0">
        <w:rPr>
          <w:sz w:val="22"/>
          <w:szCs w:val="22"/>
        </w:rPr>
        <w:t>JED</w:t>
      </w:r>
      <w:r>
        <w:rPr>
          <w:sz w:val="22"/>
          <w:szCs w:val="22"/>
        </w:rPr>
        <w:t>i</w:t>
      </w:r>
      <w:r w:rsidR="00CA6718" w:rsidRPr="000374F0">
        <w:rPr>
          <w:sz w:val="22"/>
          <w:szCs w:val="22"/>
        </w:rPr>
        <w:t xml:space="preserve"> performs </w:t>
      </w:r>
      <w:r w:rsidRPr="00835194">
        <w:rPr>
          <w:sz w:val="22"/>
          <w:szCs w:val="22"/>
          <w:u w:val="single"/>
        </w:rPr>
        <w:t>inter-model</w:t>
      </w:r>
      <w:r w:rsidR="00CA6718" w:rsidRPr="000374F0">
        <w:rPr>
          <w:sz w:val="22"/>
          <w:szCs w:val="22"/>
        </w:rPr>
        <w:t xml:space="preserve"> subspace analysis (</w:t>
      </w:r>
      <w:r w:rsidR="00CA6718" w:rsidRPr="000374F0">
        <w:rPr>
          <w:b/>
          <w:sz w:val="22"/>
          <w:szCs w:val="22"/>
        </w:rPr>
        <w:t>SSA</w:t>
      </w:r>
      <w:r w:rsidR="00CA6718" w:rsidRPr="000374F0">
        <w:rPr>
          <w:sz w:val="22"/>
          <w:szCs w:val="22"/>
        </w:rPr>
        <w:t xml:space="preserve">) on the two equidimensional sets of eigenvectors generated from the </w:t>
      </w:r>
      <w:r w:rsidR="00CA6718" w:rsidRPr="000374F0">
        <w:rPr>
          <w:b/>
          <w:sz w:val="22"/>
          <w:szCs w:val="22"/>
        </w:rPr>
        <w:t>Q</w:t>
      </w:r>
      <w:r w:rsidR="008C059F" w:rsidRPr="000374F0">
        <w:rPr>
          <w:b/>
          <w:sz w:val="22"/>
          <w:szCs w:val="22"/>
        </w:rPr>
        <w:t>, R,</w:t>
      </w:r>
      <w:r w:rsidR="00CA6718" w:rsidRPr="000374F0">
        <w:rPr>
          <w:sz w:val="22"/>
          <w:szCs w:val="22"/>
        </w:rPr>
        <w:t xml:space="preserve"> and </w:t>
      </w:r>
      <w:r w:rsidR="008C059F" w:rsidRPr="000374F0">
        <w:rPr>
          <w:b/>
          <w:sz w:val="22"/>
          <w:szCs w:val="22"/>
        </w:rPr>
        <w:t>P</w:t>
      </w:r>
      <w:r w:rsidR="00CA6718" w:rsidRPr="000374F0">
        <w:rPr>
          <w:sz w:val="22"/>
          <w:szCs w:val="22"/>
        </w:rPr>
        <w:t xml:space="preserve"> variants of PCA. The results provide </w:t>
      </w:r>
      <w:r w:rsidR="00591095" w:rsidRPr="000374F0">
        <w:rPr>
          <w:sz w:val="22"/>
          <w:szCs w:val="22"/>
        </w:rPr>
        <w:t xml:space="preserve">a detailed comparison for the chosen </w:t>
      </w:r>
      <w:r w:rsidR="00537AC2">
        <w:rPr>
          <w:sz w:val="22"/>
          <w:szCs w:val="22"/>
        </w:rPr>
        <w:t xml:space="preserve">essential </w:t>
      </w:r>
      <w:r w:rsidR="00591095" w:rsidRPr="000374F0">
        <w:rPr>
          <w:sz w:val="22"/>
          <w:szCs w:val="22"/>
        </w:rPr>
        <w:t>subspace</w:t>
      </w:r>
      <w:r w:rsidR="00537AC2">
        <w:rPr>
          <w:sz w:val="22"/>
          <w:szCs w:val="22"/>
        </w:rPr>
        <w:t>,</w:t>
      </w:r>
      <w:r w:rsidR="00591095" w:rsidRPr="000374F0">
        <w:rPr>
          <w:sz w:val="22"/>
          <w:szCs w:val="22"/>
        </w:rPr>
        <w:t xml:space="preserve"> as well as </w:t>
      </w:r>
      <w:r w:rsidR="00CA6718" w:rsidRPr="000374F0">
        <w:rPr>
          <w:sz w:val="22"/>
          <w:szCs w:val="22"/>
        </w:rPr>
        <w:t xml:space="preserve">comparisons for all subspace dimensions up to the dimension chosen by the user </w:t>
      </w:r>
      <w:r w:rsidR="005B60B3" w:rsidRPr="000374F0">
        <w:rPr>
          <w:sz w:val="22"/>
          <w:szCs w:val="22"/>
        </w:rPr>
        <w:t>(</w:t>
      </w:r>
      <w:r w:rsidR="00CA6718" w:rsidRPr="000374F0">
        <w:rPr>
          <w:sz w:val="22"/>
          <w:szCs w:val="22"/>
        </w:rPr>
        <w:t>when selecting the number of Cartesian</w:t>
      </w:r>
      <w:r>
        <w:rPr>
          <w:sz w:val="22"/>
          <w:szCs w:val="22"/>
        </w:rPr>
        <w:t>/Displacement/Hierarchical</w:t>
      </w:r>
      <w:r w:rsidR="00CA6718" w:rsidRPr="000374F0">
        <w:rPr>
          <w:sz w:val="22"/>
          <w:szCs w:val="22"/>
        </w:rPr>
        <w:t xml:space="preserve"> or Distance modes to process</w:t>
      </w:r>
      <w:r w:rsidR="005B60B3" w:rsidRPr="000374F0">
        <w:rPr>
          <w:sz w:val="22"/>
          <w:szCs w:val="22"/>
        </w:rPr>
        <w:t>)</w:t>
      </w:r>
      <w:r w:rsidR="00CA6718" w:rsidRPr="000374F0">
        <w:rPr>
          <w:sz w:val="22"/>
          <w:szCs w:val="22"/>
        </w:rPr>
        <w:t xml:space="preserve"> in an iterative fashion. This allows one to quantitatively determine how different the PCA results are due only to the choice of PCA model, while also assessing the size of the essential subspace. </w:t>
      </w:r>
      <w:r>
        <w:rPr>
          <w:sz w:val="22"/>
          <w:szCs w:val="22"/>
        </w:rPr>
        <w:t xml:space="preserve">Moreover, JEDi performs an </w:t>
      </w:r>
      <w:r w:rsidRPr="00835194">
        <w:rPr>
          <w:sz w:val="22"/>
          <w:szCs w:val="22"/>
          <w:u w:val="single"/>
        </w:rPr>
        <w:t>inter-type</w:t>
      </w:r>
      <w:r>
        <w:rPr>
          <w:sz w:val="22"/>
          <w:szCs w:val="22"/>
        </w:rPr>
        <w:t xml:space="preserve"> subspace analysis when results from identical subsets are obtained using different types of PCA (the subspaces </w:t>
      </w:r>
      <w:r w:rsidR="00772665">
        <w:rPr>
          <w:sz w:val="22"/>
          <w:szCs w:val="22"/>
        </w:rPr>
        <w:t>must have the same dimensions).</w:t>
      </w:r>
    </w:p>
    <w:p w:rsidR="00772665" w:rsidRDefault="00772665" w:rsidP="00CA6718">
      <w:pPr>
        <w:pStyle w:val="Default"/>
        <w:rPr>
          <w:sz w:val="22"/>
          <w:szCs w:val="22"/>
        </w:rPr>
      </w:pPr>
    </w:p>
    <w:p w:rsidR="00CA6718" w:rsidRPr="000374F0" w:rsidRDefault="00EE4EDD" w:rsidP="00CA6718">
      <w:pPr>
        <w:pStyle w:val="Default"/>
        <w:rPr>
          <w:sz w:val="22"/>
          <w:szCs w:val="22"/>
        </w:rPr>
      </w:pPr>
      <w:r>
        <w:rPr>
          <w:sz w:val="22"/>
          <w:szCs w:val="22"/>
        </w:rPr>
        <w:t xml:space="preserve">To provide a base-line for the reported RMSIP values, JEDi computes a RMSIP score for </w:t>
      </w:r>
      <w:r w:rsidRPr="00EE4EDD">
        <w:rPr>
          <w:b/>
          <w:sz w:val="22"/>
          <w:szCs w:val="22"/>
        </w:rPr>
        <w:t>two random subspaces</w:t>
      </w:r>
      <w:r>
        <w:rPr>
          <w:sz w:val="22"/>
          <w:szCs w:val="22"/>
        </w:rPr>
        <w:t xml:space="preserve"> of the representative vector space, iterated, so that one can assess the </w:t>
      </w:r>
      <w:proofErr w:type="spellStart"/>
      <w:r>
        <w:rPr>
          <w:sz w:val="22"/>
          <w:szCs w:val="22"/>
        </w:rPr>
        <w:t>affect</w:t>
      </w:r>
      <w:proofErr w:type="spellEnd"/>
      <w:r>
        <w:rPr>
          <w:sz w:val="22"/>
          <w:szCs w:val="22"/>
        </w:rPr>
        <w:t xml:space="preserve"> of choice of subspace dimension on the results. This is only done for the COV model. </w:t>
      </w:r>
      <w:r w:rsidR="00CA6718" w:rsidRPr="000374F0">
        <w:rPr>
          <w:sz w:val="22"/>
          <w:szCs w:val="22"/>
        </w:rPr>
        <w:t>Additional analysis can be done using the driver programs for the Subspace Analysis class. To perform the</w:t>
      </w:r>
      <w:r w:rsidR="00651F07" w:rsidRPr="000374F0">
        <w:rPr>
          <w:sz w:val="22"/>
          <w:szCs w:val="22"/>
        </w:rPr>
        <w:t>se kinds of tests, it is a best-</w:t>
      </w:r>
      <w:r w:rsidR="00CA6718" w:rsidRPr="000374F0">
        <w:rPr>
          <w:sz w:val="22"/>
          <w:szCs w:val="22"/>
        </w:rPr>
        <w:t xml:space="preserve">practice to first generate equidimensional sets </w:t>
      </w:r>
      <w:r w:rsidR="00E07FF3" w:rsidRPr="000374F0">
        <w:rPr>
          <w:sz w:val="22"/>
          <w:szCs w:val="22"/>
        </w:rPr>
        <w:t>of eigenvectors</w:t>
      </w:r>
      <w:r w:rsidR="00CA6718" w:rsidRPr="000374F0">
        <w:rPr>
          <w:sz w:val="22"/>
          <w:szCs w:val="22"/>
        </w:rPr>
        <w:t xml:space="preserve"> from each trajectory of interest, as well as from a pooled trajectory to use as a reference set, while ensuring that the subsets of residues analyzed are identical. Subspace analysis is done by comparing the sets of eigenvectors, directly or</w:t>
      </w:r>
      <w:r w:rsidR="00772665">
        <w:rPr>
          <w:sz w:val="22"/>
          <w:szCs w:val="22"/>
        </w:rPr>
        <w:t xml:space="preserve"> </w:t>
      </w:r>
      <w:r w:rsidR="00CA6718" w:rsidRPr="000374F0">
        <w:rPr>
          <w:sz w:val="22"/>
          <w:szCs w:val="22"/>
        </w:rPr>
        <w:t>iteratively</w:t>
      </w:r>
      <w:r w:rsidR="00E07FF3" w:rsidRPr="000374F0">
        <w:rPr>
          <w:sz w:val="22"/>
          <w:szCs w:val="22"/>
        </w:rPr>
        <w:t>, and</w:t>
      </w:r>
      <w:r w:rsidR="00CA6718" w:rsidRPr="000374F0">
        <w:rPr>
          <w:sz w:val="22"/>
          <w:szCs w:val="22"/>
        </w:rPr>
        <w:t xml:space="preserve"> determining the root mean square inner products (</w:t>
      </w:r>
      <w:r w:rsidR="00CA6718" w:rsidRPr="000374F0">
        <w:rPr>
          <w:b/>
          <w:sz w:val="22"/>
          <w:szCs w:val="22"/>
        </w:rPr>
        <w:t>RMSIP</w:t>
      </w:r>
      <w:r w:rsidR="00CA6718" w:rsidRPr="000374F0">
        <w:rPr>
          <w:sz w:val="22"/>
          <w:szCs w:val="22"/>
        </w:rPr>
        <w:t>s), Principal Angles (</w:t>
      </w:r>
      <w:r w:rsidR="00CA6718" w:rsidRPr="000374F0">
        <w:rPr>
          <w:b/>
          <w:sz w:val="22"/>
          <w:szCs w:val="22"/>
        </w:rPr>
        <w:t>PA</w:t>
      </w:r>
      <w:r w:rsidR="00CA6718" w:rsidRPr="000374F0">
        <w:rPr>
          <w:sz w:val="22"/>
          <w:szCs w:val="22"/>
        </w:rPr>
        <w:t>s), cumulative overlap (</w:t>
      </w:r>
      <w:r w:rsidR="00CA6718" w:rsidRPr="000374F0">
        <w:rPr>
          <w:b/>
          <w:sz w:val="22"/>
          <w:szCs w:val="22"/>
        </w:rPr>
        <w:t>CO</w:t>
      </w:r>
      <w:r w:rsidR="00CA6718" w:rsidRPr="000374F0">
        <w:rPr>
          <w:sz w:val="22"/>
          <w:szCs w:val="22"/>
        </w:rPr>
        <w:t>s), cosine products (</w:t>
      </w:r>
      <w:r w:rsidR="00CA6718" w:rsidRPr="000374F0">
        <w:rPr>
          <w:b/>
          <w:sz w:val="22"/>
          <w:szCs w:val="22"/>
        </w:rPr>
        <w:t>CP</w:t>
      </w:r>
      <w:r w:rsidR="00CA6718" w:rsidRPr="000374F0">
        <w:rPr>
          <w:sz w:val="22"/>
          <w:szCs w:val="22"/>
        </w:rPr>
        <w:t>s), vectorial angular sum (</w:t>
      </w:r>
      <w:r w:rsidR="00CA6718" w:rsidRPr="000374F0">
        <w:rPr>
          <w:b/>
          <w:sz w:val="22"/>
          <w:szCs w:val="22"/>
        </w:rPr>
        <w:t>VAS</w:t>
      </w:r>
      <w:r w:rsidR="00CA6718" w:rsidRPr="000374F0">
        <w:rPr>
          <w:sz w:val="22"/>
          <w:szCs w:val="22"/>
        </w:rPr>
        <w:t>), and the maximum angle between subspaces of the given vector space.</w:t>
      </w:r>
      <w:r w:rsidR="008C059F" w:rsidRPr="000374F0">
        <w:rPr>
          <w:sz w:val="22"/>
          <w:szCs w:val="22"/>
        </w:rPr>
        <w:t xml:space="preserve"> JED</w:t>
      </w:r>
      <w:r w:rsidR="00835194">
        <w:rPr>
          <w:sz w:val="22"/>
          <w:szCs w:val="22"/>
        </w:rPr>
        <w:t>i</w:t>
      </w:r>
      <w:r w:rsidR="008C059F" w:rsidRPr="000374F0">
        <w:rPr>
          <w:sz w:val="22"/>
          <w:szCs w:val="22"/>
        </w:rPr>
        <w:t xml:space="preserve"> produces summary log files for both of these analyses.</w:t>
      </w:r>
    </w:p>
    <w:p w:rsidR="00BD2EBA" w:rsidRDefault="00BD2EBA" w:rsidP="00766E06">
      <w:pPr>
        <w:pStyle w:val="Default"/>
        <w:rPr>
          <w:sz w:val="22"/>
          <w:szCs w:val="22"/>
        </w:rPr>
      </w:pPr>
    </w:p>
    <w:p w:rsidR="0075528C" w:rsidRDefault="0075528C" w:rsidP="00766E06">
      <w:pPr>
        <w:pStyle w:val="Default"/>
        <w:rPr>
          <w:sz w:val="22"/>
          <w:szCs w:val="22"/>
        </w:rPr>
      </w:pPr>
    </w:p>
    <w:p w:rsidR="00C50E49" w:rsidRDefault="00C50E49" w:rsidP="00766E06">
      <w:pPr>
        <w:pStyle w:val="Default"/>
        <w:rPr>
          <w:sz w:val="22"/>
          <w:szCs w:val="22"/>
        </w:rPr>
      </w:pPr>
    </w:p>
    <w:p w:rsidR="00145E26" w:rsidRDefault="00145E26" w:rsidP="00766E06">
      <w:pPr>
        <w:pStyle w:val="Default"/>
        <w:rPr>
          <w:sz w:val="22"/>
          <w:szCs w:val="22"/>
        </w:rPr>
      </w:pPr>
    </w:p>
    <w:p w:rsidR="00145E26" w:rsidRDefault="00145E26" w:rsidP="00766E06">
      <w:pPr>
        <w:pStyle w:val="Default"/>
        <w:rPr>
          <w:sz w:val="22"/>
          <w:szCs w:val="22"/>
        </w:rPr>
      </w:pPr>
    </w:p>
    <w:p w:rsidR="00145E26" w:rsidRDefault="00145E26" w:rsidP="00766E06">
      <w:pPr>
        <w:pStyle w:val="Default"/>
        <w:rPr>
          <w:sz w:val="22"/>
          <w:szCs w:val="22"/>
        </w:rPr>
      </w:pPr>
    </w:p>
    <w:p w:rsidR="00145E26" w:rsidRDefault="00145E26" w:rsidP="00766E06">
      <w:pPr>
        <w:pStyle w:val="Default"/>
        <w:rPr>
          <w:sz w:val="22"/>
          <w:szCs w:val="22"/>
        </w:rPr>
      </w:pPr>
    </w:p>
    <w:p w:rsidR="00145E26" w:rsidRDefault="00145E26" w:rsidP="00766E06">
      <w:pPr>
        <w:pStyle w:val="Default"/>
        <w:rPr>
          <w:sz w:val="22"/>
          <w:szCs w:val="22"/>
        </w:rPr>
      </w:pPr>
    </w:p>
    <w:p w:rsidR="00145E26" w:rsidRDefault="00145E26" w:rsidP="00766E06">
      <w:pPr>
        <w:pStyle w:val="Default"/>
        <w:rPr>
          <w:sz w:val="22"/>
          <w:szCs w:val="22"/>
        </w:rPr>
      </w:pPr>
    </w:p>
    <w:p w:rsidR="00145E26" w:rsidRDefault="00145E26" w:rsidP="00766E06">
      <w:pPr>
        <w:pStyle w:val="Default"/>
        <w:rPr>
          <w:sz w:val="22"/>
          <w:szCs w:val="22"/>
        </w:rPr>
      </w:pPr>
    </w:p>
    <w:p w:rsidR="00CE2EA3" w:rsidRPr="000374F0" w:rsidRDefault="00CE2EA3" w:rsidP="00CE2EA3">
      <w:pPr>
        <w:rPr>
          <w:rFonts w:ascii="Consolas" w:hAnsi="Consolas" w:cs="Consolas"/>
          <w:color w:val="002060"/>
          <w:sz w:val="18"/>
          <w:szCs w:val="18"/>
        </w:rPr>
      </w:pPr>
      <w:r w:rsidRPr="000374F0">
        <w:rPr>
          <w:rFonts w:ascii="Consolas" w:hAnsi="Consolas" w:cs="Consolas"/>
          <w:color w:val="002060"/>
          <w:sz w:val="18"/>
          <w:szCs w:val="18"/>
        </w:rPr>
        <w:lastRenderedPageBreak/>
        <w:t xml:space="preserve">(In this </w:t>
      </w:r>
      <w:r w:rsidR="00EE4EDD">
        <w:rPr>
          <w:rFonts w:ascii="Consolas" w:hAnsi="Consolas" w:cs="Consolas"/>
          <w:color w:val="002060"/>
          <w:sz w:val="18"/>
          <w:szCs w:val="18"/>
        </w:rPr>
        <w:t>manual</w:t>
      </w:r>
      <w:r w:rsidR="00247C1D" w:rsidRPr="000374F0">
        <w:rPr>
          <w:rFonts w:ascii="Consolas" w:hAnsi="Consolas" w:cs="Consolas"/>
          <w:color w:val="002060"/>
          <w:sz w:val="18"/>
          <w:szCs w:val="18"/>
        </w:rPr>
        <w:t xml:space="preserve">, </w:t>
      </w:r>
      <w:r w:rsidR="00375610" w:rsidRPr="000374F0">
        <w:rPr>
          <w:rFonts w:ascii="Consolas" w:hAnsi="Consolas" w:cs="Consolas"/>
          <w:color w:val="002060"/>
          <w:sz w:val="18"/>
          <w:szCs w:val="18"/>
        </w:rPr>
        <w:t xml:space="preserve">code, </w:t>
      </w:r>
      <w:r w:rsidR="00247C1D" w:rsidRPr="000374F0">
        <w:rPr>
          <w:rFonts w:ascii="Consolas" w:hAnsi="Consolas" w:cs="Consolas"/>
          <w:color w:val="002060"/>
          <w:sz w:val="18"/>
          <w:szCs w:val="18"/>
        </w:rPr>
        <w:t>file paths</w:t>
      </w:r>
      <w:r w:rsidR="002E48FC" w:rsidRPr="000374F0">
        <w:rPr>
          <w:rFonts w:ascii="Consolas" w:hAnsi="Consolas" w:cs="Consolas"/>
          <w:color w:val="002060"/>
          <w:sz w:val="18"/>
          <w:szCs w:val="18"/>
        </w:rPr>
        <w:t>,</w:t>
      </w:r>
      <w:r w:rsidR="00247C1D" w:rsidRPr="000374F0">
        <w:rPr>
          <w:rFonts w:ascii="Consolas" w:hAnsi="Consolas" w:cs="Consolas"/>
          <w:color w:val="002060"/>
          <w:sz w:val="18"/>
          <w:szCs w:val="18"/>
        </w:rPr>
        <w:t xml:space="preserve"> </w:t>
      </w:r>
      <w:r w:rsidRPr="000374F0">
        <w:rPr>
          <w:rFonts w:ascii="Consolas" w:hAnsi="Consolas" w:cs="Consolas"/>
          <w:color w:val="002060"/>
          <w:sz w:val="18"/>
          <w:szCs w:val="18"/>
        </w:rPr>
        <w:t xml:space="preserve">and text file content are shown in </w:t>
      </w:r>
      <w:r w:rsidR="00247C1D" w:rsidRPr="000374F0">
        <w:rPr>
          <w:rFonts w:ascii="Consolas" w:hAnsi="Consolas" w:cs="Consolas"/>
          <w:color w:val="002060"/>
          <w:sz w:val="18"/>
          <w:szCs w:val="18"/>
        </w:rPr>
        <w:t xml:space="preserve">dark blue </w:t>
      </w:r>
      <w:r w:rsidRPr="000374F0">
        <w:rPr>
          <w:rFonts w:ascii="Consolas" w:hAnsi="Consolas" w:cs="Consolas"/>
          <w:color w:val="002060"/>
          <w:sz w:val="18"/>
          <w:szCs w:val="18"/>
        </w:rPr>
        <w:t>9 point Consolas)</w:t>
      </w:r>
    </w:p>
    <w:p w:rsidR="0011167A" w:rsidRPr="000374F0" w:rsidRDefault="00A6466F" w:rsidP="004B370F">
      <w:pPr>
        <w:pStyle w:val="Heading1"/>
      </w:pPr>
      <w:bookmarkStart w:id="14" w:name="_Toc535242630"/>
      <w:r w:rsidRPr="000374F0">
        <w:t>Using</w:t>
      </w:r>
      <w:r w:rsidR="0011167A" w:rsidRPr="000374F0">
        <w:t xml:space="preserve"> </w:t>
      </w:r>
      <w:r w:rsidR="00F9678E" w:rsidRPr="000374F0">
        <w:t>JED</w:t>
      </w:r>
      <w:r w:rsidR="00896EEC">
        <w:t>i</w:t>
      </w:r>
      <w:bookmarkEnd w:id="14"/>
    </w:p>
    <w:p w:rsidR="000338FB" w:rsidRPr="000374F0" w:rsidRDefault="000338FB" w:rsidP="00D85347">
      <w:pPr>
        <w:pStyle w:val="Heading2"/>
        <w:numPr>
          <w:ilvl w:val="0"/>
          <w:numId w:val="19"/>
        </w:numPr>
      </w:pPr>
      <w:bookmarkStart w:id="15" w:name="_Toc535242631"/>
      <w:r w:rsidRPr="000374F0">
        <w:t>JED</w:t>
      </w:r>
      <w:r w:rsidR="00896EEC">
        <w:t>i</w:t>
      </w:r>
      <w:r w:rsidRPr="000374F0">
        <w:t xml:space="preserve"> Install Instructions:</w:t>
      </w:r>
      <w:bookmarkEnd w:id="15"/>
      <w:r w:rsidRPr="000374F0">
        <w:t xml:space="preserve"> </w:t>
      </w:r>
    </w:p>
    <w:p w:rsidR="00275A89" w:rsidRDefault="00DC6E1E" w:rsidP="00820BE2">
      <w:pPr>
        <w:pStyle w:val="Default"/>
        <w:rPr>
          <w:sz w:val="22"/>
          <w:szCs w:val="22"/>
        </w:rPr>
      </w:pPr>
      <w:r w:rsidRPr="000374F0">
        <w:rPr>
          <w:sz w:val="22"/>
          <w:szCs w:val="22"/>
        </w:rPr>
        <w:t xml:space="preserve">Java is </w:t>
      </w:r>
      <w:r w:rsidRPr="000374F0">
        <w:rPr>
          <w:b/>
          <w:sz w:val="22"/>
          <w:szCs w:val="22"/>
        </w:rPr>
        <w:t>platform independent</w:t>
      </w:r>
      <w:r w:rsidRPr="000374F0">
        <w:rPr>
          <w:sz w:val="22"/>
          <w:szCs w:val="22"/>
        </w:rPr>
        <w:t xml:space="preserve"> and JREs exist for all common architectures. </w:t>
      </w:r>
      <w:r w:rsidR="005C4357" w:rsidRPr="000374F0">
        <w:rPr>
          <w:sz w:val="22"/>
          <w:szCs w:val="22"/>
        </w:rPr>
        <w:t>The machine on which JED</w:t>
      </w:r>
      <w:r w:rsidR="00BD2EBA">
        <w:rPr>
          <w:sz w:val="22"/>
          <w:szCs w:val="22"/>
        </w:rPr>
        <w:t>i</w:t>
      </w:r>
      <w:r w:rsidR="005C4357" w:rsidRPr="000374F0">
        <w:rPr>
          <w:sz w:val="22"/>
          <w:szCs w:val="22"/>
        </w:rPr>
        <w:t xml:space="preserve"> is to be run should have </w:t>
      </w:r>
      <w:r w:rsidR="005C4357" w:rsidRPr="000374F0">
        <w:rPr>
          <w:b/>
          <w:sz w:val="22"/>
          <w:szCs w:val="22"/>
        </w:rPr>
        <w:t>JRE version 1.</w:t>
      </w:r>
      <w:r w:rsidR="00BD2EBA">
        <w:rPr>
          <w:b/>
          <w:sz w:val="22"/>
          <w:szCs w:val="22"/>
        </w:rPr>
        <w:t>8</w:t>
      </w:r>
      <w:r w:rsidR="005C4357" w:rsidRPr="000374F0">
        <w:rPr>
          <w:b/>
          <w:sz w:val="22"/>
          <w:szCs w:val="22"/>
        </w:rPr>
        <w:t xml:space="preserve"> or higher</w:t>
      </w:r>
      <w:r w:rsidR="005C4357" w:rsidRPr="000374F0">
        <w:rPr>
          <w:sz w:val="22"/>
          <w:szCs w:val="22"/>
        </w:rPr>
        <w:t xml:space="preserve"> installed. </w:t>
      </w:r>
      <w:r w:rsidRPr="000374F0">
        <w:rPr>
          <w:sz w:val="22"/>
          <w:szCs w:val="22"/>
        </w:rPr>
        <w:t xml:space="preserve">The programs can be run from compiled source or from the provided executable jar files. While </w:t>
      </w:r>
      <w:r w:rsidR="005C4357" w:rsidRPr="000374F0">
        <w:rPr>
          <w:sz w:val="22"/>
          <w:szCs w:val="22"/>
        </w:rPr>
        <w:t>JED</w:t>
      </w:r>
      <w:r w:rsidR="00BD2EBA">
        <w:rPr>
          <w:sz w:val="22"/>
          <w:szCs w:val="22"/>
        </w:rPr>
        <w:t>i</w:t>
      </w:r>
      <w:r w:rsidR="005C4357" w:rsidRPr="000374F0">
        <w:rPr>
          <w:sz w:val="22"/>
          <w:szCs w:val="22"/>
        </w:rPr>
        <w:t xml:space="preserve"> can be installed in any directory that is part of your Java </w:t>
      </w:r>
      <w:proofErr w:type="spellStart"/>
      <w:r w:rsidR="005C4357" w:rsidRPr="000374F0">
        <w:rPr>
          <w:sz w:val="22"/>
          <w:szCs w:val="22"/>
        </w:rPr>
        <w:t>c</w:t>
      </w:r>
      <w:r w:rsidRPr="000374F0">
        <w:rPr>
          <w:sz w:val="22"/>
          <w:szCs w:val="22"/>
        </w:rPr>
        <w:t>lasspath</w:t>
      </w:r>
      <w:proofErr w:type="spellEnd"/>
      <w:r w:rsidRPr="000374F0">
        <w:rPr>
          <w:sz w:val="22"/>
          <w:szCs w:val="22"/>
        </w:rPr>
        <w:t>, t</w:t>
      </w:r>
      <w:r w:rsidR="005C4357" w:rsidRPr="000374F0">
        <w:rPr>
          <w:sz w:val="22"/>
          <w:szCs w:val="22"/>
        </w:rPr>
        <w:t>he source</w:t>
      </w:r>
      <w:r w:rsidRPr="000374F0">
        <w:rPr>
          <w:sz w:val="22"/>
          <w:szCs w:val="22"/>
        </w:rPr>
        <w:t>s</w:t>
      </w:r>
      <w:r w:rsidR="005C4357" w:rsidRPr="000374F0">
        <w:rPr>
          <w:sz w:val="22"/>
          <w:szCs w:val="22"/>
        </w:rPr>
        <w:t xml:space="preserve"> </w:t>
      </w:r>
      <w:r w:rsidRPr="000374F0">
        <w:rPr>
          <w:sz w:val="22"/>
          <w:szCs w:val="22"/>
        </w:rPr>
        <w:t>must</w:t>
      </w:r>
      <w:r w:rsidR="005C4357" w:rsidRPr="000374F0">
        <w:rPr>
          <w:sz w:val="22"/>
          <w:szCs w:val="22"/>
        </w:rPr>
        <w:t xml:space="preserve"> be compiled on the local machine to insure runtime integrity. </w:t>
      </w:r>
    </w:p>
    <w:p w:rsidR="00275A89" w:rsidRDefault="00275A89" w:rsidP="00275A89">
      <w:pPr>
        <w:pStyle w:val="Default"/>
        <w:numPr>
          <w:ilvl w:val="0"/>
          <w:numId w:val="52"/>
        </w:numPr>
        <w:rPr>
          <w:sz w:val="22"/>
          <w:szCs w:val="22"/>
        </w:rPr>
      </w:pPr>
      <w:r w:rsidRPr="00275A89">
        <w:rPr>
          <w:sz w:val="22"/>
          <w:szCs w:val="22"/>
          <w:u w:val="single"/>
        </w:rPr>
        <w:t>Dependencies</w:t>
      </w:r>
      <w:r>
        <w:rPr>
          <w:sz w:val="22"/>
          <w:szCs w:val="22"/>
        </w:rPr>
        <w:t>:</w:t>
      </w:r>
      <w:r w:rsidR="000F4F1E">
        <w:rPr>
          <w:sz w:val="22"/>
          <w:szCs w:val="22"/>
        </w:rPr>
        <w:t xml:space="preserve"> (these are in the </w:t>
      </w:r>
      <w:r w:rsidR="000F4F1E" w:rsidRPr="000F4F1E">
        <w:rPr>
          <w:rFonts w:ascii="Consolas" w:hAnsi="Consolas"/>
          <w:b/>
          <w:color w:val="002060"/>
          <w:sz w:val="18"/>
          <w:szCs w:val="18"/>
        </w:rPr>
        <w:t>/library</w:t>
      </w:r>
      <w:r w:rsidR="000F4F1E">
        <w:rPr>
          <w:sz w:val="22"/>
          <w:szCs w:val="22"/>
        </w:rPr>
        <w:t xml:space="preserve"> folder)</w:t>
      </w:r>
    </w:p>
    <w:p w:rsidR="00275A89" w:rsidRDefault="001F5894" w:rsidP="00275A89">
      <w:pPr>
        <w:pStyle w:val="Default"/>
        <w:numPr>
          <w:ilvl w:val="1"/>
          <w:numId w:val="52"/>
        </w:numPr>
        <w:rPr>
          <w:sz w:val="22"/>
          <w:szCs w:val="22"/>
        </w:rPr>
      </w:pPr>
      <w:r>
        <w:rPr>
          <w:sz w:val="22"/>
          <w:szCs w:val="22"/>
        </w:rPr>
        <w:t xml:space="preserve">The JAMA matrix package: </w:t>
      </w:r>
      <w:r w:rsidRPr="000F4F1E">
        <w:rPr>
          <w:rFonts w:ascii="Consolas" w:hAnsi="Consolas"/>
          <w:color w:val="002060"/>
          <w:sz w:val="18"/>
          <w:szCs w:val="18"/>
        </w:rPr>
        <w:t>Jama-1.0.3.jar</w:t>
      </w:r>
    </w:p>
    <w:p w:rsidR="001F5894" w:rsidRDefault="001F5894" w:rsidP="00275A89">
      <w:pPr>
        <w:pStyle w:val="Default"/>
        <w:numPr>
          <w:ilvl w:val="1"/>
          <w:numId w:val="52"/>
        </w:numPr>
        <w:rPr>
          <w:sz w:val="22"/>
          <w:szCs w:val="22"/>
        </w:rPr>
      </w:pPr>
      <w:r>
        <w:rPr>
          <w:sz w:val="22"/>
          <w:szCs w:val="22"/>
        </w:rPr>
        <w:t xml:space="preserve">The Java Commons package: </w:t>
      </w:r>
      <w:r w:rsidRPr="000F4F1E">
        <w:rPr>
          <w:rFonts w:ascii="Consolas" w:hAnsi="Consolas"/>
          <w:color w:val="002060"/>
          <w:sz w:val="18"/>
          <w:szCs w:val="18"/>
        </w:rPr>
        <w:t>jcommon-1.0.23.jar</w:t>
      </w:r>
    </w:p>
    <w:p w:rsidR="001F5894" w:rsidRDefault="001F5894" w:rsidP="001F5894">
      <w:pPr>
        <w:pStyle w:val="Default"/>
        <w:numPr>
          <w:ilvl w:val="1"/>
          <w:numId w:val="52"/>
        </w:numPr>
        <w:rPr>
          <w:sz w:val="22"/>
          <w:szCs w:val="22"/>
        </w:rPr>
      </w:pPr>
      <w:r>
        <w:rPr>
          <w:sz w:val="22"/>
          <w:szCs w:val="22"/>
        </w:rPr>
        <w:t xml:space="preserve">The </w:t>
      </w:r>
      <w:proofErr w:type="spellStart"/>
      <w:r>
        <w:rPr>
          <w:sz w:val="22"/>
          <w:szCs w:val="22"/>
        </w:rPr>
        <w:t>JFreeC</w:t>
      </w:r>
      <w:r w:rsidR="00275A89">
        <w:rPr>
          <w:sz w:val="22"/>
          <w:szCs w:val="22"/>
        </w:rPr>
        <w:t>hart</w:t>
      </w:r>
      <w:proofErr w:type="spellEnd"/>
      <w:r w:rsidR="00275A89">
        <w:rPr>
          <w:sz w:val="22"/>
          <w:szCs w:val="22"/>
        </w:rPr>
        <w:t xml:space="preserve"> package</w:t>
      </w:r>
      <w:r>
        <w:rPr>
          <w:sz w:val="22"/>
          <w:szCs w:val="22"/>
        </w:rPr>
        <w:t>:</w:t>
      </w:r>
      <w:r w:rsidR="00275A89">
        <w:rPr>
          <w:sz w:val="22"/>
          <w:szCs w:val="22"/>
        </w:rPr>
        <w:t xml:space="preserve"> </w:t>
      </w:r>
      <w:r w:rsidRPr="000F4F1E">
        <w:rPr>
          <w:rFonts w:ascii="Consolas" w:hAnsi="Consolas"/>
          <w:color w:val="002060"/>
          <w:sz w:val="18"/>
          <w:szCs w:val="18"/>
        </w:rPr>
        <w:t>jfreechart-1.0.19.jar</w:t>
      </w:r>
      <w:r>
        <w:rPr>
          <w:sz w:val="22"/>
          <w:szCs w:val="22"/>
        </w:rPr>
        <w:t xml:space="preserve">, </w:t>
      </w:r>
      <w:r w:rsidRPr="000F4F1E">
        <w:rPr>
          <w:rFonts w:ascii="Consolas" w:hAnsi="Consolas"/>
          <w:color w:val="002060"/>
          <w:sz w:val="18"/>
          <w:szCs w:val="18"/>
        </w:rPr>
        <w:t>jfreechart-1.0.19-experimental.jar</w:t>
      </w:r>
      <w:r>
        <w:rPr>
          <w:sz w:val="22"/>
          <w:szCs w:val="22"/>
        </w:rPr>
        <w:t xml:space="preserve">, </w:t>
      </w:r>
      <w:r w:rsidR="000F4F1E">
        <w:rPr>
          <w:sz w:val="22"/>
          <w:szCs w:val="22"/>
        </w:rPr>
        <w:t xml:space="preserve">                </w:t>
      </w:r>
      <w:r w:rsidRPr="000F4F1E">
        <w:rPr>
          <w:rFonts w:ascii="Consolas" w:hAnsi="Consolas"/>
          <w:color w:val="002060"/>
          <w:sz w:val="18"/>
          <w:szCs w:val="18"/>
        </w:rPr>
        <w:t>jfreechart-1.0.19-swt.jar</w:t>
      </w:r>
    </w:p>
    <w:p w:rsidR="001F5894" w:rsidRPr="001F5894" w:rsidRDefault="001F5894" w:rsidP="001F5894">
      <w:pPr>
        <w:pStyle w:val="Default"/>
        <w:ind w:left="1170"/>
        <w:rPr>
          <w:sz w:val="22"/>
          <w:szCs w:val="22"/>
        </w:rPr>
      </w:pPr>
    </w:p>
    <w:p w:rsidR="00F66337" w:rsidRPr="000374F0" w:rsidRDefault="00DC6E1E" w:rsidP="00820BE2">
      <w:pPr>
        <w:pStyle w:val="Default"/>
        <w:rPr>
          <w:sz w:val="22"/>
          <w:szCs w:val="22"/>
        </w:rPr>
      </w:pPr>
      <w:r w:rsidRPr="000374F0">
        <w:rPr>
          <w:sz w:val="22"/>
          <w:szCs w:val="22"/>
        </w:rPr>
        <w:t xml:space="preserve">When compiling from source, be sure to compile the </w:t>
      </w:r>
      <w:r w:rsidRPr="00275A89">
        <w:rPr>
          <w:b/>
          <w:sz w:val="22"/>
          <w:szCs w:val="22"/>
        </w:rPr>
        <w:t>J</w:t>
      </w:r>
      <w:r w:rsidR="00A96692">
        <w:rPr>
          <w:b/>
          <w:sz w:val="22"/>
          <w:szCs w:val="22"/>
        </w:rPr>
        <w:t>ama,</w:t>
      </w:r>
      <w:r w:rsidRPr="000374F0">
        <w:rPr>
          <w:sz w:val="22"/>
          <w:szCs w:val="22"/>
        </w:rPr>
        <w:t xml:space="preserve"> </w:t>
      </w:r>
      <w:r w:rsidR="00A96692" w:rsidRPr="00A96692">
        <w:rPr>
          <w:b/>
          <w:sz w:val="22"/>
          <w:szCs w:val="22"/>
        </w:rPr>
        <w:t>Java Commons</w:t>
      </w:r>
      <w:r w:rsidR="00A96692">
        <w:rPr>
          <w:sz w:val="22"/>
          <w:szCs w:val="22"/>
        </w:rPr>
        <w:t xml:space="preserve">, </w:t>
      </w:r>
      <w:r w:rsidR="000806F3">
        <w:rPr>
          <w:sz w:val="22"/>
          <w:szCs w:val="22"/>
        </w:rPr>
        <w:t xml:space="preserve">and </w:t>
      </w:r>
      <w:proofErr w:type="spellStart"/>
      <w:r w:rsidR="000806F3" w:rsidRPr="00275A89">
        <w:rPr>
          <w:b/>
          <w:sz w:val="22"/>
          <w:szCs w:val="22"/>
        </w:rPr>
        <w:t>JFree</w:t>
      </w:r>
      <w:proofErr w:type="spellEnd"/>
      <w:r w:rsidRPr="000374F0">
        <w:rPr>
          <w:sz w:val="22"/>
          <w:szCs w:val="22"/>
        </w:rPr>
        <w:t xml:space="preserve"> package</w:t>
      </w:r>
      <w:r w:rsidR="000806F3">
        <w:rPr>
          <w:sz w:val="22"/>
          <w:szCs w:val="22"/>
        </w:rPr>
        <w:t>s</w:t>
      </w:r>
      <w:r w:rsidRPr="000374F0">
        <w:rPr>
          <w:sz w:val="22"/>
          <w:szCs w:val="22"/>
        </w:rPr>
        <w:t xml:space="preserve"> as JED</w:t>
      </w:r>
      <w:r w:rsidR="00BD2EBA">
        <w:rPr>
          <w:sz w:val="22"/>
          <w:szCs w:val="22"/>
        </w:rPr>
        <w:t>i</w:t>
      </w:r>
      <w:r w:rsidRPr="000374F0">
        <w:rPr>
          <w:sz w:val="22"/>
          <w:szCs w:val="22"/>
        </w:rPr>
        <w:t xml:space="preserve"> </w:t>
      </w:r>
      <w:r w:rsidR="000806F3">
        <w:rPr>
          <w:sz w:val="22"/>
          <w:szCs w:val="22"/>
        </w:rPr>
        <w:t>depends on those</w:t>
      </w:r>
      <w:r w:rsidRPr="000374F0">
        <w:rPr>
          <w:sz w:val="22"/>
          <w:szCs w:val="22"/>
        </w:rPr>
        <w:t xml:space="preserve"> librar</w:t>
      </w:r>
      <w:r w:rsidR="000806F3">
        <w:rPr>
          <w:sz w:val="22"/>
          <w:szCs w:val="22"/>
        </w:rPr>
        <w:t xml:space="preserve">ies, or ensure that the package JAR files are on the Java </w:t>
      </w:r>
      <w:proofErr w:type="spellStart"/>
      <w:r w:rsidR="000806F3">
        <w:rPr>
          <w:sz w:val="22"/>
          <w:szCs w:val="22"/>
        </w:rPr>
        <w:t>classpath</w:t>
      </w:r>
      <w:proofErr w:type="spellEnd"/>
      <w:r w:rsidRPr="000374F0">
        <w:rPr>
          <w:sz w:val="22"/>
          <w:szCs w:val="22"/>
        </w:rPr>
        <w:t xml:space="preserve">. </w:t>
      </w:r>
      <w:r w:rsidR="005C4357" w:rsidRPr="000374F0">
        <w:rPr>
          <w:sz w:val="22"/>
          <w:szCs w:val="22"/>
        </w:rPr>
        <w:t xml:space="preserve">Alternatively, no source code or compilation is needed to run the executable jar files. These </w:t>
      </w:r>
      <w:r w:rsidR="00A96692">
        <w:rPr>
          <w:sz w:val="22"/>
          <w:szCs w:val="22"/>
        </w:rPr>
        <w:t xml:space="preserve">contain all source code and dependencies and </w:t>
      </w:r>
      <w:r w:rsidR="005C4357" w:rsidRPr="000374F0">
        <w:rPr>
          <w:sz w:val="22"/>
          <w:szCs w:val="22"/>
        </w:rPr>
        <w:t xml:space="preserve">can be placed in any directory that is on the Java </w:t>
      </w:r>
      <w:proofErr w:type="spellStart"/>
      <w:r w:rsidR="005C4357" w:rsidRPr="000374F0">
        <w:rPr>
          <w:sz w:val="22"/>
          <w:szCs w:val="22"/>
        </w:rPr>
        <w:t>classpath</w:t>
      </w:r>
      <w:proofErr w:type="spellEnd"/>
      <w:r w:rsidR="005C4357" w:rsidRPr="000374F0">
        <w:rPr>
          <w:sz w:val="22"/>
          <w:szCs w:val="22"/>
        </w:rPr>
        <w:t xml:space="preserve">. For most applications, a </w:t>
      </w:r>
      <w:r w:rsidR="005C4357" w:rsidRPr="000374F0">
        <w:rPr>
          <w:b/>
          <w:sz w:val="22"/>
          <w:szCs w:val="22"/>
        </w:rPr>
        <w:t>64bit OS is required</w:t>
      </w:r>
      <w:r w:rsidR="005C4357" w:rsidRPr="000374F0">
        <w:rPr>
          <w:sz w:val="22"/>
          <w:szCs w:val="22"/>
        </w:rPr>
        <w:t xml:space="preserve"> to address the amount of memory needed for the analyses. </w:t>
      </w:r>
      <w:r w:rsidR="00820BE2" w:rsidRPr="000374F0">
        <w:rPr>
          <w:sz w:val="22"/>
          <w:szCs w:val="22"/>
        </w:rPr>
        <w:t xml:space="preserve">It is critical that the environment variable Java </w:t>
      </w:r>
      <w:r w:rsidR="00820BE2" w:rsidRPr="000374F0">
        <w:rPr>
          <w:b/>
          <w:bCs/>
          <w:sz w:val="22"/>
          <w:szCs w:val="22"/>
        </w:rPr>
        <w:t xml:space="preserve">CLASSPATH </w:t>
      </w:r>
      <w:r w:rsidR="00F66337" w:rsidRPr="000374F0">
        <w:rPr>
          <w:sz w:val="22"/>
          <w:szCs w:val="22"/>
        </w:rPr>
        <w:t>be correctly set</w:t>
      </w:r>
      <w:r w:rsidRPr="000374F0">
        <w:rPr>
          <w:sz w:val="22"/>
          <w:szCs w:val="22"/>
        </w:rPr>
        <w:t xml:space="preserve"> to run Java programs at the command prompt</w:t>
      </w:r>
      <w:r w:rsidR="00F66337" w:rsidRPr="000374F0">
        <w:rPr>
          <w:sz w:val="22"/>
          <w:szCs w:val="22"/>
        </w:rPr>
        <w:t>.</w:t>
      </w:r>
      <w:r w:rsidR="004B30D4" w:rsidRPr="000374F0">
        <w:rPr>
          <w:sz w:val="22"/>
          <w:szCs w:val="22"/>
        </w:rPr>
        <w:t xml:space="preserve"> Alternatively, you can always add the </w:t>
      </w:r>
      <w:r w:rsidR="004B30D4" w:rsidRPr="000374F0">
        <w:rPr>
          <w:b/>
          <w:sz w:val="22"/>
          <w:szCs w:val="22"/>
        </w:rPr>
        <w:t>-</w:t>
      </w:r>
      <w:proofErr w:type="spellStart"/>
      <w:r w:rsidR="004B30D4" w:rsidRPr="000374F0">
        <w:rPr>
          <w:b/>
          <w:sz w:val="22"/>
          <w:szCs w:val="22"/>
        </w:rPr>
        <w:t>cp</w:t>
      </w:r>
      <w:proofErr w:type="spellEnd"/>
      <w:r w:rsidR="004B30D4" w:rsidRPr="000374F0">
        <w:rPr>
          <w:sz w:val="22"/>
          <w:szCs w:val="22"/>
        </w:rPr>
        <w:t xml:space="preserve"> option to the </w:t>
      </w:r>
      <w:r w:rsidR="004B30D4" w:rsidRPr="000374F0">
        <w:rPr>
          <w:b/>
          <w:sz w:val="22"/>
          <w:szCs w:val="22"/>
        </w:rPr>
        <w:t>java</w:t>
      </w:r>
      <w:r w:rsidR="004B30D4" w:rsidRPr="000374F0">
        <w:rPr>
          <w:sz w:val="22"/>
          <w:szCs w:val="22"/>
        </w:rPr>
        <w:t xml:space="preserve"> command</w:t>
      </w:r>
      <w:r w:rsidRPr="000374F0">
        <w:rPr>
          <w:sz w:val="22"/>
          <w:szCs w:val="22"/>
        </w:rPr>
        <w:t>, which allows you to specify the path that contains your Java classes</w:t>
      </w:r>
      <w:r w:rsidR="004B30D4" w:rsidRPr="000374F0">
        <w:rPr>
          <w:sz w:val="22"/>
          <w:szCs w:val="22"/>
        </w:rPr>
        <w:t>.</w:t>
      </w:r>
      <w:r w:rsidR="00AF0EDA" w:rsidRPr="000374F0">
        <w:rPr>
          <w:sz w:val="22"/>
          <w:szCs w:val="22"/>
        </w:rPr>
        <w:t xml:space="preserve"> </w:t>
      </w:r>
    </w:p>
    <w:p w:rsidR="0075528C" w:rsidRDefault="0075528C" w:rsidP="000338FB">
      <w:pPr>
        <w:pStyle w:val="Default"/>
        <w:spacing w:before="240" w:after="120"/>
        <w:rPr>
          <w:b/>
          <w:sz w:val="22"/>
          <w:szCs w:val="22"/>
        </w:rPr>
      </w:pPr>
    </w:p>
    <w:p w:rsidR="009C6D02" w:rsidRPr="00B1761C" w:rsidRDefault="009C6D02" w:rsidP="00B1761C">
      <w:pPr>
        <w:pStyle w:val="Heading2"/>
        <w:numPr>
          <w:ilvl w:val="0"/>
          <w:numId w:val="35"/>
        </w:numPr>
      </w:pPr>
      <w:bookmarkStart w:id="16" w:name="_Toc535242632"/>
      <w:r w:rsidRPr="00B1761C">
        <w:t xml:space="preserve">Expected </w:t>
      </w:r>
      <w:r w:rsidR="009A684C" w:rsidRPr="00B1761C">
        <w:t>Memory</w:t>
      </w:r>
      <w:r w:rsidRPr="00B1761C">
        <w:t xml:space="preserve"> Requirements:</w:t>
      </w:r>
      <w:bookmarkEnd w:id="16"/>
    </w:p>
    <w:p w:rsidR="00D93286" w:rsidRPr="000374F0" w:rsidRDefault="00D93286" w:rsidP="00D93286">
      <w:pPr>
        <w:pStyle w:val="Default"/>
        <w:spacing w:before="120" w:after="120"/>
        <w:rPr>
          <w:sz w:val="22"/>
          <w:szCs w:val="22"/>
        </w:rPr>
      </w:pPr>
      <w:r w:rsidRPr="000374F0">
        <w:rPr>
          <w:sz w:val="22"/>
          <w:szCs w:val="22"/>
        </w:rPr>
        <w:t xml:space="preserve">On high performance computer clusters make sure the 64 bit JRE is installed. Memory use is demanding because </w:t>
      </w:r>
      <w:r w:rsidR="005B728D">
        <w:rPr>
          <w:sz w:val="22"/>
          <w:szCs w:val="22"/>
        </w:rPr>
        <w:t>JEDi</w:t>
      </w:r>
      <w:r w:rsidRPr="000374F0">
        <w:rPr>
          <w:sz w:val="22"/>
          <w:szCs w:val="22"/>
        </w:rPr>
        <w:t xml:space="preserve"> loads the complete covariance matrix (among other data structures) and performs a full matrix diagonalization, which scales as </w:t>
      </w:r>
      <w:proofErr w:type="gramStart"/>
      <w:r w:rsidRPr="000374F0">
        <w:rPr>
          <w:sz w:val="22"/>
          <w:szCs w:val="22"/>
        </w:rPr>
        <w:t>O(</w:t>
      </w:r>
      <w:proofErr w:type="gramEnd"/>
      <w:r w:rsidRPr="000374F0">
        <w:rPr>
          <w:sz w:val="22"/>
          <w:szCs w:val="22"/>
        </w:rPr>
        <w:t>N</w:t>
      </w:r>
      <w:r w:rsidRPr="000374F0">
        <w:rPr>
          <w:sz w:val="22"/>
          <w:szCs w:val="22"/>
          <w:vertAlign w:val="superscript"/>
        </w:rPr>
        <w:t>3</w:t>
      </w:r>
      <w:r w:rsidRPr="000374F0">
        <w:rPr>
          <w:sz w:val="22"/>
          <w:szCs w:val="22"/>
        </w:rPr>
        <w:t xml:space="preserve">). Typically 8 to 32 GB of RAM will be needed depending on the size of the protein. For </w:t>
      </w:r>
      <w:r w:rsidRPr="000374F0">
        <w:rPr>
          <w:sz w:val="22"/>
          <w:szCs w:val="22"/>
          <w:u w:val="single"/>
        </w:rPr>
        <w:t>very large</w:t>
      </w:r>
      <w:r w:rsidRPr="000374F0">
        <w:rPr>
          <w:sz w:val="22"/>
          <w:szCs w:val="22"/>
        </w:rPr>
        <w:t xml:space="preserve"> proteins consisting of </w:t>
      </w:r>
      <w:r w:rsidR="00DB010F">
        <w:rPr>
          <w:sz w:val="22"/>
          <w:szCs w:val="22"/>
        </w:rPr>
        <w:t xml:space="preserve">tens of </w:t>
      </w:r>
      <w:r w:rsidRPr="000374F0">
        <w:rPr>
          <w:sz w:val="22"/>
          <w:szCs w:val="22"/>
        </w:rPr>
        <w:t xml:space="preserve">thousands of </w:t>
      </w:r>
      <w:r w:rsidR="00DB010F">
        <w:rPr>
          <w:sz w:val="22"/>
          <w:szCs w:val="22"/>
        </w:rPr>
        <w:t>atoms</w:t>
      </w:r>
      <w:r w:rsidRPr="000374F0">
        <w:rPr>
          <w:sz w:val="22"/>
          <w:szCs w:val="22"/>
        </w:rPr>
        <w:t xml:space="preserve"> and/or many tens of thousands of frames, </w:t>
      </w:r>
      <w:r w:rsidR="00DB010F">
        <w:rPr>
          <w:sz w:val="22"/>
          <w:szCs w:val="22"/>
        </w:rPr>
        <w:t>select a high memory</w:t>
      </w:r>
      <w:r w:rsidR="00502931" w:rsidRPr="000374F0">
        <w:rPr>
          <w:sz w:val="22"/>
          <w:szCs w:val="22"/>
        </w:rPr>
        <w:t xml:space="preserve"> node </w:t>
      </w:r>
      <w:r w:rsidR="00DB010F">
        <w:rPr>
          <w:sz w:val="22"/>
          <w:szCs w:val="22"/>
        </w:rPr>
        <w:t xml:space="preserve">and request as much RAM </w:t>
      </w:r>
      <w:r w:rsidR="00502931" w:rsidRPr="000374F0">
        <w:rPr>
          <w:sz w:val="22"/>
          <w:szCs w:val="22"/>
        </w:rPr>
        <w:t>as possible</w:t>
      </w:r>
      <w:r w:rsidRPr="000374F0">
        <w:rPr>
          <w:sz w:val="22"/>
          <w:szCs w:val="22"/>
        </w:rPr>
        <w:t>. On most platforms, Java can be optimized by specifying parameters at runtime for heap space, etc.</w:t>
      </w:r>
    </w:p>
    <w:p w:rsidR="0075528C" w:rsidRDefault="0075528C" w:rsidP="000338FB">
      <w:pPr>
        <w:pStyle w:val="Default"/>
        <w:spacing w:before="240" w:after="120"/>
        <w:rPr>
          <w:b/>
          <w:sz w:val="22"/>
          <w:szCs w:val="22"/>
        </w:rPr>
      </w:pPr>
    </w:p>
    <w:p w:rsidR="000338FB" w:rsidRPr="000374F0" w:rsidRDefault="006070BA" w:rsidP="004B370F">
      <w:pPr>
        <w:pStyle w:val="Heading2"/>
      </w:pPr>
      <w:bookmarkStart w:id="17" w:name="_Toc535242633"/>
      <w:r>
        <w:t xml:space="preserve">The </w:t>
      </w:r>
      <w:r w:rsidR="000338FB" w:rsidRPr="000374F0">
        <w:t>JED</w:t>
      </w:r>
      <w:r w:rsidR="00BD2EBA">
        <w:t>i Driver:</w:t>
      </w:r>
      <w:bookmarkEnd w:id="17"/>
    </w:p>
    <w:p w:rsidR="00D93286" w:rsidRPr="000374F0" w:rsidRDefault="00BD2EBA" w:rsidP="00D93286">
      <w:pPr>
        <w:pStyle w:val="Default"/>
        <w:rPr>
          <w:sz w:val="22"/>
          <w:szCs w:val="22"/>
        </w:rPr>
      </w:pPr>
      <w:r>
        <w:rPr>
          <w:sz w:val="22"/>
          <w:szCs w:val="22"/>
        </w:rPr>
        <w:t>The JEDi programs are run by a single class, JEDi_Driver.java</w:t>
      </w:r>
      <w:r w:rsidR="00D93286" w:rsidRPr="000374F0">
        <w:rPr>
          <w:sz w:val="22"/>
          <w:szCs w:val="22"/>
        </w:rPr>
        <w:t>.</w:t>
      </w:r>
      <w:r>
        <w:rPr>
          <w:sz w:val="22"/>
          <w:szCs w:val="22"/>
        </w:rPr>
        <w:t xml:space="preserve"> This class contains the main method and instantiates all analysis. The key to running JEDi is in specifying the parameters for the analyses. This is made simple by having the driver class read in an input file that contains all needed information.</w:t>
      </w:r>
    </w:p>
    <w:p w:rsidR="0075528C" w:rsidRDefault="0075528C" w:rsidP="004B592C">
      <w:pPr>
        <w:pStyle w:val="Default"/>
        <w:spacing w:before="240" w:after="120"/>
        <w:rPr>
          <w:b/>
          <w:sz w:val="22"/>
          <w:szCs w:val="22"/>
        </w:rPr>
      </w:pPr>
    </w:p>
    <w:p w:rsidR="004B592C" w:rsidRPr="000374F0" w:rsidRDefault="004B592C" w:rsidP="004B370F">
      <w:pPr>
        <w:pStyle w:val="Heading2"/>
      </w:pPr>
      <w:bookmarkStart w:id="18" w:name="_Toc535242634"/>
      <w:r w:rsidRPr="000374F0">
        <w:t>Input File for JED</w:t>
      </w:r>
      <w:r w:rsidR="00564FDE">
        <w:t>i</w:t>
      </w:r>
      <w:r w:rsidRPr="000374F0">
        <w:t xml:space="preserve"> Driver:</w:t>
      </w:r>
      <w:bookmarkEnd w:id="18"/>
    </w:p>
    <w:p w:rsidR="002151DA" w:rsidRDefault="005B728D" w:rsidP="004B592C">
      <w:pPr>
        <w:pStyle w:val="Default"/>
        <w:rPr>
          <w:sz w:val="22"/>
          <w:szCs w:val="22"/>
        </w:rPr>
      </w:pPr>
      <w:r>
        <w:rPr>
          <w:sz w:val="22"/>
          <w:szCs w:val="22"/>
        </w:rPr>
        <w:t>JEDi</w:t>
      </w:r>
      <w:r w:rsidR="004B592C" w:rsidRPr="000374F0">
        <w:rPr>
          <w:sz w:val="22"/>
          <w:szCs w:val="22"/>
        </w:rPr>
        <w:t xml:space="preserve"> requires an </w:t>
      </w:r>
      <w:r w:rsidR="004B592C" w:rsidRPr="000374F0">
        <w:rPr>
          <w:sz w:val="22"/>
          <w:szCs w:val="22"/>
          <w:u w:val="single"/>
        </w:rPr>
        <w:t>input file</w:t>
      </w:r>
      <w:r w:rsidR="004B592C" w:rsidRPr="000374F0">
        <w:rPr>
          <w:sz w:val="22"/>
          <w:szCs w:val="22"/>
        </w:rPr>
        <w:t xml:space="preserve"> </w:t>
      </w:r>
      <w:r w:rsidR="00340D23">
        <w:rPr>
          <w:sz w:val="22"/>
          <w:szCs w:val="22"/>
        </w:rPr>
        <w:t xml:space="preserve">that specifies job parameters. </w:t>
      </w:r>
      <w:r w:rsidR="004B592C" w:rsidRPr="000374F0">
        <w:rPr>
          <w:sz w:val="22"/>
          <w:szCs w:val="22"/>
        </w:rPr>
        <w:t xml:space="preserve">The format of this file </w:t>
      </w:r>
      <w:r w:rsidR="00564FDE">
        <w:rPr>
          <w:sz w:val="22"/>
          <w:szCs w:val="22"/>
        </w:rPr>
        <w:t xml:space="preserve">is a simple list of </w:t>
      </w:r>
      <w:r w:rsidR="00564FDE" w:rsidRPr="00564FDE">
        <w:rPr>
          <w:b/>
          <w:sz w:val="22"/>
          <w:szCs w:val="22"/>
        </w:rPr>
        <w:t>KEY=VALUE</w:t>
      </w:r>
      <w:r w:rsidR="00564FDE">
        <w:rPr>
          <w:sz w:val="22"/>
          <w:szCs w:val="22"/>
        </w:rPr>
        <w:t xml:space="preserve"> pairs</w:t>
      </w:r>
      <w:r w:rsidR="004B592C" w:rsidRPr="000374F0">
        <w:rPr>
          <w:sz w:val="22"/>
          <w:szCs w:val="22"/>
        </w:rPr>
        <w:t xml:space="preserve">. </w:t>
      </w:r>
      <w:r w:rsidR="008B09B6">
        <w:rPr>
          <w:sz w:val="22"/>
          <w:szCs w:val="22"/>
        </w:rPr>
        <w:t xml:space="preserve">There must be no spaces in the declaration. </w:t>
      </w:r>
      <w:r w:rsidR="00896EEC">
        <w:rPr>
          <w:sz w:val="22"/>
          <w:szCs w:val="22"/>
        </w:rPr>
        <w:t xml:space="preserve">Lines starting with a "#" are ignored. </w:t>
      </w:r>
      <w:r w:rsidR="004B592C" w:rsidRPr="000374F0">
        <w:rPr>
          <w:sz w:val="22"/>
          <w:szCs w:val="22"/>
        </w:rPr>
        <w:t xml:space="preserve">The run command takes only one </w:t>
      </w:r>
      <w:r w:rsidR="00564FDE">
        <w:rPr>
          <w:sz w:val="22"/>
          <w:szCs w:val="22"/>
        </w:rPr>
        <w:t xml:space="preserve">(optional) </w:t>
      </w:r>
      <w:r w:rsidR="004B592C" w:rsidRPr="000374F0">
        <w:rPr>
          <w:sz w:val="22"/>
          <w:szCs w:val="22"/>
        </w:rPr>
        <w:t>argument, which is the name of the input file that includes the absolute path to the file. If no argument is specified, then JED</w:t>
      </w:r>
      <w:r w:rsidR="00564FDE">
        <w:rPr>
          <w:sz w:val="22"/>
          <w:szCs w:val="22"/>
        </w:rPr>
        <w:t>i</w:t>
      </w:r>
      <w:r w:rsidR="004B592C" w:rsidRPr="000374F0">
        <w:rPr>
          <w:sz w:val="22"/>
          <w:szCs w:val="22"/>
        </w:rPr>
        <w:t xml:space="preserve"> assumes that the default input file name is used and </w:t>
      </w:r>
      <w:r w:rsidR="00340D23">
        <w:rPr>
          <w:sz w:val="22"/>
          <w:szCs w:val="22"/>
        </w:rPr>
        <w:t xml:space="preserve">that </w:t>
      </w:r>
      <w:r w:rsidR="004B592C" w:rsidRPr="000374F0">
        <w:rPr>
          <w:sz w:val="22"/>
          <w:szCs w:val="22"/>
        </w:rPr>
        <w:t>the file is located in the same directory from which the Java Virtual Machine (JVM)</w:t>
      </w:r>
      <w:r w:rsidR="002151DA">
        <w:rPr>
          <w:sz w:val="22"/>
          <w:szCs w:val="22"/>
        </w:rPr>
        <w:t xml:space="preserve"> was called.</w:t>
      </w:r>
    </w:p>
    <w:p w:rsidR="00754930" w:rsidRDefault="00754930" w:rsidP="004B592C">
      <w:pPr>
        <w:pStyle w:val="Default"/>
        <w:rPr>
          <w:sz w:val="22"/>
          <w:szCs w:val="22"/>
        </w:rPr>
      </w:pPr>
    </w:p>
    <w:p w:rsidR="004B592C" w:rsidRDefault="002151DA" w:rsidP="004B592C">
      <w:pPr>
        <w:pStyle w:val="Default"/>
        <w:rPr>
          <w:b/>
          <w:sz w:val="22"/>
          <w:szCs w:val="22"/>
        </w:rPr>
      </w:pPr>
      <w:r>
        <w:rPr>
          <w:sz w:val="22"/>
          <w:szCs w:val="22"/>
        </w:rPr>
        <w:t>The default input file name is</w:t>
      </w:r>
      <w:r w:rsidR="004B592C" w:rsidRPr="000374F0">
        <w:rPr>
          <w:sz w:val="22"/>
          <w:szCs w:val="22"/>
        </w:rPr>
        <w:t>:</w:t>
      </w:r>
      <w:r>
        <w:rPr>
          <w:sz w:val="22"/>
          <w:szCs w:val="22"/>
        </w:rPr>
        <w:t xml:space="preserve"> </w:t>
      </w:r>
      <w:r w:rsidRPr="000F4F1E">
        <w:rPr>
          <w:rFonts w:ascii="Consolas" w:hAnsi="Consolas"/>
          <w:b/>
          <w:color w:val="002060"/>
          <w:sz w:val="18"/>
          <w:szCs w:val="18"/>
        </w:rPr>
        <w:t>JEDi_Parameters.txt</w:t>
      </w:r>
    </w:p>
    <w:p w:rsidR="0075528C" w:rsidRDefault="00754930" w:rsidP="00564FDE">
      <w:pPr>
        <w:pStyle w:val="Default"/>
        <w:spacing w:before="240" w:after="120"/>
        <w:rPr>
          <w:sz w:val="22"/>
          <w:szCs w:val="22"/>
          <w:u w:val="single"/>
        </w:rPr>
      </w:pPr>
      <w:r w:rsidRPr="00754930">
        <w:rPr>
          <w:sz w:val="22"/>
          <w:szCs w:val="22"/>
          <w:u w:val="single"/>
        </w:rPr>
        <w:lastRenderedPageBreak/>
        <w:t>Below is an annotated version of the input file:</w:t>
      </w:r>
    </w:p>
    <w:p w:rsidR="00FC67F5" w:rsidRDefault="00FC67F5" w:rsidP="00564FDE">
      <w:pPr>
        <w:pStyle w:val="Default"/>
        <w:spacing w:before="240" w:after="120"/>
        <w:rPr>
          <w:sz w:val="22"/>
          <w:szCs w:val="22"/>
        </w:rPr>
      </w:pP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DIRECTORY, DESCRIPTION, REFERENCE_PDB</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DIRECTORY=</w:t>
      </w:r>
      <w:r>
        <w:rPr>
          <w:rFonts w:ascii="Consolas" w:hAnsi="Consolas" w:cs="Courier New"/>
          <w:sz w:val="16"/>
          <w:szCs w:val="16"/>
        </w:rPr>
        <w:t>/working/directory/</w:t>
      </w:r>
      <w:r w:rsidRPr="00754930">
        <w:rPr>
          <w:rFonts w:ascii="Consolas" w:hAnsi="Consolas" w:cs="Courier New"/>
          <w:sz w:val="16"/>
          <w:szCs w:val="16"/>
        </w:rPr>
        <w:t xml:space="preserve">     -----&gt;     Working directory, ends with </w:t>
      </w:r>
      <w:r>
        <w:rPr>
          <w:rFonts w:ascii="Consolas" w:hAnsi="Consolas" w:cs="Courier New"/>
          <w:sz w:val="16"/>
          <w:szCs w:val="16"/>
        </w:rPr>
        <w:t xml:space="preserve">a </w:t>
      </w:r>
      <w:proofErr w:type="spellStart"/>
      <w:r w:rsidRPr="00754930">
        <w:rPr>
          <w:rFonts w:ascii="Consolas" w:hAnsi="Consolas" w:cs="Courier New"/>
          <w:sz w:val="16"/>
          <w:szCs w:val="16"/>
        </w:rPr>
        <w:t>File.separator.char</w:t>
      </w:r>
      <w:proofErr w:type="spellEnd"/>
      <w:r w:rsidRPr="00754930">
        <w:rPr>
          <w:rFonts w:ascii="Consolas" w:hAnsi="Consolas" w:cs="Courier New"/>
          <w:sz w:val="16"/>
          <w:szCs w:val="16"/>
        </w:rPr>
        <w:t xml:space="preserve"> (\ or /)</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DESCRIPTION=</w:t>
      </w:r>
      <w:r>
        <w:rPr>
          <w:rFonts w:ascii="Consolas" w:hAnsi="Consolas" w:cs="Courier New"/>
          <w:sz w:val="16"/>
          <w:szCs w:val="16"/>
        </w:rPr>
        <w:t xml:space="preserve">TEST                  </w:t>
      </w:r>
      <w:r w:rsidRPr="00754930">
        <w:rPr>
          <w:rFonts w:ascii="Consolas" w:hAnsi="Consolas" w:cs="Courier New"/>
          <w:sz w:val="16"/>
          <w:szCs w:val="16"/>
        </w:rPr>
        <w:t xml:space="preserve">-----&gt;     </w:t>
      </w:r>
      <w:r>
        <w:rPr>
          <w:rFonts w:ascii="Consolas" w:hAnsi="Consolas" w:cs="Courier New"/>
          <w:sz w:val="16"/>
          <w:szCs w:val="16"/>
        </w:rPr>
        <w:t xml:space="preserve">Job </w:t>
      </w:r>
      <w:r w:rsidRPr="00754930">
        <w:rPr>
          <w:rFonts w:ascii="Consolas" w:hAnsi="Consolas" w:cs="Courier New"/>
          <w:sz w:val="16"/>
          <w:szCs w:val="16"/>
        </w:rPr>
        <w:t>Description</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REFERENCE_PDB=</w:t>
      </w:r>
      <w:r>
        <w:rPr>
          <w:rFonts w:ascii="Consolas" w:hAnsi="Consolas" w:cs="Courier New"/>
          <w:sz w:val="16"/>
          <w:szCs w:val="16"/>
        </w:rPr>
        <w:t xml:space="preserve">pdb_file.pdb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name of the PDB reference file (must be in the working directory)</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LOGICAL SWITCHES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doREAD</w:t>
      </w:r>
      <w:proofErr w:type="spellEnd"/>
      <w:r w:rsidRPr="00754930">
        <w:rPr>
          <w:rFonts w:ascii="Consolas" w:hAnsi="Consolas" w:cs="Courier New"/>
          <w:sz w:val="16"/>
          <w:szCs w:val="16"/>
        </w:rPr>
        <w:t>=</w:t>
      </w:r>
      <w:proofErr w:type="gramEnd"/>
      <w:r w:rsidRPr="00754930">
        <w:rPr>
          <w:rFonts w:ascii="Consolas" w:hAnsi="Consolas" w:cs="Courier New"/>
          <w:sz w:val="16"/>
          <w:szCs w:val="16"/>
        </w:rPr>
        <w:t xml:space="preserve">false            -----&gt;     Set to true when doing a </w:t>
      </w:r>
      <w:proofErr w:type="spellStart"/>
      <w:r w:rsidRPr="009A0E30">
        <w:rPr>
          <w:rFonts w:ascii="Consolas" w:hAnsi="Consolas" w:cs="Courier New"/>
          <w:b/>
          <w:sz w:val="16"/>
          <w:szCs w:val="16"/>
        </w:rPr>
        <w:t>PreProcessing</w:t>
      </w:r>
      <w:proofErr w:type="spellEnd"/>
      <w:r w:rsidRPr="009A0E30">
        <w:rPr>
          <w:rFonts w:ascii="Consolas" w:hAnsi="Consolas" w:cs="Courier New"/>
          <w:b/>
          <w:sz w:val="16"/>
          <w:szCs w:val="16"/>
        </w:rPr>
        <w:t xml:space="preserve"> </w:t>
      </w:r>
      <w:r w:rsidR="009A0E30" w:rsidRPr="009A0E30">
        <w:rPr>
          <w:rFonts w:ascii="Consolas" w:hAnsi="Consolas" w:cs="Courier New"/>
          <w:b/>
          <w:sz w:val="16"/>
          <w:szCs w:val="16"/>
        </w:rPr>
        <w:t>R</w:t>
      </w:r>
      <w:r w:rsidRPr="009A0E30">
        <w:rPr>
          <w:rFonts w:ascii="Consolas" w:hAnsi="Consolas" w:cs="Courier New"/>
          <w:b/>
          <w:sz w:val="16"/>
          <w:szCs w:val="16"/>
        </w:rPr>
        <w:t>un ONLY</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doMULTI</w:t>
      </w:r>
      <w:proofErr w:type="spellEnd"/>
      <w:r w:rsidRPr="00754930">
        <w:rPr>
          <w:rFonts w:ascii="Consolas" w:hAnsi="Consolas" w:cs="Courier New"/>
          <w:sz w:val="16"/>
          <w:szCs w:val="16"/>
        </w:rPr>
        <w:t>=</w:t>
      </w:r>
      <w:proofErr w:type="gramEnd"/>
      <w:r w:rsidRPr="00754930">
        <w:rPr>
          <w:rFonts w:ascii="Consolas" w:hAnsi="Consolas" w:cs="Courier New"/>
          <w:sz w:val="16"/>
          <w:szCs w:val="16"/>
        </w:rPr>
        <w:t>false           -----&gt;     Set to true for Multi-Chain PDB files (each chain ID must be unique and non-empty)</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doCARTESIAN</w:t>
      </w:r>
      <w:proofErr w:type="spellEnd"/>
      <w:r w:rsidRPr="00754930">
        <w:rPr>
          <w:rFonts w:ascii="Consolas" w:hAnsi="Consolas" w:cs="Courier New"/>
          <w:sz w:val="16"/>
          <w:szCs w:val="16"/>
        </w:rPr>
        <w:t>=</w:t>
      </w:r>
      <w:proofErr w:type="gramEnd"/>
      <w:r w:rsidRPr="00754930">
        <w:rPr>
          <w:rFonts w:ascii="Consolas" w:hAnsi="Consolas" w:cs="Courier New"/>
          <w:sz w:val="16"/>
          <w:szCs w:val="16"/>
        </w:rPr>
        <w:t>true        -----&gt;     Set to true to perform the Cartesian Based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doDISPLACEMENT</w:t>
      </w:r>
      <w:proofErr w:type="spellEnd"/>
      <w:r w:rsidRPr="00754930">
        <w:rPr>
          <w:rFonts w:ascii="Consolas" w:hAnsi="Consolas" w:cs="Courier New"/>
          <w:sz w:val="16"/>
          <w:szCs w:val="16"/>
        </w:rPr>
        <w:t>=</w:t>
      </w:r>
      <w:proofErr w:type="gramEnd"/>
      <w:r w:rsidRPr="00754930">
        <w:rPr>
          <w:rFonts w:ascii="Consolas" w:hAnsi="Consolas" w:cs="Courier New"/>
          <w:sz w:val="16"/>
          <w:szCs w:val="16"/>
        </w:rPr>
        <w:t>true     -----&gt;     Set to true to perform the Displacement Based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doCORR</w:t>
      </w:r>
      <w:proofErr w:type="spellEnd"/>
      <w:r w:rsidRPr="00754930">
        <w:rPr>
          <w:rFonts w:ascii="Consolas" w:hAnsi="Consolas" w:cs="Courier New"/>
          <w:sz w:val="16"/>
          <w:szCs w:val="16"/>
        </w:rPr>
        <w:t>=</w:t>
      </w:r>
      <w:proofErr w:type="gramEnd"/>
      <w:r w:rsidRPr="00754930">
        <w:rPr>
          <w:rFonts w:ascii="Consolas" w:hAnsi="Consolas" w:cs="Courier New"/>
          <w:sz w:val="16"/>
          <w:szCs w:val="16"/>
        </w:rPr>
        <w:t>true             -----&gt;     Set to true to perform the Correlation PCA models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doPCORR</w:t>
      </w:r>
      <w:proofErr w:type="spellEnd"/>
      <w:r w:rsidRPr="00754930">
        <w:rPr>
          <w:rFonts w:ascii="Consolas" w:hAnsi="Consolas" w:cs="Courier New"/>
          <w:sz w:val="16"/>
          <w:szCs w:val="16"/>
        </w:rPr>
        <w:t>=</w:t>
      </w:r>
      <w:proofErr w:type="gramEnd"/>
      <w:r w:rsidRPr="00754930">
        <w:rPr>
          <w:rFonts w:ascii="Consolas" w:hAnsi="Consolas" w:cs="Courier New"/>
          <w:sz w:val="16"/>
          <w:szCs w:val="16"/>
        </w:rPr>
        <w:t>false           -----&gt;     Set to true to perform the partial correlation PCA models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doREDUCE</w:t>
      </w:r>
      <w:proofErr w:type="spellEnd"/>
      <w:r w:rsidRPr="00754930">
        <w:rPr>
          <w:rFonts w:ascii="Consolas" w:hAnsi="Consolas" w:cs="Courier New"/>
          <w:sz w:val="16"/>
          <w:szCs w:val="16"/>
        </w:rPr>
        <w:t>=</w:t>
      </w:r>
      <w:proofErr w:type="gramEnd"/>
      <w:r w:rsidRPr="00754930">
        <w:rPr>
          <w:rFonts w:ascii="Consolas" w:hAnsi="Consolas" w:cs="Courier New"/>
          <w:sz w:val="16"/>
          <w:szCs w:val="16"/>
        </w:rPr>
        <w:t>false          -----&gt;     Set to true to perform the matrix reductions of the PCA C-matrices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doKPCA</w:t>
      </w:r>
      <w:proofErr w:type="spellEnd"/>
      <w:r w:rsidRPr="00754930">
        <w:rPr>
          <w:rFonts w:ascii="Consolas" w:hAnsi="Consolas" w:cs="Courier New"/>
          <w:sz w:val="16"/>
          <w:szCs w:val="16"/>
        </w:rPr>
        <w:t>=</w:t>
      </w:r>
      <w:proofErr w:type="gramEnd"/>
      <w:r w:rsidRPr="00754930">
        <w:rPr>
          <w:rFonts w:ascii="Consolas" w:hAnsi="Consolas" w:cs="Courier New"/>
          <w:sz w:val="16"/>
          <w:szCs w:val="16"/>
        </w:rPr>
        <w:t>false            -----&gt;     Set to true to perform kernel PCA analysis using the top weighted DVPs or PCs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r w:rsidRPr="00754930">
        <w:rPr>
          <w:rFonts w:ascii="Consolas" w:hAnsi="Consolas" w:cs="Courier New"/>
          <w:sz w:val="16"/>
          <w:szCs w:val="16"/>
        </w:rPr>
        <w:t>doFES</w:t>
      </w:r>
      <w:proofErr w:type="spellEnd"/>
      <w:r w:rsidRPr="00754930">
        <w:rPr>
          <w:rFonts w:ascii="Consolas" w:hAnsi="Consolas" w:cs="Courier New"/>
          <w:sz w:val="16"/>
          <w:szCs w:val="16"/>
        </w:rPr>
        <w:t>=false             -----&gt;     Set to true to calculate Free Energy Surface files using the top two normed DVPs or PCs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doModeViz</w:t>
      </w:r>
      <w:proofErr w:type="spellEnd"/>
      <w:r w:rsidRPr="00754930">
        <w:rPr>
          <w:rFonts w:ascii="Consolas" w:hAnsi="Consolas" w:cs="Courier New"/>
          <w:sz w:val="16"/>
          <w:szCs w:val="16"/>
        </w:rPr>
        <w:t>=</w:t>
      </w:r>
      <w:proofErr w:type="gramEnd"/>
      <w:r w:rsidRPr="00754930">
        <w:rPr>
          <w:rFonts w:ascii="Consolas" w:hAnsi="Consolas" w:cs="Courier New"/>
          <w:sz w:val="16"/>
          <w:szCs w:val="16"/>
        </w:rPr>
        <w:t>false         -----&gt;     Set to true to Visualize the Individual PCA modes in addition to the Essential Modes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proofErr w:type="spellStart"/>
      <w:proofErr w:type="gramStart"/>
      <w:r w:rsidRPr="00754930">
        <w:rPr>
          <w:rFonts w:ascii="Consolas" w:hAnsi="Consolas" w:cs="Courier New"/>
          <w:sz w:val="16"/>
          <w:szCs w:val="16"/>
        </w:rPr>
        <w:t>doPLOT</w:t>
      </w:r>
      <w:proofErr w:type="spellEnd"/>
      <w:r w:rsidRPr="00754930">
        <w:rPr>
          <w:rFonts w:ascii="Consolas" w:hAnsi="Consolas" w:cs="Courier New"/>
          <w:sz w:val="16"/>
          <w:szCs w:val="16"/>
        </w:rPr>
        <w:t>=</w:t>
      </w:r>
      <w:proofErr w:type="gramEnd"/>
      <w:r w:rsidRPr="00754930">
        <w:rPr>
          <w:rFonts w:ascii="Consolas" w:hAnsi="Consolas" w:cs="Courier New"/>
          <w:sz w:val="16"/>
          <w:szCs w:val="16"/>
        </w:rPr>
        <w:t>true             -----&gt;     Set to true to Plot the top two DVPs or PCs and save as PNG files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NUMBER OF MODES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NUMBER_O</w:t>
      </w:r>
      <w:r>
        <w:rPr>
          <w:rFonts w:ascii="Consolas" w:hAnsi="Consolas" w:cs="Courier New"/>
          <w:sz w:val="16"/>
          <w:szCs w:val="16"/>
        </w:rPr>
        <w:t xml:space="preserve">F_MODES_LOCAL=0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 for the Local Alignment Residue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NUMBER_O</w:t>
      </w:r>
      <w:r>
        <w:rPr>
          <w:rFonts w:ascii="Consolas" w:hAnsi="Consolas" w:cs="Courier New"/>
          <w:sz w:val="16"/>
          <w:szCs w:val="16"/>
        </w:rPr>
        <w:t xml:space="preserve">F_MODES_HIERARCHICAL_AA=9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 for the All-Atom Hierarchical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NUMBER_O</w:t>
      </w:r>
      <w:r>
        <w:rPr>
          <w:rFonts w:ascii="Consolas" w:hAnsi="Consolas" w:cs="Courier New"/>
          <w:sz w:val="16"/>
          <w:szCs w:val="16"/>
        </w:rPr>
        <w:t xml:space="preserve">F_MODES_HIERARCHICAL_HA=6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 for the Heavy Atom Hierarchical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NUMBER_OF_MODES_ALL_A</w:t>
      </w:r>
      <w:r>
        <w:rPr>
          <w:rFonts w:ascii="Consolas" w:hAnsi="Consolas" w:cs="Courier New"/>
          <w:sz w:val="16"/>
          <w:szCs w:val="16"/>
        </w:rPr>
        <w:t xml:space="preserve">TOM=5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w:t>
      </w:r>
      <w:r>
        <w:rPr>
          <w:rFonts w:ascii="Consolas" w:hAnsi="Consolas" w:cs="Courier New"/>
          <w:sz w:val="16"/>
          <w:szCs w:val="16"/>
        </w:rPr>
        <w:t>odes for the All-Atom Cartesian/</w:t>
      </w:r>
      <w:r w:rsidRPr="00754930">
        <w:rPr>
          <w:rFonts w:ascii="Consolas" w:hAnsi="Consolas" w:cs="Courier New"/>
          <w:sz w:val="16"/>
          <w:szCs w:val="16"/>
        </w:rPr>
        <w:t>Displacement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w:t>
      </w:r>
      <w:r>
        <w:rPr>
          <w:rFonts w:ascii="Consolas" w:hAnsi="Consolas" w:cs="Courier New"/>
          <w:sz w:val="16"/>
          <w:szCs w:val="16"/>
        </w:rPr>
        <w:t xml:space="preserve">OF_MODES_HEAVY_ATOM=5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w:t>
      </w:r>
      <w:r>
        <w:rPr>
          <w:rFonts w:ascii="Consolas" w:hAnsi="Consolas" w:cs="Courier New"/>
          <w:sz w:val="16"/>
          <w:szCs w:val="16"/>
        </w:rPr>
        <w:t>es for the Heavy-Atom Cartesian/</w:t>
      </w:r>
      <w:r w:rsidRPr="00754930">
        <w:rPr>
          <w:rFonts w:ascii="Consolas" w:hAnsi="Consolas" w:cs="Courier New"/>
          <w:sz w:val="16"/>
          <w:szCs w:val="16"/>
        </w:rPr>
        <w:t>Displacement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NUMBER_OF_MODES_BACKB</w:t>
      </w:r>
      <w:r>
        <w:rPr>
          <w:rFonts w:ascii="Consolas" w:hAnsi="Consolas" w:cs="Courier New"/>
          <w:sz w:val="16"/>
          <w:szCs w:val="16"/>
        </w:rPr>
        <w:t xml:space="preserve">ONE=5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 for the</w:t>
      </w:r>
      <w:r>
        <w:rPr>
          <w:rFonts w:ascii="Consolas" w:hAnsi="Consolas" w:cs="Courier New"/>
          <w:sz w:val="16"/>
          <w:szCs w:val="16"/>
        </w:rPr>
        <w:t xml:space="preserve"> Backbone-Atom Cartesian/</w:t>
      </w:r>
      <w:r w:rsidRPr="00754930">
        <w:rPr>
          <w:rFonts w:ascii="Consolas" w:hAnsi="Consolas" w:cs="Courier New"/>
          <w:sz w:val="16"/>
          <w:szCs w:val="16"/>
        </w:rPr>
        <w:t>Displacement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w:t>
      </w:r>
      <w:r>
        <w:rPr>
          <w:rFonts w:ascii="Consolas" w:hAnsi="Consolas" w:cs="Courier New"/>
          <w:sz w:val="16"/>
          <w:szCs w:val="16"/>
        </w:rPr>
        <w:t xml:space="preserve">OF_MODES_ALPHA_CARBON=5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w:t>
      </w:r>
      <w:r>
        <w:rPr>
          <w:rFonts w:ascii="Consolas" w:hAnsi="Consolas" w:cs="Courier New"/>
          <w:sz w:val="16"/>
          <w:szCs w:val="16"/>
        </w:rPr>
        <w:t xml:space="preserve"> for the Alpha-Carbon Cartesian/</w:t>
      </w:r>
      <w:r w:rsidRPr="00754930">
        <w:rPr>
          <w:rFonts w:ascii="Consolas" w:hAnsi="Consolas" w:cs="Courier New"/>
          <w:sz w:val="16"/>
          <w:szCs w:val="16"/>
        </w:rPr>
        <w:t>Displacement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w:t>
      </w:r>
      <w:r>
        <w:rPr>
          <w:rFonts w:ascii="Consolas" w:hAnsi="Consolas" w:cs="Courier New"/>
          <w:sz w:val="16"/>
          <w:szCs w:val="16"/>
        </w:rPr>
        <w:t xml:space="preserve">OF_MODES_DISTANCE_PAIRS=0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 for the Distance Pair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NUMBER_</w:t>
      </w:r>
      <w:r>
        <w:rPr>
          <w:rFonts w:ascii="Consolas" w:hAnsi="Consolas" w:cs="Courier New"/>
          <w:sz w:val="16"/>
          <w:szCs w:val="16"/>
        </w:rPr>
        <w:t xml:space="preserve">OF_MODES_VIZ=3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number of modes to use for visualiz</w:t>
      </w:r>
      <w:r>
        <w:rPr>
          <w:rFonts w:ascii="Consolas" w:hAnsi="Consolas" w:cs="Courier New"/>
          <w:sz w:val="16"/>
          <w:szCs w:val="16"/>
        </w:rPr>
        <w:t>ation (</w:t>
      </w:r>
      <w:r w:rsidRPr="00754930">
        <w:rPr>
          <w:rFonts w:ascii="Consolas" w:hAnsi="Consolas" w:cs="Courier New"/>
          <w:sz w:val="16"/>
          <w:szCs w:val="16"/>
        </w:rPr>
        <w:t xml:space="preserve">Essential </w:t>
      </w:r>
      <w:r>
        <w:rPr>
          <w:rFonts w:ascii="Consolas" w:hAnsi="Consolas" w:cs="Courier New"/>
          <w:sz w:val="16"/>
          <w:szCs w:val="16"/>
        </w:rPr>
        <w:t>and Individual)</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RESIDUE LISTS (These files must be in the working directory)</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Pr>
          <w:rFonts w:ascii="Consolas" w:hAnsi="Consolas" w:cs="Courier New"/>
          <w:sz w:val="16"/>
          <w:szCs w:val="16"/>
        </w:rPr>
        <w:t>RESIDUE_LIST_ALL_ATOM=residues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All-Atom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RE</w:t>
      </w:r>
      <w:r>
        <w:rPr>
          <w:rFonts w:ascii="Consolas" w:hAnsi="Consolas" w:cs="Courier New"/>
          <w:sz w:val="16"/>
          <w:szCs w:val="16"/>
        </w:rPr>
        <w:t>SIDUE_LIST_HEAVY_ATOM=residues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Heavy-Atom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Pr>
          <w:rFonts w:ascii="Consolas" w:hAnsi="Consolas" w:cs="Courier New"/>
          <w:sz w:val="16"/>
          <w:szCs w:val="16"/>
        </w:rPr>
        <w:t>RESIDUE_LIST_BACKBONE=residues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Backbone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RESI</w:t>
      </w:r>
      <w:r>
        <w:rPr>
          <w:rFonts w:ascii="Consolas" w:hAnsi="Consolas" w:cs="Courier New"/>
          <w:sz w:val="16"/>
          <w:szCs w:val="16"/>
        </w:rPr>
        <w:t>DUE_LIST_ALPHA_CARBON=residues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Alpha-Carbon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Pr>
          <w:rFonts w:ascii="Consolas" w:hAnsi="Consolas" w:cs="Courier New"/>
          <w:sz w:val="16"/>
          <w:szCs w:val="16"/>
        </w:rPr>
        <w:t>RESIDUE_LIST_LOCAL=residues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Local Residue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RESIDUE</w:t>
      </w:r>
      <w:r>
        <w:rPr>
          <w:rFonts w:ascii="Consolas" w:hAnsi="Consolas" w:cs="Courier New"/>
          <w:sz w:val="16"/>
          <w:szCs w:val="16"/>
        </w:rPr>
        <w:t>_LIST_HIERARCHICAL_AA=residues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Global All-Atom Hierarchical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RESIDUE</w:t>
      </w:r>
      <w:r>
        <w:rPr>
          <w:rFonts w:ascii="Consolas" w:hAnsi="Consolas" w:cs="Courier New"/>
          <w:sz w:val="16"/>
          <w:szCs w:val="16"/>
        </w:rPr>
        <w:t>_LIST_HIERARCHICAL_HA=residues</w:t>
      </w:r>
      <w:r w:rsidRPr="00754930">
        <w:rPr>
          <w:rFonts w:ascii="Consolas" w:hAnsi="Consolas" w:cs="Courier New"/>
          <w:sz w:val="16"/>
          <w:szCs w:val="16"/>
        </w:rPr>
        <w:t>.</w:t>
      </w:r>
      <w:r w:rsidRPr="00754930">
        <w:rPr>
          <w:rFonts w:ascii="Consolas" w:hAnsi="Consolas" w:cs="Courier New"/>
          <w:color w:val="000000"/>
          <w:sz w:val="16"/>
          <w:szCs w:val="16"/>
          <w:u w:val="single"/>
        </w:rPr>
        <w:t>txt</w:t>
      </w:r>
      <w:r>
        <w:rPr>
          <w:rFonts w:ascii="Consolas" w:hAnsi="Consolas" w:cs="Courier New"/>
          <w:sz w:val="16"/>
          <w:szCs w:val="16"/>
        </w:rPr>
        <w:t xml:space="preserve">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residue list for the Global Heavy-Atom Hierarchical analysis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ATOM_PAIRS_LIST=at</w:t>
      </w:r>
      <w:r>
        <w:rPr>
          <w:rFonts w:ascii="Consolas" w:hAnsi="Consolas" w:cs="Courier New"/>
          <w:sz w:val="16"/>
          <w:szCs w:val="16"/>
        </w:rPr>
        <w:t xml:space="preserve">om_pairs.txt                </w:t>
      </w:r>
      <w:r w:rsidRPr="00754930">
        <w:rPr>
          <w:rFonts w:ascii="Consolas" w:hAnsi="Consolas" w:cs="Courier New"/>
          <w:sz w:val="16"/>
          <w:szCs w:val="16"/>
        </w:rPr>
        <w:t xml:space="preserve"> -----&gt;     </w:t>
      </w:r>
      <w:proofErr w:type="gramStart"/>
      <w:r w:rsidRPr="00754930">
        <w:rPr>
          <w:rFonts w:ascii="Consolas" w:hAnsi="Consolas" w:cs="Courier New"/>
          <w:sz w:val="16"/>
          <w:szCs w:val="16"/>
        </w:rPr>
        <w:t>The</w:t>
      </w:r>
      <w:proofErr w:type="gramEnd"/>
      <w:r w:rsidRPr="00754930">
        <w:rPr>
          <w:rFonts w:ascii="Consolas" w:hAnsi="Consolas" w:cs="Courier New"/>
          <w:sz w:val="16"/>
          <w:szCs w:val="16"/>
        </w:rPr>
        <w:t xml:space="preserve"> atom pairs list for the Distance-Pair analysis</w:t>
      </w:r>
    </w:p>
    <w:p w:rsidR="00DB10C3" w:rsidRPr="00DB10C3" w:rsidRDefault="00DB10C3" w:rsidP="00DB10C3">
      <w:pPr>
        <w:autoSpaceDE w:val="0"/>
        <w:autoSpaceDN w:val="0"/>
        <w:adjustRightInd w:val="0"/>
        <w:spacing w:after="0" w:line="240" w:lineRule="auto"/>
        <w:rPr>
          <w:rFonts w:ascii="Consolas" w:hAnsi="Consolas" w:cs="Courier New"/>
          <w:sz w:val="16"/>
          <w:szCs w:val="16"/>
        </w:rPr>
      </w:pPr>
      <w:r w:rsidRPr="00DB10C3">
        <w:rPr>
          <w:rFonts w:ascii="Consolas" w:hAnsi="Consolas" w:cs="Courier New"/>
          <w:sz w:val="16"/>
          <w:szCs w:val="16"/>
        </w:rPr>
        <w:t># ----------------------------------------------------------------------------------------------------------------------</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PCA and VIZ SETTINGS</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Z_SCOR</w:t>
      </w:r>
      <w:r w:rsidR="00BE2529">
        <w:rPr>
          <w:rFonts w:ascii="Consolas" w:hAnsi="Consolas" w:cs="Courier New"/>
          <w:sz w:val="16"/>
          <w:szCs w:val="16"/>
        </w:rPr>
        <w:t xml:space="preserve">E_CUTOFF=3.00           </w:t>
      </w:r>
      <w:r w:rsidRPr="00754930">
        <w:rPr>
          <w:rFonts w:ascii="Consolas" w:hAnsi="Consolas" w:cs="Courier New"/>
          <w:sz w:val="16"/>
          <w:szCs w:val="16"/>
        </w:rPr>
        <w:t>-----&gt;     z-score cutoff for removing variable outliers (0.00 to disable)</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STABIL</w:t>
      </w:r>
      <w:r w:rsidR="00BE2529">
        <w:rPr>
          <w:rFonts w:ascii="Consolas" w:hAnsi="Consolas" w:cs="Courier New"/>
          <w:sz w:val="16"/>
          <w:szCs w:val="16"/>
        </w:rPr>
        <w:t>ITY_THRESHOLD=1.00E-</w:t>
      </w:r>
      <w:proofErr w:type="gramStart"/>
      <w:r w:rsidR="00BE2529">
        <w:rPr>
          <w:rFonts w:ascii="Consolas" w:hAnsi="Consolas" w:cs="Courier New"/>
          <w:sz w:val="16"/>
          <w:szCs w:val="16"/>
        </w:rPr>
        <w:t xml:space="preserve">12  </w:t>
      </w:r>
      <w:r w:rsidRPr="00754930">
        <w:rPr>
          <w:rFonts w:ascii="Consolas" w:hAnsi="Consolas" w:cs="Courier New"/>
          <w:sz w:val="16"/>
          <w:szCs w:val="16"/>
        </w:rPr>
        <w:t>-----</w:t>
      </w:r>
      <w:proofErr w:type="gramEnd"/>
      <w:r w:rsidRPr="00754930">
        <w:rPr>
          <w:rFonts w:ascii="Consolas" w:hAnsi="Consolas" w:cs="Courier New"/>
          <w:sz w:val="16"/>
          <w:szCs w:val="16"/>
        </w:rPr>
        <w:t>&gt;     stability threshold for small numbers in the covariance matrix (0.00 to disable)</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VIZ_MO</w:t>
      </w:r>
      <w:r w:rsidR="00BE2529">
        <w:rPr>
          <w:rFonts w:ascii="Consolas" w:hAnsi="Consolas" w:cs="Courier New"/>
          <w:sz w:val="16"/>
          <w:szCs w:val="16"/>
        </w:rPr>
        <w:t xml:space="preserve">DE_SCALE_FACTOR=0.25    </w:t>
      </w:r>
      <w:r w:rsidRPr="00754930">
        <w:rPr>
          <w:rFonts w:ascii="Consolas" w:hAnsi="Consolas" w:cs="Courier New"/>
          <w:sz w:val="16"/>
          <w:szCs w:val="16"/>
        </w:rPr>
        <w:t xml:space="preserve">-----&gt;     mode amplitude scale factor </w:t>
      </w:r>
      <w:r w:rsidR="00BE2529">
        <w:rPr>
          <w:rFonts w:ascii="Consolas" w:hAnsi="Consolas" w:cs="Courier New"/>
          <w:sz w:val="16"/>
          <w:szCs w:val="16"/>
        </w:rPr>
        <w:t>for</w:t>
      </w:r>
      <w:r w:rsidRPr="00754930">
        <w:rPr>
          <w:rFonts w:ascii="Consolas" w:hAnsi="Consolas" w:cs="Courier New"/>
          <w:sz w:val="16"/>
          <w:szCs w:val="16"/>
        </w:rPr>
        <w:t xml:space="preserve"> mode visualizations (suggest values near 0.25)</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ALL-ATOM COORDS FILE (This file must be in the working directory)</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 ----------------------------------------------------------------------------------------</w:t>
      </w:r>
      <w:r>
        <w:rPr>
          <w:rFonts w:ascii="Consolas" w:hAnsi="Consolas" w:cs="Courier New"/>
          <w:sz w:val="16"/>
          <w:szCs w:val="16"/>
        </w:rPr>
        <w:t>------------------------------</w:t>
      </w:r>
    </w:p>
    <w:p w:rsidR="00754930" w:rsidRPr="00754930" w:rsidRDefault="00754930" w:rsidP="00754930">
      <w:pPr>
        <w:autoSpaceDE w:val="0"/>
        <w:autoSpaceDN w:val="0"/>
        <w:adjustRightInd w:val="0"/>
        <w:spacing w:after="0" w:line="240" w:lineRule="auto"/>
        <w:rPr>
          <w:rFonts w:ascii="Consolas" w:hAnsi="Consolas" w:cs="Courier New"/>
          <w:sz w:val="16"/>
          <w:szCs w:val="16"/>
        </w:rPr>
      </w:pPr>
      <w:r w:rsidRPr="00754930">
        <w:rPr>
          <w:rFonts w:ascii="Consolas" w:hAnsi="Consolas" w:cs="Courier New"/>
          <w:sz w:val="16"/>
          <w:szCs w:val="16"/>
        </w:rPr>
        <w:t>ORIGINAL_PDB_COORDS=origin</w:t>
      </w:r>
      <w:r w:rsidR="00BE2529">
        <w:rPr>
          <w:rFonts w:ascii="Consolas" w:hAnsi="Consolas" w:cs="Courier New"/>
          <w:sz w:val="16"/>
          <w:szCs w:val="16"/>
        </w:rPr>
        <w:t xml:space="preserve">al_PDB_Coordinates_AA.txt   </w:t>
      </w:r>
      <w:r w:rsidRPr="00754930">
        <w:rPr>
          <w:rFonts w:ascii="Consolas" w:hAnsi="Consolas" w:cs="Courier New"/>
          <w:sz w:val="16"/>
          <w:szCs w:val="16"/>
        </w:rPr>
        <w:t xml:space="preserve">-----&gt;     all-atom PDB coordinates file from the </w:t>
      </w:r>
      <w:proofErr w:type="spellStart"/>
      <w:r w:rsidRPr="00754930">
        <w:rPr>
          <w:rFonts w:ascii="Consolas" w:hAnsi="Consolas" w:cs="Courier New"/>
          <w:sz w:val="16"/>
          <w:szCs w:val="16"/>
        </w:rPr>
        <w:t>PreProcessing</w:t>
      </w:r>
      <w:proofErr w:type="spellEnd"/>
      <w:r w:rsidRPr="00754930">
        <w:rPr>
          <w:rFonts w:ascii="Consolas" w:hAnsi="Consolas" w:cs="Courier New"/>
          <w:sz w:val="16"/>
          <w:szCs w:val="16"/>
        </w:rPr>
        <w:t xml:space="preserve"> step</w:t>
      </w:r>
    </w:p>
    <w:p w:rsidR="00754930" w:rsidRDefault="00754930" w:rsidP="00754930">
      <w:pPr>
        <w:autoSpaceDE w:val="0"/>
        <w:autoSpaceDN w:val="0"/>
        <w:adjustRightInd w:val="0"/>
        <w:spacing w:after="0" w:line="240" w:lineRule="auto"/>
        <w:rPr>
          <w:rFonts w:ascii="Courier New" w:hAnsi="Courier New" w:cs="Courier New"/>
          <w:sz w:val="24"/>
          <w:szCs w:val="24"/>
        </w:rPr>
      </w:pPr>
      <w:r w:rsidRPr="00754930">
        <w:rPr>
          <w:rFonts w:ascii="Consolas" w:hAnsi="Consolas" w:cs="Courier New"/>
          <w:sz w:val="16"/>
          <w:szCs w:val="16"/>
        </w:rPr>
        <w:t># ----------------------------------------------------------------------------------------------------------------------</w:t>
      </w:r>
    </w:p>
    <w:p w:rsidR="00754930" w:rsidRDefault="0095573C" w:rsidP="00564FDE">
      <w:pPr>
        <w:pStyle w:val="Default"/>
        <w:spacing w:before="240" w:after="120"/>
        <w:rPr>
          <w:sz w:val="22"/>
          <w:szCs w:val="22"/>
        </w:rPr>
      </w:pPr>
      <w:r>
        <w:rPr>
          <w:sz w:val="22"/>
          <w:szCs w:val="22"/>
        </w:rPr>
        <w:t>Lines starting with a "#" are comments, and ignored.</w:t>
      </w:r>
    </w:p>
    <w:p w:rsidR="0095573C" w:rsidRDefault="00851169" w:rsidP="00564FDE">
      <w:pPr>
        <w:pStyle w:val="Default"/>
        <w:spacing w:before="240" w:after="120"/>
        <w:rPr>
          <w:sz w:val="22"/>
          <w:szCs w:val="22"/>
        </w:rPr>
      </w:pPr>
      <w:r w:rsidRPr="00851169">
        <w:rPr>
          <w:sz w:val="22"/>
          <w:szCs w:val="22"/>
          <w:u w:val="single"/>
        </w:rPr>
        <w:t>NOTE</w:t>
      </w:r>
      <w:r>
        <w:rPr>
          <w:sz w:val="22"/>
          <w:szCs w:val="22"/>
        </w:rPr>
        <w:t xml:space="preserve">: </w:t>
      </w:r>
      <w:r w:rsidR="0095573C">
        <w:rPr>
          <w:sz w:val="22"/>
          <w:szCs w:val="22"/>
        </w:rPr>
        <w:t>The working input file has no annotations, these are for reference only.</w:t>
      </w:r>
    </w:p>
    <w:p w:rsidR="00FC67F5" w:rsidRDefault="00FC67F5" w:rsidP="00564FDE">
      <w:pPr>
        <w:pStyle w:val="Default"/>
        <w:spacing w:before="240" w:after="120"/>
        <w:rPr>
          <w:sz w:val="22"/>
          <w:szCs w:val="22"/>
        </w:rPr>
      </w:pPr>
    </w:p>
    <w:p w:rsidR="00B60E96" w:rsidRDefault="00B60E96" w:rsidP="00564FDE">
      <w:pPr>
        <w:pStyle w:val="Default"/>
        <w:spacing w:before="240" w:after="120"/>
        <w:rPr>
          <w:sz w:val="22"/>
          <w:szCs w:val="22"/>
        </w:rPr>
      </w:pPr>
    </w:p>
    <w:p w:rsidR="00CE0CE9" w:rsidRDefault="00CE0CE9" w:rsidP="00564FDE">
      <w:pPr>
        <w:pStyle w:val="Default"/>
        <w:spacing w:before="240" w:after="120"/>
        <w:rPr>
          <w:sz w:val="22"/>
          <w:szCs w:val="22"/>
        </w:rPr>
      </w:pPr>
    </w:p>
    <w:p w:rsidR="00564FDE" w:rsidRPr="000374F0" w:rsidRDefault="00564FDE" w:rsidP="00CE0CE9">
      <w:pPr>
        <w:pStyle w:val="Heading1"/>
      </w:pPr>
      <w:bookmarkStart w:id="19" w:name="_Toc535242635"/>
      <w:r>
        <w:lastRenderedPageBreak/>
        <w:t>Running</w:t>
      </w:r>
      <w:r w:rsidRPr="000374F0">
        <w:t xml:space="preserve"> JED</w:t>
      </w:r>
      <w:r>
        <w:t>i</w:t>
      </w:r>
      <w:r w:rsidRPr="000374F0">
        <w:t xml:space="preserve"> Driver:</w:t>
      </w:r>
      <w:bookmarkEnd w:id="19"/>
    </w:p>
    <w:p w:rsidR="004B592C" w:rsidRPr="000374F0" w:rsidRDefault="004B592C" w:rsidP="004B592C">
      <w:pPr>
        <w:pStyle w:val="Default"/>
        <w:spacing w:before="120" w:after="120"/>
        <w:rPr>
          <w:sz w:val="22"/>
          <w:szCs w:val="22"/>
        </w:rPr>
      </w:pPr>
      <w:r w:rsidRPr="000374F0">
        <w:rPr>
          <w:sz w:val="22"/>
          <w:szCs w:val="22"/>
        </w:rPr>
        <w:t xml:space="preserve">Each job should be assigned to its own </w:t>
      </w:r>
      <w:r w:rsidR="004C4A42">
        <w:rPr>
          <w:sz w:val="22"/>
          <w:szCs w:val="22"/>
        </w:rPr>
        <w:t xml:space="preserve">working </w:t>
      </w:r>
      <w:r w:rsidRPr="000374F0">
        <w:rPr>
          <w:sz w:val="22"/>
          <w:szCs w:val="22"/>
        </w:rPr>
        <w:t xml:space="preserve">directory, which must contain </w:t>
      </w:r>
      <w:r w:rsidRPr="000374F0">
        <w:rPr>
          <w:sz w:val="22"/>
          <w:szCs w:val="22"/>
          <w:u w:val="single"/>
        </w:rPr>
        <w:t>either</w:t>
      </w:r>
      <w:r w:rsidRPr="000374F0">
        <w:rPr>
          <w:sz w:val="22"/>
          <w:szCs w:val="22"/>
        </w:rPr>
        <w:t xml:space="preserve"> the </w:t>
      </w:r>
      <w:r w:rsidRPr="000374F0">
        <w:rPr>
          <w:b/>
          <w:sz w:val="22"/>
          <w:szCs w:val="22"/>
        </w:rPr>
        <w:t>PDB files</w:t>
      </w:r>
      <w:r w:rsidRPr="000374F0">
        <w:rPr>
          <w:sz w:val="22"/>
          <w:szCs w:val="22"/>
        </w:rPr>
        <w:t xml:space="preserve"> to read </w:t>
      </w:r>
      <w:r w:rsidR="005B60B3" w:rsidRPr="000374F0">
        <w:rPr>
          <w:sz w:val="22"/>
          <w:szCs w:val="22"/>
        </w:rPr>
        <w:t xml:space="preserve">(for Pre-Processing runs) </w:t>
      </w:r>
      <w:r w:rsidRPr="000374F0">
        <w:rPr>
          <w:sz w:val="22"/>
          <w:szCs w:val="22"/>
        </w:rPr>
        <w:t xml:space="preserve">or the </w:t>
      </w:r>
      <w:r w:rsidR="005B60B3" w:rsidRPr="000374F0">
        <w:rPr>
          <w:b/>
          <w:sz w:val="22"/>
          <w:szCs w:val="22"/>
        </w:rPr>
        <w:t>C</w:t>
      </w:r>
      <w:r w:rsidRPr="000374F0">
        <w:rPr>
          <w:b/>
          <w:sz w:val="22"/>
          <w:szCs w:val="22"/>
        </w:rPr>
        <w:t>oordinate</w:t>
      </w:r>
      <w:r w:rsidR="005B60B3" w:rsidRPr="000374F0">
        <w:rPr>
          <w:b/>
          <w:sz w:val="22"/>
          <w:szCs w:val="22"/>
        </w:rPr>
        <w:t>s</w:t>
      </w:r>
      <w:r w:rsidRPr="000374F0">
        <w:rPr>
          <w:b/>
          <w:sz w:val="22"/>
          <w:szCs w:val="22"/>
        </w:rPr>
        <w:t xml:space="preserve"> </w:t>
      </w:r>
      <w:r w:rsidR="005B60B3" w:rsidRPr="000374F0">
        <w:rPr>
          <w:b/>
          <w:sz w:val="22"/>
          <w:szCs w:val="22"/>
        </w:rPr>
        <w:t>Matrix</w:t>
      </w:r>
      <w:r w:rsidRPr="000374F0">
        <w:rPr>
          <w:sz w:val="22"/>
          <w:szCs w:val="22"/>
        </w:rPr>
        <w:t xml:space="preserve"> to process</w:t>
      </w:r>
      <w:r w:rsidR="005B60B3" w:rsidRPr="000374F0">
        <w:rPr>
          <w:sz w:val="22"/>
          <w:szCs w:val="22"/>
        </w:rPr>
        <w:t xml:space="preserve"> (for all </w:t>
      </w:r>
      <w:r w:rsidR="00EF27B3" w:rsidRPr="000374F0">
        <w:rPr>
          <w:sz w:val="22"/>
          <w:szCs w:val="22"/>
        </w:rPr>
        <w:t>Analytical runs</w:t>
      </w:r>
      <w:r w:rsidR="005B60B3" w:rsidRPr="000374F0">
        <w:rPr>
          <w:sz w:val="22"/>
          <w:szCs w:val="22"/>
        </w:rPr>
        <w:t>)</w:t>
      </w:r>
      <w:r w:rsidRPr="000374F0">
        <w:rPr>
          <w:sz w:val="22"/>
          <w:szCs w:val="22"/>
        </w:rPr>
        <w:t xml:space="preserve">, </w:t>
      </w:r>
      <w:r w:rsidRPr="000374F0">
        <w:rPr>
          <w:sz w:val="22"/>
          <w:szCs w:val="22"/>
          <w:u w:val="single"/>
        </w:rPr>
        <w:t>along with</w:t>
      </w:r>
      <w:r w:rsidRPr="000374F0">
        <w:rPr>
          <w:sz w:val="22"/>
          <w:szCs w:val="22"/>
        </w:rPr>
        <w:t xml:space="preserve"> the </w:t>
      </w:r>
      <w:r w:rsidRPr="000374F0">
        <w:rPr>
          <w:b/>
          <w:sz w:val="22"/>
          <w:szCs w:val="22"/>
        </w:rPr>
        <w:t>reference PDB file</w:t>
      </w:r>
      <w:r w:rsidRPr="000374F0">
        <w:rPr>
          <w:sz w:val="22"/>
          <w:szCs w:val="22"/>
        </w:rPr>
        <w:t xml:space="preserve"> and </w:t>
      </w:r>
      <w:r w:rsidRPr="000374F0">
        <w:rPr>
          <w:b/>
          <w:sz w:val="22"/>
          <w:szCs w:val="22"/>
        </w:rPr>
        <w:t>residue lists</w:t>
      </w:r>
      <w:r w:rsidRPr="000374F0">
        <w:rPr>
          <w:sz w:val="22"/>
          <w:szCs w:val="22"/>
        </w:rPr>
        <w:t xml:space="preserve"> for specifying </w:t>
      </w:r>
      <w:r w:rsidR="00564FDE">
        <w:rPr>
          <w:sz w:val="22"/>
          <w:szCs w:val="22"/>
        </w:rPr>
        <w:t>the subsets of interest</w:t>
      </w:r>
      <w:r w:rsidRPr="000374F0">
        <w:rPr>
          <w:sz w:val="22"/>
          <w:szCs w:val="22"/>
        </w:rPr>
        <w:t>.</w:t>
      </w:r>
    </w:p>
    <w:p w:rsidR="004B592C" w:rsidRPr="000374F0" w:rsidRDefault="004B592C" w:rsidP="00D85347">
      <w:pPr>
        <w:pStyle w:val="Heading2"/>
        <w:numPr>
          <w:ilvl w:val="0"/>
          <w:numId w:val="21"/>
        </w:numPr>
      </w:pPr>
      <w:bookmarkStart w:id="20" w:name="_Toc535242636"/>
      <w:r w:rsidRPr="000374F0">
        <w:t>JED</w:t>
      </w:r>
      <w:r w:rsidR="00564FDE">
        <w:t>i</w:t>
      </w:r>
      <w:r w:rsidRPr="000374F0">
        <w:t xml:space="preserve"> Command Line format:</w:t>
      </w:r>
      <w:bookmarkEnd w:id="20"/>
      <w:r w:rsidRPr="000374F0">
        <w:t xml:space="preserve"> </w:t>
      </w:r>
    </w:p>
    <w:p w:rsidR="004B592C" w:rsidRPr="000374F0" w:rsidRDefault="004B592C" w:rsidP="004B592C">
      <w:pPr>
        <w:pStyle w:val="Default"/>
        <w:rPr>
          <w:sz w:val="22"/>
          <w:szCs w:val="22"/>
        </w:rPr>
      </w:pPr>
      <w:r w:rsidRPr="000374F0">
        <w:rPr>
          <w:sz w:val="22"/>
          <w:szCs w:val="22"/>
        </w:rPr>
        <w:t xml:space="preserve">To run </w:t>
      </w:r>
      <w:proofErr w:type="spellStart"/>
      <w:r w:rsidR="005B728D">
        <w:rPr>
          <w:b/>
          <w:sz w:val="22"/>
          <w:szCs w:val="22"/>
        </w:rPr>
        <w:t>JEDi</w:t>
      </w:r>
      <w:r w:rsidRPr="000374F0">
        <w:rPr>
          <w:b/>
          <w:sz w:val="22"/>
          <w:szCs w:val="22"/>
        </w:rPr>
        <w:t>_Driver</w:t>
      </w:r>
      <w:proofErr w:type="spellEnd"/>
      <w:r w:rsidRPr="000374F0">
        <w:rPr>
          <w:b/>
          <w:sz w:val="22"/>
          <w:szCs w:val="22"/>
        </w:rPr>
        <w:t xml:space="preserve"> </w:t>
      </w:r>
      <w:r w:rsidRPr="000374F0">
        <w:rPr>
          <w:sz w:val="22"/>
          <w:szCs w:val="22"/>
        </w:rPr>
        <w:t>at the command prompt or within a PBS script, you can use one of the following commands:</w:t>
      </w:r>
    </w:p>
    <w:p w:rsidR="004B592C" w:rsidRPr="000374F0" w:rsidRDefault="004B592C" w:rsidP="004B592C">
      <w:pPr>
        <w:pStyle w:val="Default"/>
        <w:rPr>
          <w:sz w:val="22"/>
          <w:szCs w:val="22"/>
        </w:rPr>
      </w:pPr>
      <w:r w:rsidRPr="000374F0">
        <w:rPr>
          <w:sz w:val="22"/>
          <w:szCs w:val="22"/>
        </w:rPr>
        <w:t xml:space="preserve"> </w:t>
      </w:r>
    </w:p>
    <w:p w:rsidR="004B592C" w:rsidRPr="000374F0" w:rsidRDefault="004B592C" w:rsidP="004B592C">
      <w:pPr>
        <w:pStyle w:val="Default"/>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-d64 </w:t>
      </w:r>
      <w:proofErr w:type="spellStart"/>
      <w:r w:rsidRPr="000374F0">
        <w:rPr>
          <w:rFonts w:ascii="Consolas" w:hAnsi="Consolas" w:cs="Consolas"/>
          <w:color w:val="002060"/>
          <w:sz w:val="18"/>
          <w:szCs w:val="18"/>
        </w:rPr>
        <w:t>JED</w:t>
      </w:r>
      <w:r w:rsidR="00564FDE">
        <w:rPr>
          <w:rFonts w:ascii="Consolas" w:hAnsi="Consolas" w:cs="Consolas"/>
          <w:color w:val="002060"/>
          <w:sz w:val="18"/>
          <w:szCs w:val="18"/>
        </w:rPr>
        <w:t>i</w:t>
      </w:r>
      <w:r w:rsidRPr="000374F0">
        <w:rPr>
          <w:rFonts w:ascii="Consolas" w:hAnsi="Consolas" w:cs="Consolas"/>
          <w:color w:val="002060"/>
          <w:sz w:val="18"/>
          <w:szCs w:val="18"/>
        </w:rPr>
        <w:t>_Driver</w:t>
      </w:r>
      <w:proofErr w:type="spellEnd"/>
      <w:r w:rsidRPr="000374F0">
        <w:rPr>
          <w:rFonts w:ascii="Consolas" w:hAnsi="Consolas" w:cs="Consolas"/>
          <w:color w:val="002060"/>
          <w:sz w:val="18"/>
          <w:szCs w:val="18"/>
        </w:rPr>
        <w:t xml:space="preserve"> /path/to/your/input/file.txt (runs the compiled java program) </w:t>
      </w:r>
    </w:p>
    <w:p w:rsidR="004B592C" w:rsidRPr="000374F0" w:rsidRDefault="004B592C" w:rsidP="004B592C">
      <w:pPr>
        <w:pStyle w:val="Default"/>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-d64 JED</w:t>
      </w:r>
      <w:r w:rsidR="00564FDE">
        <w:rPr>
          <w:rFonts w:ascii="Consolas" w:hAnsi="Consolas" w:cs="Consolas"/>
          <w:color w:val="002060"/>
          <w:sz w:val="18"/>
          <w:szCs w:val="18"/>
        </w:rPr>
        <w:t>i</w:t>
      </w:r>
      <w:r w:rsidRPr="000374F0">
        <w:rPr>
          <w:rFonts w:ascii="Consolas" w:hAnsi="Consolas" w:cs="Consolas"/>
          <w:color w:val="002060"/>
          <w:sz w:val="18"/>
          <w:szCs w:val="18"/>
        </w:rPr>
        <w:t>_Driver.jar /path/to/your/input/file.txt (runs the executable jar file)</w:t>
      </w:r>
    </w:p>
    <w:p w:rsidR="004B592C" w:rsidRDefault="004B592C" w:rsidP="004B592C">
      <w:pPr>
        <w:pStyle w:val="Default"/>
        <w:spacing w:before="240" w:after="120"/>
        <w:rPr>
          <w:b/>
          <w:color w:val="FF0000"/>
          <w:sz w:val="22"/>
          <w:szCs w:val="22"/>
        </w:rPr>
      </w:pPr>
      <w:r w:rsidRPr="00EF64B0">
        <w:rPr>
          <w:b/>
          <w:color w:val="FF0000"/>
          <w:sz w:val="22"/>
          <w:szCs w:val="22"/>
        </w:rPr>
        <w:t>Remember to include command line switches to optimize the Java ru</w:t>
      </w:r>
      <w:r w:rsidR="004C4A42">
        <w:rPr>
          <w:b/>
          <w:color w:val="FF0000"/>
          <w:sz w:val="22"/>
          <w:szCs w:val="22"/>
        </w:rPr>
        <w:t>ntime environment for your jobs:</w:t>
      </w:r>
    </w:p>
    <w:p w:rsidR="004C4A42" w:rsidRPr="0093616D" w:rsidRDefault="00162647" w:rsidP="00D85347">
      <w:pPr>
        <w:pStyle w:val="Default"/>
        <w:numPr>
          <w:ilvl w:val="0"/>
          <w:numId w:val="18"/>
        </w:numPr>
        <w:spacing w:before="240" w:after="120"/>
        <w:rPr>
          <w:rFonts w:ascii="Consolas" w:hAnsi="Consolas"/>
          <w:color w:val="002060"/>
          <w:sz w:val="16"/>
          <w:szCs w:val="16"/>
        </w:rPr>
      </w:pPr>
      <w:r w:rsidRPr="0093616D">
        <w:rPr>
          <w:rFonts w:ascii="Consolas" w:hAnsi="Consolas"/>
          <w:color w:val="002060"/>
          <w:sz w:val="16"/>
          <w:szCs w:val="16"/>
        </w:rPr>
        <w:t xml:space="preserve">-d64, -server, </w:t>
      </w:r>
      <w:r w:rsidR="004C4A42" w:rsidRPr="0093616D">
        <w:rPr>
          <w:rFonts w:ascii="Consolas" w:hAnsi="Consolas"/>
          <w:color w:val="002060"/>
          <w:sz w:val="16"/>
          <w:szCs w:val="16"/>
        </w:rPr>
        <w:t>-</w:t>
      </w:r>
      <w:proofErr w:type="spellStart"/>
      <w:r w:rsidR="004C4A42" w:rsidRPr="0093616D">
        <w:rPr>
          <w:rFonts w:ascii="Consolas" w:hAnsi="Consolas"/>
          <w:color w:val="002060"/>
          <w:sz w:val="16"/>
          <w:szCs w:val="16"/>
        </w:rPr>
        <w:t>Xms</w:t>
      </w:r>
      <w:proofErr w:type="spellEnd"/>
      <w:r w:rsidR="004C4A42" w:rsidRPr="0093616D">
        <w:rPr>
          <w:rFonts w:ascii="Consolas" w:hAnsi="Consolas"/>
          <w:color w:val="002060"/>
          <w:sz w:val="16"/>
          <w:szCs w:val="16"/>
        </w:rPr>
        <w:t>, -</w:t>
      </w:r>
      <w:proofErr w:type="spellStart"/>
      <w:r w:rsidR="004C4A42" w:rsidRPr="0093616D">
        <w:rPr>
          <w:rFonts w:ascii="Consolas" w:hAnsi="Consolas"/>
          <w:color w:val="002060"/>
          <w:sz w:val="16"/>
          <w:szCs w:val="16"/>
        </w:rPr>
        <w:t>Xmx</w:t>
      </w:r>
      <w:proofErr w:type="spellEnd"/>
      <w:r w:rsidR="004C4A42" w:rsidRPr="0093616D">
        <w:rPr>
          <w:rFonts w:ascii="Consolas" w:hAnsi="Consolas"/>
          <w:color w:val="002060"/>
          <w:sz w:val="16"/>
          <w:szCs w:val="16"/>
        </w:rPr>
        <w:t xml:space="preserve">, </w:t>
      </w:r>
      <w:r w:rsidRPr="0093616D">
        <w:rPr>
          <w:rFonts w:ascii="Consolas" w:hAnsi="Consolas"/>
          <w:color w:val="002060"/>
          <w:sz w:val="16"/>
          <w:szCs w:val="16"/>
        </w:rPr>
        <w:t>-</w:t>
      </w:r>
      <w:proofErr w:type="spellStart"/>
      <w:r w:rsidRPr="0093616D">
        <w:rPr>
          <w:rFonts w:ascii="Consolas" w:hAnsi="Consolas"/>
          <w:color w:val="002060"/>
          <w:sz w:val="16"/>
          <w:szCs w:val="16"/>
        </w:rPr>
        <w:t>XX:MaxGCPauseMillis</w:t>
      </w:r>
      <w:proofErr w:type="spellEnd"/>
      <w:r w:rsidRPr="0093616D">
        <w:rPr>
          <w:rFonts w:ascii="Consolas" w:hAnsi="Consolas"/>
          <w:color w:val="002060"/>
          <w:sz w:val="16"/>
          <w:szCs w:val="16"/>
        </w:rPr>
        <w:t>, -XX:+</w:t>
      </w:r>
      <w:proofErr w:type="spellStart"/>
      <w:r w:rsidRPr="0093616D">
        <w:rPr>
          <w:rFonts w:ascii="Consolas" w:hAnsi="Consolas"/>
          <w:color w:val="002060"/>
          <w:sz w:val="16"/>
          <w:szCs w:val="16"/>
        </w:rPr>
        <w:t>UseLargePages</w:t>
      </w:r>
      <w:proofErr w:type="spellEnd"/>
      <w:r w:rsidRPr="0093616D">
        <w:rPr>
          <w:rFonts w:ascii="Consolas" w:hAnsi="Consolas"/>
          <w:color w:val="002060"/>
          <w:sz w:val="16"/>
          <w:szCs w:val="16"/>
        </w:rPr>
        <w:t>, -XX:+</w:t>
      </w:r>
      <w:proofErr w:type="spellStart"/>
      <w:r w:rsidRPr="0093616D">
        <w:rPr>
          <w:rFonts w:ascii="Consolas" w:hAnsi="Consolas"/>
          <w:color w:val="002060"/>
          <w:sz w:val="16"/>
          <w:szCs w:val="16"/>
        </w:rPr>
        <w:t>AlwaysPreTouch</w:t>
      </w:r>
      <w:proofErr w:type="spellEnd"/>
      <w:r w:rsidRPr="0093616D">
        <w:rPr>
          <w:rFonts w:ascii="Consolas" w:hAnsi="Consolas"/>
          <w:color w:val="002060"/>
          <w:sz w:val="16"/>
          <w:szCs w:val="16"/>
        </w:rPr>
        <w:t>, -XX:+</w:t>
      </w:r>
      <w:proofErr w:type="spellStart"/>
      <w:r w:rsidRPr="0093616D">
        <w:rPr>
          <w:rFonts w:ascii="Consolas" w:hAnsi="Consolas"/>
          <w:color w:val="002060"/>
          <w:sz w:val="16"/>
          <w:szCs w:val="16"/>
        </w:rPr>
        <w:t>DisableExplicitGC</w:t>
      </w:r>
      <w:proofErr w:type="spellEnd"/>
    </w:p>
    <w:p w:rsidR="00162647" w:rsidRPr="0093616D" w:rsidRDefault="00162647" w:rsidP="00D85347">
      <w:pPr>
        <w:pStyle w:val="Default"/>
        <w:numPr>
          <w:ilvl w:val="1"/>
          <w:numId w:val="18"/>
        </w:numPr>
        <w:spacing w:before="240" w:after="120"/>
        <w:rPr>
          <w:rFonts w:ascii="Consolas" w:hAnsi="Consolas"/>
          <w:color w:val="002060"/>
          <w:sz w:val="16"/>
          <w:szCs w:val="16"/>
        </w:rPr>
      </w:pPr>
      <w:r w:rsidRPr="0093616D">
        <w:rPr>
          <w:rFonts w:ascii="Consolas" w:hAnsi="Consolas"/>
          <w:color w:val="002060"/>
          <w:sz w:val="16"/>
          <w:szCs w:val="16"/>
        </w:rPr>
        <w:t>Set</w:t>
      </w:r>
      <w:r w:rsidR="0093616D">
        <w:rPr>
          <w:rFonts w:ascii="Consolas" w:hAnsi="Consolas"/>
          <w:color w:val="002060"/>
          <w:sz w:val="16"/>
          <w:szCs w:val="16"/>
        </w:rPr>
        <w:t>:</w:t>
      </w:r>
      <w:r w:rsidRPr="0093616D">
        <w:rPr>
          <w:rFonts w:ascii="Consolas" w:hAnsi="Consolas"/>
          <w:color w:val="002060"/>
          <w:sz w:val="16"/>
          <w:szCs w:val="16"/>
        </w:rPr>
        <w:t xml:space="preserve"> </w:t>
      </w:r>
      <w:proofErr w:type="spellStart"/>
      <w:r w:rsidRPr="0093616D">
        <w:rPr>
          <w:rFonts w:ascii="Consolas" w:hAnsi="Consolas"/>
          <w:color w:val="002060"/>
          <w:sz w:val="16"/>
          <w:szCs w:val="16"/>
        </w:rPr>
        <w:t>Xms</w:t>
      </w:r>
      <w:proofErr w:type="spellEnd"/>
      <w:r w:rsidRPr="0093616D">
        <w:rPr>
          <w:rFonts w:ascii="Consolas" w:hAnsi="Consolas"/>
          <w:color w:val="002060"/>
          <w:sz w:val="16"/>
          <w:szCs w:val="16"/>
        </w:rPr>
        <w:t xml:space="preserve"> = </w:t>
      </w:r>
      <w:proofErr w:type="spellStart"/>
      <w:r w:rsidRPr="0093616D">
        <w:rPr>
          <w:rFonts w:ascii="Consolas" w:hAnsi="Consolas"/>
          <w:color w:val="002060"/>
          <w:sz w:val="16"/>
          <w:szCs w:val="16"/>
        </w:rPr>
        <w:t>Xmx</w:t>
      </w:r>
      <w:proofErr w:type="spellEnd"/>
      <w:r w:rsidRPr="0093616D">
        <w:rPr>
          <w:rFonts w:ascii="Consolas" w:hAnsi="Consolas"/>
          <w:color w:val="002060"/>
          <w:sz w:val="16"/>
          <w:szCs w:val="16"/>
        </w:rPr>
        <w:t>, -XX:+</w:t>
      </w:r>
      <w:proofErr w:type="spellStart"/>
      <w:r w:rsidRPr="0093616D">
        <w:rPr>
          <w:rFonts w:ascii="Consolas" w:hAnsi="Consolas"/>
          <w:color w:val="002060"/>
          <w:sz w:val="16"/>
          <w:szCs w:val="16"/>
        </w:rPr>
        <w:t>AlwaysPreTouch</w:t>
      </w:r>
      <w:proofErr w:type="spellEnd"/>
      <w:r w:rsidRPr="0093616D">
        <w:rPr>
          <w:rFonts w:ascii="Consolas" w:hAnsi="Consolas"/>
          <w:color w:val="002060"/>
          <w:sz w:val="16"/>
          <w:szCs w:val="16"/>
        </w:rPr>
        <w:t>, -</w:t>
      </w:r>
      <w:proofErr w:type="spellStart"/>
      <w:r w:rsidRPr="0093616D">
        <w:rPr>
          <w:rFonts w:ascii="Consolas" w:hAnsi="Consolas"/>
          <w:color w:val="002060"/>
          <w:sz w:val="16"/>
          <w:szCs w:val="16"/>
        </w:rPr>
        <w:t>XX:MaxGCPauseMillis</w:t>
      </w:r>
      <w:proofErr w:type="spellEnd"/>
      <w:r w:rsidRPr="0093616D">
        <w:rPr>
          <w:rFonts w:ascii="Consolas" w:hAnsi="Consolas"/>
          <w:color w:val="002060"/>
          <w:sz w:val="16"/>
          <w:szCs w:val="16"/>
        </w:rPr>
        <w:t>=10000, and -XX:+</w:t>
      </w:r>
      <w:proofErr w:type="spellStart"/>
      <w:r w:rsidRPr="0093616D">
        <w:rPr>
          <w:rFonts w:ascii="Consolas" w:hAnsi="Consolas"/>
          <w:color w:val="002060"/>
          <w:sz w:val="16"/>
          <w:szCs w:val="16"/>
        </w:rPr>
        <w:t>DisableExplicitGC</w:t>
      </w:r>
      <w:proofErr w:type="spellEnd"/>
      <w:r w:rsidR="0093616D">
        <w:rPr>
          <w:rFonts w:ascii="Consolas" w:hAnsi="Consolas"/>
          <w:color w:val="002060"/>
          <w:sz w:val="16"/>
          <w:szCs w:val="16"/>
        </w:rPr>
        <w:t xml:space="preserve"> to eliminate heap resizing and back virtual memory with physical memory, turn off explicit GC, and increase GC pauses.</w:t>
      </w:r>
    </w:p>
    <w:p w:rsidR="0075528C" w:rsidRDefault="0075528C" w:rsidP="004B592C">
      <w:pPr>
        <w:pStyle w:val="Default"/>
        <w:spacing w:before="240" w:after="120"/>
        <w:rPr>
          <w:b/>
          <w:sz w:val="22"/>
          <w:szCs w:val="22"/>
        </w:rPr>
      </w:pPr>
    </w:p>
    <w:p w:rsidR="004B592C" w:rsidRPr="000374F0" w:rsidRDefault="004B592C" w:rsidP="004F2B07">
      <w:pPr>
        <w:pStyle w:val="Heading2"/>
      </w:pPr>
      <w:bookmarkStart w:id="21" w:name="_Toc535242637"/>
      <w:r w:rsidRPr="000374F0">
        <w:t>Organization of Output Files:</w:t>
      </w:r>
      <w:bookmarkEnd w:id="21"/>
    </w:p>
    <w:p w:rsidR="004B592C" w:rsidRPr="000374F0" w:rsidRDefault="004B592C" w:rsidP="004B592C">
      <w:pPr>
        <w:pStyle w:val="Default"/>
        <w:spacing w:before="120" w:after="120"/>
        <w:rPr>
          <w:sz w:val="22"/>
          <w:szCs w:val="22"/>
        </w:rPr>
      </w:pPr>
      <w:r w:rsidRPr="000374F0">
        <w:rPr>
          <w:sz w:val="22"/>
          <w:szCs w:val="22"/>
        </w:rPr>
        <w:t xml:space="preserve">Output files from </w:t>
      </w:r>
      <w:r w:rsidR="005B728D">
        <w:rPr>
          <w:sz w:val="22"/>
          <w:szCs w:val="22"/>
        </w:rPr>
        <w:t>JEDi</w:t>
      </w:r>
      <w:r w:rsidRPr="000374F0">
        <w:rPr>
          <w:sz w:val="22"/>
          <w:szCs w:val="22"/>
        </w:rPr>
        <w:t xml:space="preserve"> are written to </w:t>
      </w:r>
      <w:r w:rsidRPr="000374F0">
        <w:rPr>
          <w:sz w:val="22"/>
          <w:szCs w:val="22"/>
          <w:u w:val="single"/>
        </w:rPr>
        <w:t>subdirectories</w:t>
      </w:r>
      <w:r w:rsidRPr="000374F0">
        <w:rPr>
          <w:sz w:val="22"/>
          <w:szCs w:val="22"/>
        </w:rPr>
        <w:t xml:space="preserve"> within the working directory, structured to organize the multitude of files produced in a meaningful manner. The top level of this directory tree is named "</w:t>
      </w:r>
      <w:proofErr w:type="spellStart"/>
      <w:r w:rsidRPr="000374F0">
        <w:rPr>
          <w:sz w:val="22"/>
          <w:szCs w:val="22"/>
        </w:rPr>
        <w:t>JED</w:t>
      </w:r>
      <w:r w:rsidR="00564FDE">
        <w:rPr>
          <w:sz w:val="22"/>
          <w:szCs w:val="22"/>
        </w:rPr>
        <w:t>i</w:t>
      </w:r>
      <w:r w:rsidRPr="000374F0">
        <w:rPr>
          <w:sz w:val="22"/>
          <w:szCs w:val="22"/>
        </w:rPr>
        <w:t>_RESULTS_</w:t>
      </w:r>
      <w:r w:rsidRPr="000374F0">
        <w:rPr>
          <w:b/>
          <w:sz w:val="22"/>
          <w:szCs w:val="22"/>
        </w:rPr>
        <w:t>$description</w:t>
      </w:r>
      <w:proofErr w:type="spellEnd"/>
      <w:r w:rsidRPr="000374F0">
        <w:rPr>
          <w:sz w:val="22"/>
          <w:szCs w:val="22"/>
        </w:rPr>
        <w:t xml:space="preserve">", where </w:t>
      </w:r>
      <w:r w:rsidRPr="000374F0">
        <w:rPr>
          <w:b/>
          <w:sz w:val="22"/>
          <w:szCs w:val="22"/>
        </w:rPr>
        <w:t>$description</w:t>
      </w:r>
      <w:r w:rsidRPr="000374F0">
        <w:rPr>
          <w:sz w:val="22"/>
          <w:szCs w:val="22"/>
        </w:rPr>
        <w:t xml:space="preserve"> is a user set parameter that succinctly describes the job. Limbs of the tree separate </w:t>
      </w:r>
      <w:r w:rsidR="00564FDE">
        <w:rPr>
          <w:sz w:val="22"/>
          <w:szCs w:val="22"/>
        </w:rPr>
        <w:t xml:space="preserve">the types of PCA analysis, KPCA, FES, SSA, </w:t>
      </w:r>
      <w:r w:rsidRPr="000374F0">
        <w:rPr>
          <w:sz w:val="22"/>
          <w:szCs w:val="22"/>
        </w:rPr>
        <w:t xml:space="preserve">and </w:t>
      </w:r>
      <w:r w:rsidR="00CD7787" w:rsidRPr="00E82D61">
        <w:rPr>
          <w:sz w:val="22"/>
          <w:szCs w:val="22"/>
        </w:rPr>
        <w:t>VIZ</w:t>
      </w:r>
      <w:r w:rsidRPr="000374F0">
        <w:rPr>
          <w:sz w:val="22"/>
          <w:szCs w:val="22"/>
        </w:rPr>
        <w:t xml:space="preserve">, when present. Each of these in turn contains limbs for </w:t>
      </w:r>
      <w:r w:rsidR="00564FDE" w:rsidRPr="00564FDE">
        <w:rPr>
          <w:sz w:val="22"/>
          <w:szCs w:val="22"/>
        </w:rPr>
        <w:t xml:space="preserve">the models of PCA used, </w:t>
      </w:r>
      <w:r w:rsidRPr="000374F0">
        <w:rPr>
          <w:b/>
          <w:sz w:val="22"/>
          <w:szCs w:val="22"/>
        </w:rPr>
        <w:t>Q</w:t>
      </w:r>
      <w:r w:rsidRPr="000374F0">
        <w:rPr>
          <w:sz w:val="22"/>
          <w:szCs w:val="22"/>
        </w:rPr>
        <w:t xml:space="preserve"> (</w:t>
      </w:r>
      <w:r w:rsidRPr="000374F0">
        <w:rPr>
          <w:b/>
          <w:sz w:val="22"/>
          <w:szCs w:val="22"/>
        </w:rPr>
        <w:t>COV</w:t>
      </w:r>
      <w:r w:rsidRPr="000374F0">
        <w:rPr>
          <w:sz w:val="22"/>
          <w:szCs w:val="22"/>
        </w:rPr>
        <w:t>)</w:t>
      </w:r>
      <w:r w:rsidR="006E0ACF" w:rsidRPr="000374F0">
        <w:rPr>
          <w:sz w:val="22"/>
          <w:szCs w:val="22"/>
        </w:rPr>
        <w:t>,</w:t>
      </w:r>
      <w:r w:rsidRPr="000374F0">
        <w:rPr>
          <w:sz w:val="22"/>
          <w:szCs w:val="22"/>
        </w:rPr>
        <w:t xml:space="preserve"> </w:t>
      </w:r>
      <w:r w:rsidRPr="000374F0">
        <w:rPr>
          <w:b/>
          <w:sz w:val="22"/>
          <w:szCs w:val="22"/>
        </w:rPr>
        <w:t>R</w:t>
      </w:r>
      <w:r w:rsidRPr="000374F0">
        <w:rPr>
          <w:sz w:val="22"/>
          <w:szCs w:val="22"/>
        </w:rPr>
        <w:t xml:space="preserve"> (</w:t>
      </w:r>
      <w:r w:rsidRPr="000374F0">
        <w:rPr>
          <w:b/>
          <w:sz w:val="22"/>
          <w:szCs w:val="22"/>
        </w:rPr>
        <w:t>CORR</w:t>
      </w:r>
      <w:r w:rsidR="00D944F6" w:rsidRPr="000374F0">
        <w:rPr>
          <w:sz w:val="22"/>
          <w:szCs w:val="22"/>
        </w:rPr>
        <w:t>)</w:t>
      </w:r>
      <w:r w:rsidR="006E0ACF" w:rsidRPr="000374F0">
        <w:rPr>
          <w:sz w:val="22"/>
          <w:szCs w:val="22"/>
        </w:rPr>
        <w:t xml:space="preserve">, and </w:t>
      </w:r>
      <w:r w:rsidR="006E0ACF" w:rsidRPr="000374F0">
        <w:rPr>
          <w:b/>
          <w:sz w:val="22"/>
          <w:szCs w:val="22"/>
        </w:rPr>
        <w:t>P (PCORR)</w:t>
      </w:r>
      <w:r w:rsidR="00D944F6" w:rsidRPr="000374F0">
        <w:rPr>
          <w:sz w:val="22"/>
          <w:szCs w:val="22"/>
        </w:rPr>
        <w:t xml:space="preserve"> compartmentalization. </w:t>
      </w:r>
      <w:r w:rsidR="006E0ACF" w:rsidRPr="000374F0">
        <w:rPr>
          <w:sz w:val="22"/>
          <w:szCs w:val="22"/>
        </w:rPr>
        <w:t>T</w:t>
      </w:r>
      <w:r w:rsidRPr="000374F0">
        <w:rPr>
          <w:sz w:val="22"/>
          <w:szCs w:val="22"/>
        </w:rPr>
        <w:t xml:space="preserve">he output file names include the </w:t>
      </w:r>
      <w:r w:rsidRPr="000374F0">
        <w:rPr>
          <w:b/>
          <w:sz w:val="22"/>
          <w:szCs w:val="22"/>
        </w:rPr>
        <w:t xml:space="preserve">number of </w:t>
      </w:r>
      <w:r w:rsidR="00157EF7">
        <w:rPr>
          <w:b/>
          <w:sz w:val="22"/>
          <w:szCs w:val="22"/>
        </w:rPr>
        <w:t>atoms</w:t>
      </w:r>
      <w:r w:rsidR="00D944F6" w:rsidRPr="000374F0">
        <w:rPr>
          <w:b/>
          <w:sz w:val="22"/>
          <w:szCs w:val="22"/>
        </w:rPr>
        <w:t xml:space="preserve"> or </w:t>
      </w:r>
      <w:r w:rsidR="006E0ACF" w:rsidRPr="000374F0">
        <w:rPr>
          <w:b/>
          <w:sz w:val="22"/>
          <w:szCs w:val="22"/>
        </w:rPr>
        <w:t>residue</w:t>
      </w:r>
      <w:r w:rsidR="00157EF7">
        <w:rPr>
          <w:b/>
          <w:sz w:val="22"/>
          <w:szCs w:val="22"/>
        </w:rPr>
        <w:t>s or atom-</w:t>
      </w:r>
      <w:r w:rsidR="00D944F6" w:rsidRPr="000374F0">
        <w:rPr>
          <w:b/>
          <w:sz w:val="22"/>
          <w:szCs w:val="22"/>
        </w:rPr>
        <w:t>pairs</w:t>
      </w:r>
      <w:r w:rsidRPr="000374F0">
        <w:rPr>
          <w:sz w:val="22"/>
          <w:szCs w:val="22"/>
        </w:rPr>
        <w:t xml:space="preserve"> in the selected subset for reference</w:t>
      </w:r>
      <w:r w:rsidR="006E0ACF" w:rsidRPr="000374F0">
        <w:rPr>
          <w:sz w:val="22"/>
          <w:szCs w:val="22"/>
        </w:rPr>
        <w:t>,</w:t>
      </w:r>
      <w:r w:rsidRPr="000374F0">
        <w:rPr>
          <w:sz w:val="22"/>
          <w:szCs w:val="22"/>
        </w:rPr>
        <w:t xml:space="preserve"> plus a description of the file contents.</w:t>
      </w:r>
    </w:p>
    <w:p w:rsidR="0085190C" w:rsidRDefault="0085190C" w:rsidP="00D90317">
      <w:pPr>
        <w:pStyle w:val="Default"/>
        <w:spacing w:before="240" w:after="120"/>
        <w:rPr>
          <w:b/>
          <w:sz w:val="22"/>
          <w:szCs w:val="22"/>
        </w:rPr>
      </w:pPr>
    </w:p>
    <w:p w:rsidR="00D90317" w:rsidRPr="000374F0" w:rsidRDefault="00D90317" w:rsidP="004F2B07">
      <w:pPr>
        <w:pStyle w:val="Heading2"/>
      </w:pPr>
      <w:bookmarkStart w:id="22" w:name="_Toc535242638"/>
      <w:r w:rsidRPr="000374F0">
        <w:t xml:space="preserve">Current </w:t>
      </w:r>
      <w:r w:rsidR="00347416" w:rsidRPr="000374F0">
        <w:t>Limitations:</w:t>
      </w:r>
      <w:bookmarkEnd w:id="22"/>
      <w:r w:rsidR="00347416" w:rsidRPr="000374F0">
        <w:t xml:space="preserve"> </w:t>
      </w:r>
    </w:p>
    <w:p w:rsidR="00325D5D" w:rsidRDefault="00325D5D" w:rsidP="00325D5D">
      <w:pPr>
        <w:pStyle w:val="Default"/>
        <w:rPr>
          <w:color w:val="auto"/>
          <w:sz w:val="22"/>
          <w:szCs w:val="22"/>
        </w:rPr>
      </w:pPr>
      <w:r w:rsidRPr="000374F0">
        <w:rPr>
          <w:sz w:val="22"/>
          <w:szCs w:val="22"/>
        </w:rPr>
        <w:t xml:space="preserve">Initial input of the protein trajectory must be done using PDB files that are expected to conform to the standard format, or a matrix of PDB coordinates containing the </w:t>
      </w:r>
      <w:r w:rsidR="0085190C">
        <w:rPr>
          <w:sz w:val="22"/>
          <w:szCs w:val="22"/>
        </w:rPr>
        <w:t>all-atom</w:t>
      </w:r>
      <w:r w:rsidRPr="000374F0">
        <w:rPr>
          <w:sz w:val="22"/>
          <w:szCs w:val="22"/>
        </w:rPr>
        <w:t xml:space="preserve"> atomic positions only (see below for a description of this file). </w:t>
      </w:r>
      <w:proofErr w:type="gramStart"/>
      <w:r w:rsidR="0085190C">
        <w:rPr>
          <w:sz w:val="22"/>
          <w:szCs w:val="22"/>
        </w:rPr>
        <w:t>in</w:t>
      </w:r>
      <w:proofErr w:type="gramEnd"/>
      <w:r w:rsidR="0085190C">
        <w:rPr>
          <w:sz w:val="22"/>
          <w:szCs w:val="22"/>
        </w:rPr>
        <w:t xml:space="preserve"> JED, o</w:t>
      </w:r>
      <w:r w:rsidRPr="000374F0">
        <w:rPr>
          <w:sz w:val="22"/>
          <w:szCs w:val="22"/>
        </w:rPr>
        <w:t xml:space="preserve">nly carbon-alpha atomic positions </w:t>
      </w:r>
      <w:r w:rsidR="0085190C">
        <w:rPr>
          <w:sz w:val="22"/>
          <w:szCs w:val="22"/>
        </w:rPr>
        <w:t>were</w:t>
      </w:r>
      <w:r w:rsidRPr="000374F0">
        <w:rPr>
          <w:sz w:val="22"/>
          <w:szCs w:val="22"/>
        </w:rPr>
        <w:t xml:space="preserve"> used to create </w:t>
      </w:r>
      <w:r w:rsidR="0014471B" w:rsidRPr="000374F0">
        <w:rPr>
          <w:sz w:val="22"/>
          <w:szCs w:val="22"/>
        </w:rPr>
        <w:t>the coordinates matrix</w:t>
      </w:r>
      <w:r w:rsidRPr="000374F0">
        <w:rPr>
          <w:sz w:val="22"/>
          <w:szCs w:val="22"/>
        </w:rPr>
        <w:t xml:space="preserve"> </w:t>
      </w:r>
      <w:r w:rsidR="0014471B" w:rsidRPr="000374F0">
        <w:rPr>
          <w:sz w:val="22"/>
          <w:szCs w:val="22"/>
        </w:rPr>
        <w:t xml:space="preserve">for </w:t>
      </w:r>
      <w:r w:rsidRPr="000374F0">
        <w:rPr>
          <w:sz w:val="22"/>
          <w:szCs w:val="22"/>
        </w:rPr>
        <w:t>essential dynamic analysis</w:t>
      </w:r>
      <w:r w:rsidRPr="000374F0">
        <w:rPr>
          <w:color w:val="auto"/>
          <w:sz w:val="22"/>
          <w:szCs w:val="22"/>
        </w:rPr>
        <w:t>.</w:t>
      </w:r>
    </w:p>
    <w:p w:rsidR="0085190C" w:rsidRPr="0085190C" w:rsidRDefault="0085190C" w:rsidP="00325D5D">
      <w:pPr>
        <w:pStyle w:val="Default"/>
        <w:rPr>
          <w:b/>
          <w:color w:val="auto"/>
          <w:sz w:val="22"/>
          <w:szCs w:val="22"/>
        </w:rPr>
      </w:pPr>
      <w:r w:rsidRPr="0085190C">
        <w:rPr>
          <w:b/>
          <w:color w:val="auto"/>
          <w:sz w:val="22"/>
          <w:szCs w:val="22"/>
        </w:rPr>
        <w:t>In JEDi, all-atom atomic positions are used to create the coordinates matrix for essential dynamic analysis.</w:t>
      </w:r>
    </w:p>
    <w:p w:rsidR="00325D5D" w:rsidRPr="000374F0" w:rsidRDefault="00325D5D" w:rsidP="00325D5D">
      <w:pPr>
        <w:pStyle w:val="Default"/>
        <w:rPr>
          <w:color w:val="auto"/>
          <w:sz w:val="22"/>
          <w:szCs w:val="22"/>
        </w:rPr>
      </w:pPr>
    </w:p>
    <w:p w:rsidR="00325D5D" w:rsidRPr="000374F0" w:rsidRDefault="0085190C" w:rsidP="00325D5D">
      <w:pPr>
        <w:spacing w:after="0" w:line="240" w:lineRule="auto"/>
      </w:pPr>
      <w:r>
        <w:t>During pre-processing, be sure that e</w:t>
      </w:r>
      <w:r w:rsidR="00325D5D" w:rsidRPr="000374F0">
        <w:t xml:space="preserve">ach PDB file </w:t>
      </w:r>
      <w:r>
        <w:t>has</w:t>
      </w:r>
      <w:r w:rsidR="00325D5D" w:rsidRPr="000374F0">
        <w:t xml:space="preserve"> the </w:t>
      </w:r>
      <w:r w:rsidR="00325D5D" w:rsidRPr="000374F0">
        <w:rPr>
          <w:u w:val="single"/>
        </w:rPr>
        <w:t>exact</w:t>
      </w:r>
      <w:r w:rsidR="00325D5D" w:rsidRPr="000374F0">
        <w:t xml:space="preserve"> same number of residues</w:t>
      </w:r>
      <w:r>
        <w:t xml:space="preserve"> and atoms</w:t>
      </w:r>
      <w:r w:rsidR="00325D5D" w:rsidRPr="000374F0">
        <w:t xml:space="preserve">. If other files in the working directory do not match </w:t>
      </w:r>
      <w:r w:rsidR="00325D5D" w:rsidRPr="000374F0">
        <w:rPr>
          <w:u w:val="single"/>
        </w:rPr>
        <w:t>exactly</w:t>
      </w:r>
      <w:r w:rsidR="00325D5D" w:rsidRPr="000374F0">
        <w:t xml:space="preserve">, then the array sizes will not match and the program will crash. </w:t>
      </w:r>
      <w:r w:rsidR="00325D5D" w:rsidRPr="000374F0">
        <w:rPr>
          <w:i/>
        </w:rPr>
        <w:t>I</w:t>
      </w:r>
      <w:r w:rsidR="0075528C">
        <w:rPr>
          <w:i/>
        </w:rPr>
        <w:t>f</w:t>
      </w:r>
      <w:r w:rsidR="00325D5D" w:rsidRPr="000374F0">
        <w:rPr>
          <w:i/>
        </w:rPr>
        <w:t xml:space="preserve"> JED</w:t>
      </w:r>
      <w:r>
        <w:rPr>
          <w:i/>
        </w:rPr>
        <w:t>i</w:t>
      </w:r>
      <w:r w:rsidR="00325D5D" w:rsidRPr="000374F0">
        <w:rPr>
          <w:i/>
        </w:rPr>
        <w:t xml:space="preserve"> cr</w:t>
      </w:r>
      <w:r w:rsidR="00D979BB" w:rsidRPr="000374F0">
        <w:rPr>
          <w:i/>
        </w:rPr>
        <w:t>ashes during the reading of PDB files</w:t>
      </w:r>
      <w:r w:rsidR="00325D5D" w:rsidRPr="000374F0">
        <w:rPr>
          <w:i/>
        </w:rPr>
        <w:t>, this is probably the reason</w:t>
      </w:r>
      <w:r w:rsidR="00325D5D" w:rsidRPr="000374F0">
        <w:t>.</w:t>
      </w:r>
      <w:r>
        <w:t xml:space="preserve"> During analytical runs, t</w:t>
      </w:r>
      <w:r w:rsidRPr="0085190C">
        <w:t xml:space="preserve">he indices for addressing the matrix of coordinates is determined from the </w:t>
      </w:r>
      <w:r>
        <w:t xml:space="preserve">specified </w:t>
      </w:r>
      <w:r w:rsidRPr="0085190C">
        <w:rPr>
          <w:u w:val="single"/>
        </w:rPr>
        <w:t>Reference PDB file</w:t>
      </w:r>
      <w:r w:rsidRPr="0085190C">
        <w:t>.</w:t>
      </w:r>
      <w:r>
        <w:t xml:space="preserve"> JEDi will attempt to verify that the two match.</w:t>
      </w:r>
    </w:p>
    <w:p w:rsidR="00325D5D" w:rsidRPr="000374F0" w:rsidRDefault="00325D5D" w:rsidP="00325D5D">
      <w:pPr>
        <w:spacing w:after="0" w:line="240" w:lineRule="auto"/>
      </w:pPr>
    </w:p>
    <w:p w:rsidR="0075528C" w:rsidRDefault="00325D5D" w:rsidP="00325D5D">
      <w:pPr>
        <w:pStyle w:val="Default"/>
        <w:rPr>
          <w:sz w:val="22"/>
          <w:szCs w:val="22"/>
        </w:rPr>
      </w:pPr>
      <w:r w:rsidRPr="000374F0">
        <w:rPr>
          <w:color w:val="auto"/>
          <w:sz w:val="22"/>
          <w:szCs w:val="22"/>
        </w:rPr>
        <w:t>While J</w:t>
      </w:r>
      <w:r w:rsidRPr="000374F0">
        <w:rPr>
          <w:sz w:val="22"/>
          <w:szCs w:val="22"/>
        </w:rPr>
        <w:t>ED</w:t>
      </w:r>
      <w:r w:rsidR="0085190C">
        <w:rPr>
          <w:sz w:val="22"/>
          <w:szCs w:val="22"/>
        </w:rPr>
        <w:t>i</w:t>
      </w:r>
      <w:r w:rsidRPr="000374F0">
        <w:rPr>
          <w:sz w:val="22"/>
          <w:szCs w:val="22"/>
        </w:rPr>
        <w:t xml:space="preserve"> can process a PDB file with missing residues</w:t>
      </w:r>
      <w:r w:rsidR="00CA2602" w:rsidRPr="000374F0">
        <w:rPr>
          <w:sz w:val="22"/>
          <w:szCs w:val="22"/>
        </w:rPr>
        <w:t xml:space="preserve"> and various numbering schemes</w:t>
      </w:r>
      <w:r w:rsidRPr="000374F0">
        <w:rPr>
          <w:sz w:val="22"/>
          <w:szCs w:val="22"/>
        </w:rPr>
        <w:t xml:space="preserve">, it can NOT interpret files that have alternate conformations within a given frame based on fractional </w:t>
      </w:r>
      <w:r w:rsidRPr="000374F0">
        <w:rPr>
          <w:b/>
          <w:sz w:val="22"/>
          <w:szCs w:val="22"/>
        </w:rPr>
        <w:t>occupancy</w:t>
      </w:r>
      <w:r w:rsidR="0075528C">
        <w:rPr>
          <w:sz w:val="22"/>
          <w:szCs w:val="22"/>
        </w:rPr>
        <w:t xml:space="preserve"> values.</w:t>
      </w:r>
    </w:p>
    <w:p w:rsidR="0085190C" w:rsidRDefault="00325D5D" w:rsidP="00325D5D">
      <w:pPr>
        <w:pStyle w:val="Default"/>
        <w:rPr>
          <w:color w:val="auto"/>
          <w:sz w:val="22"/>
          <w:szCs w:val="22"/>
        </w:rPr>
      </w:pPr>
      <w:r w:rsidRPr="0075528C">
        <w:rPr>
          <w:sz w:val="22"/>
          <w:szCs w:val="22"/>
          <w:u w:val="single"/>
        </w:rPr>
        <w:t>Only a single conformation per frame is allowed</w:t>
      </w:r>
      <w:r w:rsidR="0085190C">
        <w:rPr>
          <w:color w:val="auto"/>
          <w:sz w:val="22"/>
          <w:szCs w:val="22"/>
        </w:rPr>
        <w:t>.</w:t>
      </w:r>
    </w:p>
    <w:p w:rsidR="0075528C" w:rsidRDefault="0075528C" w:rsidP="00325D5D">
      <w:pPr>
        <w:pStyle w:val="Default"/>
        <w:rPr>
          <w:color w:val="auto"/>
          <w:sz w:val="22"/>
          <w:szCs w:val="22"/>
        </w:rPr>
      </w:pPr>
    </w:p>
    <w:p w:rsidR="0075528C" w:rsidRDefault="00325D5D" w:rsidP="00325D5D">
      <w:pPr>
        <w:pStyle w:val="Default"/>
        <w:rPr>
          <w:color w:val="auto"/>
          <w:sz w:val="22"/>
          <w:szCs w:val="22"/>
        </w:rPr>
      </w:pPr>
      <w:r w:rsidRPr="000374F0">
        <w:rPr>
          <w:color w:val="auto"/>
          <w:sz w:val="22"/>
          <w:szCs w:val="22"/>
        </w:rPr>
        <w:t xml:space="preserve">Note that the original residue coordinates in the PDB files are mapped to the </w:t>
      </w:r>
      <w:r w:rsidRPr="000374F0">
        <w:rPr>
          <w:color w:val="auto"/>
          <w:sz w:val="22"/>
          <w:szCs w:val="22"/>
          <w:u w:val="single"/>
        </w:rPr>
        <w:t>rows</w:t>
      </w:r>
      <w:r w:rsidRPr="000374F0">
        <w:rPr>
          <w:color w:val="auto"/>
          <w:sz w:val="22"/>
          <w:szCs w:val="22"/>
        </w:rPr>
        <w:t xml:space="preserve"> of the </w:t>
      </w:r>
      <w:proofErr w:type="gramStart"/>
      <w:r w:rsidRPr="000374F0">
        <w:rPr>
          <w:color w:val="auto"/>
          <w:sz w:val="22"/>
          <w:szCs w:val="22"/>
        </w:rPr>
        <w:t>coordinates</w:t>
      </w:r>
      <w:proofErr w:type="gramEnd"/>
      <w:r w:rsidRPr="000374F0">
        <w:rPr>
          <w:color w:val="auto"/>
          <w:sz w:val="22"/>
          <w:szCs w:val="22"/>
        </w:rPr>
        <w:t xml:space="preserve"> matrix.</w:t>
      </w:r>
    </w:p>
    <w:p w:rsidR="0075528C" w:rsidRDefault="0075528C" w:rsidP="00325D5D">
      <w:pPr>
        <w:pStyle w:val="Default"/>
        <w:rPr>
          <w:color w:val="auto"/>
          <w:sz w:val="22"/>
          <w:szCs w:val="22"/>
        </w:rPr>
      </w:pPr>
      <w:r>
        <w:rPr>
          <w:color w:val="auto"/>
          <w:sz w:val="22"/>
          <w:szCs w:val="22"/>
        </w:rPr>
        <w:t>A block XYZ packing is done:</w:t>
      </w:r>
    </w:p>
    <w:p w:rsidR="00325D5D" w:rsidRPr="000374F0" w:rsidRDefault="0085190C" w:rsidP="00325D5D">
      <w:pPr>
        <w:pStyle w:val="Default"/>
        <w:rPr>
          <w:color w:val="auto"/>
          <w:sz w:val="22"/>
          <w:szCs w:val="22"/>
        </w:rPr>
      </w:pPr>
      <w:r>
        <w:rPr>
          <w:color w:val="auto"/>
          <w:sz w:val="22"/>
          <w:szCs w:val="22"/>
        </w:rPr>
        <w:t xml:space="preserve">For </w:t>
      </w:r>
      <w:r w:rsidRPr="0085190C">
        <w:rPr>
          <w:b/>
          <w:i/>
          <w:color w:val="auto"/>
          <w:sz w:val="22"/>
          <w:szCs w:val="22"/>
        </w:rPr>
        <w:t>N</w:t>
      </w:r>
      <w:r>
        <w:rPr>
          <w:color w:val="auto"/>
          <w:sz w:val="22"/>
          <w:szCs w:val="22"/>
        </w:rPr>
        <w:t xml:space="preserve"> </w:t>
      </w:r>
      <w:r w:rsidR="008933CC" w:rsidRPr="008933CC">
        <w:rPr>
          <w:i/>
          <w:color w:val="auto"/>
          <w:sz w:val="22"/>
          <w:szCs w:val="22"/>
        </w:rPr>
        <w:t>atoms</w:t>
      </w:r>
      <w:r>
        <w:rPr>
          <w:color w:val="auto"/>
          <w:sz w:val="22"/>
          <w:szCs w:val="22"/>
        </w:rPr>
        <w:t xml:space="preserve">, there will be </w:t>
      </w:r>
      <w:r w:rsidRPr="0085190C">
        <w:rPr>
          <w:b/>
          <w:i/>
          <w:color w:val="auto"/>
          <w:sz w:val="22"/>
          <w:szCs w:val="22"/>
        </w:rPr>
        <w:t>N x-coordinate</w:t>
      </w:r>
      <w:r>
        <w:rPr>
          <w:color w:val="auto"/>
          <w:sz w:val="22"/>
          <w:szCs w:val="22"/>
        </w:rPr>
        <w:t xml:space="preserve"> rows, </w:t>
      </w:r>
      <w:r w:rsidRPr="0085190C">
        <w:rPr>
          <w:b/>
          <w:i/>
          <w:color w:val="auto"/>
          <w:sz w:val="22"/>
          <w:szCs w:val="22"/>
        </w:rPr>
        <w:t>N y-coordinate</w:t>
      </w:r>
      <w:r>
        <w:rPr>
          <w:color w:val="auto"/>
          <w:sz w:val="22"/>
          <w:szCs w:val="22"/>
        </w:rPr>
        <w:t xml:space="preserve"> rows, and </w:t>
      </w:r>
      <w:r w:rsidRPr="0085190C">
        <w:rPr>
          <w:b/>
          <w:i/>
          <w:color w:val="auto"/>
          <w:sz w:val="22"/>
          <w:szCs w:val="22"/>
        </w:rPr>
        <w:t>N z-coordinate</w:t>
      </w:r>
      <w:r>
        <w:rPr>
          <w:color w:val="auto"/>
          <w:sz w:val="22"/>
          <w:szCs w:val="22"/>
        </w:rPr>
        <w:t xml:space="preserve"> rows</w:t>
      </w:r>
      <w:r w:rsidR="0075528C">
        <w:rPr>
          <w:color w:val="auto"/>
          <w:sz w:val="22"/>
          <w:szCs w:val="22"/>
        </w:rPr>
        <w:t>, in that order</w:t>
      </w:r>
      <w:r>
        <w:rPr>
          <w:color w:val="auto"/>
          <w:sz w:val="22"/>
          <w:szCs w:val="22"/>
        </w:rPr>
        <w:t>.</w:t>
      </w:r>
    </w:p>
    <w:p w:rsidR="00612D44" w:rsidRDefault="00612D44" w:rsidP="00325D5D">
      <w:pPr>
        <w:pStyle w:val="Default"/>
        <w:rPr>
          <w:color w:val="auto"/>
          <w:sz w:val="22"/>
          <w:szCs w:val="22"/>
        </w:rPr>
      </w:pPr>
    </w:p>
    <w:p w:rsidR="0075528C" w:rsidRDefault="0075528C" w:rsidP="00325D5D">
      <w:pPr>
        <w:pStyle w:val="Default"/>
        <w:rPr>
          <w:color w:val="auto"/>
          <w:sz w:val="22"/>
          <w:szCs w:val="22"/>
        </w:rPr>
      </w:pPr>
    </w:p>
    <w:p w:rsidR="0075528C" w:rsidRDefault="0075528C" w:rsidP="00325D5D">
      <w:pPr>
        <w:pStyle w:val="Default"/>
        <w:rPr>
          <w:color w:val="auto"/>
          <w:sz w:val="22"/>
          <w:szCs w:val="22"/>
        </w:rPr>
      </w:pPr>
    </w:p>
    <w:p w:rsidR="00474A65" w:rsidRPr="000374F0" w:rsidRDefault="009F2615" w:rsidP="00074D5E">
      <w:pPr>
        <w:pStyle w:val="Heading1"/>
      </w:pPr>
      <w:bookmarkStart w:id="23" w:name="_Toc535242639"/>
      <w:r>
        <w:lastRenderedPageBreak/>
        <w:t>Getting Started:</w:t>
      </w:r>
      <w:bookmarkEnd w:id="23"/>
    </w:p>
    <w:p w:rsidR="00492478" w:rsidRPr="00492478" w:rsidRDefault="00492478" w:rsidP="00D85347">
      <w:pPr>
        <w:pStyle w:val="Heading2"/>
        <w:numPr>
          <w:ilvl w:val="0"/>
          <w:numId w:val="22"/>
        </w:numPr>
      </w:pPr>
      <w:bookmarkStart w:id="24" w:name="_Toc535242640"/>
      <w:r w:rsidRPr="00492478">
        <w:t>The Pre-Processing Run:</w:t>
      </w:r>
      <w:bookmarkEnd w:id="24"/>
    </w:p>
    <w:p w:rsidR="00492478" w:rsidRDefault="00492478" w:rsidP="00A54474">
      <w:pPr>
        <w:pStyle w:val="Default"/>
        <w:rPr>
          <w:bCs/>
          <w:iCs/>
          <w:sz w:val="22"/>
          <w:szCs w:val="22"/>
        </w:rPr>
      </w:pPr>
    </w:p>
    <w:p w:rsidR="00A54474" w:rsidRPr="000374F0" w:rsidRDefault="00A54474" w:rsidP="00A54474">
      <w:pPr>
        <w:pStyle w:val="Default"/>
        <w:rPr>
          <w:bCs/>
          <w:iCs/>
          <w:color w:val="000000" w:themeColor="text1"/>
          <w:sz w:val="22"/>
          <w:szCs w:val="22"/>
        </w:rPr>
      </w:pPr>
      <w:r w:rsidRPr="000374F0">
        <w:rPr>
          <w:bCs/>
          <w:iCs/>
          <w:sz w:val="22"/>
          <w:szCs w:val="22"/>
        </w:rPr>
        <w:t xml:space="preserve">A </w:t>
      </w:r>
      <w:r w:rsidR="00C11998" w:rsidRPr="00492478">
        <w:rPr>
          <w:bCs/>
          <w:iCs/>
          <w:sz w:val="22"/>
          <w:szCs w:val="22"/>
        </w:rPr>
        <w:t>P</w:t>
      </w:r>
      <w:r w:rsidRPr="00492478">
        <w:rPr>
          <w:bCs/>
          <w:iCs/>
          <w:sz w:val="22"/>
          <w:szCs w:val="22"/>
        </w:rPr>
        <w:t>reliminary</w:t>
      </w:r>
      <w:r w:rsidRPr="000374F0">
        <w:rPr>
          <w:b/>
          <w:bCs/>
          <w:iCs/>
          <w:sz w:val="22"/>
          <w:szCs w:val="22"/>
        </w:rPr>
        <w:t xml:space="preserve"> </w:t>
      </w:r>
      <w:r w:rsidR="00492478" w:rsidRPr="00492478">
        <w:rPr>
          <w:b/>
          <w:bCs/>
          <w:iCs/>
          <w:sz w:val="22"/>
          <w:szCs w:val="22"/>
        </w:rPr>
        <w:t xml:space="preserve">Pre-Processing </w:t>
      </w:r>
      <w:r w:rsidR="00C11998" w:rsidRPr="000374F0">
        <w:rPr>
          <w:b/>
          <w:bCs/>
          <w:iCs/>
          <w:sz w:val="22"/>
          <w:szCs w:val="22"/>
        </w:rPr>
        <w:t>R</w:t>
      </w:r>
      <w:r w:rsidRPr="000374F0">
        <w:rPr>
          <w:b/>
          <w:bCs/>
          <w:iCs/>
          <w:sz w:val="22"/>
          <w:szCs w:val="22"/>
        </w:rPr>
        <w:t>un</w:t>
      </w:r>
      <w:r w:rsidRPr="000374F0">
        <w:rPr>
          <w:bCs/>
          <w:iCs/>
          <w:sz w:val="22"/>
          <w:szCs w:val="22"/>
        </w:rPr>
        <w:t xml:space="preserve"> </w:t>
      </w:r>
      <w:r w:rsidRPr="000374F0">
        <w:rPr>
          <w:bCs/>
          <w:iCs/>
          <w:sz w:val="22"/>
          <w:szCs w:val="22"/>
          <w:u w:val="single"/>
        </w:rPr>
        <w:t>must</w:t>
      </w:r>
      <w:r w:rsidRPr="000374F0">
        <w:rPr>
          <w:bCs/>
          <w:iCs/>
          <w:sz w:val="22"/>
          <w:szCs w:val="22"/>
        </w:rPr>
        <w:t xml:space="preserve"> be performed to generate the JED</w:t>
      </w:r>
      <w:r w:rsidR="00BD4E5A">
        <w:rPr>
          <w:bCs/>
          <w:iCs/>
          <w:sz w:val="22"/>
          <w:szCs w:val="22"/>
        </w:rPr>
        <w:t>i</w:t>
      </w:r>
      <w:r w:rsidRPr="000374F0">
        <w:rPr>
          <w:bCs/>
          <w:iCs/>
          <w:sz w:val="22"/>
          <w:szCs w:val="22"/>
        </w:rPr>
        <w:t xml:space="preserve"> formatted coordinate matrix file for all the </w:t>
      </w:r>
      <w:r w:rsidR="00BD4E5A">
        <w:rPr>
          <w:bCs/>
          <w:iCs/>
          <w:sz w:val="22"/>
          <w:szCs w:val="22"/>
        </w:rPr>
        <w:t>atoms</w:t>
      </w:r>
      <w:r w:rsidRPr="000374F0">
        <w:rPr>
          <w:bCs/>
          <w:iCs/>
          <w:sz w:val="22"/>
          <w:szCs w:val="22"/>
        </w:rPr>
        <w:t xml:space="preserve"> in the PDB files. This makes subsequent subset analyses much faster to perform. It also serves to guarantee that the specified </w:t>
      </w:r>
      <w:r w:rsidR="0075528C">
        <w:rPr>
          <w:bCs/>
          <w:iCs/>
          <w:sz w:val="22"/>
          <w:szCs w:val="22"/>
        </w:rPr>
        <w:t>atoms/residues</w:t>
      </w:r>
      <w:r w:rsidRPr="000374F0">
        <w:rPr>
          <w:bCs/>
          <w:iCs/>
          <w:sz w:val="22"/>
          <w:szCs w:val="22"/>
        </w:rPr>
        <w:t xml:space="preserve"> for subset selection are correctly </w:t>
      </w:r>
      <w:r w:rsidR="00C25198" w:rsidRPr="000374F0">
        <w:rPr>
          <w:bCs/>
          <w:iCs/>
          <w:sz w:val="22"/>
          <w:szCs w:val="22"/>
        </w:rPr>
        <w:t>represented in matrix form</w:t>
      </w:r>
      <w:r w:rsidRPr="000374F0">
        <w:rPr>
          <w:bCs/>
          <w:iCs/>
          <w:sz w:val="22"/>
          <w:szCs w:val="22"/>
        </w:rPr>
        <w:t xml:space="preserve">. After this initialization step, the PDB files can be deleted or archived, with the exception of the reference PDB file. </w:t>
      </w:r>
      <w:r w:rsidRPr="000374F0">
        <w:rPr>
          <w:bCs/>
          <w:iCs/>
          <w:color w:val="000000" w:themeColor="text1"/>
          <w:sz w:val="22"/>
          <w:szCs w:val="22"/>
        </w:rPr>
        <w:t>Once the coordinate matrix is created, it should be used for all subsequent analyses</w:t>
      </w:r>
      <w:r w:rsidR="00C25198" w:rsidRPr="000374F0">
        <w:rPr>
          <w:bCs/>
          <w:iCs/>
          <w:color w:val="000000" w:themeColor="text1"/>
          <w:sz w:val="22"/>
          <w:szCs w:val="22"/>
        </w:rPr>
        <w:t>,</w:t>
      </w:r>
      <w:r w:rsidRPr="000374F0">
        <w:rPr>
          <w:bCs/>
          <w:iCs/>
          <w:color w:val="000000" w:themeColor="text1"/>
          <w:sz w:val="22"/>
          <w:szCs w:val="22"/>
        </w:rPr>
        <w:t xml:space="preserve"> using different residue subsets and different job parameters.</w:t>
      </w:r>
    </w:p>
    <w:p w:rsidR="00A54474" w:rsidRPr="000374F0" w:rsidRDefault="00A54474" w:rsidP="00A54474">
      <w:pPr>
        <w:pStyle w:val="Default"/>
        <w:rPr>
          <w:bCs/>
          <w:iCs/>
          <w:sz w:val="22"/>
          <w:szCs w:val="22"/>
        </w:rPr>
      </w:pPr>
    </w:p>
    <w:p w:rsidR="00A54474" w:rsidRPr="000374F0" w:rsidRDefault="00A54474" w:rsidP="00A54474">
      <w:pPr>
        <w:pStyle w:val="Default"/>
        <w:rPr>
          <w:rFonts w:ascii="Consolas" w:hAnsi="Consolas" w:cs="Consolas"/>
          <w:bCs/>
          <w:iCs/>
          <w:color w:val="002060"/>
          <w:sz w:val="20"/>
          <w:szCs w:val="20"/>
        </w:rPr>
      </w:pPr>
      <w:r w:rsidRPr="000374F0">
        <w:rPr>
          <w:bCs/>
          <w:iCs/>
          <w:sz w:val="22"/>
          <w:szCs w:val="22"/>
        </w:rPr>
        <w:t xml:space="preserve">The name of the coordinate file matrix produced from the PDB files is: </w:t>
      </w:r>
      <w:r w:rsidRPr="000374F0">
        <w:rPr>
          <w:rFonts w:ascii="Consolas" w:hAnsi="Consolas" w:cs="Consolas"/>
          <w:bCs/>
          <w:iCs/>
          <w:color w:val="002060"/>
          <w:sz w:val="20"/>
          <w:szCs w:val="20"/>
        </w:rPr>
        <w:t>"original_PDB_coordinates</w:t>
      </w:r>
      <w:r w:rsidR="00BD4E5A">
        <w:rPr>
          <w:rFonts w:ascii="Consolas" w:hAnsi="Consolas" w:cs="Consolas"/>
          <w:bCs/>
          <w:iCs/>
          <w:color w:val="002060"/>
          <w:sz w:val="20"/>
          <w:szCs w:val="20"/>
        </w:rPr>
        <w:t>_AA</w:t>
      </w:r>
      <w:r w:rsidRPr="000374F0">
        <w:rPr>
          <w:rFonts w:ascii="Consolas" w:hAnsi="Consolas" w:cs="Consolas"/>
          <w:bCs/>
          <w:iCs/>
          <w:color w:val="002060"/>
          <w:sz w:val="20"/>
          <w:szCs w:val="20"/>
        </w:rPr>
        <w:t>.txt"</w:t>
      </w:r>
    </w:p>
    <w:p w:rsidR="00A54474" w:rsidRPr="000374F0" w:rsidRDefault="00A54474" w:rsidP="00A54474">
      <w:pPr>
        <w:pStyle w:val="Default"/>
        <w:rPr>
          <w:bCs/>
          <w:iCs/>
          <w:sz w:val="22"/>
          <w:szCs w:val="22"/>
        </w:rPr>
      </w:pPr>
      <w:r w:rsidRPr="000374F0">
        <w:rPr>
          <w:bCs/>
          <w:iCs/>
          <w:sz w:val="22"/>
          <w:szCs w:val="22"/>
        </w:rPr>
        <w:t>The matrix packing is as follows:</w:t>
      </w:r>
    </w:p>
    <w:p w:rsidR="00A54474" w:rsidRPr="000374F0" w:rsidRDefault="00A54474" w:rsidP="00A54474">
      <w:pPr>
        <w:pStyle w:val="Default"/>
        <w:rPr>
          <w:b/>
          <w:bCs/>
          <w:iCs/>
          <w:sz w:val="22"/>
          <w:szCs w:val="22"/>
        </w:rPr>
      </w:pPr>
      <w:r w:rsidRPr="000374F0">
        <w:rPr>
          <w:b/>
          <w:bCs/>
          <w:iCs/>
          <w:sz w:val="22"/>
          <w:szCs w:val="22"/>
        </w:rPr>
        <w:t>Rows are coordinate variables and columns are frames.</w:t>
      </w:r>
    </w:p>
    <w:p w:rsidR="00A54474" w:rsidRPr="000374F0" w:rsidRDefault="00A54474" w:rsidP="00A54474">
      <w:pPr>
        <w:pStyle w:val="Default"/>
        <w:rPr>
          <w:bCs/>
          <w:iCs/>
          <w:sz w:val="22"/>
          <w:szCs w:val="22"/>
        </w:rPr>
      </w:pPr>
      <w:r w:rsidRPr="000374F0">
        <w:rPr>
          <w:bCs/>
          <w:iCs/>
          <w:sz w:val="22"/>
          <w:szCs w:val="22"/>
        </w:rPr>
        <w:t xml:space="preserve">For N </w:t>
      </w:r>
      <w:r w:rsidR="008933CC" w:rsidRPr="008933CC">
        <w:rPr>
          <w:bCs/>
          <w:i/>
          <w:iCs/>
          <w:sz w:val="22"/>
          <w:szCs w:val="22"/>
        </w:rPr>
        <w:t>atoms</w:t>
      </w:r>
      <w:r w:rsidRPr="000374F0">
        <w:rPr>
          <w:bCs/>
          <w:iCs/>
          <w:sz w:val="22"/>
          <w:szCs w:val="22"/>
        </w:rPr>
        <w:t>, there are 3N rows: N x-coordinates, N y-coordinates, and N-z coordinates, stacked in that order.</w:t>
      </w:r>
    </w:p>
    <w:p w:rsidR="00A54474" w:rsidRPr="000374F0" w:rsidRDefault="00A54474" w:rsidP="00A54474">
      <w:pPr>
        <w:pStyle w:val="Default"/>
        <w:rPr>
          <w:bCs/>
          <w:iCs/>
          <w:sz w:val="22"/>
          <w:szCs w:val="22"/>
        </w:rPr>
      </w:pPr>
    </w:p>
    <w:p w:rsidR="00A54474" w:rsidRPr="000374F0" w:rsidRDefault="00A54474" w:rsidP="00A54474">
      <w:pPr>
        <w:pStyle w:val="ListParagraph"/>
        <w:numPr>
          <w:ilvl w:val="0"/>
          <w:numId w:val="1"/>
        </w:numPr>
        <w:spacing w:after="0" w:line="240" w:lineRule="auto"/>
        <w:rPr>
          <w:b/>
          <w:color w:val="FF0000"/>
        </w:rPr>
      </w:pPr>
      <w:r w:rsidRPr="000374F0">
        <w:rPr>
          <w:b/>
          <w:color w:val="FF0000"/>
        </w:rPr>
        <w:t>The file to use in all subsequent JED</w:t>
      </w:r>
      <w:r w:rsidR="00BD4E5A">
        <w:rPr>
          <w:b/>
          <w:color w:val="FF0000"/>
        </w:rPr>
        <w:t>i</w:t>
      </w:r>
      <w:r w:rsidRPr="000374F0">
        <w:rPr>
          <w:b/>
          <w:color w:val="FF0000"/>
        </w:rPr>
        <w:t xml:space="preserve"> analyses is the original_PDB_coordinates</w:t>
      </w:r>
      <w:r w:rsidR="00BD4E5A">
        <w:rPr>
          <w:b/>
          <w:color w:val="FF0000"/>
        </w:rPr>
        <w:t>_AA</w:t>
      </w:r>
      <w:r w:rsidRPr="000374F0">
        <w:rPr>
          <w:b/>
          <w:color w:val="FF0000"/>
        </w:rPr>
        <w:t xml:space="preserve"> matrix.</w:t>
      </w:r>
    </w:p>
    <w:p w:rsidR="00A54474" w:rsidRPr="000374F0" w:rsidRDefault="00A54474" w:rsidP="00A54474">
      <w:pPr>
        <w:spacing w:after="0" w:line="240" w:lineRule="auto"/>
        <w:rPr>
          <w:b/>
        </w:rPr>
      </w:pPr>
    </w:p>
    <w:p w:rsidR="00A54474" w:rsidRPr="000374F0" w:rsidRDefault="00A54474" w:rsidP="00A54474">
      <w:pPr>
        <w:pStyle w:val="ListParagraph"/>
        <w:spacing w:after="0" w:line="240" w:lineRule="auto"/>
        <w:ind w:left="360"/>
        <w:rPr>
          <w:i/>
        </w:rPr>
      </w:pPr>
      <w:r w:rsidRPr="000374F0">
        <w:rPr>
          <w:i/>
        </w:rPr>
        <w:t xml:space="preserve">This matrix contains all the </w:t>
      </w:r>
      <w:r w:rsidR="00BD4E5A">
        <w:rPr>
          <w:i/>
        </w:rPr>
        <w:t>atoms</w:t>
      </w:r>
      <w:r w:rsidRPr="000374F0">
        <w:rPr>
          <w:i/>
        </w:rPr>
        <w:t xml:space="preserve"> in the PDB files and thus can be used for any subset of residues. When a subset is chosen, a new correspondence set is generated and a new transformation is done to optimize the alignment of the structures. This removes overall translation and rotation</w:t>
      </w:r>
      <w:r w:rsidR="00C25198" w:rsidRPr="000374F0">
        <w:rPr>
          <w:i/>
        </w:rPr>
        <w:t xml:space="preserve"> for each subset chosen</w:t>
      </w:r>
      <w:r w:rsidRPr="000374F0">
        <w:rPr>
          <w:i/>
        </w:rPr>
        <w:t>.</w:t>
      </w:r>
    </w:p>
    <w:p w:rsidR="00A54474" w:rsidRPr="000374F0" w:rsidRDefault="00A54474" w:rsidP="00A54474">
      <w:pPr>
        <w:pStyle w:val="ListParagraph"/>
        <w:spacing w:after="0" w:line="240" w:lineRule="auto"/>
        <w:ind w:left="360"/>
        <w:rPr>
          <w:i/>
        </w:rPr>
      </w:pPr>
    </w:p>
    <w:p w:rsidR="00A54474" w:rsidRPr="00D34262" w:rsidRDefault="00A54474" w:rsidP="00A54474">
      <w:pPr>
        <w:spacing w:after="0" w:line="240" w:lineRule="auto"/>
        <w:rPr>
          <w:color w:val="002060"/>
        </w:rPr>
      </w:pPr>
      <w:r w:rsidRPr="00D34262">
        <w:rPr>
          <w:color w:val="002060"/>
        </w:rPr>
        <w:t xml:space="preserve">In subsequent analyses, it is </w:t>
      </w:r>
      <w:r w:rsidRPr="00D34262">
        <w:rPr>
          <w:color w:val="002060"/>
          <w:u w:val="single"/>
        </w:rPr>
        <w:t>critical</w:t>
      </w:r>
      <w:r w:rsidRPr="00D34262">
        <w:rPr>
          <w:color w:val="002060"/>
        </w:rPr>
        <w:t xml:space="preserve"> that no residues are requested that do not </w:t>
      </w:r>
      <w:r w:rsidR="00D34262" w:rsidRPr="00D34262">
        <w:rPr>
          <w:color w:val="002060"/>
        </w:rPr>
        <w:t>actually exist in the PDB file.</w:t>
      </w:r>
    </w:p>
    <w:p w:rsidR="00D34262" w:rsidRPr="00D34262" w:rsidRDefault="00A54474" w:rsidP="00A54474">
      <w:pPr>
        <w:spacing w:after="0" w:line="240" w:lineRule="auto"/>
        <w:rPr>
          <w:color w:val="002060"/>
        </w:rPr>
      </w:pPr>
      <w:r w:rsidRPr="00D34262">
        <w:rPr>
          <w:color w:val="002060"/>
        </w:rPr>
        <w:t>JED</w:t>
      </w:r>
      <w:r w:rsidR="00BD4E5A" w:rsidRPr="00D34262">
        <w:rPr>
          <w:color w:val="002060"/>
        </w:rPr>
        <w:t>i</w:t>
      </w:r>
      <w:r w:rsidRPr="00D34262">
        <w:rPr>
          <w:color w:val="002060"/>
        </w:rPr>
        <w:t xml:space="preserve"> maps the specified residue list to an internal list that is aligned to the </w:t>
      </w:r>
      <w:r w:rsidR="00D34262" w:rsidRPr="00D34262">
        <w:rPr>
          <w:color w:val="002060"/>
        </w:rPr>
        <w:t xml:space="preserve">rows of the </w:t>
      </w:r>
      <w:proofErr w:type="gramStart"/>
      <w:r w:rsidR="00D34262" w:rsidRPr="00D34262">
        <w:rPr>
          <w:color w:val="002060"/>
        </w:rPr>
        <w:t>coordinates</w:t>
      </w:r>
      <w:proofErr w:type="gramEnd"/>
      <w:r w:rsidR="00D34262" w:rsidRPr="00D34262">
        <w:rPr>
          <w:color w:val="002060"/>
        </w:rPr>
        <w:t xml:space="preserve"> matrix.</w:t>
      </w:r>
    </w:p>
    <w:p w:rsidR="00D34262" w:rsidRPr="00D34262" w:rsidRDefault="00A54474" w:rsidP="00A54474">
      <w:pPr>
        <w:spacing w:after="0" w:line="240" w:lineRule="auto"/>
        <w:rPr>
          <w:color w:val="002060"/>
        </w:rPr>
      </w:pPr>
      <w:r w:rsidRPr="00D34262">
        <w:rPr>
          <w:color w:val="002060"/>
        </w:rPr>
        <w:t>JED</w:t>
      </w:r>
      <w:r w:rsidR="00BD4E5A" w:rsidRPr="00D34262">
        <w:rPr>
          <w:color w:val="002060"/>
        </w:rPr>
        <w:t>i</w:t>
      </w:r>
      <w:r w:rsidRPr="00D34262">
        <w:rPr>
          <w:color w:val="002060"/>
        </w:rPr>
        <w:t xml:space="preserve"> generates a residue list file for all residues it finds in the PDB files that it reads. </w:t>
      </w:r>
    </w:p>
    <w:p w:rsidR="00A54474" w:rsidRPr="00D34262" w:rsidRDefault="00A54474" w:rsidP="00A54474">
      <w:pPr>
        <w:spacing w:after="0" w:line="240" w:lineRule="auto"/>
        <w:rPr>
          <w:color w:val="002060"/>
        </w:rPr>
      </w:pPr>
      <w:r w:rsidRPr="00D34262">
        <w:rPr>
          <w:color w:val="002060"/>
        </w:rPr>
        <w:t>This file should be edited with care when specifying residue subsets.</w:t>
      </w:r>
    </w:p>
    <w:p w:rsidR="00A54474" w:rsidRDefault="00A54474" w:rsidP="00A54474">
      <w:pPr>
        <w:pStyle w:val="ListParagraph"/>
        <w:spacing w:after="0" w:line="240" w:lineRule="auto"/>
        <w:ind w:left="360"/>
        <w:rPr>
          <w:b/>
        </w:rPr>
      </w:pPr>
    </w:p>
    <w:p w:rsidR="008B09B6" w:rsidRDefault="008B09B6" w:rsidP="00A54474">
      <w:pPr>
        <w:pStyle w:val="ListParagraph"/>
        <w:spacing w:after="0" w:line="240" w:lineRule="auto"/>
        <w:ind w:left="360"/>
        <w:rPr>
          <w:b/>
        </w:rPr>
      </w:pPr>
    </w:p>
    <w:p w:rsidR="00A54474" w:rsidRPr="00492478" w:rsidRDefault="00A54474" w:rsidP="00074D5E">
      <w:pPr>
        <w:pStyle w:val="Heading2"/>
      </w:pPr>
      <w:bookmarkStart w:id="25" w:name="_Toc535242641"/>
      <w:r w:rsidRPr="00492478">
        <w:t>Common Causes for JED</w:t>
      </w:r>
      <w:r w:rsidR="00E2503E" w:rsidRPr="00492478">
        <w:t>i</w:t>
      </w:r>
      <w:r w:rsidRPr="00492478">
        <w:t xml:space="preserve"> to Crash</w:t>
      </w:r>
      <w:bookmarkEnd w:id="25"/>
    </w:p>
    <w:p w:rsidR="00454035" w:rsidRPr="000374F0" w:rsidRDefault="00454035" w:rsidP="00A54474">
      <w:pPr>
        <w:autoSpaceDE w:val="0"/>
        <w:autoSpaceDN w:val="0"/>
        <w:adjustRightInd w:val="0"/>
        <w:spacing w:before="240" w:after="120" w:line="240" w:lineRule="auto"/>
        <w:rPr>
          <w:rFonts w:cs="Consolas"/>
          <w:b/>
          <w:color w:val="000000" w:themeColor="text1"/>
        </w:rPr>
      </w:pPr>
    </w:p>
    <w:p w:rsidR="00FC67F5" w:rsidRPr="00827F77" w:rsidRDefault="00FC67F5" w:rsidP="00D85347">
      <w:pPr>
        <w:pStyle w:val="ListParagraph"/>
        <w:numPr>
          <w:ilvl w:val="0"/>
          <w:numId w:val="4"/>
        </w:numPr>
        <w:rPr>
          <w:rFonts w:cs="Consolas"/>
          <w:color w:val="002060"/>
        </w:rPr>
      </w:pPr>
      <w:r w:rsidRPr="00827F77">
        <w:rPr>
          <w:rFonts w:cs="Consolas"/>
          <w:color w:val="002060"/>
        </w:rPr>
        <w:t xml:space="preserve">A </w:t>
      </w:r>
      <w:r w:rsidRPr="00827F77">
        <w:rPr>
          <w:rFonts w:cs="Consolas"/>
          <w:b/>
          <w:color w:val="002060"/>
        </w:rPr>
        <w:t>KEY=VALUE PAIR</w:t>
      </w:r>
      <w:r w:rsidRPr="00827F77">
        <w:rPr>
          <w:rFonts w:cs="Consolas"/>
          <w:color w:val="002060"/>
        </w:rPr>
        <w:t xml:space="preserve"> is missing</w:t>
      </w:r>
    </w:p>
    <w:p w:rsidR="00FC67F5" w:rsidRPr="00827F77" w:rsidRDefault="00FC67F5" w:rsidP="00D85347">
      <w:pPr>
        <w:pStyle w:val="ListParagraph"/>
        <w:numPr>
          <w:ilvl w:val="0"/>
          <w:numId w:val="4"/>
        </w:numPr>
        <w:autoSpaceDE w:val="0"/>
        <w:autoSpaceDN w:val="0"/>
        <w:adjustRightInd w:val="0"/>
        <w:spacing w:after="0"/>
        <w:rPr>
          <w:rFonts w:cs="Consolas"/>
          <w:color w:val="002060"/>
        </w:rPr>
      </w:pPr>
      <w:r w:rsidRPr="00827F77">
        <w:rPr>
          <w:rFonts w:cs="Consolas"/>
          <w:color w:val="002060"/>
        </w:rPr>
        <w:t xml:space="preserve">A key in a </w:t>
      </w:r>
      <w:r w:rsidRPr="00827F77">
        <w:rPr>
          <w:rFonts w:cs="Consolas"/>
          <w:b/>
          <w:color w:val="002060"/>
        </w:rPr>
        <w:t>KEY=VALUE PAIR</w:t>
      </w:r>
      <w:r w:rsidRPr="00827F77">
        <w:rPr>
          <w:rFonts w:cs="Consolas"/>
          <w:color w:val="002060"/>
        </w:rPr>
        <w:t xml:space="preserve"> is missing its value</w:t>
      </w:r>
    </w:p>
    <w:p w:rsidR="00A54474" w:rsidRPr="00827F77" w:rsidRDefault="00E2503E" w:rsidP="00D85347">
      <w:pPr>
        <w:pStyle w:val="ListParagraph"/>
        <w:numPr>
          <w:ilvl w:val="0"/>
          <w:numId w:val="4"/>
        </w:numPr>
        <w:autoSpaceDE w:val="0"/>
        <w:autoSpaceDN w:val="0"/>
        <w:adjustRightInd w:val="0"/>
        <w:spacing w:after="0"/>
        <w:rPr>
          <w:rFonts w:cs="Consolas"/>
          <w:color w:val="002060"/>
        </w:rPr>
      </w:pPr>
      <w:r w:rsidRPr="00827F77">
        <w:rPr>
          <w:rFonts w:cs="Consolas"/>
          <w:color w:val="002060"/>
        </w:rPr>
        <w:t>A</w:t>
      </w:r>
      <w:r w:rsidR="00A54474" w:rsidRPr="00827F77">
        <w:rPr>
          <w:rFonts w:cs="Consolas"/>
          <w:color w:val="002060"/>
        </w:rPr>
        <w:t xml:space="preserve"> </w:t>
      </w:r>
      <w:r w:rsidR="00127CF0" w:rsidRPr="00827F77">
        <w:rPr>
          <w:rFonts w:cs="Consolas"/>
          <w:color w:val="002060"/>
        </w:rPr>
        <w:t xml:space="preserve">specified </w:t>
      </w:r>
      <w:r w:rsidR="00A54474" w:rsidRPr="00827F77">
        <w:rPr>
          <w:rFonts w:cs="Consolas"/>
          <w:b/>
          <w:color w:val="002060"/>
        </w:rPr>
        <w:t>directory</w:t>
      </w:r>
      <w:r w:rsidR="00A54474" w:rsidRPr="00827F77">
        <w:rPr>
          <w:rFonts w:cs="Consolas"/>
          <w:color w:val="002060"/>
        </w:rPr>
        <w:t xml:space="preserve"> or </w:t>
      </w:r>
      <w:r w:rsidR="00A54474" w:rsidRPr="00827F77">
        <w:rPr>
          <w:rFonts w:cs="Consolas"/>
          <w:b/>
          <w:color w:val="002060"/>
        </w:rPr>
        <w:t>file</w:t>
      </w:r>
      <w:r w:rsidRPr="00827F77">
        <w:rPr>
          <w:rFonts w:cs="Consolas"/>
          <w:color w:val="002060"/>
        </w:rPr>
        <w:t xml:space="preserve"> cannot be found</w:t>
      </w:r>
    </w:p>
    <w:p w:rsidR="00A54474" w:rsidRPr="00827F77" w:rsidRDefault="00A54474" w:rsidP="00D85347">
      <w:pPr>
        <w:pStyle w:val="ListParagraph"/>
        <w:numPr>
          <w:ilvl w:val="0"/>
          <w:numId w:val="4"/>
        </w:numPr>
        <w:autoSpaceDE w:val="0"/>
        <w:autoSpaceDN w:val="0"/>
        <w:adjustRightInd w:val="0"/>
        <w:spacing w:after="0"/>
        <w:rPr>
          <w:rFonts w:cs="Consolas"/>
          <w:color w:val="002060"/>
        </w:rPr>
      </w:pPr>
      <w:r w:rsidRPr="00827F77">
        <w:rPr>
          <w:rFonts w:cs="Consolas"/>
          <w:color w:val="002060"/>
        </w:rPr>
        <w:t xml:space="preserve">If </w:t>
      </w:r>
      <w:r w:rsidRPr="00827F77">
        <w:rPr>
          <w:rFonts w:cs="Consolas"/>
          <w:b/>
          <w:color w:val="002060"/>
        </w:rPr>
        <w:t>unexpected format</w:t>
      </w:r>
      <w:r w:rsidRPr="00827F77">
        <w:rPr>
          <w:rFonts w:cs="Consolas"/>
          <w:color w:val="002060"/>
        </w:rPr>
        <w:t xml:space="preserve"> is found in </w:t>
      </w:r>
      <w:r w:rsidRPr="00827F77">
        <w:rPr>
          <w:rFonts w:cs="Consolas"/>
          <w:b/>
          <w:color w:val="002060"/>
        </w:rPr>
        <w:t>any</w:t>
      </w:r>
      <w:r w:rsidR="00E2503E" w:rsidRPr="00827F77">
        <w:rPr>
          <w:rFonts w:cs="Consolas"/>
          <w:color w:val="002060"/>
        </w:rPr>
        <w:t xml:space="preserve"> of the input files</w:t>
      </w:r>
      <w:r w:rsidR="00454035" w:rsidRPr="00827F77">
        <w:rPr>
          <w:rFonts w:cs="Consolas"/>
          <w:color w:val="002060"/>
        </w:rPr>
        <w:t xml:space="preserve"> (reference PDB, residue list)</w:t>
      </w:r>
    </w:p>
    <w:p w:rsidR="00815397" w:rsidRPr="000374F0" w:rsidRDefault="00815397" w:rsidP="00815397">
      <w:pPr>
        <w:autoSpaceDE w:val="0"/>
        <w:autoSpaceDN w:val="0"/>
        <w:adjustRightInd w:val="0"/>
        <w:spacing w:after="0"/>
        <w:rPr>
          <w:rFonts w:cs="Consolas"/>
          <w:color w:val="000000" w:themeColor="text1"/>
        </w:rPr>
      </w:pPr>
    </w:p>
    <w:p w:rsidR="00A54474" w:rsidRPr="000374F0" w:rsidRDefault="00A54474" w:rsidP="00FD6060">
      <w:pPr>
        <w:autoSpaceDE w:val="0"/>
        <w:autoSpaceDN w:val="0"/>
        <w:adjustRightInd w:val="0"/>
        <w:spacing w:after="0"/>
        <w:rPr>
          <w:rFonts w:cs="Consolas"/>
          <w:color w:val="000000" w:themeColor="text1"/>
        </w:rPr>
      </w:pPr>
      <w:r w:rsidRPr="000374F0">
        <w:rPr>
          <w:rFonts w:cs="Consolas"/>
          <w:color w:val="000000" w:themeColor="text1"/>
        </w:rPr>
        <w:t>Note that the JED</w:t>
      </w:r>
      <w:r w:rsidR="002151DA">
        <w:rPr>
          <w:rFonts w:cs="Consolas"/>
          <w:color w:val="000000" w:themeColor="text1"/>
        </w:rPr>
        <w:t>i</w:t>
      </w:r>
      <w:r w:rsidRPr="000374F0">
        <w:rPr>
          <w:rFonts w:cs="Consolas"/>
          <w:color w:val="000000" w:themeColor="text1"/>
        </w:rPr>
        <w:t xml:space="preserve"> driver programs employ many checks during the reading of the input files and the execution of the program. There are checks to validate the number formats of numeric data. </w:t>
      </w:r>
      <w:r w:rsidR="007E40AB" w:rsidRPr="000374F0">
        <w:rPr>
          <w:rFonts w:cs="Consolas"/>
          <w:color w:val="000000" w:themeColor="text1"/>
        </w:rPr>
        <w:t xml:space="preserve">There are checks to ensure that the input files have the correct format/number of columns. </w:t>
      </w:r>
      <w:r w:rsidRPr="000374F0">
        <w:rPr>
          <w:rFonts w:cs="Consolas"/>
          <w:color w:val="000000" w:themeColor="text1"/>
        </w:rPr>
        <w:t>There are checks to ensure that the number of modes requested does not exceed the actual number of modes available. JED</w:t>
      </w:r>
      <w:r w:rsidR="00E2503E">
        <w:rPr>
          <w:rFonts w:cs="Consolas"/>
          <w:color w:val="000000" w:themeColor="text1"/>
        </w:rPr>
        <w:t>i</w:t>
      </w:r>
      <w:r w:rsidRPr="000374F0">
        <w:rPr>
          <w:rFonts w:cs="Consolas"/>
          <w:color w:val="000000" w:themeColor="text1"/>
        </w:rPr>
        <w:t xml:space="preserve"> also verifies that directories and files exist before performing any analysis. </w:t>
      </w:r>
      <w:r w:rsidR="007C1C69" w:rsidRPr="000374F0">
        <w:rPr>
          <w:rFonts w:cs="Consolas"/>
          <w:color w:val="000000" w:themeColor="text1"/>
        </w:rPr>
        <w:t xml:space="preserve">In many cases, missing or problematic parameter settings are set to a default value. </w:t>
      </w:r>
      <w:r w:rsidRPr="000374F0">
        <w:rPr>
          <w:rFonts w:cs="Consolas"/>
          <w:color w:val="000000" w:themeColor="text1"/>
        </w:rPr>
        <w:t xml:space="preserve">The developers have </w:t>
      </w:r>
      <w:r w:rsidR="0091624A" w:rsidRPr="000374F0">
        <w:rPr>
          <w:rFonts w:cs="Consolas"/>
          <w:color w:val="000000" w:themeColor="text1"/>
        </w:rPr>
        <w:t>attempted to</w:t>
      </w:r>
      <w:r w:rsidRPr="000374F0">
        <w:rPr>
          <w:rFonts w:cs="Consolas"/>
          <w:color w:val="000000" w:themeColor="text1"/>
        </w:rPr>
        <w:t xml:space="preserve"> provide meaningful information when the program crashes to facilitate making the necessary corrections. The input file is </w:t>
      </w:r>
      <w:r w:rsidR="00E2503E">
        <w:rPr>
          <w:rFonts w:cs="Consolas"/>
          <w:color w:val="000000" w:themeColor="text1"/>
        </w:rPr>
        <w:t xml:space="preserve">logged and </w:t>
      </w:r>
      <w:r w:rsidRPr="000374F0">
        <w:rPr>
          <w:rFonts w:cs="Consolas"/>
          <w:color w:val="000000" w:themeColor="text1"/>
        </w:rPr>
        <w:t xml:space="preserve">echoed to </w:t>
      </w:r>
      <w:r w:rsidRPr="000374F0">
        <w:rPr>
          <w:rFonts w:cs="Consolas"/>
          <w:b/>
          <w:i/>
          <w:color w:val="000000" w:themeColor="text1"/>
        </w:rPr>
        <w:t>standard out</w:t>
      </w:r>
      <w:r w:rsidR="007C1C69" w:rsidRPr="000374F0">
        <w:rPr>
          <w:rFonts w:cs="Consolas"/>
          <w:color w:val="000000" w:themeColor="text1"/>
        </w:rPr>
        <w:t>,</w:t>
      </w:r>
      <w:r w:rsidRPr="000374F0">
        <w:rPr>
          <w:rFonts w:cs="Consolas"/>
          <w:color w:val="000000" w:themeColor="text1"/>
        </w:rPr>
        <w:t xml:space="preserve"> as are the assignment of parameters, while any detected problems or errors have their messages directed to </w:t>
      </w:r>
      <w:r w:rsidRPr="000374F0">
        <w:rPr>
          <w:rFonts w:cs="Consolas"/>
          <w:b/>
          <w:i/>
          <w:color w:val="000000" w:themeColor="text1"/>
        </w:rPr>
        <w:t>standard error</w:t>
      </w:r>
      <w:r w:rsidRPr="000374F0">
        <w:rPr>
          <w:rFonts w:cs="Consolas"/>
          <w:color w:val="000000" w:themeColor="text1"/>
        </w:rPr>
        <w:t xml:space="preserve">. In </w:t>
      </w:r>
      <w:r w:rsidR="00C11998" w:rsidRPr="000374F0">
        <w:rPr>
          <w:rFonts w:cs="Consolas"/>
          <w:color w:val="000000" w:themeColor="text1"/>
        </w:rPr>
        <w:t>the case that a Java runtime exception is thrown</w:t>
      </w:r>
      <w:r w:rsidRPr="000374F0">
        <w:rPr>
          <w:rFonts w:cs="Consolas"/>
          <w:color w:val="000000" w:themeColor="text1"/>
        </w:rPr>
        <w:t>, a stack trace will also be sent to standard error.</w:t>
      </w:r>
      <w:r w:rsidR="008C0573" w:rsidRPr="000374F0">
        <w:rPr>
          <w:rFonts w:cs="Consolas"/>
          <w:color w:val="000000" w:themeColor="text1"/>
        </w:rPr>
        <w:t xml:space="preserve"> Please refer to the </w:t>
      </w:r>
      <w:r w:rsidR="008C0573" w:rsidRPr="000374F0">
        <w:rPr>
          <w:rFonts w:cs="Consolas"/>
          <w:b/>
          <w:color w:val="000000" w:themeColor="text1"/>
        </w:rPr>
        <w:t>Appendix</w:t>
      </w:r>
      <w:r w:rsidR="008C0573" w:rsidRPr="000374F0">
        <w:rPr>
          <w:rFonts w:cs="Consolas"/>
          <w:color w:val="000000" w:themeColor="text1"/>
        </w:rPr>
        <w:t xml:space="preserve"> for help in creating properly formatted input files.</w:t>
      </w:r>
    </w:p>
    <w:p w:rsidR="00A54474" w:rsidRPr="000374F0" w:rsidRDefault="00A54474" w:rsidP="00FD6060">
      <w:pPr>
        <w:pStyle w:val="Default"/>
        <w:spacing w:line="276" w:lineRule="auto"/>
        <w:rPr>
          <w:b/>
          <w:bCs/>
          <w:iCs/>
          <w:sz w:val="22"/>
          <w:szCs w:val="22"/>
        </w:rPr>
      </w:pPr>
    </w:p>
    <w:p w:rsidR="001E6C6B" w:rsidRDefault="001E6C6B" w:rsidP="00F66337">
      <w:pPr>
        <w:pStyle w:val="Default"/>
        <w:rPr>
          <w:b/>
          <w:bCs/>
          <w:iCs/>
          <w:sz w:val="22"/>
          <w:szCs w:val="22"/>
        </w:rPr>
      </w:pPr>
    </w:p>
    <w:p w:rsidR="0078671B" w:rsidRPr="00B60E96" w:rsidRDefault="00815397" w:rsidP="00074D5E">
      <w:pPr>
        <w:pStyle w:val="Heading1"/>
      </w:pPr>
      <w:bookmarkStart w:id="26" w:name="_Toc535242642"/>
      <w:r w:rsidRPr="000374F0">
        <w:lastRenderedPageBreak/>
        <w:t xml:space="preserve">Using </w:t>
      </w:r>
      <w:r w:rsidR="005B728D">
        <w:t>JEDi</w:t>
      </w:r>
      <w:r w:rsidR="006377E8" w:rsidRPr="000374F0">
        <w:t xml:space="preserve"> DRIVER</w:t>
      </w:r>
      <w:bookmarkEnd w:id="26"/>
    </w:p>
    <w:p w:rsidR="006377E8" w:rsidRDefault="006377E8" w:rsidP="00D85347">
      <w:pPr>
        <w:pStyle w:val="Heading2"/>
        <w:numPr>
          <w:ilvl w:val="0"/>
          <w:numId w:val="23"/>
        </w:numPr>
      </w:pPr>
      <w:bookmarkStart w:id="27" w:name="_Toc535242643"/>
      <w:r w:rsidRPr="000374F0">
        <w:t>The Preliminary Run</w:t>
      </w:r>
      <w:bookmarkEnd w:id="27"/>
    </w:p>
    <w:p w:rsidR="00350643" w:rsidRPr="000374F0" w:rsidRDefault="00350643" w:rsidP="00350643">
      <w:pPr>
        <w:spacing w:after="0" w:line="240" w:lineRule="auto"/>
      </w:pPr>
      <w:r w:rsidRPr="000374F0">
        <w:t xml:space="preserve">This pre-processing step will read all PDB files in the working directory, but will perform </w:t>
      </w:r>
      <w:r w:rsidRPr="00350643">
        <w:rPr>
          <w:b/>
        </w:rPr>
        <w:t>no PCA.</w:t>
      </w:r>
    </w:p>
    <w:p w:rsidR="00350643" w:rsidRPr="000374F0" w:rsidRDefault="00350643" w:rsidP="00350643">
      <w:pPr>
        <w:spacing w:after="0" w:line="240" w:lineRule="auto"/>
      </w:pPr>
      <w:r w:rsidRPr="000374F0">
        <w:t>The purpose of this is to generate the matrix of coordinates for performing subset analyses efficiently.</w:t>
      </w:r>
    </w:p>
    <w:p w:rsidR="006377E8" w:rsidRPr="000374F0" w:rsidRDefault="006377E8" w:rsidP="006377E8">
      <w:pPr>
        <w:spacing w:after="0" w:line="240" w:lineRule="auto"/>
        <w:rPr>
          <w:rFonts w:ascii="Consolas" w:hAnsi="Consolas" w:cs="Consolas"/>
          <w:color w:val="002060"/>
          <w:sz w:val="18"/>
          <w:szCs w:val="18"/>
        </w:rPr>
      </w:pPr>
    </w:p>
    <w:p w:rsidR="006377E8" w:rsidRPr="000374F0" w:rsidRDefault="006377E8" w:rsidP="006377E8">
      <w:pPr>
        <w:spacing w:after="0" w:line="240" w:lineRule="auto"/>
        <w:rPr>
          <w:rFonts w:cs="Consolas"/>
          <w:b/>
          <w:i/>
          <w:color w:val="FF0000"/>
        </w:rPr>
      </w:pPr>
      <w:r w:rsidRPr="000374F0">
        <w:rPr>
          <w:rFonts w:cs="Consolas"/>
          <w:b/>
          <w:i/>
          <w:color w:val="FF0000"/>
        </w:rPr>
        <w:t xml:space="preserve">The PDB </w:t>
      </w:r>
      <w:r w:rsidRPr="00350643">
        <w:rPr>
          <w:rFonts w:cs="Consolas"/>
          <w:b/>
          <w:color w:val="FF0000"/>
        </w:rPr>
        <w:t>files</w:t>
      </w:r>
      <w:r w:rsidRPr="000374F0">
        <w:rPr>
          <w:rFonts w:cs="Consolas"/>
          <w:b/>
          <w:i/>
          <w:color w:val="FF0000"/>
        </w:rPr>
        <w:t xml:space="preserve"> (including the PDB reference file) </w:t>
      </w:r>
      <w:r w:rsidRPr="000374F0">
        <w:rPr>
          <w:rFonts w:cs="Consolas"/>
          <w:b/>
          <w:i/>
          <w:color w:val="FF0000"/>
          <w:u w:val="single"/>
        </w:rPr>
        <w:t>must</w:t>
      </w:r>
      <w:r w:rsidRPr="000374F0">
        <w:rPr>
          <w:rFonts w:cs="Consolas"/>
          <w:b/>
          <w:i/>
          <w:color w:val="FF0000"/>
        </w:rPr>
        <w:t xml:space="preserve"> be in the working directory.</w:t>
      </w:r>
    </w:p>
    <w:p w:rsidR="0078671B" w:rsidRPr="000374F0" w:rsidRDefault="0078671B" w:rsidP="006377E8">
      <w:pPr>
        <w:spacing w:after="0" w:line="240" w:lineRule="auto"/>
        <w:rPr>
          <w:rFonts w:ascii="Consolas" w:hAnsi="Consolas" w:cs="Consolas"/>
          <w:color w:val="002060"/>
          <w:sz w:val="18"/>
          <w:szCs w:val="18"/>
        </w:rPr>
      </w:pPr>
    </w:p>
    <w:p w:rsidR="005A6ADC" w:rsidRPr="001256B2" w:rsidRDefault="001A31AD" w:rsidP="001256B2">
      <w:pPr>
        <w:pStyle w:val="Heading3"/>
      </w:pPr>
      <w:bookmarkStart w:id="28" w:name="_Toc535242644"/>
      <w:r w:rsidRPr="001256B2">
        <w:t>Parameters to set in the parameters file:</w:t>
      </w:r>
      <w:bookmarkEnd w:id="28"/>
    </w:p>
    <w:p w:rsidR="00896EEC" w:rsidRPr="00896EEC" w:rsidRDefault="00896EEC" w:rsidP="00896EEC">
      <w:pPr>
        <w:spacing w:after="0" w:line="240" w:lineRule="auto"/>
        <w:ind w:left="360"/>
        <w:rPr>
          <w:b/>
          <w:u w:val="single"/>
        </w:rPr>
      </w:pP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w:t>
      </w: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DIRECTORY, DESCRIPTION, REFERENCE_PDB</w:t>
      </w: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w:t>
      </w:r>
    </w:p>
    <w:p w:rsidR="00350643" w:rsidRPr="0041680D" w:rsidRDefault="003F07E6" w:rsidP="00350643">
      <w:pPr>
        <w:spacing w:after="0" w:line="240" w:lineRule="auto"/>
        <w:rPr>
          <w:rFonts w:ascii="Consolas" w:hAnsi="Consolas"/>
          <w:color w:val="FF0000"/>
          <w:sz w:val="16"/>
          <w:szCs w:val="16"/>
        </w:rPr>
      </w:pPr>
      <w:r w:rsidRPr="0041680D">
        <w:rPr>
          <w:rFonts w:ascii="Consolas" w:hAnsi="Consolas"/>
          <w:color w:val="FF0000"/>
          <w:sz w:val="16"/>
          <w:szCs w:val="16"/>
        </w:rPr>
        <w:t>DIRECTORY=C</w:t>
      </w:r>
      <w:proofErr w:type="gramStart"/>
      <w:r w:rsidRPr="0041680D">
        <w:rPr>
          <w:rFonts w:ascii="Consolas" w:hAnsi="Consolas"/>
          <w:color w:val="FF0000"/>
          <w:sz w:val="16"/>
          <w:szCs w:val="16"/>
        </w:rPr>
        <w:t>:\</w:t>
      </w:r>
      <w:proofErr w:type="gramEnd"/>
      <w:r w:rsidRPr="0041680D">
        <w:rPr>
          <w:rFonts w:ascii="Consolas" w:hAnsi="Consolas"/>
          <w:color w:val="FF0000"/>
          <w:sz w:val="16"/>
          <w:szCs w:val="16"/>
        </w:rPr>
        <w:t>Users</w:t>
      </w:r>
      <w:r w:rsidR="00350643" w:rsidRPr="0041680D">
        <w:rPr>
          <w:rFonts w:ascii="Consolas" w:hAnsi="Consolas"/>
          <w:color w:val="FF0000"/>
          <w:sz w:val="16"/>
          <w:szCs w:val="16"/>
        </w:rPr>
        <w:t>\workspace\JEDi\test\BL\</w:t>
      </w:r>
    </w:p>
    <w:p w:rsidR="00350643" w:rsidRPr="0041680D" w:rsidRDefault="003F07E6" w:rsidP="00350643">
      <w:pPr>
        <w:spacing w:after="0" w:line="240" w:lineRule="auto"/>
        <w:rPr>
          <w:rFonts w:ascii="Consolas" w:hAnsi="Consolas"/>
          <w:color w:val="FF0000"/>
          <w:sz w:val="16"/>
          <w:szCs w:val="16"/>
        </w:rPr>
      </w:pPr>
      <w:r w:rsidRPr="0041680D">
        <w:rPr>
          <w:rFonts w:ascii="Consolas" w:hAnsi="Consolas"/>
          <w:color w:val="FF0000"/>
          <w:sz w:val="16"/>
          <w:szCs w:val="16"/>
        </w:rPr>
        <w:t>DESCRIPTION=TEST</w:t>
      </w:r>
    </w:p>
    <w:p w:rsidR="00350643" w:rsidRPr="0041680D" w:rsidRDefault="00350643" w:rsidP="00350643">
      <w:pPr>
        <w:spacing w:after="0" w:line="240" w:lineRule="auto"/>
        <w:rPr>
          <w:rFonts w:ascii="Consolas" w:hAnsi="Consolas"/>
          <w:color w:val="FF0000"/>
          <w:sz w:val="16"/>
          <w:szCs w:val="16"/>
        </w:rPr>
      </w:pPr>
      <w:r w:rsidRPr="0041680D">
        <w:rPr>
          <w:rFonts w:ascii="Consolas" w:hAnsi="Consolas"/>
          <w:color w:val="FF0000"/>
          <w:sz w:val="16"/>
          <w:szCs w:val="16"/>
        </w:rPr>
        <w:t>REFERENCE_PDB=1ERM_TEM1.cleaned.pdb</w:t>
      </w: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w:t>
      </w: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LOGICAL SWITCHES</w:t>
      </w: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w:t>
      </w:r>
    </w:p>
    <w:p w:rsidR="00350643" w:rsidRPr="0041680D" w:rsidRDefault="00350643" w:rsidP="00350643">
      <w:pPr>
        <w:spacing w:after="0" w:line="240" w:lineRule="auto"/>
        <w:rPr>
          <w:rFonts w:ascii="Consolas" w:hAnsi="Consolas"/>
          <w:color w:val="FF0000"/>
          <w:sz w:val="16"/>
          <w:szCs w:val="16"/>
        </w:rPr>
      </w:pPr>
      <w:proofErr w:type="spellStart"/>
      <w:proofErr w:type="gramStart"/>
      <w:r w:rsidRPr="0041680D">
        <w:rPr>
          <w:rFonts w:ascii="Consolas" w:hAnsi="Consolas"/>
          <w:color w:val="FF0000"/>
          <w:sz w:val="16"/>
          <w:szCs w:val="16"/>
        </w:rPr>
        <w:t>doREAD</w:t>
      </w:r>
      <w:proofErr w:type="spellEnd"/>
      <w:r w:rsidRPr="0041680D">
        <w:rPr>
          <w:rFonts w:ascii="Consolas" w:hAnsi="Consolas"/>
          <w:color w:val="FF0000"/>
          <w:sz w:val="16"/>
          <w:szCs w:val="16"/>
        </w:rPr>
        <w:t>=</w:t>
      </w:r>
      <w:proofErr w:type="gramEnd"/>
      <w:r w:rsidRPr="0041680D">
        <w:rPr>
          <w:rFonts w:ascii="Consolas" w:hAnsi="Consolas"/>
          <w:color w:val="FF0000"/>
          <w:sz w:val="16"/>
          <w:szCs w:val="16"/>
        </w:rPr>
        <w:t>true</w:t>
      </w:r>
    </w:p>
    <w:p w:rsidR="00350643" w:rsidRPr="00896EEC" w:rsidRDefault="00350643" w:rsidP="00350643">
      <w:pPr>
        <w:spacing w:after="0" w:line="240" w:lineRule="auto"/>
        <w:rPr>
          <w:rFonts w:ascii="Consolas" w:hAnsi="Consolas"/>
          <w:color w:val="FF0000"/>
          <w:sz w:val="16"/>
          <w:szCs w:val="16"/>
        </w:rPr>
      </w:pPr>
      <w:proofErr w:type="spellStart"/>
      <w:proofErr w:type="gramStart"/>
      <w:r w:rsidRPr="00896EEC">
        <w:rPr>
          <w:rFonts w:ascii="Consolas" w:hAnsi="Consolas"/>
          <w:color w:val="FF0000"/>
          <w:sz w:val="16"/>
          <w:szCs w:val="16"/>
        </w:rPr>
        <w:t>doMULTI</w:t>
      </w:r>
      <w:proofErr w:type="spellEnd"/>
      <w:r w:rsidRPr="00896EEC">
        <w:rPr>
          <w:rFonts w:ascii="Consolas" w:hAnsi="Consolas"/>
          <w:color w:val="FF0000"/>
          <w:sz w:val="16"/>
          <w:szCs w:val="16"/>
        </w:rPr>
        <w:t>=</w:t>
      </w:r>
      <w:proofErr w:type="gramEnd"/>
      <w:r w:rsidRPr="00896EEC">
        <w:rPr>
          <w:rFonts w:ascii="Consolas" w:hAnsi="Consolas"/>
          <w:color w:val="FF0000"/>
          <w:sz w:val="16"/>
          <w:szCs w:val="16"/>
        </w:rPr>
        <w:t>false</w:t>
      </w:r>
    </w:p>
    <w:p w:rsidR="00350643" w:rsidRPr="005A6ADC" w:rsidRDefault="00350643" w:rsidP="00350643">
      <w:pPr>
        <w:spacing w:after="0" w:line="240" w:lineRule="auto"/>
        <w:rPr>
          <w:rFonts w:ascii="Consolas" w:hAnsi="Consolas"/>
          <w:sz w:val="16"/>
          <w:szCs w:val="16"/>
        </w:rPr>
      </w:pPr>
      <w:r w:rsidRPr="005A6ADC">
        <w:rPr>
          <w:rFonts w:ascii="Consolas" w:hAnsi="Consolas"/>
          <w:sz w:val="16"/>
          <w:szCs w:val="16"/>
        </w:rPr>
        <w:t># --------------------------------------------------------------------------------------------------------------------</w:t>
      </w:r>
    </w:p>
    <w:p w:rsidR="005A6ADC" w:rsidRPr="001E0D1D" w:rsidRDefault="00896EEC" w:rsidP="00D85347">
      <w:pPr>
        <w:pStyle w:val="ListParagraph"/>
        <w:numPr>
          <w:ilvl w:val="0"/>
          <w:numId w:val="32"/>
        </w:numPr>
        <w:spacing w:after="0" w:line="240" w:lineRule="auto"/>
        <w:rPr>
          <w:b/>
          <w:sz w:val="20"/>
          <w:szCs w:val="20"/>
        </w:rPr>
      </w:pPr>
      <w:r w:rsidRPr="001E0D1D">
        <w:rPr>
          <w:b/>
          <w:sz w:val="20"/>
          <w:szCs w:val="20"/>
        </w:rPr>
        <w:t xml:space="preserve">KEY=VALUE PAIRS SHOWN IN </w:t>
      </w:r>
      <w:r w:rsidRPr="001E0D1D">
        <w:rPr>
          <w:b/>
          <w:color w:val="FF0000"/>
          <w:sz w:val="20"/>
          <w:szCs w:val="20"/>
        </w:rPr>
        <w:t>RED</w:t>
      </w:r>
      <w:r w:rsidRPr="001E0D1D">
        <w:rPr>
          <w:b/>
          <w:sz w:val="20"/>
          <w:szCs w:val="20"/>
        </w:rPr>
        <w:t xml:space="preserve"> ARE RELEVENT TO THE PRE-PROCESSING RUN</w:t>
      </w:r>
    </w:p>
    <w:p w:rsidR="001A31AD" w:rsidRDefault="001A31AD" w:rsidP="00350643">
      <w:pPr>
        <w:spacing w:after="0" w:line="240" w:lineRule="auto"/>
        <w:rPr>
          <w:b/>
          <w:sz w:val="20"/>
          <w:szCs w:val="20"/>
        </w:rPr>
      </w:pPr>
    </w:p>
    <w:p w:rsidR="001A31AD" w:rsidRPr="00B60E96" w:rsidRDefault="001A31AD" w:rsidP="00350643">
      <w:pPr>
        <w:spacing w:after="0" w:line="240" w:lineRule="auto"/>
        <w:rPr>
          <w:b/>
          <w:color w:val="002060"/>
          <w:sz w:val="20"/>
          <w:szCs w:val="20"/>
        </w:rPr>
      </w:pPr>
      <w:r w:rsidRPr="00B60E96">
        <w:rPr>
          <w:b/>
          <w:color w:val="002060"/>
          <w:sz w:val="20"/>
          <w:szCs w:val="20"/>
        </w:rPr>
        <w:t>ALL OTHER PARAMETERS ARE IGNORED (but still need to be in the file)</w:t>
      </w:r>
    </w:p>
    <w:p w:rsidR="00896EEC" w:rsidRDefault="00896EEC" w:rsidP="00350643">
      <w:pPr>
        <w:spacing w:after="0" w:line="240" w:lineRule="auto"/>
        <w:rPr>
          <w:b/>
          <w:sz w:val="20"/>
          <w:szCs w:val="20"/>
          <w:u w:val="single"/>
        </w:rPr>
      </w:pPr>
    </w:p>
    <w:p w:rsidR="00350643" w:rsidRDefault="00350643" w:rsidP="00350643">
      <w:pPr>
        <w:spacing w:after="0" w:line="240" w:lineRule="auto"/>
        <w:rPr>
          <w:color w:val="FF0000"/>
          <w:sz w:val="20"/>
          <w:szCs w:val="20"/>
        </w:rPr>
      </w:pPr>
      <w:r w:rsidRPr="00896EEC">
        <w:rPr>
          <w:b/>
          <w:color w:val="FF0000"/>
          <w:sz w:val="20"/>
          <w:szCs w:val="20"/>
          <w:u w:val="single"/>
        </w:rPr>
        <w:t>Key Points</w:t>
      </w:r>
      <w:r w:rsidRPr="00896EEC">
        <w:rPr>
          <w:color w:val="FF0000"/>
          <w:sz w:val="20"/>
          <w:szCs w:val="20"/>
        </w:rPr>
        <w:t>:</w:t>
      </w:r>
    </w:p>
    <w:p w:rsidR="000928A6" w:rsidRPr="00896EEC" w:rsidRDefault="000928A6" w:rsidP="00350643">
      <w:pPr>
        <w:spacing w:after="0" w:line="240" w:lineRule="auto"/>
        <w:rPr>
          <w:color w:val="FF0000"/>
          <w:sz w:val="20"/>
          <w:szCs w:val="20"/>
        </w:rPr>
      </w:pPr>
    </w:p>
    <w:p w:rsidR="00350643" w:rsidRPr="00896EEC" w:rsidRDefault="00350643" w:rsidP="00D85347">
      <w:pPr>
        <w:numPr>
          <w:ilvl w:val="0"/>
          <w:numId w:val="5"/>
        </w:numPr>
        <w:spacing w:after="0" w:line="240" w:lineRule="auto"/>
        <w:rPr>
          <w:color w:val="002060"/>
          <w:sz w:val="20"/>
          <w:szCs w:val="20"/>
        </w:rPr>
      </w:pPr>
      <w:r w:rsidRPr="00896EEC">
        <w:rPr>
          <w:color w:val="002060"/>
          <w:sz w:val="20"/>
          <w:szCs w:val="20"/>
        </w:rPr>
        <w:t xml:space="preserve">The </w:t>
      </w:r>
      <w:proofErr w:type="spellStart"/>
      <w:r w:rsidR="005A6ADC" w:rsidRPr="00896EEC">
        <w:rPr>
          <w:b/>
          <w:color w:val="002060"/>
          <w:sz w:val="20"/>
          <w:szCs w:val="20"/>
        </w:rPr>
        <w:t>doREAD</w:t>
      </w:r>
      <w:proofErr w:type="spellEnd"/>
      <w:r w:rsidR="005A6ADC" w:rsidRPr="00896EEC">
        <w:rPr>
          <w:b/>
          <w:color w:val="002060"/>
          <w:sz w:val="20"/>
          <w:szCs w:val="20"/>
        </w:rPr>
        <w:t xml:space="preserve"> </w:t>
      </w:r>
      <w:r w:rsidR="005A6ADC" w:rsidRPr="00896EEC">
        <w:rPr>
          <w:color w:val="002060"/>
          <w:sz w:val="20"/>
          <w:szCs w:val="20"/>
        </w:rPr>
        <w:t>parameter</w:t>
      </w:r>
      <w:r w:rsidRPr="00896EEC">
        <w:rPr>
          <w:color w:val="002060"/>
          <w:sz w:val="20"/>
          <w:szCs w:val="20"/>
        </w:rPr>
        <w:t xml:space="preserve"> </w:t>
      </w:r>
      <w:r w:rsidRPr="00896EEC">
        <w:rPr>
          <w:b/>
          <w:color w:val="002060"/>
          <w:sz w:val="20"/>
          <w:szCs w:val="20"/>
          <w:u w:val="single"/>
        </w:rPr>
        <w:t>MUST</w:t>
      </w:r>
      <w:r w:rsidRPr="00896EEC">
        <w:rPr>
          <w:color w:val="002060"/>
          <w:sz w:val="20"/>
          <w:szCs w:val="20"/>
        </w:rPr>
        <w:t xml:space="preserve"> be set to </w:t>
      </w:r>
      <w:r w:rsidR="005A6ADC" w:rsidRPr="00896EEC">
        <w:rPr>
          <w:b/>
          <w:color w:val="002060"/>
          <w:sz w:val="20"/>
          <w:szCs w:val="20"/>
        </w:rPr>
        <w:t>true</w:t>
      </w:r>
      <w:r w:rsidRPr="00896EEC">
        <w:rPr>
          <w:b/>
          <w:color w:val="002060"/>
          <w:sz w:val="20"/>
          <w:szCs w:val="20"/>
        </w:rPr>
        <w:t xml:space="preserve">  </w:t>
      </w:r>
      <w:r w:rsidRPr="00896EEC">
        <w:rPr>
          <w:color w:val="002060"/>
          <w:sz w:val="20"/>
          <w:szCs w:val="20"/>
        </w:rPr>
        <w:t>to perform the pre-processing runs</w:t>
      </w:r>
    </w:p>
    <w:p w:rsidR="00350643" w:rsidRPr="00896EEC" w:rsidRDefault="00350643" w:rsidP="00D85347">
      <w:pPr>
        <w:numPr>
          <w:ilvl w:val="1"/>
          <w:numId w:val="5"/>
        </w:numPr>
        <w:spacing w:after="0" w:line="240" w:lineRule="auto"/>
        <w:rPr>
          <w:color w:val="002060"/>
          <w:sz w:val="20"/>
          <w:szCs w:val="20"/>
        </w:rPr>
      </w:pPr>
      <w:r w:rsidRPr="00896EEC">
        <w:rPr>
          <w:color w:val="002060"/>
          <w:sz w:val="20"/>
          <w:szCs w:val="20"/>
        </w:rPr>
        <w:t xml:space="preserve">When the </w:t>
      </w:r>
      <w:proofErr w:type="spellStart"/>
      <w:r w:rsidR="005A6ADC" w:rsidRPr="00896EEC">
        <w:rPr>
          <w:b/>
          <w:color w:val="002060"/>
          <w:sz w:val="20"/>
          <w:szCs w:val="20"/>
        </w:rPr>
        <w:t>doREAD</w:t>
      </w:r>
      <w:proofErr w:type="spellEnd"/>
      <w:r w:rsidR="005A6ADC" w:rsidRPr="00896EEC">
        <w:rPr>
          <w:b/>
          <w:color w:val="002060"/>
          <w:sz w:val="20"/>
          <w:szCs w:val="20"/>
        </w:rPr>
        <w:t xml:space="preserve"> </w:t>
      </w:r>
      <w:r w:rsidR="005A6ADC" w:rsidRPr="00896EEC">
        <w:rPr>
          <w:color w:val="002060"/>
          <w:sz w:val="20"/>
          <w:szCs w:val="20"/>
        </w:rPr>
        <w:t xml:space="preserve">parameter </w:t>
      </w:r>
      <w:r w:rsidRPr="00896EEC">
        <w:rPr>
          <w:color w:val="002060"/>
          <w:sz w:val="20"/>
          <w:szCs w:val="20"/>
        </w:rPr>
        <w:t xml:space="preserve">is set to </w:t>
      </w:r>
      <w:r w:rsidR="005A6ADC" w:rsidRPr="00896EEC">
        <w:rPr>
          <w:b/>
          <w:color w:val="002060"/>
          <w:sz w:val="20"/>
          <w:szCs w:val="20"/>
        </w:rPr>
        <w:t>true</w:t>
      </w:r>
      <w:r w:rsidRPr="00896EEC">
        <w:rPr>
          <w:color w:val="002060"/>
          <w:sz w:val="20"/>
          <w:szCs w:val="20"/>
        </w:rPr>
        <w:t>, all PCAs are turned off</w:t>
      </w:r>
    </w:p>
    <w:p w:rsidR="00F91ABD" w:rsidRPr="00896EEC" w:rsidRDefault="00F91ABD" w:rsidP="00F91ABD">
      <w:pPr>
        <w:spacing w:after="0" w:line="240" w:lineRule="auto"/>
        <w:ind w:left="1440"/>
        <w:rPr>
          <w:color w:val="002060"/>
          <w:sz w:val="20"/>
          <w:szCs w:val="20"/>
        </w:rPr>
      </w:pPr>
    </w:p>
    <w:p w:rsidR="00350643" w:rsidRPr="00896EEC" w:rsidRDefault="00350643" w:rsidP="00D85347">
      <w:pPr>
        <w:numPr>
          <w:ilvl w:val="0"/>
          <w:numId w:val="5"/>
        </w:numPr>
        <w:spacing w:after="0" w:line="240" w:lineRule="auto"/>
        <w:rPr>
          <w:color w:val="002060"/>
          <w:sz w:val="20"/>
          <w:szCs w:val="20"/>
        </w:rPr>
      </w:pPr>
      <w:r w:rsidRPr="00896EEC">
        <w:rPr>
          <w:color w:val="002060"/>
          <w:sz w:val="20"/>
          <w:szCs w:val="20"/>
        </w:rPr>
        <w:t>The</w:t>
      </w:r>
      <w:r w:rsidRPr="00896EEC">
        <w:rPr>
          <w:b/>
          <w:color w:val="002060"/>
          <w:sz w:val="20"/>
          <w:szCs w:val="20"/>
        </w:rPr>
        <w:t xml:space="preserve"> </w:t>
      </w:r>
      <w:proofErr w:type="spellStart"/>
      <w:r w:rsidR="005A6ADC" w:rsidRPr="00896EEC">
        <w:rPr>
          <w:b/>
          <w:color w:val="002060"/>
          <w:sz w:val="20"/>
          <w:szCs w:val="20"/>
        </w:rPr>
        <w:t>doMULTI</w:t>
      </w:r>
      <w:proofErr w:type="spellEnd"/>
      <w:r w:rsidR="005A6ADC" w:rsidRPr="00896EEC">
        <w:rPr>
          <w:b/>
          <w:color w:val="002060"/>
          <w:sz w:val="20"/>
          <w:szCs w:val="20"/>
        </w:rPr>
        <w:t xml:space="preserve"> </w:t>
      </w:r>
      <w:r w:rsidR="005A6ADC" w:rsidRPr="00896EEC">
        <w:rPr>
          <w:color w:val="002060"/>
          <w:sz w:val="20"/>
          <w:szCs w:val="20"/>
        </w:rPr>
        <w:t xml:space="preserve">parameter </w:t>
      </w:r>
      <w:r w:rsidRPr="00896EEC">
        <w:rPr>
          <w:color w:val="002060"/>
          <w:sz w:val="20"/>
          <w:szCs w:val="20"/>
        </w:rPr>
        <w:t xml:space="preserve">must be set to </w:t>
      </w:r>
      <w:r w:rsidR="005A6ADC" w:rsidRPr="00896EEC">
        <w:rPr>
          <w:b/>
          <w:color w:val="002060"/>
          <w:sz w:val="20"/>
          <w:szCs w:val="20"/>
        </w:rPr>
        <w:t>false</w:t>
      </w:r>
      <w:r w:rsidRPr="00896EEC">
        <w:rPr>
          <w:color w:val="002060"/>
          <w:sz w:val="20"/>
          <w:szCs w:val="20"/>
        </w:rPr>
        <w:t xml:space="preserve"> for Single Chain PDBs with no Chain IDs</w:t>
      </w:r>
    </w:p>
    <w:p w:rsidR="00F91ABD" w:rsidRPr="00896EEC" w:rsidRDefault="00F91ABD" w:rsidP="00F91ABD">
      <w:pPr>
        <w:spacing w:after="0" w:line="240" w:lineRule="auto"/>
        <w:ind w:left="720"/>
        <w:rPr>
          <w:color w:val="002060"/>
          <w:sz w:val="20"/>
          <w:szCs w:val="20"/>
        </w:rPr>
      </w:pPr>
    </w:p>
    <w:p w:rsidR="00350643" w:rsidRPr="00827F77" w:rsidRDefault="00350643" w:rsidP="00D85347">
      <w:pPr>
        <w:numPr>
          <w:ilvl w:val="0"/>
          <w:numId w:val="5"/>
        </w:numPr>
        <w:spacing w:after="0" w:line="240" w:lineRule="auto"/>
        <w:rPr>
          <w:color w:val="F79646" w:themeColor="accent6"/>
          <w:sz w:val="20"/>
          <w:szCs w:val="20"/>
        </w:rPr>
      </w:pPr>
      <w:r w:rsidRPr="00827F77">
        <w:rPr>
          <w:color w:val="F79646" w:themeColor="accent6"/>
          <w:sz w:val="20"/>
          <w:szCs w:val="20"/>
        </w:rPr>
        <w:t>The</w:t>
      </w:r>
      <w:r w:rsidRPr="00827F77">
        <w:rPr>
          <w:b/>
          <w:color w:val="F79646" w:themeColor="accent6"/>
          <w:sz w:val="20"/>
          <w:szCs w:val="20"/>
        </w:rPr>
        <w:t xml:space="preserve"> </w:t>
      </w:r>
      <w:proofErr w:type="spellStart"/>
      <w:r w:rsidR="005A6ADC" w:rsidRPr="00827F77">
        <w:rPr>
          <w:b/>
          <w:color w:val="F79646" w:themeColor="accent6"/>
          <w:sz w:val="20"/>
          <w:szCs w:val="20"/>
        </w:rPr>
        <w:t>doMULTI</w:t>
      </w:r>
      <w:proofErr w:type="spellEnd"/>
      <w:r w:rsidR="005A6ADC" w:rsidRPr="00827F77">
        <w:rPr>
          <w:b/>
          <w:color w:val="F79646" w:themeColor="accent6"/>
          <w:sz w:val="20"/>
          <w:szCs w:val="20"/>
        </w:rPr>
        <w:t xml:space="preserve"> </w:t>
      </w:r>
      <w:r w:rsidRPr="00827F77">
        <w:rPr>
          <w:color w:val="F79646" w:themeColor="accent6"/>
          <w:sz w:val="20"/>
          <w:szCs w:val="20"/>
        </w:rPr>
        <w:t xml:space="preserve">flag must be set to </w:t>
      </w:r>
      <w:r w:rsidR="005A6ADC" w:rsidRPr="00827F77">
        <w:rPr>
          <w:b/>
          <w:color w:val="F79646" w:themeColor="accent6"/>
          <w:sz w:val="20"/>
          <w:szCs w:val="20"/>
        </w:rPr>
        <w:t>true</w:t>
      </w:r>
      <w:r w:rsidRPr="00827F77">
        <w:rPr>
          <w:color w:val="F79646" w:themeColor="accent6"/>
          <w:sz w:val="20"/>
          <w:szCs w:val="20"/>
        </w:rPr>
        <w:t xml:space="preserve"> for Multi Chain PDBs with Chain IDs</w:t>
      </w:r>
    </w:p>
    <w:p w:rsidR="00350643" w:rsidRPr="00827F77" w:rsidRDefault="00350643" w:rsidP="00D85347">
      <w:pPr>
        <w:numPr>
          <w:ilvl w:val="1"/>
          <w:numId w:val="5"/>
        </w:numPr>
        <w:spacing w:after="0" w:line="240" w:lineRule="auto"/>
        <w:rPr>
          <w:b/>
          <w:color w:val="F79646" w:themeColor="accent6"/>
          <w:sz w:val="20"/>
          <w:szCs w:val="20"/>
        </w:rPr>
      </w:pPr>
      <w:r w:rsidRPr="00827F77">
        <w:rPr>
          <w:b/>
          <w:color w:val="F79646" w:themeColor="accent6"/>
          <w:sz w:val="20"/>
          <w:szCs w:val="20"/>
        </w:rPr>
        <w:t xml:space="preserve">Multi Chain PDBs </w:t>
      </w:r>
      <w:r w:rsidRPr="00827F77">
        <w:rPr>
          <w:b/>
          <w:color w:val="F79646" w:themeColor="accent6"/>
          <w:sz w:val="20"/>
          <w:szCs w:val="20"/>
          <w:u w:val="single"/>
        </w:rPr>
        <w:t>must</w:t>
      </w:r>
      <w:r w:rsidRPr="00827F77">
        <w:rPr>
          <w:b/>
          <w:color w:val="F79646" w:themeColor="accent6"/>
          <w:sz w:val="20"/>
          <w:szCs w:val="20"/>
        </w:rPr>
        <w:t xml:space="preserve"> have unique chain identifiers for every chain</w:t>
      </w:r>
    </w:p>
    <w:p w:rsidR="00350643" w:rsidRPr="00827F77" w:rsidRDefault="00350643" w:rsidP="00D85347">
      <w:pPr>
        <w:numPr>
          <w:ilvl w:val="1"/>
          <w:numId w:val="5"/>
        </w:numPr>
        <w:spacing w:after="0" w:line="240" w:lineRule="auto"/>
        <w:rPr>
          <w:b/>
          <w:color w:val="F79646" w:themeColor="accent6"/>
          <w:sz w:val="20"/>
          <w:szCs w:val="20"/>
        </w:rPr>
      </w:pPr>
      <w:r w:rsidRPr="00827F77">
        <w:rPr>
          <w:b/>
          <w:color w:val="F79646" w:themeColor="accent6"/>
          <w:sz w:val="20"/>
          <w:szCs w:val="20"/>
        </w:rPr>
        <w:t xml:space="preserve">Missing chain identifiers will cause </w:t>
      </w:r>
      <w:r w:rsidR="005B728D" w:rsidRPr="00827F77">
        <w:rPr>
          <w:b/>
          <w:color w:val="F79646" w:themeColor="accent6"/>
          <w:sz w:val="20"/>
          <w:szCs w:val="20"/>
        </w:rPr>
        <w:t>JEDi</w:t>
      </w:r>
      <w:r w:rsidRPr="00827F77">
        <w:rPr>
          <w:b/>
          <w:color w:val="F79646" w:themeColor="accent6"/>
          <w:sz w:val="20"/>
          <w:szCs w:val="20"/>
        </w:rPr>
        <w:t xml:space="preserve"> to crash</w:t>
      </w:r>
    </w:p>
    <w:p w:rsidR="0075528C" w:rsidRDefault="0075528C" w:rsidP="0075528C">
      <w:pPr>
        <w:spacing w:after="0" w:line="240" w:lineRule="auto"/>
        <w:rPr>
          <w:b/>
          <w:color w:val="002060"/>
          <w:sz w:val="20"/>
          <w:szCs w:val="20"/>
        </w:rPr>
      </w:pPr>
    </w:p>
    <w:p w:rsidR="006377E8" w:rsidRDefault="00EF4775" w:rsidP="001256B2">
      <w:pPr>
        <w:pStyle w:val="Heading3"/>
      </w:pPr>
      <w:bookmarkStart w:id="29" w:name="_Toc535242645"/>
      <w:r w:rsidRPr="000374F0">
        <w:t>Output Files</w:t>
      </w:r>
      <w:r w:rsidR="006377E8" w:rsidRPr="000374F0">
        <w:t>:</w:t>
      </w:r>
      <w:bookmarkEnd w:id="29"/>
    </w:p>
    <w:p w:rsidR="00CB177B" w:rsidRPr="00CB177B" w:rsidRDefault="00CB177B" w:rsidP="00CB177B">
      <w:pPr>
        <w:spacing w:after="0" w:line="240" w:lineRule="auto"/>
        <w:rPr>
          <w:b/>
          <w:u w:val="single"/>
        </w:rPr>
      </w:pPr>
    </w:p>
    <w:p w:rsidR="006377E8" w:rsidRPr="000374F0" w:rsidRDefault="006377E8" w:rsidP="0078671B">
      <w:pPr>
        <w:spacing w:after="0" w:line="240" w:lineRule="auto"/>
        <w:rPr>
          <w:rFonts w:ascii="Consolas" w:hAnsi="Consolas" w:cs="Consolas"/>
          <w:color w:val="002060"/>
          <w:sz w:val="18"/>
          <w:szCs w:val="18"/>
        </w:rPr>
      </w:pPr>
      <w:r w:rsidRPr="000374F0">
        <w:t xml:space="preserve">These are written to the </w:t>
      </w:r>
      <w:r w:rsidRPr="000374F0">
        <w:rPr>
          <w:b/>
        </w:rPr>
        <w:t>root</w:t>
      </w:r>
      <w:r w:rsidRPr="000374F0">
        <w:t xml:space="preserve"> of the </w:t>
      </w:r>
      <w:r w:rsidR="005B728D">
        <w:t>JEDi</w:t>
      </w:r>
      <w:r w:rsidRPr="000374F0">
        <w:t xml:space="preserve"> Results directory tree:</w:t>
      </w:r>
      <w:r w:rsidR="0078671B">
        <w:t xml:space="preserve">  </w:t>
      </w:r>
      <w:r w:rsidRPr="000374F0">
        <w:rPr>
          <w:rFonts w:ascii="Consolas" w:hAnsi="Consolas" w:cs="Consolas"/>
          <w:color w:val="002060"/>
          <w:sz w:val="18"/>
          <w:szCs w:val="18"/>
        </w:rPr>
        <w:t>/working/directory/</w:t>
      </w:r>
      <w:proofErr w:type="spellStart"/>
      <w:r w:rsidRPr="000374F0">
        <w:rPr>
          <w:rFonts w:ascii="Consolas" w:hAnsi="Consolas" w:cs="Consolas"/>
          <w:color w:val="002060"/>
          <w:sz w:val="18"/>
          <w:szCs w:val="18"/>
        </w:rPr>
        <w:t>JED</w:t>
      </w:r>
      <w:r w:rsidR="0061461B">
        <w:rPr>
          <w:rFonts w:ascii="Consolas" w:hAnsi="Consolas" w:cs="Consolas"/>
          <w:color w:val="002060"/>
          <w:sz w:val="18"/>
          <w:szCs w:val="18"/>
        </w:rPr>
        <w:t>i</w:t>
      </w:r>
      <w:r w:rsidRPr="000374F0">
        <w:rPr>
          <w:rFonts w:ascii="Consolas" w:hAnsi="Consolas" w:cs="Consolas"/>
          <w:color w:val="002060"/>
          <w:sz w:val="18"/>
          <w:szCs w:val="18"/>
        </w:rPr>
        <w:t>_Results_Description</w:t>
      </w:r>
      <w:proofErr w:type="spellEnd"/>
      <w:r w:rsidRPr="000374F0">
        <w:rPr>
          <w:rFonts w:ascii="Consolas" w:hAnsi="Consolas" w:cs="Consolas"/>
          <w:color w:val="002060"/>
          <w:sz w:val="18"/>
          <w:szCs w:val="18"/>
        </w:rPr>
        <w:t>/</w:t>
      </w:r>
    </w:p>
    <w:p w:rsidR="006377E8" w:rsidRPr="000374F0" w:rsidRDefault="006377E8" w:rsidP="006377E8">
      <w:pPr>
        <w:spacing w:after="0" w:line="240" w:lineRule="auto"/>
      </w:pPr>
    </w:p>
    <w:p w:rsidR="006377E8" w:rsidRPr="0078671B" w:rsidRDefault="006377E8" w:rsidP="00D85347">
      <w:pPr>
        <w:pStyle w:val="ListParagraph"/>
        <w:numPr>
          <w:ilvl w:val="0"/>
          <w:numId w:val="13"/>
        </w:numPr>
        <w:spacing w:after="0" w:line="360" w:lineRule="auto"/>
        <w:rPr>
          <w:rFonts w:ascii="Consolas" w:hAnsi="Consolas" w:cs="Consolas"/>
          <w:color w:val="002060"/>
          <w:sz w:val="18"/>
          <w:szCs w:val="18"/>
        </w:rPr>
      </w:pPr>
      <w:r w:rsidRPr="0078671B">
        <w:rPr>
          <w:b/>
        </w:rPr>
        <w:t>JED</w:t>
      </w:r>
      <w:r w:rsidR="00896EEC" w:rsidRPr="0078671B">
        <w:rPr>
          <w:b/>
        </w:rPr>
        <w:t>i</w:t>
      </w:r>
      <w:r w:rsidRPr="0078671B">
        <w:rPr>
          <w:b/>
        </w:rPr>
        <w:t xml:space="preserve"> LOG</w:t>
      </w:r>
      <w:r w:rsidRPr="000374F0">
        <w:t xml:space="preserve"> providing a summary of the job parameters and results:</w:t>
      </w:r>
      <w:r w:rsidR="0078671B">
        <w:t xml:space="preserve">  </w:t>
      </w:r>
      <w:r w:rsidRPr="0078671B">
        <w:rPr>
          <w:rFonts w:ascii="Consolas" w:hAnsi="Consolas" w:cs="Consolas"/>
          <w:color w:val="002060"/>
          <w:sz w:val="18"/>
          <w:szCs w:val="18"/>
        </w:rPr>
        <w:t>JED</w:t>
      </w:r>
      <w:r w:rsidR="0061461B" w:rsidRPr="0078671B">
        <w:rPr>
          <w:rFonts w:ascii="Consolas" w:hAnsi="Consolas" w:cs="Consolas"/>
          <w:color w:val="002060"/>
          <w:sz w:val="18"/>
          <w:szCs w:val="18"/>
        </w:rPr>
        <w:t>i</w:t>
      </w:r>
      <w:r w:rsidRPr="0078671B">
        <w:rPr>
          <w:rFonts w:ascii="Consolas" w:hAnsi="Consolas" w:cs="Consolas"/>
          <w:color w:val="002060"/>
          <w:sz w:val="18"/>
          <w:szCs w:val="18"/>
        </w:rPr>
        <w:t>_L</w:t>
      </w:r>
      <w:r w:rsidR="008933CC">
        <w:rPr>
          <w:rFonts w:ascii="Consolas" w:hAnsi="Consolas" w:cs="Consolas"/>
          <w:color w:val="002060"/>
          <w:sz w:val="18"/>
          <w:szCs w:val="18"/>
        </w:rPr>
        <w:t>OG</w:t>
      </w:r>
      <w:r w:rsidRPr="0078671B">
        <w:rPr>
          <w:rFonts w:ascii="Consolas" w:hAnsi="Consolas" w:cs="Consolas"/>
          <w:color w:val="002060"/>
          <w:sz w:val="18"/>
          <w:szCs w:val="18"/>
        </w:rPr>
        <w:t>.txt</w:t>
      </w:r>
    </w:p>
    <w:p w:rsidR="006377E8" w:rsidRPr="0078671B" w:rsidRDefault="006377E8" w:rsidP="00D85347">
      <w:pPr>
        <w:pStyle w:val="ListParagraph"/>
        <w:numPr>
          <w:ilvl w:val="0"/>
          <w:numId w:val="13"/>
        </w:numPr>
        <w:spacing w:after="0" w:line="360" w:lineRule="auto"/>
        <w:rPr>
          <w:rFonts w:ascii="Consolas" w:hAnsi="Consolas" w:cs="Consolas"/>
          <w:color w:val="002060"/>
          <w:sz w:val="18"/>
          <w:szCs w:val="18"/>
        </w:rPr>
      </w:pPr>
      <w:r w:rsidRPr="0078671B">
        <w:rPr>
          <w:b/>
        </w:rPr>
        <w:t>PDB READ LOG</w:t>
      </w:r>
      <w:r w:rsidRPr="000374F0">
        <w:t xml:space="preserve"> listing all the PDB files read, </w:t>
      </w:r>
      <w:r w:rsidRPr="0078671B">
        <w:rPr>
          <w:u w:val="single"/>
        </w:rPr>
        <w:t>in the order they were read</w:t>
      </w:r>
      <w:r w:rsidRPr="000374F0">
        <w:t>:</w:t>
      </w:r>
      <w:r w:rsidR="0078671B">
        <w:t xml:space="preserve">  </w:t>
      </w:r>
      <w:r w:rsidRPr="0078671B">
        <w:rPr>
          <w:rFonts w:ascii="Consolas" w:hAnsi="Consolas" w:cs="Consolas"/>
          <w:color w:val="002060"/>
          <w:sz w:val="18"/>
          <w:szCs w:val="18"/>
        </w:rPr>
        <w:t>PDB_READ_Log.txt</w:t>
      </w:r>
    </w:p>
    <w:p w:rsidR="006377E8" w:rsidRPr="0078671B" w:rsidRDefault="000928A6" w:rsidP="00D85347">
      <w:pPr>
        <w:pStyle w:val="ListParagraph"/>
        <w:numPr>
          <w:ilvl w:val="0"/>
          <w:numId w:val="13"/>
        </w:numPr>
        <w:spacing w:after="0" w:line="360" w:lineRule="auto"/>
        <w:rPr>
          <w:rFonts w:ascii="Consolas" w:hAnsi="Consolas" w:cs="Consolas"/>
          <w:color w:val="002060"/>
          <w:sz w:val="18"/>
          <w:szCs w:val="18"/>
        </w:rPr>
      </w:pPr>
      <w:r>
        <w:rPr>
          <w:b/>
        </w:rPr>
        <w:t>C</w:t>
      </w:r>
      <w:r w:rsidR="006377E8" w:rsidRPr="0078671B">
        <w:rPr>
          <w:b/>
        </w:rPr>
        <w:t>oordinates matrix</w:t>
      </w:r>
      <w:r w:rsidR="006377E8" w:rsidRPr="000374F0">
        <w:t xml:space="preserve"> from all the </w:t>
      </w:r>
      <w:r w:rsidR="002151DA">
        <w:t>all-atom</w:t>
      </w:r>
      <w:r w:rsidR="006377E8" w:rsidRPr="000374F0">
        <w:t xml:space="preserve"> coordinates in the PDB files:</w:t>
      </w:r>
      <w:r w:rsidR="0078671B">
        <w:t xml:space="preserve">  </w:t>
      </w:r>
      <w:r w:rsidR="006377E8" w:rsidRPr="0078671B">
        <w:rPr>
          <w:rFonts w:ascii="Consolas" w:hAnsi="Consolas" w:cs="Consolas"/>
          <w:color w:val="002060"/>
          <w:sz w:val="18"/>
          <w:szCs w:val="18"/>
        </w:rPr>
        <w:t>original_PDB_coordinates</w:t>
      </w:r>
      <w:r w:rsidR="002151DA" w:rsidRPr="0078671B">
        <w:rPr>
          <w:rFonts w:ascii="Consolas" w:hAnsi="Consolas" w:cs="Consolas"/>
          <w:color w:val="002060"/>
          <w:sz w:val="18"/>
          <w:szCs w:val="18"/>
        </w:rPr>
        <w:t>_AA</w:t>
      </w:r>
      <w:r w:rsidR="006377E8" w:rsidRPr="0078671B">
        <w:rPr>
          <w:rFonts w:ascii="Consolas" w:hAnsi="Consolas" w:cs="Consolas"/>
          <w:color w:val="002060"/>
          <w:sz w:val="18"/>
          <w:szCs w:val="18"/>
        </w:rPr>
        <w:t>.txt</w:t>
      </w:r>
    </w:p>
    <w:p w:rsidR="0078671B" w:rsidRDefault="00CB177B" w:rsidP="00D85347">
      <w:pPr>
        <w:pStyle w:val="ListParagraph"/>
        <w:numPr>
          <w:ilvl w:val="0"/>
          <w:numId w:val="13"/>
        </w:numPr>
        <w:spacing w:after="0" w:line="360" w:lineRule="auto"/>
      </w:pPr>
      <w:r w:rsidRPr="00CB177B">
        <w:rPr>
          <w:b/>
        </w:rPr>
        <w:t xml:space="preserve">A </w:t>
      </w:r>
      <w:r w:rsidR="006377E8" w:rsidRPr="00CB177B">
        <w:rPr>
          <w:b/>
        </w:rPr>
        <w:t>list of all residues</w:t>
      </w:r>
      <w:r w:rsidR="006377E8" w:rsidRPr="000374F0">
        <w:t xml:space="preserve"> found in the PDB files for subsequent editing and use:</w:t>
      </w:r>
    </w:p>
    <w:p w:rsidR="006377E8" w:rsidRPr="0078671B" w:rsidRDefault="006377E8" w:rsidP="00D85347">
      <w:pPr>
        <w:pStyle w:val="ListParagraph"/>
        <w:numPr>
          <w:ilvl w:val="0"/>
          <w:numId w:val="14"/>
        </w:numPr>
        <w:spacing w:after="0" w:line="360" w:lineRule="auto"/>
        <w:rPr>
          <w:rFonts w:ascii="Consolas" w:hAnsi="Consolas" w:cs="Consolas"/>
          <w:color w:val="002060"/>
          <w:sz w:val="18"/>
          <w:szCs w:val="18"/>
        </w:rPr>
      </w:pPr>
      <w:r w:rsidRPr="0078671B">
        <w:rPr>
          <w:rFonts w:ascii="Consolas" w:hAnsi="Consolas" w:cs="Consolas"/>
          <w:color w:val="002060"/>
          <w:sz w:val="18"/>
          <w:szCs w:val="18"/>
        </w:rPr>
        <w:t>All_PDB_Residues_JED</w:t>
      </w:r>
      <w:r w:rsidR="0061461B" w:rsidRPr="0078671B">
        <w:rPr>
          <w:rFonts w:ascii="Consolas" w:hAnsi="Consolas" w:cs="Consolas"/>
          <w:color w:val="002060"/>
          <w:sz w:val="18"/>
          <w:szCs w:val="18"/>
        </w:rPr>
        <w:t>i</w:t>
      </w:r>
      <w:r w:rsidRPr="0078671B">
        <w:rPr>
          <w:rFonts w:ascii="Consolas" w:hAnsi="Consolas" w:cs="Consolas"/>
          <w:color w:val="002060"/>
          <w:sz w:val="18"/>
          <w:szCs w:val="18"/>
        </w:rPr>
        <w:t>.txt</w:t>
      </w:r>
      <w:r w:rsidR="00B5391B" w:rsidRPr="0078671B">
        <w:rPr>
          <w:rFonts w:ascii="Consolas" w:hAnsi="Consolas" w:cs="Consolas"/>
          <w:color w:val="002060"/>
          <w:sz w:val="18"/>
          <w:szCs w:val="18"/>
        </w:rPr>
        <w:t xml:space="preserve"> (for Single Chain PDBs)</w:t>
      </w:r>
    </w:p>
    <w:p w:rsidR="00ED3117" w:rsidRPr="00ED3117" w:rsidRDefault="006377E8" w:rsidP="00D85347">
      <w:pPr>
        <w:pStyle w:val="ListParagraph"/>
        <w:numPr>
          <w:ilvl w:val="0"/>
          <w:numId w:val="14"/>
        </w:numPr>
        <w:spacing w:after="0" w:line="360" w:lineRule="auto"/>
        <w:rPr>
          <w:rFonts w:ascii="Consolas" w:hAnsi="Consolas" w:cs="Consolas"/>
          <w:color w:val="E36C0A" w:themeColor="accent6" w:themeShade="BF"/>
          <w:sz w:val="18"/>
          <w:szCs w:val="18"/>
        </w:rPr>
      </w:pPr>
      <w:r w:rsidRPr="0078671B">
        <w:rPr>
          <w:rFonts w:ascii="Consolas" w:hAnsi="Consolas" w:cs="Consolas"/>
          <w:color w:val="E36C0A" w:themeColor="accent6" w:themeShade="BF"/>
          <w:sz w:val="18"/>
          <w:szCs w:val="18"/>
        </w:rPr>
        <w:t>All_PDB_Residues_Multi_JED</w:t>
      </w:r>
      <w:r w:rsidR="0061461B" w:rsidRPr="0078671B">
        <w:rPr>
          <w:rFonts w:ascii="Consolas" w:hAnsi="Consolas" w:cs="Consolas"/>
          <w:color w:val="E36C0A" w:themeColor="accent6" w:themeShade="BF"/>
          <w:sz w:val="18"/>
          <w:szCs w:val="18"/>
        </w:rPr>
        <w:t>i</w:t>
      </w:r>
      <w:r w:rsidRPr="0078671B">
        <w:rPr>
          <w:rFonts w:ascii="Consolas" w:hAnsi="Consolas" w:cs="Consolas"/>
          <w:color w:val="E36C0A" w:themeColor="accent6" w:themeShade="BF"/>
          <w:sz w:val="18"/>
          <w:szCs w:val="18"/>
        </w:rPr>
        <w:t xml:space="preserve">.txt (for Multi </w:t>
      </w:r>
      <w:r w:rsidR="00B5391B" w:rsidRPr="0078671B">
        <w:rPr>
          <w:rFonts w:ascii="Consolas" w:hAnsi="Consolas" w:cs="Consolas"/>
          <w:color w:val="E36C0A" w:themeColor="accent6" w:themeShade="BF"/>
          <w:sz w:val="18"/>
          <w:szCs w:val="18"/>
        </w:rPr>
        <w:t>Chain PDBs)</w:t>
      </w:r>
    </w:p>
    <w:p w:rsidR="006377E8" w:rsidRPr="0078671B" w:rsidRDefault="000928A6" w:rsidP="00D85347">
      <w:pPr>
        <w:pStyle w:val="ListParagraph"/>
        <w:numPr>
          <w:ilvl w:val="0"/>
          <w:numId w:val="12"/>
        </w:numPr>
        <w:spacing w:after="0" w:line="360" w:lineRule="auto"/>
        <w:rPr>
          <w:rFonts w:ascii="Consolas" w:hAnsi="Consolas" w:cs="Consolas"/>
          <w:color w:val="002060"/>
          <w:sz w:val="18"/>
          <w:szCs w:val="18"/>
        </w:rPr>
      </w:pPr>
      <w:r>
        <w:rPr>
          <w:b/>
        </w:rPr>
        <w:t>T</w:t>
      </w:r>
      <w:r w:rsidR="006377E8" w:rsidRPr="0078671B">
        <w:rPr>
          <w:b/>
        </w:rPr>
        <w:t>ransformed conformation RMSDs</w:t>
      </w:r>
      <w:r w:rsidR="006377E8" w:rsidRPr="000374F0">
        <w:t>:</w:t>
      </w:r>
      <w:r w:rsidR="0078671B">
        <w:t xml:space="preserve">  </w:t>
      </w:r>
      <w:r w:rsidR="006377E8" w:rsidRPr="0078671B">
        <w:rPr>
          <w:rFonts w:ascii="Consolas" w:hAnsi="Consolas" w:cs="Consolas"/>
          <w:color w:val="002060"/>
          <w:sz w:val="18"/>
          <w:szCs w:val="18"/>
        </w:rPr>
        <w:t>ss_</w:t>
      </w:r>
      <w:r w:rsidR="006377E8" w:rsidRPr="0078671B">
        <w:rPr>
          <w:rFonts w:ascii="Consolas" w:hAnsi="Consolas" w:cs="Consolas"/>
          <w:b/>
          <w:color w:val="002060"/>
          <w:sz w:val="18"/>
          <w:szCs w:val="18"/>
        </w:rPr>
        <w:t>$num</w:t>
      </w:r>
      <w:r w:rsidR="006377E8" w:rsidRPr="0078671B">
        <w:rPr>
          <w:rFonts w:ascii="Consolas" w:hAnsi="Consolas" w:cs="Consolas"/>
          <w:color w:val="002060"/>
          <w:sz w:val="18"/>
          <w:szCs w:val="18"/>
        </w:rPr>
        <w:t>_res_conformation_rmsds.txt</w:t>
      </w:r>
    </w:p>
    <w:p w:rsidR="006377E8" w:rsidRPr="0078671B" w:rsidRDefault="000928A6" w:rsidP="00D85347">
      <w:pPr>
        <w:pStyle w:val="ListParagraph"/>
        <w:numPr>
          <w:ilvl w:val="0"/>
          <w:numId w:val="12"/>
        </w:numPr>
        <w:spacing w:after="0" w:line="360" w:lineRule="auto"/>
        <w:rPr>
          <w:rFonts w:ascii="Consolas" w:hAnsi="Consolas" w:cs="Consolas"/>
          <w:color w:val="002060"/>
          <w:sz w:val="18"/>
          <w:szCs w:val="18"/>
        </w:rPr>
      </w:pPr>
      <w:r>
        <w:rPr>
          <w:b/>
        </w:rPr>
        <w:t>R</w:t>
      </w:r>
      <w:r w:rsidR="006377E8" w:rsidRPr="0078671B">
        <w:rPr>
          <w:b/>
        </w:rPr>
        <w:t>esidue RMSF</w:t>
      </w:r>
      <w:r w:rsidR="006377E8" w:rsidRPr="000374F0">
        <w:t>:</w:t>
      </w:r>
      <w:r w:rsidR="0078671B">
        <w:t xml:space="preserve">  </w:t>
      </w:r>
      <w:r w:rsidR="006377E8" w:rsidRPr="0078671B">
        <w:rPr>
          <w:rFonts w:ascii="Consolas" w:hAnsi="Consolas" w:cs="Consolas"/>
          <w:color w:val="002060"/>
          <w:sz w:val="18"/>
          <w:szCs w:val="18"/>
        </w:rPr>
        <w:t>ss_</w:t>
      </w:r>
      <w:r w:rsidR="006377E8" w:rsidRPr="0078671B">
        <w:rPr>
          <w:rFonts w:ascii="Consolas" w:hAnsi="Consolas" w:cs="Consolas"/>
          <w:b/>
          <w:color w:val="002060"/>
          <w:sz w:val="18"/>
          <w:szCs w:val="18"/>
        </w:rPr>
        <w:t>$num</w:t>
      </w:r>
      <w:r w:rsidR="006377E8" w:rsidRPr="0078671B">
        <w:rPr>
          <w:rFonts w:ascii="Consolas" w:hAnsi="Consolas" w:cs="Consolas"/>
          <w:color w:val="002060"/>
          <w:sz w:val="18"/>
          <w:szCs w:val="18"/>
        </w:rPr>
        <w:t>_res_residue_rms</w:t>
      </w:r>
      <w:r w:rsidR="002151DA" w:rsidRPr="0078671B">
        <w:rPr>
          <w:rFonts w:ascii="Consolas" w:hAnsi="Consolas" w:cs="Consolas"/>
          <w:color w:val="002060"/>
          <w:sz w:val="18"/>
          <w:szCs w:val="18"/>
        </w:rPr>
        <w:t>f</w:t>
      </w:r>
      <w:r w:rsidR="006377E8" w:rsidRPr="0078671B">
        <w:rPr>
          <w:rFonts w:ascii="Consolas" w:hAnsi="Consolas" w:cs="Consolas"/>
          <w:color w:val="002060"/>
          <w:sz w:val="18"/>
          <w:szCs w:val="18"/>
        </w:rPr>
        <w:t>.txt</w:t>
      </w:r>
    </w:p>
    <w:p w:rsidR="006377E8" w:rsidRPr="0078671B" w:rsidRDefault="000928A6" w:rsidP="00D85347">
      <w:pPr>
        <w:pStyle w:val="ListParagraph"/>
        <w:numPr>
          <w:ilvl w:val="0"/>
          <w:numId w:val="12"/>
        </w:numPr>
        <w:spacing w:after="0" w:line="360" w:lineRule="auto"/>
        <w:rPr>
          <w:rFonts w:ascii="Consolas" w:hAnsi="Consolas" w:cs="Consolas"/>
          <w:color w:val="002060"/>
          <w:sz w:val="18"/>
          <w:szCs w:val="18"/>
        </w:rPr>
      </w:pPr>
      <w:r>
        <w:rPr>
          <w:b/>
        </w:rPr>
        <w:t>E</w:t>
      </w:r>
      <w:r w:rsidR="006377E8" w:rsidRPr="0078671B">
        <w:rPr>
          <w:b/>
        </w:rPr>
        <w:t>dited PDB file</w:t>
      </w:r>
      <w:r w:rsidR="006377E8" w:rsidRPr="000374F0">
        <w:t xml:space="preserve"> containing all the </w:t>
      </w:r>
      <w:r w:rsidR="0078671B">
        <w:t>atoms</w:t>
      </w:r>
      <w:r w:rsidR="006377E8" w:rsidRPr="000374F0">
        <w:t xml:space="preserve"> with the </w:t>
      </w:r>
      <w:r w:rsidR="006377E8" w:rsidRPr="0078671B">
        <w:rPr>
          <w:u w:val="single"/>
        </w:rPr>
        <w:t>RMSF replacing B-factors</w:t>
      </w:r>
      <w:r w:rsidR="006377E8" w:rsidRPr="000374F0">
        <w:t>:</w:t>
      </w:r>
      <w:r w:rsidR="0078671B">
        <w:t xml:space="preserve">  </w:t>
      </w:r>
      <w:r w:rsidR="006377E8" w:rsidRPr="0078671B">
        <w:rPr>
          <w:rFonts w:ascii="Consolas" w:hAnsi="Consolas" w:cs="Consolas"/>
          <w:color w:val="002060"/>
          <w:sz w:val="18"/>
          <w:szCs w:val="18"/>
        </w:rPr>
        <w:t>ss_</w:t>
      </w:r>
      <w:r w:rsidR="006377E8" w:rsidRPr="0078671B">
        <w:rPr>
          <w:rFonts w:ascii="Consolas" w:hAnsi="Consolas" w:cs="Consolas"/>
          <w:b/>
          <w:color w:val="002060"/>
          <w:sz w:val="18"/>
          <w:szCs w:val="18"/>
        </w:rPr>
        <w:t>$num</w:t>
      </w:r>
      <w:r w:rsidR="006377E8" w:rsidRPr="0078671B">
        <w:rPr>
          <w:rFonts w:ascii="Consolas" w:hAnsi="Consolas" w:cs="Consolas"/>
          <w:color w:val="002060"/>
          <w:sz w:val="18"/>
          <w:szCs w:val="18"/>
        </w:rPr>
        <w:t>_res_edidited.PDB</w:t>
      </w:r>
    </w:p>
    <w:p w:rsidR="006377E8" w:rsidRPr="0078671B" w:rsidRDefault="000928A6" w:rsidP="00D85347">
      <w:pPr>
        <w:pStyle w:val="ListParagraph"/>
        <w:numPr>
          <w:ilvl w:val="0"/>
          <w:numId w:val="12"/>
        </w:numPr>
        <w:spacing w:after="0" w:line="360" w:lineRule="auto"/>
        <w:rPr>
          <w:rFonts w:ascii="Consolas" w:hAnsi="Consolas" w:cs="Consolas"/>
          <w:color w:val="002060"/>
          <w:sz w:val="18"/>
          <w:szCs w:val="18"/>
        </w:rPr>
      </w:pPr>
      <w:r>
        <w:rPr>
          <w:b/>
        </w:rPr>
        <w:t>V</w:t>
      </w:r>
      <w:r w:rsidR="00E93E58" w:rsidRPr="0078671B">
        <w:rPr>
          <w:b/>
        </w:rPr>
        <w:t>ariables</w:t>
      </w:r>
      <w:r w:rsidR="006377E8" w:rsidRPr="0078671B">
        <w:rPr>
          <w:b/>
        </w:rPr>
        <w:t xml:space="preserve"> z-score matrix</w:t>
      </w:r>
      <w:r w:rsidR="006377E8" w:rsidRPr="000374F0">
        <w:t xml:space="preserve"> </w:t>
      </w:r>
      <w:r w:rsidR="00B5391B" w:rsidRPr="000374F0">
        <w:t>for</w:t>
      </w:r>
      <w:r w:rsidR="006377E8" w:rsidRPr="000374F0">
        <w:t xml:space="preserve"> all the </w:t>
      </w:r>
      <w:r w:rsidR="0078671B">
        <w:t>atoms</w:t>
      </w:r>
      <w:r w:rsidR="006377E8" w:rsidRPr="000374F0">
        <w:t xml:space="preserve"> coordinates in the PDB files:</w:t>
      </w:r>
      <w:r w:rsidR="0078671B">
        <w:t xml:space="preserve">  </w:t>
      </w:r>
      <w:r w:rsidR="006377E8" w:rsidRPr="0078671B">
        <w:rPr>
          <w:rFonts w:ascii="Consolas" w:hAnsi="Consolas" w:cs="Consolas"/>
          <w:color w:val="002060"/>
          <w:sz w:val="18"/>
          <w:szCs w:val="18"/>
        </w:rPr>
        <w:t>ss_</w:t>
      </w:r>
      <w:r w:rsidR="006377E8" w:rsidRPr="0078671B">
        <w:rPr>
          <w:rFonts w:ascii="Consolas" w:hAnsi="Consolas" w:cs="Consolas"/>
          <w:b/>
          <w:color w:val="002060"/>
          <w:sz w:val="18"/>
          <w:szCs w:val="18"/>
        </w:rPr>
        <w:t>$num</w:t>
      </w:r>
      <w:r w:rsidR="006377E8" w:rsidRPr="0078671B">
        <w:rPr>
          <w:rFonts w:ascii="Consolas" w:hAnsi="Consolas" w:cs="Consolas"/>
          <w:color w:val="002060"/>
          <w:sz w:val="18"/>
          <w:szCs w:val="18"/>
        </w:rPr>
        <w:t>_res_</w:t>
      </w:r>
      <w:r w:rsidR="00E93E58" w:rsidRPr="0078671B">
        <w:rPr>
          <w:rFonts w:ascii="Consolas" w:hAnsi="Consolas" w:cs="Consolas"/>
          <w:color w:val="002060"/>
          <w:sz w:val="18"/>
          <w:szCs w:val="18"/>
        </w:rPr>
        <w:t>Variable</w:t>
      </w:r>
      <w:r w:rsidR="006377E8" w:rsidRPr="0078671B">
        <w:rPr>
          <w:rFonts w:ascii="Consolas" w:hAnsi="Consolas" w:cs="Consolas"/>
          <w:color w:val="002060"/>
          <w:sz w:val="18"/>
          <w:szCs w:val="18"/>
        </w:rPr>
        <w:t>_Z_scores.txt</w:t>
      </w:r>
    </w:p>
    <w:p w:rsidR="006377E8" w:rsidRPr="000374F0" w:rsidRDefault="006377E8" w:rsidP="00074D5E">
      <w:pPr>
        <w:pStyle w:val="Heading2"/>
      </w:pPr>
      <w:bookmarkStart w:id="30" w:name="_Toc535242646"/>
      <w:r w:rsidRPr="000374F0">
        <w:lastRenderedPageBreak/>
        <w:t xml:space="preserve">Performing </w:t>
      </w:r>
      <w:r w:rsidR="00DA6FEF">
        <w:t>Production Runs</w:t>
      </w:r>
      <w:bookmarkEnd w:id="30"/>
    </w:p>
    <w:p w:rsidR="00F77979" w:rsidRDefault="006377E8" w:rsidP="00F77979">
      <w:pPr>
        <w:spacing w:after="0" w:line="240" w:lineRule="auto"/>
        <w:rPr>
          <w:rFonts w:cs="Consolas"/>
          <w:b/>
          <w:color w:val="FF0000"/>
        </w:rPr>
      </w:pPr>
      <w:r w:rsidRPr="00DA6FEF">
        <w:rPr>
          <w:rFonts w:cs="Consolas"/>
          <w:b/>
          <w:color w:val="FF0000"/>
        </w:rPr>
        <w:t xml:space="preserve">The working directory </w:t>
      </w:r>
      <w:r w:rsidRPr="00DA6FEF">
        <w:rPr>
          <w:rFonts w:cs="Consolas"/>
          <w:b/>
          <w:color w:val="FF0000"/>
          <w:u w:val="single"/>
        </w:rPr>
        <w:t>must</w:t>
      </w:r>
      <w:r w:rsidRPr="00DA6FEF">
        <w:rPr>
          <w:rFonts w:cs="Consolas"/>
          <w:b/>
          <w:color w:val="FF0000"/>
        </w:rPr>
        <w:t xml:space="preserve"> contain: The coordinates matrix, the PDB reference file, and the residue list</w:t>
      </w:r>
      <w:r w:rsidR="00DA6FEF">
        <w:rPr>
          <w:rFonts w:cs="Consolas"/>
          <w:b/>
          <w:color w:val="FF0000"/>
        </w:rPr>
        <w:t>s</w:t>
      </w:r>
      <w:r w:rsidRPr="00DA6FEF">
        <w:rPr>
          <w:rFonts w:cs="Consolas"/>
          <w:b/>
          <w:color w:val="FF0000"/>
        </w:rPr>
        <w:t>.</w:t>
      </w:r>
    </w:p>
    <w:p w:rsidR="00F77979" w:rsidRDefault="00F77979" w:rsidP="00F77979">
      <w:pPr>
        <w:spacing w:after="0" w:line="240" w:lineRule="auto"/>
        <w:rPr>
          <w:rFonts w:cs="Consolas"/>
          <w:b/>
          <w:color w:val="FF0000"/>
        </w:rPr>
      </w:pPr>
    </w:p>
    <w:p w:rsidR="003D6257" w:rsidRPr="00F77979" w:rsidRDefault="003D6257" w:rsidP="00D85347">
      <w:pPr>
        <w:pStyle w:val="Heading3"/>
        <w:numPr>
          <w:ilvl w:val="0"/>
          <w:numId w:val="25"/>
        </w:numPr>
      </w:pPr>
      <w:bookmarkStart w:id="31" w:name="_Toc535242647"/>
      <w:r w:rsidRPr="00F77979">
        <w:t>Parameters to set in the parameters file</w:t>
      </w:r>
      <w:r w:rsidR="0014694C" w:rsidRPr="00F77979">
        <w:t xml:space="preserve"> (example)</w:t>
      </w:r>
      <w:r w:rsidRPr="00F77979">
        <w:t>:</w:t>
      </w:r>
      <w:bookmarkEnd w:id="31"/>
    </w:p>
    <w:p w:rsidR="003D6257" w:rsidRDefault="003D6257" w:rsidP="003D6257">
      <w:pPr>
        <w:spacing w:after="0" w:line="240" w:lineRule="auto"/>
        <w:rPr>
          <w:b/>
          <w:u w:val="single"/>
        </w:rPr>
      </w:pP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DIRECTORY, DESCRIPTION, REFERENCE_PDB</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DIRECTORY=C</w:t>
      </w:r>
      <w:proofErr w:type="gramStart"/>
      <w:r w:rsidRPr="005A6ADC">
        <w:rPr>
          <w:rFonts w:ascii="Consolas" w:hAnsi="Consolas"/>
          <w:sz w:val="16"/>
          <w:szCs w:val="16"/>
        </w:rPr>
        <w:t>:\</w:t>
      </w:r>
      <w:proofErr w:type="gramEnd"/>
      <w:r w:rsidRPr="005A6ADC">
        <w:rPr>
          <w:rFonts w:ascii="Consolas" w:hAnsi="Consolas"/>
          <w:sz w:val="16"/>
          <w:szCs w:val="16"/>
        </w:rPr>
        <w:t>Users\workspace\JEDi\test\BL\</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DESCRIPTION=TEST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REFERENCE_PDB=1ERM_TEM1.cleaned.pdb</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LOGICAL SWITCHES</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doREAD</w:t>
      </w:r>
      <w:proofErr w:type="spellEnd"/>
      <w:r w:rsidRPr="005A6ADC">
        <w:rPr>
          <w:rFonts w:ascii="Consolas" w:hAnsi="Consolas"/>
          <w:sz w:val="16"/>
          <w:szCs w:val="16"/>
        </w:rPr>
        <w:t>=</w:t>
      </w:r>
      <w:proofErr w:type="gramEnd"/>
      <w:r w:rsidR="00C54652" w:rsidRPr="00C54652">
        <w:rPr>
          <w:rFonts w:ascii="Consolas" w:hAnsi="Consolas"/>
          <w:sz w:val="16"/>
          <w:szCs w:val="16"/>
        </w:rPr>
        <w:t>false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doMULTI</w:t>
      </w:r>
      <w:proofErr w:type="spellEnd"/>
      <w:proofErr w:type="gramEnd"/>
      <w:r w:rsidRPr="005A6ADC">
        <w:rPr>
          <w:rFonts w:ascii="Consolas" w:hAnsi="Consolas"/>
          <w:sz w:val="16"/>
          <w:szCs w:val="16"/>
        </w:rPr>
        <w:t>=</w:t>
      </w:r>
      <w:r w:rsidR="004A3C77" w:rsidRPr="004A3C77">
        <w:rPr>
          <w:rFonts w:ascii="Consolas" w:hAnsi="Consolas"/>
          <w:sz w:val="16"/>
          <w:szCs w:val="16"/>
        </w:rPr>
        <w:t xml:space="preserve"> 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doCARTESIAN</w:t>
      </w:r>
      <w:proofErr w:type="spellEnd"/>
      <w:r w:rsidRPr="005A6ADC">
        <w:rPr>
          <w:rFonts w:ascii="Consolas" w:hAnsi="Consolas"/>
          <w:sz w:val="16"/>
          <w:szCs w:val="16"/>
        </w:rPr>
        <w:t>=</w:t>
      </w:r>
      <w:proofErr w:type="gramEnd"/>
      <w:r w:rsidRPr="005A6ADC">
        <w:rPr>
          <w:rFonts w:ascii="Consolas" w:hAnsi="Consolas"/>
          <w:sz w:val="16"/>
          <w:szCs w:val="16"/>
        </w:rPr>
        <w:t>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doDISPLACEMENT</w:t>
      </w:r>
      <w:proofErr w:type="spellEnd"/>
      <w:r w:rsidRPr="005A6ADC">
        <w:rPr>
          <w:rFonts w:ascii="Consolas" w:hAnsi="Consolas"/>
          <w:sz w:val="16"/>
          <w:szCs w:val="16"/>
        </w:rPr>
        <w:t>=</w:t>
      </w:r>
      <w:proofErr w:type="gramEnd"/>
      <w:r w:rsidRPr="005A6ADC">
        <w:rPr>
          <w:rFonts w:ascii="Consolas" w:hAnsi="Consolas"/>
          <w:sz w:val="16"/>
          <w:szCs w:val="16"/>
        </w:rPr>
        <w:t>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doCORR</w:t>
      </w:r>
      <w:proofErr w:type="spellEnd"/>
      <w:r w:rsidRPr="005A6ADC">
        <w:rPr>
          <w:rFonts w:ascii="Consolas" w:hAnsi="Consolas"/>
          <w:sz w:val="16"/>
          <w:szCs w:val="16"/>
        </w:rPr>
        <w:t>=</w:t>
      </w:r>
      <w:proofErr w:type="gramEnd"/>
      <w:r w:rsidRPr="005A6ADC">
        <w:rPr>
          <w:rFonts w:ascii="Consolas" w:hAnsi="Consolas"/>
          <w:sz w:val="16"/>
          <w:szCs w:val="16"/>
        </w:rPr>
        <w:t>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doPCORR</w:t>
      </w:r>
      <w:proofErr w:type="spellEnd"/>
      <w:proofErr w:type="gramEnd"/>
      <w:r w:rsidRPr="005A6ADC">
        <w:rPr>
          <w:rFonts w:ascii="Consolas" w:hAnsi="Consolas"/>
          <w:sz w:val="16"/>
          <w:szCs w:val="16"/>
        </w:rPr>
        <w:t>=</w:t>
      </w:r>
      <w:r w:rsidR="004A3C77" w:rsidRPr="004A3C77">
        <w:rPr>
          <w:rFonts w:ascii="Consolas" w:hAnsi="Consolas"/>
          <w:sz w:val="16"/>
          <w:szCs w:val="16"/>
        </w:rPr>
        <w:t xml:space="preserve"> 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doREDUCE</w:t>
      </w:r>
      <w:proofErr w:type="spellEnd"/>
      <w:proofErr w:type="gramEnd"/>
      <w:r w:rsidRPr="005A6ADC">
        <w:rPr>
          <w:rFonts w:ascii="Consolas" w:hAnsi="Consolas"/>
          <w:sz w:val="16"/>
          <w:szCs w:val="16"/>
        </w:rPr>
        <w:t>=</w:t>
      </w:r>
      <w:r w:rsidR="004A3C77" w:rsidRPr="004A3C77">
        <w:rPr>
          <w:rFonts w:ascii="Consolas" w:hAnsi="Consolas"/>
          <w:sz w:val="16"/>
          <w:szCs w:val="16"/>
        </w:rPr>
        <w:t xml:space="preserve"> 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doKPCA</w:t>
      </w:r>
      <w:proofErr w:type="spellEnd"/>
      <w:proofErr w:type="gramEnd"/>
      <w:r w:rsidRPr="005A6ADC">
        <w:rPr>
          <w:rFonts w:ascii="Consolas" w:hAnsi="Consolas"/>
          <w:sz w:val="16"/>
          <w:szCs w:val="16"/>
        </w:rPr>
        <w:t>=</w:t>
      </w:r>
      <w:r w:rsidR="004A3C77" w:rsidRPr="004A3C77">
        <w:rPr>
          <w:rFonts w:ascii="Consolas" w:hAnsi="Consolas"/>
          <w:sz w:val="16"/>
          <w:szCs w:val="16"/>
        </w:rPr>
        <w:t xml:space="preserve"> 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doFES</w:t>
      </w:r>
      <w:proofErr w:type="spellEnd"/>
      <w:proofErr w:type="gramEnd"/>
      <w:r w:rsidRPr="005A6ADC">
        <w:rPr>
          <w:rFonts w:ascii="Consolas" w:hAnsi="Consolas"/>
          <w:sz w:val="16"/>
          <w:szCs w:val="16"/>
        </w:rPr>
        <w:t>=</w:t>
      </w:r>
      <w:r w:rsidR="004A3C77" w:rsidRPr="004A3C77">
        <w:rPr>
          <w:rFonts w:ascii="Consolas" w:hAnsi="Consolas"/>
          <w:sz w:val="16"/>
          <w:szCs w:val="16"/>
        </w:rPr>
        <w:t xml:space="preserve"> 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doModeViz</w:t>
      </w:r>
      <w:proofErr w:type="spellEnd"/>
      <w:proofErr w:type="gramEnd"/>
      <w:r w:rsidRPr="005A6ADC">
        <w:rPr>
          <w:rFonts w:ascii="Consolas" w:hAnsi="Consolas"/>
          <w:sz w:val="16"/>
          <w:szCs w:val="16"/>
        </w:rPr>
        <w:t>=</w:t>
      </w:r>
      <w:r w:rsidR="004A3C77" w:rsidRPr="004A3C77">
        <w:rPr>
          <w:rFonts w:ascii="Consolas" w:hAnsi="Consolas"/>
          <w:sz w:val="16"/>
          <w:szCs w:val="16"/>
        </w:rPr>
        <w:t xml:space="preserve"> true</w:t>
      </w:r>
    </w:p>
    <w:p w:rsidR="00DA6FEF" w:rsidRPr="005A6ADC" w:rsidRDefault="00DA6FEF" w:rsidP="00DA6FEF">
      <w:pPr>
        <w:spacing w:after="0" w:line="240" w:lineRule="auto"/>
        <w:rPr>
          <w:rFonts w:ascii="Consolas" w:hAnsi="Consolas"/>
          <w:sz w:val="16"/>
          <w:szCs w:val="16"/>
        </w:rPr>
      </w:pPr>
      <w:proofErr w:type="spellStart"/>
      <w:proofErr w:type="gramStart"/>
      <w:r w:rsidRPr="005A6ADC">
        <w:rPr>
          <w:rFonts w:ascii="Consolas" w:hAnsi="Consolas"/>
          <w:sz w:val="16"/>
          <w:szCs w:val="16"/>
        </w:rPr>
        <w:t>doPLOT</w:t>
      </w:r>
      <w:proofErr w:type="spellEnd"/>
      <w:r w:rsidRPr="005A6ADC">
        <w:rPr>
          <w:rFonts w:ascii="Consolas" w:hAnsi="Consolas"/>
          <w:sz w:val="16"/>
          <w:szCs w:val="16"/>
        </w:rPr>
        <w:t>=</w:t>
      </w:r>
      <w:proofErr w:type="gramEnd"/>
      <w:r w:rsidRPr="005A6ADC">
        <w:rPr>
          <w:rFonts w:ascii="Consolas" w:hAnsi="Consolas"/>
          <w:sz w:val="16"/>
          <w:szCs w:val="16"/>
        </w:rPr>
        <w:t>true</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NUMBER OF MODES</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NUMBER_OF_MODES_LOCAL=</w:t>
      </w:r>
      <w:r w:rsidR="0041680D">
        <w:rPr>
          <w:rFonts w:ascii="Consolas" w:hAnsi="Consolas"/>
          <w:sz w:val="16"/>
          <w:szCs w:val="16"/>
        </w:rPr>
        <w:t>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NUMBER_OF_MODES_HIERARCHCAL_AA=9</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NUMBER_OF_MODES_HIERARCHCAL_HA=6</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NUMBER_OF_MODES_ALL_ATOM=5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NUMBER_OF_MODES_HEAVY_ATOM=5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NUMBER_OF_MODES_BACKBONE=5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NUMBER_OF_MODES_ALPHA_CARBON=5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NUMBER_OF_MODES_DISTANCE_PAIRS=</w:t>
      </w:r>
      <w:r w:rsidR="00496D4F">
        <w:rPr>
          <w:rFonts w:ascii="Consolas" w:hAnsi="Consolas"/>
          <w:sz w:val="16"/>
          <w:szCs w:val="16"/>
        </w:rPr>
        <w:t>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NUMBER_OF_MODES_VIZ=</w:t>
      </w:r>
      <w:r w:rsidR="00496D4F">
        <w:rPr>
          <w:rFonts w:ascii="Consolas" w:hAnsi="Consolas"/>
          <w:sz w:val="16"/>
          <w:szCs w:val="16"/>
        </w:rPr>
        <w:t>5</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DECIMAL SETTINGS</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Z_SCORE_CUTOFF=3.000</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STABILITY_THRESHOLD=1.000E-12</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VIZ_MODE_SCALE_FACTOR=0.250</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RESIDUE LISTS</w:t>
      </w:r>
      <w:r w:rsidR="0041680D">
        <w:rPr>
          <w:rFonts w:ascii="Consolas" w:hAnsi="Consolas"/>
          <w:sz w:val="16"/>
          <w:szCs w:val="16"/>
        </w:rPr>
        <w:t xml:space="preserve"> FOR SUBSETS</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857185" w:rsidP="00DA6FEF">
      <w:pPr>
        <w:spacing w:after="0" w:line="240" w:lineRule="auto"/>
        <w:rPr>
          <w:rFonts w:ascii="Consolas" w:hAnsi="Consolas"/>
          <w:sz w:val="16"/>
          <w:szCs w:val="16"/>
        </w:rPr>
      </w:pPr>
      <w:r>
        <w:rPr>
          <w:rFonts w:ascii="Consolas" w:hAnsi="Consolas"/>
          <w:sz w:val="16"/>
          <w:szCs w:val="16"/>
        </w:rPr>
        <w:t>RESIDUE_LIST_ALL_ATOM=residues</w:t>
      </w:r>
      <w:r w:rsidR="00DA6FEF" w:rsidRPr="005A6ADC">
        <w:rPr>
          <w:rFonts w:ascii="Consolas" w:hAnsi="Consolas"/>
          <w:sz w:val="16"/>
          <w:szCs w:val="16"/>
        </w:rPr>
        <w:t>.</w:t>
      </w:r>
      <w:r w:rsidR="00DA6FEF"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RESIDUE_LIST_HEAVY_ATOM=</w:t>
      </w:r>
      <w:r w:rsidR="00857185" w:rsidRPr="00857185">
        <w:rPr>
          <w:rFonts w:ascii="Consolas" w:hAnsi="Consolas"/>
          <w:sz w:val="16"/>
          <w:szCs w:val="16"/>
        </w:rPr>
        <w:t>residues</w:t>
      </w:r>
      <w:r w:rsidRPr="005A6ADC">
        <w:rPr>
          <w:rFonts w:ascii="Consolas" w:hAnsi="Consolas"/>
          <w:sz w:val="16"/>
          <w:szCs w:val="16"/>
        </w:rPr>
        <w:t>.</w:t>
      </w:r>
      <w:r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RESIDUE_LIST_BACKBONE=</w:t>
      </w:r>
      <w:r w:rsidR="00857185" w:rsidRPr="00857185">
        <w:rPr>
          <w:rFonts w:ascii="Consolas" w:hAnsi="Consolas"/>
          <w:sz w:val="16"/>
          <w:szCs w:val="16"/>
        </w:rPr>
        <w:t>residues</w:t>
      </w:r>
      <w:r w:rsidRPr="005A6ADC">
        <w:rPr>
          <w:rFonts w:ascii="Consolas" w:hAnsi="Consolas"/>
          <w:sz w:val="16"/>
          <w:szCs w:val="16"/>
        </w:rPr>
        <w:t>.</w:t>
      </w:r>
      <w:r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RESIDUE_LIST_ALPHA_CARBON=</w:t>
      </w:r>
      <w:r w:rsidR="00857185" w:rsidRPr="00857185">
        <w:rPr>
          <w:rFonts w:ascii="Consolas" w:hAnsi="Consolas"/>
          <w:sz w:val="16"/>
          <w:szCs w:val="16"/>
        </w:rPr>
        <w:t>residues</w:t>
      </w:r>
      <w:r w:rsidRPr="005A6ADC">
        <w:rPr>
          <w:rFonts w:ascii="Consolas" w:hAnsi="Consolas"/>
          <w:sz w:val="16"/>
          <w:szCs w:val="16"/>
        </w:rPr>
        <w:t>.</w:t>
      </w:r>
      <w:r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RESIDUE_LIST_LOCAL=</w:t>
      </w:r>
      <w:r w:rsidR="00857185" w:rsidRPr="00857185">
        <w:rPr>
          <w:rFonts w:ascii="Consolas" w:hAnsi="Consolas"/>
          <w:sz w:val="16"/>
          <w:szCs w:val="16"/>
        </w:rPr>
        <w:t>residues</w:t>
      </w:r>
      <w:r w:rsidRPr="005A6ADC">
        <w:rPr>
          <w:rFonts w:ascii="Consolas" w:hAnsi="Consolas"/>
          <w:sz w:val="16"/>
          <w:szCs w:val="16"/>
        </w:rPr>
        <w:t>.</w:t>
      </w:r>
      <w:r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RESIDUE</w:t>
      </w:r>
      <w:r w:rsidR="00857185">
        <w:rPr>
          <w:rFonts w:ascii="Consolas" w:hAnsi="Consolas"/>
          <w:sz w:val="16"/>
          <w:szCs w:val="16"/>
        </w:rPr>
        <w:t>_LIST_HIERARCHICAL_AA=residues</w:t>
      </w:r>
      <w:r w:rsidRPr="005A6ADC">
        <w:rPr>
          <w:rFonts w:ascii="Consolas" w:hAnsi="Consolas"/>
          <w:sz w:val="16"/>
          <w:szCs w:val="16"/>
        </w:rPr>
        <w:t>.</w:t>
      </w:r>
      <w:r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RESIDUE</w:t>
      </w:r>
      <w:r w:rsidR="00857185">
        <w:rPr>
          <w:rFonts w:ascii="Consolas" w:hAnsi="Consolas"/>
          <w:sz w:val="16"/>
          <w:szCs w:val="16"/>
        </w:rPr>
        <w:t>_LIST_HIERARCHICAL_HA=residues</w:t>
      </w:r>
      <w:r w:rsidRPr="005A6ADC">
        <w:rPr>
          <w:rFonts w:ascii="Consolas" w:hAnsi="Consolas"/>
          <w:sz w:val="16"/>
          <w:szCs w:val="16"/>
        </w:rPr>
        <w:t>.</w:t>
      </w:r>
      <w:r w:rsidRPr="005A6ADC">
        <w:rPr>
          <w:rFonts w:ascii="Consolas" w:hAnsi="Consolas"/>
          <w:sz w:val="16"/>
          <w:szCs w:val="16"/>
          <w:u w:val="single"/>
        </w:rPr>
        <w:t>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ATOM_PAIRS_LIST=atom_pairs.txt</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COORDS FILE</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 --------------------------------------------------------------------------------------------------------------------</w:t>
      </w:r>
    </w:p>
    <w:p w:rsidR="00DA6FEF" w:rsidRPr="005A6ADC" w:rsidRDefault="00DA6FEF" w:rsidP="00DA6FEF">
      <w:pPr>
        <w:spacing w:after="0" w:line="240" w:lineRule="auto"/>
        <w:rPr>
          <w:rFonts w:ascii="Consolas" w:hAnsi="Consolas"/>
          <w:sz w:val="16"/>
          <w:szCs w:val="16"/>
        </w:rPr>
      </w:pPr>
      <w:r w:rsidRPr="005A6ADC">
        <w:rPr>
          <w:rFonts w:ascii="Consolas" w:hAnsi="Consolas"/>
          <w:sz w:val="16"/>
          <w:szCs w:val="16"/>
        </w:rPr>
        <w:t>ORIGINAL_PDB_COORDS=original_PDB_Coordinates_AA.txt</w:t>
      </w:r>
    </w:p>
    <w:p w:rsidR="0041680D" w:rsidRPr="001B2D29" w:rsidRDefault="00DA6FEF" w:rsidP="00A37078">
      <w:pPr>
        <w:spacing w:after="0" w:line="240" w:lineRule="auto"/>
        <w:rPr>
          <w:rFonts w:ascii="Consolas" w:hAnsi="Consolas"/>
          <w:sz w:val="16"/>
          <w:szCs w:val="16"/>
        </w:rPr>
      </w:pPr>
      <w:r w:rsidRPr="005A6ADC">
        <w:rPr>
          <w:rFonts w:ascii="Consolas" w:hAnsi="Consolas"/>
          <w:sz w:val="16"/>
          <w:szCs w:val="16"/>
        </w:rPr>
        <w:t># --------------------------------------------------------------------------------------------------------------------</w:t>
      </w:r>
    </w:p>
    <w:p w:rsidR="003D6257" w:rsidRDefault="003D6257" w:rsidP="00A37078">
      <w:pPr>
        <w:spacing w:after="0" w:line="240" w:lineRule="auto"/>
        <w:rPr>
          <w:b/>
          <w:color w:val="FF0000"/>
          <w:sz w:val="18"/>
          <w:szCs w:val="18"/>
          <w:u w:val="single"/>
        </w:rPr>
      </w:pPr>
    </w:p>
    <w:p w:rsidR="00A37078" w:rsidRPr="0041680D" w:rsidRDefault="00A37078" w:rsidP="00A37078">
      <w:pPr>
        <w:spacing w:after="0" w:line="240" w:lineRule="auto"/>
        <w:rPr>
          <w:color w:val="FF0000"/>
          <w:sz w:val="18"/>
          <w:szCs w:val="18"/>
        </w:rPr>
      </w:pPr>
      <w:r w:rsidRPr="0041680D">
        <w:rPr>
          <w:b/>
          <w:color w:val="FF0000"/>
          <w:sz w:val="18"/>
          <w:szCs w:val="18"/>
          <w:u w:val="single"/>
        </w:rPr>
        <w:t>Key Points</w:t>
      </w:r>
      <w:r w:rsidRPr="0041680D">
        <w:rPr>
          <w:color w:val="FF0000"/>
          <w:sz w:val="18"/>
          <w:szCs w:val="18"/>
        </w:rPr>
        <w:t>:</w:t>
      </w:r>
    </w:p>
    <w:p w:rsidR="00A37078" w:rsidRPr="0041680D" w:rsidRDefault="00A37078" w:rsidP="00D85347">
      <w:pPr>
        <w:numPr>
          <w:ilvl w:val="0"/>
          <w:numId w:val="5"/>
        </w:numPr>
        <w:spacing w:after="0" w:line="240" w:lineRule="auto"/>
        <w:rPr>
          <w:color w:val="002060"/>
          <w:sz w:val="18"/>
          <w:szCs w:val="18"/>
        </w:rPr>
      </w:pPr>
      <w:r w:rsidRPr="0041680D">
        <w:rPr>
          <w:color w:val="002060"/>
          <w:sz w:val="18"/>
          <w:szCs w:val="18"/>
        </w:rPr>
        <w:t xml:space="preserve">The </w:t>
      </w:r>
      <w:proofErr w:type="spellStart"/>
      <w:r w:rsidRPr="0041680D">
        <w:rPr>
          <w:b/>
          <w:color w:val="002060"/>
          <w:sz w:val="18"/>
          <w:szCs w:val="18"/>
        </w:rPr>
        <w:t>doREAD</w:t>
      </w:r>
      <w:proofErr w:type="spellEnd"/>
      <w:r w:rsidRPr="0041680D">
        <w:rPr>
          <w:b/>
          <w:color w:val="002060"/>
          <w:sz w:val="18"/>
          <w:szCs w:val="18"/>
        </w:rPr>
        <w:t xml:space="preserve"> </w:t>
      </w:r>
      <w:r w:rsidRPr="0041680D">
        <w:rPr>
          <w:color w:val="002060"/>
          <w:sz w:val="18"/>
          <w:szCs w:val="18"/>
        </w:rPr>
        <w:t xml:space="preserve">parameter </w:t>
      </w:r>
      <w:r w:rsidRPr="0041680D">
        <w:rPr>
          <w:b/>
          <w:color w:val="002060"/>
          <w:sz w:val="18"/>
          <w:szCs w:val="18"/>
          <w:u w:val="single"/>
        </w:rPr>
        <w:t>MUST</w:t>
      </w:r>
      <w:r w:rsidRPr="0041680D">
        <w:rPr>
          <w:color w:val="002060"/>
          <w:sz w:val="18"/>
          <w:szCs w:val="18"/>
        </w:rPr>
        <w:t xml:space="preserve"> be set to </w:t>
      </w:r>
      <w:r w:rsidRPr="0041680D">
        <w:rPr>
          <w:b/>
          <w:color w:val="002060"/>
          <w:sz w:val="18"/>
          <w:szCs w:val="18"/>
        </w:rPr>
        <w:t xml:space="preserve">false  </w:t>
      </w:r>
      <w:r w:rsidRPr="0041680D">
        <w:rPr>
          <w:color w:val="002060"/>
          <w:sz w:val="18"/>
          <w:szCs w:val="18"/>
        </w:rPr>
        <w:t>to perform production runs</w:t>
      </w:r>
    </w:p>
    <w:p w:rsidR="00A37078" w:rsidRPr="0041680D" w:rsidRDefault="00A37078" w:rsidP="00D85347">
      <w:pPr>
        <w:numPr>
          <w:ilvl w:val="0"/>
          <w:numId w:val="5"/>
        </w:numPr>
        <w:spacing w:after="0" w:line="240" w:lineRule="auto"/>
        <w:rPr>
          <w:color w:val="002060"/>
          <w:sz w:val="18"/>
          <w:szCs w:val="18"/>
        </w:rPr>
      </w:pPr>
      <w:r w:rsidRPr="0041680D">
        <w:rPr>
          <w:color w:val="002060"/>
          <w:sz w:val="18"/>
          <w:szCs w:val="18"/>
        </w:rPr>
        <w:t>The</w:t>
      </w:r>
      <w:r w:rsidRPr="0041680D">
        <w:rPr>
          <w:b/>
          <w:color w:val="002060"/>
          <w:sz w:val="18"/>
          <w:szCs w:val="18"/>
        </w:rPr>
        <w:t xml:space="preserve"> </w:t>
      </w:r>
      <w:proofErr w:type="spellStart"/>
      <w:r w:rsidRPr="0041680D">
        <w:rPr>
          <w:b/>
          <w:color w:val="002060"/>
          <w:sz w:val="18"/>
          <w:szCs w:val="18"/>
        </w:rPr>
        <w:t>doMULTI</w:t>
      </w:r>
      <w:proofErr w:type="spellEnd"/>
      <w:r w:rsidRPr="0041680D">
        <w:rPr>
          <w:b/>
          <w:color w:val="002060"/>
          <w:sz w:val="18"/>
          <w:szCs w:val="18"/>
        </w:rPr>
        <w:t xml:space="preserve"> </w:t>
      </w:r>
      <w:r w:rsidRPr="0041680D">
        <w:rPr>
          <w:color w:val="002060"/>
          <w:sz w:val="18"/>
          <w:szCs w:val="18"/>
        </w:rPr>
        <w:t xml:space="preserve">parameter must be set to </w:t>
      </w:r>
      <w:r w:rsidRPr="0041680D">
        <w:rPr>
          <w:b/>
          <w:color w:val="002060"/>
          <w:sz w:val="18"/>
          <w:szCs w:val="18"/>
        </w:rPr>
        <w:t>false</w:t>
      </w:r>
      <w:r w:rsidRPr="0041680D">
        <w:rPr>
          <w:color w:val="002060"/>
          <w:sz w:val="18"/>
          <w:szCs w:val="18"/>
        </w:rPr>
        <w:t xml:space="preserve"> for Single Chain PDBs with no Chain IDs</w:t>
      </w:r>
    </w:p>
    <w:p w:rsidR="00A37078" w:rsidRPr="0041680D" w:rsidRDefault="00A37078" w:rsidP="00D85347">
      <w:pPr>
        <w:numPr>
          <w:ilvl w:val="0"/>
          <w:numId w:val="5"/>
        </w:numPr>
        <w:spacing w:after="0" w:line="240" w:lineRule="auto"/>
        <w:rPr>
          <w:color w:val="002060"/>
          <w:sz w:val="18"/>
          <w:szCs w:val="18"/>
        </w:rPr>
      </w:pPr>
      <w:r w:rsidRPr="0041680D">
        <w:rPr>
          <w:color w:val="002060"/>
          <w:sz w:val="18"/>
          <w:szCs w:val="18"/>
        </w:rPr>
        <w:t>The</w:t>
      </w:r>
      <w:r w:rsidRPr="0041680D">
        <w:rPr>
          <w:b/>
          <w:color w:val="002060"/>
          <w:sz w:val="18"/>
          <w:szCs w:val="18"/>
        </w:rPr>
        <w:t xml:space="preserve"> </w:t>
      </w:r>
      <w:proofErr w:type="spellStart"/>
      <w:r w:rsidRPr="0041680D">
        <w:rPr>
          <w:b/>
          <w:color w:val="002060"/>
          <w:sz w:val="18"/>
          <w:szCs w:val="18"/>
        </w:rPr>
        <w:t>doMULTI</w:t>
      </w:r>
      <w:proofErr w:type="spellEnd"/>
      <w:r w:rsidRPr="0041680D">
        <w:rPr>
          <w:b/>
          <w:color w:val="002060"/>
          <w:sz w:val="18"/>
          <w:szCs w:val="18"/>
        </w:rPr>
        <w:t xml:space="preserve"> </w:t>
      </w:r>
      <w:r w:rsidRPr="0041680D">
        <w:rPr>
          <w:color w:val="002060"/>
          <w:sz w:val="18"/>
          <w:szCs w:val="18"/>
        </w:rPr>
        <w:t xml:space="preserve">flag must be set to </w:t>
      </w:r>
      <w:r w:rsidRPr="0041680D">
        <w:rPr>
          <w:b/>
          <w:color w:val="002060"/>
          <w:sz w:val="18"/>
          <w:szCs w:val="18"/>
        </w:rPr>
        <w:t>true</w:t>
      </w:r>
      <w:r w:rsidRPr="0041680D">
        <w:rPr>
          <w:color w:val="002060"/>
          <w:sz w:val="18"/>
          <w:szCs w:val="18"/>
        </w:rPr>
        <w:t xml:space="preserve"> for Multi Chain PDBs with Chain IDs</w:t>
      </w:r>
    </w:p>
    <w:p w:rsidR="00A37078" w:rsidRDefault="00A37078" w:rsidP="00D85347">
      <w:pPr>
        <w:numPr>
          <w:ilvl w:val="0"/>
          <w:numId w:val="5"/>
        </w:numPr>
        <w:spacing w:after="0" w:line="240" w:lineRule="auto"/>
        <w:rPr>
          <w:color w:val="002060"/>
          <w:sz w:val="18"/>
          <w:szCs w:val="18"/>
        </w:rPr>
      </w:pPr>
      <w:r w:rsidRPr="0041680D">
        <w:rPr>
          <w:color w:val="002060"/>
          <w:sz w:val="18"/>
          <w:szCs w:val="18"/>
        </w:rPr>
        <w:t xml:space="preserve">Set the logical switches to </w:t>
      </w:r>
      <w:r w:rsidRPr="0041680D">
        <w:rPr>
          <w:b/>
          <w:color w:val="002060"/>
          <w:sz w:val="18"/>
          <w:szCs w:val="18"/>
        </w:rPr>
        <w:t>true</w:t>
      </w:r>
      <w:r w:rsidRPr="0041680D">
        <w:rPr>
          <w:color w:val="002060"/>
          <w:sz w:val="18"/>
          <w:szCs w:val="18"/>
        </w:rPr>
        <w:t xml:space="preserve"> to perform the selected action</w:t>
      </w:r>
    </w:p>
    <w:p w:rsidR="0041680D" w:rsidRDefault="0041680D" w:rsidP="00D85347">
      <w:pPr>
        <w:numPr>
          <w:ilvl w:val="0"/>
          <w:numId w:val="5"/>
        </w:numPr>
        <w:spacing w:after="0" w:line="240" w:lineRule="auto"/>
        <w:rPr>
          <w:color w:val="002060"/>
          <w:sz w:val="18"/>
          <w:szCs w:val="18"/>
        </w:rPr>
      </w:pPr>
      <w:r>
        <w:rPr>
          <w:color w:val="002060"/>
          <w:sz w:val="18"/>
          <w:szCs w:val="18"/>
        </w:rPr>
        <w:t xml:space="preserve">Set the Number of modes for any analysis </w:t>
      </w:r>
      <w:r w:rsidRPr="001B2D29">
        <w:rPr>
          <w:b/>
          <w:color w:val="002060"/>
          <w:sz w:val="18"/>
          <w:szCs w:val="18"/>
        </w:rPr>
        <w:t>greater than zero</w:t>
      </w:r>
      <w:r>
        <w:rPr>
          <w:color w:val="002060"/>
          <w:sz w:val="18"/>
          <w:szCs w:val="18"/>
        </w:rPr>
        <w:t xml:space="preserve"> to turn it on</w:t>
      </w:r>
    </w:p>
    <w:p w:rsidR="0041680D" w:rsidRDefault="0041680D" w:rsidP="00D85347">
      <w:pPr>
        <w:numPr>
          <w:ilvl w:val="0"/>
          <w:numId w:val="5"/>
        </w:numPr>
        <w:spacing w:after="0" w:line="240" w:lineRule="auto"/>
        <w:rPr>
          <w:color w:val="002060"/>
          <w:sz w:val="18"/>
          <w:szCs w:val="18"/>
        </w:rPr>
      </w:pPr>
      <w:r>
        <w:rPr>
          <w:color w:val="002060"/>
          <w:sz w:val="18"/>
          <w:szCs w:val="18"/>
        </w:rPr>
        <w:t>For each subset, specify the residue list</w:t>
      </w:r>
    </w:p>
    <w:p w:rsidR="0041680D" w:rsidRPr="0041680D" w:rsidRDefault="0041680D" w:rsidP="00D85347">
      <w:pPr>
        <w:numPr>
          <w:ilvl w:val="0"/>
          <w:numId w:val="5"/>
        </w:numPr>
        <w:spacing w:after="0" w:line="240" w:lineRule="auto"/>
        <w:rPr>
          <w:b/>
          <w:color w:val="FF0000"/>
          <w:sz w:val="18"/>
          <w:szCs w:val="18"/>
        </w:rPr>
      </w:pPr>
      <w:r w:rsidRPr="0041680D">
        <w:rPr>
          <w:b/>
          <w:color w:val="FF0000"/>
          <w:sz w:val="18"/>
          <w:szCs w:val="18"/>
        </w:rPr>
        <w:t>Make sure there are no spaces in the KEY=VALUE declarations</w:t>
      </w:r>
    </w:p>
    <w:p w:rsidR="006377E8" w:rsidRPr="000374F0" w:rsidRDefault="00EF4775" w:rsidP="00074D5E">
      <w:pPr>
        <w:pStyle w:val="Heading3"/>
      </w:pPr>
      <w:bookmarkStart w:id="32" w:name="_Toc535242648"/>
      <w:r w:rsidRPr="000374F0">
        <w:lastRenderedPageBreak/>
        <w:t>Root</w:t>
      </w:r>
      <w:r w:rsidR="006377E8" w:rsidRPr="000374F0">
        <w:t xml:space="preserve"> Output Files:</w:t>
      </w:r>
      <w:bookmarkEnd w:id="32"/>
    </w:p>
    <w:p w:rsidR="006377E8" w:rsidRPr="000374F0" w:rsidRDefault="006377E8" w:rsidP="003D6257">
      <w:pPr>
        <w:spacing w:before="40" w:after="40" w:line="240" w:lineRule="auto"/>
        <w:rPr>
          <w:rFonts w:ascii="Consolas" w:hAnsi="Consolas" w:cs="Consolas"/>
          <w:color w:val="002060"/>
          <w:sz w:val="18"/>
          <w:szCs w:val="18"/>
        </w:rPr>
      </w:pPr>
      <w:r w:rsidRPr="000374F0">
        <w:t xml:space="preserve">These are written to the </w:t>
      </w:r>
      <w:r w:rsidRPr="000374F0">
        <w:rPr>
          <w:b/>
        </w:rPr>
        <w:t>root</w:t>
      </w:r>
      <w:r w:rsidRPr="000374F0">
        <w:t xml:space="preserve"> of the </w:t>
      </w:r>
      <w:r w:rsidR="005B728D">
        <w:t>JEDi</w:t>
      </w:r>
      <w:r w:rsidRPr="000374F0">
        <w:t xml:space="preserve"> Results directory tree:</w:t>
      </w:r>
      <w:r w:rsidR="003D6257">
        <w:t xml:space="preserve">  </w:t>
      </w:r>
      <w:r w:rsidRPr="000374F0">
        <w:rPr>
          <w:rFonts w:ascii="Consolas" w:hAnsi="Consolas" w:cs="Consolas"/>
          <w:color w:val="002060"/>
          <w:sz w:val="18"/>
          <w:szCs w:val="18"/>
        </w:rPr>
        <w:t>/working/directory/</w:t>
      </w:r>
      <w:proofErr w:type="spellStart"/>
      <w:r w:rsidRPr="000374F0">
        <w:rPr>
          <w:rFonts w:ascii="Consolas" w:hAnsi="Consolas" w:cs="Consolas"/>
          <w:color w:val="002060"/>
          <w:sz w:val="18"/>
          <w:szCs w:val="18"/>
        </w:rPr>
        <w:t>JED</w:t>
      </w:r>
      <w:r w:rsidR="00A37078">
        <w:rPr>
          <w:rFonts w:ascii="Consolas" w:hAnsi="Consolas" w:cs="Consolas"/>
          <w:color w:val="002060"/>
          <w:sz w:val="18"/>
          <w:szCs w:val="18"/>
        </w:rPr>
        <w:t>i</w:t>
      </w:r>
      <w:r w:rsidRPr="000374F0">
        <w:rPr>
          <w:rFonts w:ascii="Consolas" w:hAnsi="Consolas" w:cs="Consolas"/>
          <w:color w:val="002060"/>
          <w:sz w:val="18"/>
          <w:szCs w:val="18"/>
        </w:rPr>
        <w:t>_Results_Description</w:t>
      </w:r>
      <w:proofErr w:type="spellEnd"/>
      <w:r w:rsidRPr="000374F0">
        <w:rPr>
          <w:rFonts w:ascii="Consolas" w:hAnsi="Consolas" w:cs="Consolas"/>
          <w:color w:val="002060"/>
          <w:sz w:val="18"/>
          <w:szCs w:val="18"/>
        </w:rPr>
        <w:t>/</w:t>
      </w:r>
    </w:p>
    <w:p w:rsidR="006377E8" w:rsidRPr="000374F0" w:rsidRDefault="006377E8" w:rsidP="006377E8">
      <w:pPr>
        <w:spacing w:after="0" w:line="240" w:lineRule="auto"/>
      </w:pPr>
    </w:p>
    <w:p w:rsidR="006377E8" w:rsidRPr="000374F0" w:rsidRDefault="00D5778E" w:rsidP="00D85347">
      <w:pPr>
        <w:pStyle w:val="ListParagraph"/>
        <w:numPr>
          <w:ilvl w:val="0"/>
          <w:numId w:val="16"/>
        </w:numPr>
        <w:spacing w:after="0" w:line="360" w:lineRule="auto"/>
      </w:pPr>
      <w:r>
        <w:rPr>
          <w:b/>
        </w:rPr>
        <w:t xml:space="preserve">The </w:t>
      </w:r>
      <w:r w:rsidR="005B728D" w:rsidRPr="00C049F2">
        <w:rPr>
          <w:b/>
        </w:rPr>
        <w:t>JEDi</w:t>
      </w:r>
      <w:r w:rsidR="006377E8" w:rsidRPr="00C049F2">
        <w:rPr>
          <w:b/>
        </w:rPr>
        <w:t xml:space="preserve"> LOG</w:t>
      </w:r>
      <w:r w:rsidR="006377E8" w:rsidRPr="000374F0">
        <w:t xml:space="preserve"> providing a summary of the job parameters and results:</w:t>
      </w:r>
    </w:p>
    <w:p w:rsidR="00C049F2" w:rsidRPr="00C049F2" w:rsidRDefault="005B728D" w:rsidP="00D85347">
      <w:pPr>
        <w:pStyle w:val="ListParagraph"/>
        <w:numPr>
          <w:ilvl w:val="0"/>
          <w:numId w:val="15"/>
        </w:numPr>
        <w:spacing w:after="0" w:line="360" w:lineRule="auto"/>
        <w:rPr>
          <w:rFonts w:ascii="Consolas" w:hAnsi="Consolas" w:cs="Consolas"/>
          <w:color w:val="002060"/>
          <w:sz w:val="18"/>
          <w:szCs w:val="18"/>
        </w:rPr>
      </w:pPr>
      <w:r w:rsidRPr="003D6257">
        <w:rPr>
          <w:rFonts w:ascii="Consolas" w:hAnsi="Consolas" w:cs="Consolas"/>
          <w:color w:val="002060"/>
          <w:sz w:val="18"/>
          <w:szCs w:val="18"/>
        </w:rPr>
        <w:t>JEDi</w:t>
      </w:r>
      <w:r w:rsidR="006377E8" w:rsidRPr="003D6257">
        <w:rPr>
          <w:rFonts w:ascii="Consolas" w:hAnsi="Consolas" w:cs="Consolas"/>
          <w:color w:val="002060"/>
          <w:sz w:val="18"/>
          <w:szCs w:val="18"/>
        </w:rPr>
        <w:t>_L</w:t>
      </w:r>
      <w:r w:rsidR="002E2F82">
        <w:rPr>
          <w:rFonts w:ascii="Consolas" w:hAnsi="Consolas" w:cs="Consolas"/>
          <w:color w:val="002060"/>
          <w:sz w:val="18"/>
          <w:szCs w:val="18"/>
        </w:rPr>
        <w:t>OG</w:t>
      </w:r>
      <w:r w:rsidR="006377E8" w:rsidRPr="003D6257">
        <w:rPr>
          <w:rFonts w:ascii="Consolas" w:hAnsi="Consolas" w:cs="Consolas"/>
          <w:color w:val="002060"/>
          <w:sz w:val="18"/>
          <w:szCs w:val="18"/>
        </w:rPr>
        <w:t>.txt</w:t>
      </w:r>
    </w:p>
    <w:p w:rsidR="003D6257" w:rsidRPr="00C049F2" w:rsidRDefault="003D6257" w:rsidP="00D85347">
      <w:pPr>
        <w:pStyle w:val="ListParagraph"/>
        <w:numPr>
          <w:ilvl w:val="0"/>
          <w:numId w:val="16"/>
        </w:numPr>
        <w:spacing w:after="0" w:line="360" w:lineRule="auto"/>
      </w:pPr>
      <w:r w:rsidRPr="00C049F2">
        <w:t>Numbers of atoms in residues</w:t>
      </w:r>
      <w:r w:rsidR="0014694C">
        <w:t xml:space="preserve">:  </w:t>
      </w:r>
      <w:r w:rsidR="0014694C">
        <w:rPr>
          <w:rFonts w:ascii="Consolas" w:hAnsi="Consolas"/>
          <w:color w:val="002060"/>
          <w:sz w:val="18"/>
          <w:szCs w:val="18"/>
        </w:rPr>
        <w:t>numbers_Of</w:t>
      </w:r>
      <w:r w:rsidR="0014694C" w:rsidRPr="0014694C">
        <w:rPr>
          <w:rFonts w:ascii="Consolas" w:hAnsi="Consolas"/>
          <w:color w:val="002060"/>
          <w:sz w:val="18"/>
          <w:szCs w:val="18"/>
        </w:rPr>
        <w:t>_Atoms_in_Residues.txt</w:t>
      </w:r>
    </w:p>
    <w:p w:rsidR="00C049F2" w:rsidRPr="00C049F2" w:rsidRDefault="003D6257" w:rsidP="00D85347">
      <w:pPr>
        <w:pStyle w:val="ListParagraph"/>
        <w:numPr>
          <w:ilvl w:val="0"/>
          <w:numId w:val="16"/>
        </w:numPr>
        <w:spacing w:after="0" w:line="360" w:lineRule="auto"/>
      </w:pPr>
      <w:r w:rsidRPr="00C049F2">
        <w:t>Numbers of heavy atoms in residues</w:t>
      </w:r>
      <w:r w:rsidR="0014694C">
        <w:t xml:space="preserve">:  </w:t>
      </w:r>
      <w:r w:rsidR="0014694C" w:rsidRPr="0014694C">
        <w:rPr>
          <w:rFonts w:ascii="Consolas" w:hAnsi="Consolas"/>
          <w:color w:val="002060"/>
          <w:sz w:val="18"/>
          <w:szCs w:val="18"/>
        </w:rPr>
        <w:t>numbers_Of_Heavy_Atoms_in_Residues.txt</w:t>
      </w:r>
    </w:p>
    <w:p w:rsidR="00C049F2" w:rsidRPr="002E2F82" w:rsidRDefault="00C049F2" w:rsidP="00D85347">
      <w:pPr>
        <w:pStyle w:val="ListParagraph"/>
        <w:numPr>
          <w:ilvl w:val="0"/>
          <w:numId w:val="16"/>
        </w:numPr>
        <w:spacing w:after="0" w:line="360" w:lineRule="auto"/>
      </w:pPr>
      <w:r w:rsidRPr="00C049F2">
        <w:t>Reference coordinates for chosen subsets</w:t>
      </w:r>
      <w:r w:rsidR="00DB7D70">
        <w:t xml:space="preserve">: ex) </w:t>
      </w:r>
      <w:r w:rsidR="00DB7D70" w:rsidRPr="00DB7D70">
        <w:rPr>
          <w:rFonts w:ascii="Consolas" w:hAnsi="Consolas"/>
          <w:color w:val="002060"/>
          <w:sz w:val="18"/>
          <w:szCs w:val="18"/>
        </w:rPr>
        <w:t>subset_reference_PDB_coordinates_cartesian_AA.txt</w:t>
      </w:r>
    </w:p>
    <w:p w:rsidR="002E2F82" w:rsidRPr="00C049F2" w:rsidRDefault="002E2F82" w:rsidP="002E2F82">
      <w:pPr>
        <w:pStyle w:val="ListParagraph"/>
        <w:numPr>
          <w:ilvl w:val="0"/>
          <w:numId w:val="16"/>
        </w:numPr>
        <w:spacing w:after="0" w:line="360" w:lineRule="auto"/>
      </w:pPr>
      <w:r w:rsidRPr="002E2F82">
        <w:t>RMSF edited PDB files: ex)</w:t>
      </w:r>
      <w:r>
        <w:rPr>
          <w:rFonts w:ascii="Consolas" w:hAnsi="Consolas"/>
          <w:color w:val="002060"/>
          <w:sz w:val="18"/>
          <w:szCs w:val="18"/>
        </w:rPr>
        <w:t xml:space="preserve"> </w:t>
      </w:r>
      <w:r w:rsidRPr="002E2F82">
        <w:rPr>
          <w:rFonts w:ascii="Consolas" w:hAnsi="Consolas"/>
          <w:color w:val="002060"/>
          <w:sz w:val="18"/>
          <w:szCs w:val="18"/>
        </w:rPr>
        <w:t>ss_</w:t>
      </w:r>
      <w:r>
        <w:rPr>
          <w:rFonts w:ascii="Consolas" w:hAnsi="Consolas"/>
          <w:color w:val="002060"/>
          <w:sz w:val="18"/>
          <w:szCs w:val="18"/>
        </w:rPr>
        <w:t>xxx</w:t>
      </w:r>
      <w:r w:rsidRPr="002E2F82">
        <w:rPr>
          <w:rFonts w:ascii="Consolas" w:hAnsi="Consolas"/>
          <w:color w:val="002060"/>
          <w:sz w:val="18"/>
          <w:szCs w:val="18"/>
        </w:rPr>
        <w:t>_HA_RMSF_edited.pdb</w:t>
      </w:r>
    </w:p>
    <w:p w:rsidR="006377E8" w:rsidRPr="000374F0" w:rsidRDefault="006377E8" w:rsidP="006377E8">
      <w:pPr>
        <w:rPr>
          <w:rFonts w:ascii="Consolas" w:hAnsi="Consolas" w:cs="Consolas"/>
          <w:sz w:val="20"/>
          <w:szCs w:val="20"/>
        </w:rPr>
      </w:pPr>
    </w:p>
    <w:p w:rsidR="006377E8" w:rsidRPr="00074D5E" w:rsidRDefault="00E25EE4" w:rsidP="00074D5E">
      <w:pPr>
        <w:pStyle w:val="Heading3"/>
      </w:pPr>
      <w:bookmarkStart w:id="33" w:name="_Toc535242649"/>
      <w:r w:rsidRPr="00074D5E">
        <w:t>Process Dependent Output Files:</w:t>
      </w:r>
      <w:bookmarkEnd w:id="33"/>
    </w:p>
    <w:p w:rsidR="00D5778E" w:rsidRPr="00D5778E" w:rsidRDefault="00D5778E" w:rsidP="00D5778E">
      <w:pPr>
        <w:spacing w:after="120" w:line="240" w:lineRule="auto"/>
        <w:rPr>
          <w:b/>
          <w:u w:val="single"/>
        </w:rPr>
      </w:pPr>
    </w:p>
    <w:p w:rsidR="006377E8" w:rsidRDefault="00C049F2" w:rsidP="00D85347">
      <w:pPr>
        <w:pStyle w:val="ListParagraph"/>
        <w:numPr>
          <w:ilvl w:val="0"/>
          <w:numId w:val="17"/>
        </w:numPr>
        <w:spacing w:before="40" w:after="0" w:line="360" w:lineRule="auto"/>
      </w:pPr>
      <w:r>
        <w:t>PCA analyses</w:t>
      </w:r>
      <w:r w:rsidR="006377E8" w:rsidRPr="000374F0">
        <w:t xml:space="preserve"> are written to the </w:t>
      </w:r>
      <w:r w:rsidR="006377E8" w:rsidRPr="00DB7D70">
        <w:rPr>
          <w:b/>
          <w:color w:val="002060"/>
        </w:rPr>
        <w:t>/</w:t>
      </w:r>
      <w:proofErr w:type="spellStart"/>
      <w:r w:rsidRPr="00DB7D70">
        <w:rPr>
          <w:b/>
          <w:color w:val="002060"/>
        </w:rPr>
        <w:t>type_PCA</w:t>
      </w:r>
      <w:proofErr w:type="spellEnd"/>
      <w:r w:rsidRPr="00DB7D70">
        <w:rPr>
          <w:b/>
          <w:color w:val="002060"/>
        </w:rPr>
        <w:t>/</w:t>
      </w:r>
      <w:proofErr w:type="spellStart"/>
      <w:r w:rsidRPr="00DB7D70">
        <w:rPr>
          <w:b/>
          <w:color w:val="002060"/>
        </w:rPr>
        <w:t>model_PCA</w:t>
      </w:r>
      <w:proofErr w:type="spellEnd"/>
      <w:r w:rsidRPr="00D5778E">
        <w:rPr>
          <w:b/>
        </w:rPr>
        <w:t xml:space="preserve"> </w:t>
      </w:r>
      <w:r w:rsidR="0091624A" w:rsidRPr="00D5778E">
        <w:rPr>
          <w:b/>
        </w:rPr>
        <w:t>subdirector</w:t>
      </w:r>
      <w:r w:rsidRPr="00D5778E">
        <w:rPr>
          <w:b/>
        </w:rPr>
        <w:t>ies</w:t>
      </w:r>
      <w:r w:rsidR="0091624A" w:rsidRPr="00D5778E">
        <w:rPr>
          <w:b/>
        </w:rPr>
        <w:t xml:space="preserve"> </w:t>
      </w:r>
      <w:r w:rsidR="0091624A" w:rsidRPr="000374F0">
        <w:t>of</w:t>
      </w:r>
      <w:r w:rsidR="006377E8" w:rsidRPr="000374F0">
        <w:t xml:space="preserve"> the </w:t>
      </w:r>
      <w:r w:rsidR="005B728D">
        <w:t>JEDi</w:t>
      </w:r>
      <w:r>
        <w:t xml:space="preserve"> Results directory tree</w:t>
      </w:r>
    </w:p>
    <w:p w:rsidR="00C049F2" w:rsidRPr="00C049F2" w:rsidRDefault="00C049F2" w:rsidP="00D85347">
      <w:pPr>
        <w:pStyle w:val="ListParagraph"/>
        <w:numPr>
          <w:ilvl w:val="0"/>
          <w:numId w:val="17"/>
        </w:numPr>
        <w:spacing w:before="40" w:after="0" w:line="360" w:lineRule="auto"/>
      </w:pPr>
      <w:r>
        <w:t>KPCA</w:t>
      </w:r>
      <w:r w:rsidRPr="00C049F2">
        <w:t xml:space="preserve"> analyses are written to the </w:t>
      </w:r>
      <w:r w:rsidRPr="00DB7D70">
        <w:rPr>
          <w:color w:val="002060"/>
        </w:rPr>
        <w:t>/</w:t>
      </w:r>
      <w:r w:rsidRPr="00DB7D70">
        <w:rPr>
          <w:b/>
          <w:color w:val="002060"/>
        </w:rPr>
        <w:t>KPCA/</w:t>
      </w:r>
      <w:proofErr w:type="spellStart"/>
      <w:r w:rsidRPr="00DB7D70">
        <w:rPr>
          <w:b/>
          <w:color w:val="002060"/>
        </w:rPr>
        <w:t>type_PCA</w:t>
      </w:r>
      <w:proofErr w:type="spellEnd"/>
      <w:r w:rsidRPr="00DB7D70">
        <w:rPr>
          <w:b/>
          <w:color w:val="002060"/>
        </w:rPr>
        <w:t>/</w:t>
      </w:r>
      <w:proofErr w:type="spellStart"/>
      <w:r w:rsidRPr="00DB7D70">
        <w:rPr>
          <w:b/>
          <w:color w:val="002060"/>
        </w:rPr>
        <w:t>model_PCA</w:t>
      </w:r>
      <w:proofErr w:type="spellEnd"/>
      <w:r w:rsidRPr="00D5778E">
        <w:rPr>
          <w:b/>
        </w:rPr>
        <w:t xml:space="preserve"> subdirectories </w:t>
      </w:r>
      <w:r w:rsidRPr="00C049F2">
        <w:t>of the JEDi Results directory tree</w:t>
      </w:r>
    </w:p>
    <w:p w:rsidR="00C049F2" w:rsidRPr="00C049F2" w:rsidRDefault="00C049F2" w:rsidP="00D85347">
      <w:pPr>
        <w:pStyle w:val="ListParagraph"/>
        <w:numPr>
          <w:ilvl w:val="0"/>
          <w:numId w:val="17"/>
        </w:numPr>
        <w:spacing w:before="40" w:after="0" w:line="360" w:lineRule="auto"/>
      </w:pPr>
      <w:r>
        <w:t>FES</w:t>
      </w:r>
      <w:r w:rsidRPr="00C049F2">
        <w:t xml:space="preserve"> analyses are written to the </w:t>
      </w:r>
      <w:r w:rsidRPr="00DB7D70">
        <w:rPr>
          <w:color w:val="002060"/>
        </w:rPr>
        <w:t>/</w:t>
      </w:r>
      <w:r w:rsidRPr="00DB7D70">
        <w:rPr>
          <w:b/>
          <w:color w:val="002060"/>
        </w:rPr>
        <w:t>FES /</w:t>
      </w:r>
      <w:proofErr w:type="spellStart"/>
      <w:r w:rsidRPr="00DB7D70">
        <w:rPr>
          <w:b/>
          <w:color w:val="002060"/>
        </w:rPr>
        <w:t>type_PCA</w:t>
      </w:r>
      <w:proofErr w:type="spellEnd"/>
      <w:r w:rsidRPr="00DB7D70">
        <w:rPr>
          <w:b/>
          <w:color w:val="002060"/>
        </w:rPr>
        <w:t>/</w:t>
      </w:r>
      <w:proofErr w:type="spellStart"/>
      <w:r w:rsidRPr="00DB7D70">
        <w:rPr>
          <w:b/>
          <w:color w:val="002060"/>
        </w:rPr>
        <w:t>model_PCA</w:t>
      </w:r>
      <w:proofErr w:type="spellEnd"/>
      <w:r w:rsidRPr="00D5778E">
        <w:rPr>
          <w:b/>
        </w:rPr>
        <w:t xml:space="preserve"> subdirectories </w:t>
      </w:r>
      <w:r w:rsidRPr="00C049F2">
        <w:t>of the JEDi Results directory tree</w:t>
      </w:r>
    </w:p>
    <w:p w:rsidR="00C049F2" w:rsidRDefault="00C049F2" w:rsidP="00D85347">
      <w:pPr>
        <w:pStyle w:val="ListParagraph"/>
        <w:numPr>
          <w:ilvl w:val="0"/>
          <w:numId w:val="17"/>
        </w:numPr>
        <w:spacing w:before="40" w:after="0" w:line="360" w:lineRule="auto"/>
      </w:pPr>
      <w:r>
        <w:t>VIZ outputs</w:t>
      </w:r>
      <w:r w:rsidRPr="000374F0">
        <w:t xml:space="preserve"> are written to the </w:t>
      </w:r>
      <w:r w:rsidRPr="00DB7D70">
        <w:rPr>
          <w:color w:val="002060"/>
        </w:rPr>
        <w:t>/</w:t>
      </w:r>
      <w:r w:rsidRPr="00DB7D70">
        <w:rPr>
          <w:b/>
          <w:color w:val="002060"/>
        </w:rPr>
        <w:t>VIZ /</w:t>
      </w:r>
      <w:proofErr w:type="spellStart"/>
      <w:r w:rsidRPr="00DB7D70">
        <w:rPr>
          <w:b/>
          <w:color w:val="002060"/>
        </w:rPr>
        <w:t>type_PCA</w:t>
      </w:r>
      <w:proofErr w:type="spellEnd"/>
      <w:r w:rsidRPr="00DB7D70">
        <w:rPr>
          <w:b/>
          <w:color w:val="002060"/>
        </w:rPr>
        <w:t>/</w:t>
      </w:r>
      <w:proofErr w:type="spellStart"/>
      <w:r w:rsidRPr="00DB7D70">
        <w:rPr>
          <w:b/>
          <w:color w:val="002060"/>
        </w:rPr>
        <w:t>model_PCA</w:t>
      </w:r>
      <w:proofErr w:type="spellEnd"/>
      <w:r w:rsidRPr="00D5778E">
        <w:rPr>
          <w:b/>
        </w:rPr>
        <w:t xml:space="preserve"> subdirectories </w:t>
      </w:r>
      <w:r w:rsidRPr="000374F0">
        <w:t xml:space="preserve">of the </w:t>
      </w:r>
      <w:r>
        <w:t>JEDi Results directory tree</w:t>
      </w:r>
    </w:p>
    <w:p w:rsidR="000063F3" w:rsidRPr="000374F0" w:rsidRDefault="000063F3" w:rsidP="00D85347">
      <w:pPr>
        <w:pStyle w:val="ListParagraph"/>
        <w:numPr>
          <w:ilvl w:val="0"/>
          <w:numId w:val="17"/>
        </w:numPr>
        <w:spacing w:before="40" w:after="0" w:line="360" w:lineRule="auto"/>
      </w:pPr>
      <w:r>
        <w:t xml:space="preserve">SSA outputs are written to the </w:t>
      </w:r>
      <w:r w:rsidRPr="00DB7D70">
        <w:rPr>
          <w:color w:val="002060"/>
        </w:rPr>
        <w:t>/</w:t>
      </w:r>
      <w:r>
        <w:rPr>
          <w:b/>
          <w:color w:val="002060"/>
        </w:rPr>
        <w:t>SSA</w:t>
      </w:r>
      <w:r w:rsidRPr="00DB7D70">
        <w:rPr>
          <w:b/>
          <w:color w:val="002060"/>
        </w:rPr>
        <w:t xml:space="preserve"> /</w:t>
      </w:r>
      <w:proofErr w:type="spellStart"/>
      <w:r w:rsidRPr="00DB7D70">
        <w:rPr>
          <w:b/>
          <w:color w:val="002060"/>
        </w:rPr>
        <w:t>type_PCA</w:t>
      </w:r>
      <w:proofErr w:type="spellEnd"/>
      <w:r w:rsidRPr="00DB7D70">
        <w:rPr>
          <w:b/>
          <w:color w:val="002060"/>
        </w:rPr>
        <w:t>/</w:t>
      </w:r>
      <w:proofErr w:type="spellStart"/>
      <w:r w:rsidRPr="00DB7D70">
        <w:rPr>
          <w:b/>
          <w:color w:val="002060"/>
        </w:rPr>
        <w:t>model_PCA</w:t>
      </w:r>
      <w:proofErr w:type="spellEnd"/>
      <w:r w:rsidRPr="00D5778E">
        <w:rPr>
          <w:b/>
        </w:rPr>
        <w:t xml:space="preserve"> subdirectories </w:t>
      </w:r>
      <w:r w:rsidRPr="000374F0">
        <w:t xml:space="preserve">of the </w:t>
      </w:r>
      <w:r>
        <w:t>JEDi Results directory tree</w:t>
      </w:r>
    </w:p>
    <w:p w:rsidR="006377E8" w:rsidRDefault="006377E8" w:rsidP="006377E8">
      <w:pPr>
        <w:spacing w:after="0" w:line="240" w:lineRule="auto"/>
        <w:rPr>
          <w:rFonts w:ascii="Consolas" w:hAnsi="Consolas" w:cs="Consolas"/>
          <w:color w:val="002060"/>
          <w:sz w:val="18"/>
          <w:szCs w:val="18"/>
        </w:rPr>
      </w:pPr>
    </w:p>
    <w:p w:rsidR="00C049F2" w:rsidRPr="000374F0" w:rsidRDefault="00C049F2" w:rsidP="006377E8">
      <w:pPr>
        <w:spacing w:after="0" w:line="240" w:lineRule="auto"/>
        <w:rPr>
          <w:u w:val="single"/>
        </w:rPr>
      </w:pPr>
    </w:p>
    <w:p w:rsidR="006377E8" w:rsidRDefault="00E25EE4" w:rsidP="00074D5E">
      <w:pPr>
        <w:pStyle w:val="Heading3"/>
      </w:pPr>
      <w:bookmarkStart w:id="34" w:name="_Toc535242650"/>
      <w:r w:rsidRPr="00074D5E">
        <w:t>Residue List Format</w:t>
      </w:r>
      <w:bookmarkEnd w:id="34"/>
    </w:p>
    <w:p w:rsidR="00074D5E" w:rsidRPr="00074D5E" w:rsidRDefault="00074D5E" w:rsidP="00074D5E"/>
    <w:p w:rsidR="00CC5BD4" w:rsidRDefault="00D1601D" w:rsidP="00D1601D">
      <w:pPr>
        <w:rPr>
          <w:b/>
          <w:i/>
        </w:rPr>
      </w:pPr>
      <w:r w:rsidRPr="000374F0">
        <w:rPr>
          <w:b/>
          <w:i/>
        </w:rPr>
        <w:t xml:space="preserve">The easiest way to create </w:t>
      </w:r>
      <w:r w:rsidR="003D6257">
        <w:rPr>
          <w:b/>
          <w:i/>
        </w:rPr>
        <w:t>a</w:t>
      </w:r>
      <w:r w:rsidRPr="000374F0">
        <w:rPr>
          <w:b/>
          <w:i/>
        </w:rPr>
        <w:t xml:space="preserve"> residue list is to </w:t>
      </w:r>
      <w:r w:rsidRPr="00CC5BD4">
        <w:rPr>
          <w:b/>
          <w:i/>
          <w:u w:val="single"/>
        </w:rPr>
        <w:t>edit</w:t>
      </w:r>
      <w:r w:rsidRPr="000374F0">
        <w:rPr>
          <w:b/>
          <w:i/>
        </w:rPr>
        <w:t xml:space="preserve"> the </w:t>
      </w:r>
      <w:r w:rsidR="005B728D">
        <w:rPr>
          <w:b/>
          <w:i/>
        </w:rPr>
        <w:t>JEDi</w:t>
      </w:r>
      <w:r w:rsidRPr="000374F0">
        <w:rPr>
          <w:b/>
          <w:i/>
        </w:rPr>
        <w:t xml:space="preserve"> generated file that lists all r</w:t>
      </w:r>
      <w:r w:rsidR="003531D2">
        <w:rPr>
          <w:b/>
          <w:i/>
        </w:rPr>
        <w:t>esidues found in the PDB files</w:t>
      </w:r>
    </w:p>
    <w:p w:rsidR="00D1601D" w:rsidRPr="000374F0" w:rsidRDefault="00CC5BD4" w:rsidP="00D1601D">
      <w:pPr>
        <w:rPr>
          <w:b/>
          <w:i/>
        </w:rPr>
      </w:pPr>
      <w:r>
        <w:rPr>
          <w:b/>
          <w:i/>
        </w:rPr>
        <w:t>(This is already in the proper format)</w:t>
      </w:r>
    </w:p>
    <w:p w:rsidR="006377E8" w:rsidRPr="000374F0" w:rsidRDefault="006377E8" w:rsidP="00D85347">
      <w:pPr>
        <w:pStyle w:val="ListParagraph"/>
        <w:numPr>
          <w:ilvl w:val="1"/>
          <w:numId w:val="2"/>
        </w:numPr>
        <w:rPr>
          <w:b/>
        </w:rPr>
      </w:pPr>
      <w:r w:rsidRPr="000374F0">
        <w:rPr>
          <w:b/>
        </w:rPr>
        <w:t>Single Chain PDBs</w:t>
      </w:r>
      <w:r w:rsidR="006D40A8" w:rsidRPr="000374F0">
        <w:rPr>
          <w:b/>
        </w:rPr>
        <w:t>: "</w:t>
      </w:r>
      <w:r w:rsidR="006D40A8" w:rsidRPr="000374F0">
        <w:rPr>
          <w:b/>
          <w:i/>
        </w:rPr>
        <w:t>All_</w:t>
      </w:r>
      <w:r w:rsidR="009803DA" w:rsidRPr="000374F0">
        <w:rPr>
          <w:b/>
          <w:i/>
        </w:rPr>
        <w:t>PDB_</w:t>
      </w:r>
      <w:r w:rsidR="006D40A8" w:rsidRPr="000374F0">
        <w:rPr>
          <w:b/>
          <w:i/>
        </w:rPr>
        <w:t>Residues_</w:t>
      </w:r>
      <w:r w:rsidR="005B728D">
        <w:rPr>
          <w:b/>
          <w:i/>
        </w:rPr>
        <w:t>JEDi</w:t>
      </w:r>
      <w:r w:rsidR="006D40A8" w:rsidRPr="000374F0">
        <w:rPr>
          <w:b/>
          <w:i/>
        </w:rPr>
        <w:t>.txt</w:t>
      </w:r>
      <w:r w:rsidR="006D40A8" w:rsidRPr="000374F0">
        <w:rPr>
          <w:b/>
        </w:rPr>
        <w:t>"</w:t>
      </w:r>
    </w:p>
    <w:p w:rsidR="006377E8" w:rsidRPr="000374F0" w:rsidRDefault="006377E8" w:rsidP="006377E8">
      <w:pPr>
        <w:spacing w:before="100" w:line="240" w:lineRule="auto"/>
        <w:rPr>
          <w:b/>
          <w:color w:val="FF0000"/>
        </w:rPr>
      </w:pPr>
      <w:r w:rsidRPr="000374F0">
        <w:rPr>
          <w:b/>
          <w:color w:val="FF0000"/>
        </w:rPr>
        <w:tab/>
        <w:t>ONE column of integers: residue numbers</w:t>
      </w:r>
    </w:p>
    <w:p w:rsidR="006377E8" w:rsidRPr="000374F0" w:rsidRDefault="006377E8" w:rsidP="006377E8">
      <w:pPr>
        <w:rPr>
          <w:b/>
        </w:rPr>
      </w:pPr>
    </w:p>
    <w:p w:rsidR="006377E8" w:rsidRPr="000374F0" w:rsidRDefault="006377E8" w:rsidP="00D85347">
      <w:pPr>
        <w:pStyle w:val="ListParagraph"/>
        <w:numPr>
          <w:ilvl w:val="1"/>
          <w:numId w:val="2"/>
        </w:numPr>
        <w:rPr>
          <w:b/>
        </w:rPr>
      </w:pPr>
      <w:r w:rsidRPr="000374F0">
        <w:rPr>
          <w:b/>
        </w:rPr>
        <w:t>Multi Chin PDBs</w:t>
      </w:r>
      <w:r w:rsidR="006D40A8" w:rsidRPr="000374F0">
        <w:rPr>
          <w:b/>
        </w:rPr>
        <w:t>: "</w:t>
      </w:r>
      <w:r w:rsidR="006D40A8" w:rsidRPr="000374F0">
        <w:rPr>
          <w:b/>
          <w:i/>
        </w:rPr>
        <w:t>All_</w:t>
      </w:r>
      <w:r w:rsidR="009803DA" w:rsidRPr="000374F0">
        <w:rPr>
          <w:b/>
          <w:i/>
        </w:rPr>
        <w:t>PDB_</w:t>
      </w:r>
      <w:r w:rsidR="006D40A8" w:rsidRPr="000374F0">
        <w:rPr>
          <w:b/>
          <w:i/>
        </w:rPr>
        <w:t>Residues_Multi_</w:t>
      </w:r>
      <w:r w:rsidR="005B728D">
        <w:rPr>
          <w:b/>
          <w:i/>
        </w:rPr>
        <w:t>JEDi</w:t>
      </w:r>
      <w:r w:rsidR="006D40A8" w:rsidRPr="000374F0">
        <w:rPr>
          <w:b/>
          <w:i/>
        </w:rPr>
        <w:t>.txt</w:t>
      </w:r>
      <w:r w:rsidR="006D40A8" w:rsidRPr="000374F0">
        <w:rPr>
          <w:b/>
        </w:rPr>
        <w:t>"</w:t>
      </w:r>
    </w:p>
    <w:p w:rsidR="006377E8" w:rsidRPr="000374F0" w:rsidRDefault="006377E8" w:rsidP="006377E8">
      <w:pPr>
        <w:rPr>
          <w:b/>
        </w:rPr>
      </w:pPr>
      <w:r w:rsidRPr="000374F0">
        <w:rPr>
          <w:b/>
          <w:color w:val="FF0000"/>
        </w:rPr>
        <w:tab/>
        <w:t xml:space="preserve">TWO columns: </w:t>
      </w:r>
      <w:r w:rsidR="00C700F0" w:rsidRPr="000374F0">
        <w:rPr>
          <w:b/>
          <w:color w:val="FF0000"/>
        </w:rPr>
        <w:t>Column 1</w:t>
      </w:r>
      <w:r w:rsidRPr="000374F0">
        <w:rPr>
          <w:b/>
          <w:color w:val="FF0000"/>
        </w:rPr>
        <w:t xml:space="preserve"> Strings, </w:t>
      </w:r>
      <w:r w:rsidR="00C700F0" w:rsidRPr="000374F0">
        <w:rPr>
          <w:b/>
          <w:color w:val="FF0000"/>
        </w:rPr>
        <w:t>Column 2</w:t>
      </w:r>
      <w:r w:rsidRPr="000374F0">
        <w:rPr>
          <w:b/>
          <w:color w:val="FF0000"/>
        </w:rPr>
        <w:t xml:space="preserve"> integers </w:t>
      </w:r>
      <w:r w:rsidR="00C700F0" w:rsidRPr="000374F0">
        <w:rPr>
          <w:b/>
          <w:color w:val="FF0000"/>
        </w:rPr>
        <w:t>(</w:t>
      </w:r>
      <w:r w:rsidRPr="000374F0">
        <w:rPr>
          <w:b/>
          <w:color w:val="FF0000"/>
        </w:rPr>
        <w:t>tab separated</w:t>
      </w:r>
      <w:r w:rsidR="00C700F0" w:rsidRPr="000374F0">
        <w:rPr>
          <w:b/>
          <w:color w:val="FF0000"/>
        </w:rPr>
        <w:t>)</w:t>
      </w:r>
      <w:r w:rsidRPr="000374F0">
        <w:rPr>
          <w:b/>
          <w:color w:val="FF0000"/>
        </w:rPr>
        <w:t>: Chain IDs, residue numbers</w:t>
      </w:r>
    </w:p>
    <w:p w:rsidR="00D619C1" w:rsidRPr="000374F0" w:rsidRDefault="00D619C1" w:rsidP="00D1601D">
      <w:pPr>
        <w:rPr>
          <w:b/>
          <w:i/>
        </w:rPr>
      </w:pPr>
    </w:p>
    <w:p w:rsidR="00D1601D" w:rsidRPr="000374F0" w:rsidRDefault="00D1601D" w:rsidP="00D1601D">
      <w:pPr>
        <w:rPr>
          <w:b/>
          <w:i/>
        </w:rPr>
      </w:pPr>
      <w:r w:rsidRPr="000374F0">
        <w:rPr>
          <w:b/>
          <w:i/>
        </w:rPr>
        <w:t>Note that all entries in the residue list are checked against the reference PDB file.</w:t>
      </w:r>
    </w:p>
    <w:p w:rsidR="00D1601D" w:rsidRPr="000374F0" w:rsidRDefault="00D1601D" w:rsidP="00D1601D">
      <w:pPr>
        <w:rPr>
          <w:b/>
          <w:i/>
        </w:rPr>
      </w:pPr>
      <w:r w:rsidRPr="000374F0">
        <w:rPr>
          <w:b/>
          <w:i/>
        </w:rPr>
        <w:t>If a requested residue cannot be found in the reference file, then JED</w:t>
      </w:r>
      <w:r w:rsidR="008C5E43">
        <w:rPr>
          <w:b/>
          <w:i/>
        </w:rPr>
        <w:t>i</w:t>
      </w:r>
      <w:r w:rsidRPr="000374F0">
        <w:rPr>
          <w:b/>
          <w:i/>
        </w:rPr>
        <w:t xml:space="preserve"> will crash with an error message stating that a requested residue could not be found.</w:t>
      </w:r>
    </w:p>
    <w:p w:rsidR="006377E8" w:rsidRPr="000374F0" w:rsidRDefault="006377E8" w:rsidP="006377E8">
      <w:pPr>
        <w:rPr>
          <w:b/>
          <w:color w:val="FF0000"/>
        </w:rPr>
      </w:pPr>
    </w:p>
    <w:p w:rsidR="00F23EBE" w:rsidRDefault="00F23EBE" w:rsidP="00074D5E">
      <w:pPr>
        <w:pStyle w:val="Heading3"/>
      </w:pPr>
      <w:bookmarkStart w:id="35" w:name="_Toc535242651"/>
      <w:r w:rsidRPr="000374F0">
        <w:lastRenderedPageBreak/>
        <w:t xml:space="preserve">Residue List Format for </w:t>
      </w:r>
      <w:r w:rsidR="00E25EE4">
        <w:t>Distance Pairs</w:t>
      </w:r>
      <w:bookmarkEnd w:id="35"/>
    </w:p>
    <w:p w:rsidR="00074D5E" w:rsidRPr="00074D5E" w:rsidRDefault="00074D5E" w:rsidP="00074D5E"/>
    <w:p w:rsidR="00F23EBE" w:rsidRPr="000374F0" w:rsidRDefault="004A051F" w:rsidP="00F23EBE">
      <w:pPr>
        <w:rPr>
          <w:b/>
          <w:i/>
        </w:rPr>
      </w:pPr>
      <w:r w:rsidRPr="000374F0">
        <w:rPr>
          <w:b/>
          <w:i/>
        </w:rPr>
        <w:t xml:space="preserve">Residue pairs are specified one to a line in the residue </w:t>
      </w:r>
      <w:r w:rsidR="00853645" w:rsidRPr="000374F0">
        <w:rPr>
          <w:b/>
          <w:i/>
        </w:rPr>
        <w:t xml:space="preserve">pair </w:t>
      </w:r>
      <w:r w:rsidRPr="000374F0">
        <w:rPr>
          <w:b/>
          <w:i/>
        </w:rPr>
        <w:t>list file:</w:t>
      </w:r>
    </w:p>
    <w:p w:rsidR="00F23EBE" w:rsidRPr="000374F0" w:rsidRDefault="00F23EBE" w:rsidP="00D85347">
      <w:pPr>
        <w:pStyle w:val="ListParagraph"/>
        <w:numPr>
          <w:ilvl w:val="0"/>
          <w:numId w:val="6"/>
        </w:numPr>
        <w:rPr>
          <w:b/>
        </w:rPr>
      </w:pPr>
      <w:r w:rsidRPr="000374F0">
        <w:rPr>
          <w:b/>
        </w:rPr>
        <w:t>Single Chain PDBs</w:t>
      </w:r>
      <w:r w:rsidR="004A051F" w:rsidRPr="000374F0">
        <w:rPr>
          <w:b/>
        </w:rPr>
        <w:t>: Two columns of integers, tab separated:</w:t>
      </w:r>
    </w:p>
    <w:p w:rsidR="00F23EBE" w:rsidRPr="000374F0" w:rsidRDefault="00F23EBE" w:rsidP="00F23EBE">
      <w:pPr>
        <w:spacing w:before="100" w:line="240" w:lineRule="auto"/>
        <w:rPr>
          <w:b/>
          <w:color w:val="FF0000"/>
        </w:rPr>
      </w:pPr>
      <w:r w:rsidRPr="000374F0">
        <w:rPr>
          <w:b/>
          <w:color w:val="FF0000"/>
        </w:rPr>
        <w:tab/>
      </w:r>
      <w:proofErr w:type="gramStart"/>
      <w:r w:rsidR="004A051F" w:rsidRPr="000374F0">
        <w:rPr>
          <w:b/>
          <w:color w:val="FF0000"/>
        </w:rPr>
        <w:t>residue</w:t>
      </w:r>
      <w:proofErr w:type="gramEnd"/>
      <w:r w:rsidR="004A051F" w:rsidRPr="000374F0">
        <w:rPr>
          <w:b/>
          <w:color w:val="FF0000"/>
        </w:rPr>
        <w:t xml:space="preserve"> number1</w:t>
      </w:r>
      <w:r w:rsidR="004A051F" w:rsidRPr="000374F0">
        <w:rPr>
          <w:b/>
          <w:color w:val="FF0000"/>
        </w:rPr>
        <w:tab/>
        <w:t>residue number2</w:t>
      </w:r>
    </w:p>
    <w:p w:rsidR="00F23EBE" w:rsidRPr="000374F0" w:rsidRDefault="00F23EBE" w:rsidP="00F23EBE">
      <w:pPr>
        <w:rPr>
          <w:b/>
        </w:rPr>
      </w:pPr>
    </w:p>
    <w:p w:rsidR="00F23EBE" w:rsidRPr="000374F0" w:rsidRDefault="00F23EBE" w:rsidP="00D85347">
      <w:pPr>
        <w:pStyle w:val="ListParagraph"/>
        <w:numPr>
          <w:ilvl w:val="0"/>
          <w:numId w:val="6"/>
        </w:numPr>
        <w:rPr>
          <w:b/>
        </w:rPr>
      </w:pPr>
      <w:r w:rsidRPr="000374F0">
        <w:rPr>
          <w:b/>
        </w:rPr>
        <w:t>Multi Chin PDBs</w:t>
      </w:r>
      <w:r w:rsidR="004A051F" w:rsidRPr="000374F0">
        <w:rPr>
          <w:b/>
        </w:rPr>
        <w:t>: Four columns of strings and integers, tab separated:</w:t>
      </w:r>
    </w:p>
    <w:p w:rsidR="00F23EBE" w:rsidRPr="000374F0" w:rsidRDefault="00F23EBE" w:rsidP="00F23EBE">
      <w:pPr>
        <w:rPr>
          <w:b/>
        </w:rPr>
      </w:pPr>
      <w:r w:rsidRPr="000374F0">
        <w:rPr>
          <w:b/>
          <w:color w:val="FF0000"/>
        </w:rPr>
        <w:tab/>
      </w:r>
      <w:r w:rsidR="004A051F" w:rsidRPr="000374F0">
        <w:rPr>
          <w:b/>
          <w:color w:val="FF0000"/>
        </w:rPr>
        <w:t xml:space="preserve">ChainID1          Res_Number1          </w:t>
      </w:r>
      <w:r w:rsidRPr="000374F0">
        <w:rPr>
          <w:b/>
          <w:color w:val="FF0000"/>
        </w:rPr>
        <w:t>Chain ID</w:t>
      </w:r>
      <w:r w:rsidR="004A051F" w:rsidRPr="000374F0">
        <w:rPr>
          <w:b/>
          <w:color w:val="FF0000"/>
        </w:rPr>
        <w:t>2          Res_N</w:t>
      </w:r>
      <w:r w:rsidRPr="000374F0">
        <w:rPr>
          <w:b/>
          <w:color w:val="FF0000"/>
        </w:rPr>
        <w:t>umber</w:t>
      </w:r>
      <w:r w:rsidR="004A051F" w:rsidRPr="000374F0">
        <w:rPr>
          <w:b/>
          <w:color w:val="FF0000"/>
        </w:rPr>
        <w:t>2</w:t>
      </w:r>
    </w:p>
    <w:p w:rsidR="00F23EBE" w:rsidRPr="000374F0" w:rsidRDefault="00F23EBE" w:rsidP="00F23EBE">
      <w:pPr>
        <w:rPr>
          <w:b/>
          <w:i/>
        </w:rPr>
      </w:pPr>
    </w:p>
    <w:p w:rsidR="00F23EBE" w:rsidRPr="000374F0" w:rsidRDefault="00F23EBE" w:rsidP="00F23EBE">
      <w:pPr>
        <w:rPr>
          <w:b/>
          <w:i/>
        </w:rPr>
      </w:pPr>
      <w:r w:rsidRPr="000374F0">
        <w:rPr>
          <w:b/>
          <w:i/>
        </w:rPr>
        <w:t>Note that all entries in the residue list are checked against the reference PDB file.</w:t>
      </w:r>
    </w:p>
    <w:p w:rsidR="00F23EBE" w:rsidRPr="000374F0" w:rsidRDefault="00F23EBE" w:rsidP="00F23EBE">
      <w:pPr>
        <w:rPr>
          <w:b/>
          <w:i/>
        </w:rPr>
      </w:pPr>
      <w:r w:rsidRPr="000374F0">
        <w:rPr>
          <w:b/>
          <w:i/>
        </w:rPr>
        <w:t>If a requested residue cannot be found in the reference file, then JED</w:t>
      </w:r>
      <w:r w:rsidR="008C5E43">
        <w:rPr>
          <w:b/>
          <w:i/>
        </w:rPr>
        <w:t>i</w:t>
      </w:r>
      <w:r w:rsidRPr="000374F0">
        <w:rPr>
          <w:b/>
          <w:i/>
        </w:rPr>
        <w:t xml:space="preserve"> will crash with an error message stating that a requested residue could not be found.</w:t>
      </w:r>
    </w:p>
    <w:p w:rsidR="00F23EBE" w:rsidRPr="000374F0" w:rsidRDefault="00F23EBE" w:rsidP="00F23EBE">
      <w:pPr>
        <w:rPr>
          <w:b/>
          <w:color w:val="FF0000"/>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912A08" w:rsidRPr="000374F0" w:rsidRDefault="00912A08" w:rsidP="008C7B21">
      <w:pPr>
        <w:rPr>
          <w:b/>
          <w:color w:val="0070C0"/>
          <w:u w:val="single"/>
        </w:rPr>
      </w:pPr>
    </w:p>
    <w:p w:rsidR="008C7B21" w:rsidRDefault="008C7B21" w:rsidP="008C7B21">
      <w:pPr>
        <w:rPr>
          <w:b/>
          <w:color w:val="0070C0"/>
          <w:u w:val="single"/>
        </w:rPr>
      </w:pPr>
    </w:p>
    <w:p w:rsidR="008B09B6" w:rsidRPr="000374F0" w:rsidRDefault="008B09B6" w:rsidP="008C7B21">
      <w:pPr>
        <w:rPr>
          <w:b/>
          <w:color w:val="0070C0"/>
          <w:u w:val="single"/>
        </w:rPr>
      </w:pPr>
    </w:p>
    <w:p w:rsidR="004A2CFC" w:rsidRPr="007D47DD" w:rsidRDefault="004A2CFC" w:rsidP="005C2099">
      <w:pPr>
        <w:pStyle w:val="Heading2"/>
      </w:pPr>
      <w:bookmarkStart w:id="36" w:name="_Toc535242652"/>
      <w:r w:rsidRPr="007D47DD">
        <w:lastRenderedPageBreak/>
        <w:t>Debugging Crashes:</w:t>
      </w:r>
      <w:r w:rsidR="007D47DD" w:rsidRPr="007D47DD">
        <w:t xml:space="preserve"> </w:t>
      </w:r>
      <w:r w:rsidR="001E0D1D">
        <w:t>Fixing and Preventing Problems</w:t>
      </w:r>
      <w:r w:rsidR="007D47DD">
        <w:t>:</w:t>
      </w:r>
      <w:bookmarkEnd w:id="36"/>
    </w:p>
    <w:p w:rsidR="004A2CFC" w:rsidRDefault="004A2CFC" w:rsidP="00D85347">
      <w:pPr>
        <w:pStyle w:val="Heading3"/>
        <w:numPr>
          <w:ilvl w:val="0"/>
          <w:numId w:val="26"/>
        </w:numPr>
      </w:pPr>
      <w:bookmarkStart w:id="37" w:name="_Toc535242653"/>
      <w:r w:rsidRPr="00B275EF">
        <w:t>Simple mistakes:</w:t>
      </w:r>
      <w:bookmarkEnd w:id="37"/>
      <w:r w:rsidRPr="00B275EF">
        <w:t xml:space="preserve"> </w:t>
      </w:r>
    </w:p>
    <w:p w:rsidR="005C2099" w:rsidRPr="005C2099" w:rsidRDefault="005C2099" w:rsidP="005C2099"/>
    <w:p w:rsidR="00043D7F" w:rsidRPr="00043D7F" w:rsidRDefault="00043D7F" w:rsidP="00D85347">
      <w:pPr>
        <w:pStyle w:val="Default"/>
        <w:numPr>
          <w:ilvl w:val="0"/>
          <w:numId w:val="8"/>
        </w:numPr>
        <w:ind w:left="720"/>
        <w:rPr>
          <w:color w:val="auto"/>
          <w:sz w:val="22"/>
          <w:szCs w:val="22"/>
        </w:rPr>
      </w:pPr>
      <w:r w:rsidRPr="00B275EF">
        <w:rPr>
          <w:color w:val="auto"/>
          <w:sz w:val="22"/>
          <w:szCs w:val="22"/>
          <w:u w:val="single"/>
        </w:rPr>
        <w:t>General</w:t>
      </w:r>
      <w:r w:rsidRPr="00043D7F">
        <w:rPr>
          <w:color w:val="auto"/>
          <w:sz w:val="22"/>
          <w:szCs w:val="22"/>
        </w:rPr>
        <w:t>:</w:t>
      </w:r>
    </w:p>
    <w:p w:rsidR="00E343B6" w:rsidRPr="00043D7F" w:rsidRDefault="00E343B6" w:rsidP="00D85347">
      <w:pPr>
        <w:pStyle w:val="Default"/>
        <w:numPr>
          <w:ilvl w:val="1"/>
          <w:numId w:val="8"/>
        </w:numPr>
        <w:rPr>
          <w:color w:val="auto"/>
          <w:sz w:val="22"/>
          <w:szCs w:val="22"/>
        </w:rPr>
      </w:pPr>
      <w:r w:rsidRPr="00043D7F">
        <w:rPr>
          <w:color w:val="auto"/>
          <w:sz w:val="22"/>
          <w:szCs w:val="22"/>
        </w:rPr>
        <w:t xml:space="preserve">Does every </w:t>
      </w:r>
      <w:r w:rsidRPr="00043D7F">
        <w:rPr>
          <w:b/>
          <w:color w:val="auto"/>
          <w:sz w:val="22"/>
          <w:szCs w:val="22"/>
        </w:rPr>
        <w:t>KEY</w:t>
      </w:r>
      <w:r w:rsidRPr="00043D7F">
        <w:rPr>
          <w:color w:val="auto"/>
          <w:sz w:val="22"/>
          <w:szCs w:val="22"/>
        </w:rPr>
        <w:t xml:space="preserve"> have its </w:t>
      </w:r>
      <w:r w:rsidRPr="00043D7F">
        <w:rPr>
          <w:b/>
          <w:color w:val="auto"/>
          <w:sz w:val="22"/>
          <w:szCs w:val="22"/>
        </w:rPr>
        <w:t>VALUE</w:t>
      </w:r>
      <w:r w:rsidRPr="00043D7F">
        <w:rPr>
          <w:color w:val="auto"/>
          <w:sz w:val="22"/>
          <w:szCs w:val="22"/>
        </w:rPr>
        <w:t>?</w:t>
      </w:r>
    </w:p>
    <w:p w:rsidR="004A2CFC" w:rsidRPr="000374F0" w:rsidRDefault="004A2CFC" w:rsidP="00D85347">
      <w:pPr>
        <w:pStyle w:val="Default"/>
        <w:numPr>
          <w:ilvl w:val="1"/>
          <w:numId w:val="8"/>
        </w:numPr>
        <w:rPr>
          <w:sz w:val="22"/>
          <w:szCs w:val="22"/>
        </w:rPr>
      </w:pPr>
      <w:r w:rsidRPr="000374F0">
        <w:rPr>
          <w:sz w:val="22"/>
          <w:szCs w:val="22"/>
        </w:rPr>
        <w:t xml:space="preserve">Are the </w:t>
      </w:r>
      <w:proofErr w:type="spellStart"/>
      <w:r>
        <w:rPr>
          <w:b/>
          <w:sz w:val="22"/>
          <w:szCs w:val="22"/>
        </w:rPr>
        <w:t>doREAD</w:t>
      </w:r>
      <w:proofErr w:type="spellEnd"/>
      <w:r w:rsidRPr="000374F0">
        <w:rPr>
          <w:sz w:val="22"/>
          <w:szCs w:val="22"/>
        </w:rPr>
        <w:t xml:space="preserve"> and </w:t>
      </w:r>
      <w:proofErr w:type="spellStart"/>
      <w:r>
        <w:rPr>
          <w:b/>
          <w:sz w:val="22"/>
          <w:szCs w:val="22"/>
        </w:rPr>
        <w:t>doMULTI</w:t>
      </w:r>
      <w:proofErr w:type="spellEnd"/>
      <w:r w:rsidRPr="000374F0">
        <w:rPr>
          <w:sz w:val="22"/>
          <w:szCs w:val="22"/>
        </w:rPr>
        <w:t xml:space="preserve"> </w:t>
      </w:r>
      <w:r>
        <w:rPr>
          <w:sz w:val="22"/>
          <w:szCs w:val="22"/>
        </w:rPr>
        <w:t>parameters</w:t>
      </w:r>
      <w:r w:rsidRPr="000374F0">
        <w:rPr>
          <w:sz w:val="22"/>
          <w:szCs w:val="22"/>
        </w:rPr>
        <w:t xml:space="preserve"> set correctly?</w:t>
      </w:r>
    </w:p>
    <w:p w:rsidR="004A2CFC" w:rsidRDefault="004A2CFC" w:rsidP="00D85347">
      <w:pPr>
        <w:pStyle w:val="Default"/>
        <w:numPr>
          <w:ilvl w:val="1"/>
          <w:numId w:val="8"/>
        </w:numPr>
        <w:rPr>
          <w:sz w:val="22"/>
          <w:szCs w:val="22"/>
        </w:rPr>
      </w:pPr>
      <w:r w:rsidRPr="000374F0">
        <w:rPr>
          <w:sz w:val="22"/>
          <w:szCs w:val="22"/>
        </w:rPr>
        <w:t>Are you requesting to read PDBs when doing an analytical run?</w:t>
      </w:r>
    </w:p>
    <w:p w:rsidR="00E343B6" w:rsidRPr="000374F0" w:rsidRDefault="00E343B6" w:rsidP="00D85347">
      <w:pPr>
        <w:pStyle w:val="Default"/>
        <w:numPr>
          <w:ilvl w:val="1"/>
          <w:numId w:val="8"/>
        </w:numPr>
        <w:rPr>
          <w:sz w:val="22"/>
          <w:szCs w:val="22"/>
        </w:rPr>
      </w:pPr>
      <w:r>
        <w:rPr>
          <w:sz w:val="22"/>
          <w:szCs w:val="22"/>
        </w:rPr>
        <w:t xml:space="preserve">Are you </w:t>
      </w:r>
      <w:r w:rsidR="00043D7F">
        <w:rPr>
          <w:sz w:val="22"/>
          <w:szCs w:val="22"/>
        </w:rPr>
        <w:t xml:space="preserve">really </w:t>
      </w:r>
      <w:r>
        <w:rPr>
          <w:sz w:val="22"/>
          <w:szCs w:val="22"/>
        </w:rPr>
        <w:t>working with multi-chain PDB files?</w:t>
      </w:r>
    </w:p>
    <w:p w:rsidR="004A2CFC" w:rsidRPr="000374F0" w:rsidRDefault="004A2CFC" w:rsidP="00D85347">
      <w:pPr>
        <w:pStyle w:val="Default"/>
        <w:numPr>
          <w:ilvl w:val="1"/>
          <w:numId w:val="8"/>
        </w:numPr>
        <w:rPr>
          <w:sz w:val="22"/>
          <w:szCs w:val="22"/>
        </w:rPr>
      </w:pPr>
      <w:r w:rsidRPr="000374F0">
        <w:rPr>
          <w:sz w:val="22"/>
          <w:szCs w:val="22"/>
        </w:rPr>
        <w:t xml:space="preserve">Does the </w:t>
      </w:r>
      <w:r w:rsidR="00E343B6">
        <w:rPr>
          <w:sz w:val="22"/>
          <w:szCs w:val="22"/>
        </w:rPr>
        <w:t xml:space="preserve">specified </w:t>
      </w:r>
      <w:r w:rsidRPr="000374F0">
        <w:rPr>
          <w:sz w:val="22"/>
          <w:szCs w:val="22"/>
        </w:rPr>
        <w:t xml:space="preserve">path to the input file exist? </w:t>
      </w:r>
    </w:p>
    <w:p w:rsidR="004A2CFC" w:rsidRDefault="00E343B6" w:rsidP="00D85347">
      <w:pPr>
        <w:pStyle w:val="Default"/>
        <w:numPr>
          <w:ilvl w:val="1"/>
          <w:numId w:val="8"/>
        </w:numPr>
        <w:rPr>
          <w:sz w:val="22"/>
          <w:szCs w:val="22"/>
        </w:rPr>
      </w:pPr>
      <w:r>
        <w:rPr>
          <w:sz w:val="22"/>
          <w:szCs w:val="22"/>
        </w:rPr>
        <w:t>Is</w:t>
      </w:r>
      <w:r w:rsidR="004A2CFC" w:rsidRPr="000374F0">
        <w:rPr>
          <w:sz w:val="22"/>
          <w:szCs w:val="22"/>
        </w:rPr>
        <w:t xml:space="preserve"> the input file </w:t>
      </w:r>
      <w:r>
        <w:rPr>
          <w:sz w:val="22"/>
          <w:szCs w:val="22"/>
        </w:rPr>
        <w:t>actually</w:t>
      </w:r>
      <w:r w:rsidR="004A2CFC" w:rsidRPr="000374F0">
        <w:rPr>
          <w:sz w:val="22"/>
          <w:szCs w:val="22"/>
        </w:rPr>
        <w:t xml:space="preserve"> in the </w:t>
      </w:r>
      <w:r>
        <w:rPr>
          <w:sz w:val="22"/>
          <w:szCs w:val="22"/>
        </w:rPr>
        <w:t>specified</w:t>
      </w:r>
      <w:r w:rsidR="004A2CFC" w:rsidRPr="000374F0">
        <w:rPr>
          <w:sz w:val="22"/>
          <w:szCs w:val="22"/>
        </w:rPr>
        <w:t xml:space="preserve"> location?</w:t>
      </w:r>
    </w:p>
    <w:p w:rsidR="00043D7F" w:rsidRDefault="00043D7F" w:rsidP="00D85347">
      <w:pPr>
        <w:pStyle w:val="Default"/>
        <w:numPr>
          <w:ilvl w:val="1"/>
          <w:numId w:val="8"/>
        </w:numPr>
        <w:rPr>
          <w:sz w:val="22"/>
          <w:szCs w:val="22"/>
        </w:rPr>
      </w:pPr>
      <w:r w:rsidRPr="00043D7F">
        <w:rPr>
          <w:sz w:val="22"/>
          <w:szCs w:val="22"/>
        </w:rPr>
        <w:t xml:space="preserve">Is the </w:t>
      </w:r>
      <w:r w:rsidRPr="00043D7F">
        <w:rPr>
          <w:b/>
          <w:sz w:val="22"/>
          <w:szCs w:val="22"/>
        </w:rPr>
        <w:t>number format</w:t>
      </w:r>
      <w:r w:rsidRPr="00043D7F">
        <w:rPr>
          <w:sz w:val="22"/>
          <w:szCs w:val="22"/>
        </w:rPr>
        <w:t xml:space="preserve"> correct? (20.0 </w:t>
      </w:r>
      <w:r>
        <w:rPr>
          <w:sz w:val="22"/>
          <w:szCs w:val="22"/>
        </w:rPr>
        <w:t>is</w:t>
      </w:r>
      <w:r w:rsidRPr="00043D7F">
        <w:rPr>
          <w:sz w:val="22"/>
          <w:szCs w:val="22"/>
        </w:rPr>
        <w:t xml:space="preserve"> NOT an integer)</w:t>
      </w:r>
    </w:p>
    <w:p w:rsidR="00B275EF" w:rsidRDefault="00B275EF" w:rsidP="00D85347">
      <w:pPr>
        <w:pStyle w:val="Default"/>
        <w:numPr>
          <w:ilvl w:val="1"/>
          <w:numId w:val="8"/>
        </w:numPr>
        <w:rPr>
          <w:sz w:val="22"/>
          <w:szCs w:val="22"/>
        </w:rPr>
      </w:pPr>
      <w:r w:rsidRPr="000374F0">
        <w:rPr>
          <w:sz w:val="22"/>
          <w:szCs w:val="22"/>
        </w:rPr>
        <w:t>Does the reference PDB file correspond to the trajectory?</w:t>
      </w:r>
    </w:p>
    <w:p w:rsidR="00043D7F" w:rsidRPr="000374F0" w:rsidRDefault="00043D7F" w:rsidP="00043D7F">
      <w:pPr>
        <w:pStyle w:val="Default"/>
        <w:ind w:left="1440"/>
        <w:rPr>
          <w:sz w:val="22"/>
          <w:szCs w:val="22"/>
        </w:rPr>
      </w:pPr>
    </w:p>
    <w:p w:rsidR="00043D7F" w:rsidRDefault="00043D7F" w:rsidP="00D85347">
      <w:pPr>
        <w:pStyle w:val="Default"/>
        <w:numPr>
          <w:ilvl w:val="0"/>
          <w:numId w:val="8"/>
        </w:numPr>
        <w:ind w:left="720"/>
        <w:rPr>
          <w:sz w:val="22"/>
          <w:szCs w:val="22"/>
        </w:rPr>
      </w:pPr>
      <w:r w:rsidRPr="00B275EF">
        <w:rPr>
          <w:sz w:val="22"/>
          <w:szCs w:val="22"/>
          <w:u w:val="single"/>
        </w:rPr>
        <w:t>Pre-Processing Runs</w:t>
      </w:r>
      <w:r>
        <w:rPr>
          <w:sz w:val="22"/>
          <w:szCs w:val="22"/>
        </w:rPr>
        <w:t>:</w:t>
      </w:r>
    </w:p>
    <w:p w:rsidR="004A2CFC" w:rsidRPr="000374F0" w:rsidRDefault="004A2CFC" w:rsidP="00D85347">
      <w:pPr>
        <w:pStyle w:val="Default"/>
        <w:numPr>
          <w:ilvl w:val="1"/>
          <w:numId w:val="8"/>
        </w:numPr>
        <w:rPr>
          <w:sz w:val="22"/>
          <w:szCs w:val="22"/>
        </w:rPr>
      </w:pPr>
      <w:r w:rsidRPr="000374F0">
        <w:rPr>
          <w:sz w:val="22"/>
          <w:szCs w:val="22"/>
        </w:rPr>
        <w:t xml:space="preserve">Does the working directory exist? </w:t>
      </w:r>
    </w:p>
    <w:p w:rsidR="004A2CFC" w:rsidRPr="000374F0" w:rsidRDefault="004A2CFC" w:rsidP="00D85347">
      <w:pPr>
        <w:pStyle w:val="Default"/>
        <w:numPr>
          <w:ilvl w:val="1"/>
          <w:numId w:val="8"/>
        </w:numPr>
        <w:rPr>
          <w:sz w:val="22"/>
          <w:szCs w:val="22"/>
        </w:rPr>
      </w:pPr>
      <w:r w:rsidRPr="000374F0">
        <w:rPr>
          <w:sz w:val="22"/>
          <w:szCs w:val="22"/>
        </w:rPr>
        <w:t xml:space="preserve">Does the working directory end </w:t>
      </w:r>
      <w:r w:rsidR="00492478">
        <w:rPr>
          <w:sz w:val="22"/>
          <w:szCs w:val="22"/>
        </w:rPr>
        <w:t>with</w:t>
      </w:r>
      <w:r w:rsidRPr="000374F0">
        <w:rPr>
          <w:sz w:val="22"/>
          <w:szCs w:val="22"/>
        </w:rPr>
        <w:t xml:space="preserve"> </w:t>
      </w:r>
      <w:r w:rsidR="00043D7F">
        <w:rPr>
          <w:sz w:val="22"/>
          <w:szCs w:val="22"/>
        </w:rPr>
        <w:t>the file separator character (</w:t>
      </w:r>
      <w:r w:rsidRPr="000374F0">
        <w:rPr>
          <w:sz w:val="22"/>
          <w:szCs w:val="22"/>
        </w:rPr>
        <w:t>“</w:t>
      </w:r>
      <w:r w:rsidRPr="000374F0">
        <w:rPr>
          <w:b/>
          <w:sz w:val="22"/>
          <w:szCs w:val="22"/>
        </w:rPr>
        <w:t>/</w:t>
      </w:r>
      <w:r w:rsidRPr="000374F0">
        <w:rPr>
          <w:sz w:val="22"/>
          <w:szCs w:val="22"/>
        </w:rPr>
        <w:t>” or “</w:t>
      </w:r>
      <w:r w:rsidRPr="000374F0">
        <w:rPr>
          <w:b/>
          <w:sz w:val="22"/>
          <w:szCs w:val="22"/>
        </w:rPr>
        <w:t>\</w:t>
      </w:r>
      <w:r w:rsidRPr="000374F0">
        <w:rPr>
          <w:sz w:val="22"/>
          <w:szCs w:val="22"/>
        </w:rPr>
        <w:t>”</w:t>
      </w:r>
      <w:r w:rsidR="00043D7F">
        <w:rPr>
          <w:sz w:val="22"/>
          <w:szCs w:val="22"/>
        </w:rPr>
        <w:t>)</w:t>
      </w:r>
      <w:r w:rsidRPr="000374F0">
        <w:rPr>
          <w:sz w:val="22"/>
          <w:szCs w:val="22"/>
        </w:rPr>
        <w:t>?</w:t>
      </w:r>
    </w:p>
    <w:p w:rsidR="004A2CFC" w:rsidRPr="000374F0" w:rsidRDefault="004A2CFC" w:rsidP="00D85347">
      <w:pPr>
        <w:pStyle w:val="Default"/>
        <w:numPr>
          <w:ilvl w:val="1"/>
          <w:numId w:val="8"/>
        </w:numPr>
        <w:rPr>
          <w:sz w:val="22"/>
          <w:szCs w:val="22"/>
        </w:rPr>
      </w:pPr>
      <w:r w:rsidRPr="000374F0">
        <w:rPr>
          <w:sz w:val="22"/>
          <w:szCs w:val="22"/>
        </w:rPr>
        <w:t>Does the working directory contain PDB files of different sizes?</w:t>
      </w:r>
    </w:p>
    <w:p w:rsidR="004A2CFC" w:rsidRPr="000374F0" w:rsidRDefault="004A2CFC" w:rsidP="00D85347">
      <w:pPr>
        <w:pStyle w:val="Default"/>
        <w:numPr>
          <w:ilvl w:val="1"/>
          <w:numId w:val="8"/>
        </w:numPr>
        <w:rPr>
          <w:sz w:val="22"/>
          <w:szCs w:val="22"/>
        </w:rPr>
      </w:pPr>
      <w:r w:rsidRPr="000374F0">
        <w:rPr>
          <w:sz w:val="22"/>
          <w:szCs w:val="22"/>
        </w:rPr>
        <w:t>Does the working directory contain the reference PDB file?</w:t>
      </w:r>
    </w:p>
    <w:p w:rsidR="004A2CFC" w:rsidRDefault="004A2CFC" w:rsidP="00D85347">
      <w:pPr>
        <w:pStyle w:val="Default"/>
        <w:numPr>
          <w:ilvl w:val="1"/>
          <w:numId w:val="8"/>
        </w:numPr>
        <w:rPr>
          <w:sz w:val="22"/>
          <w:szCs w:val="22"/>
        </w:rPr>
      </w:pPr>
      <w:r w:rsidRPr="000374F0">
        <w:rPr>
          <w:sz w:val="22"/>
          <w:szCs w:val="22"/>
        </w:rPr>
        <w:t xml:space="preserve">Does the working directory contain the </w:t>
      </w:r>
      <w:r>
        <w:rPr>
          <w:sz w:val="22"/>
          <w:szCs w:val="22"/>
        </w:rPr>
        <w:t>residue list</w:t>
      </w:r>
      <w:r w:rsidRPr="000374F0">
        <w:rPr>
          <w:sz w:val="22"/>
          <w:szCs w:val="22"/>
        </w:rPr>
        <w:t xml:space="preserve"> file</w:t>
      </w:r>
      <w:r>
        <w:rPr>
          <w:sz w:val="22"/>
          <w:szCs w:val="22"/>
        </w:rPr>
        <w:t>s</w:t>
      </w:r>
      <w:r w:rsidRPr="000374F0">
        <w:rPr>
          <w:sz w:val="22"/>
          <w:szCs w:val="22"/>
        </w:rPr>
        <w:t>?</w:t>
      </w:r>
    </w:p>
    <w:p w:rsidR="00043D7F" w:rsidRPr="000374F0" w:rsidRDefault="00043D7F" w:rsidP="00043D7F">
      <w:pPr>
        <w:pStyle w:val="Default"/>
        <w:rPr>
          <w:sz w:val="22"/>
          <w:szCs w:val="22"/>
        </w:rPr>
      </w:pPr>
    </w:p>
    <w:p w:rsidR="00043D7F" w:rsidRDefault="00043D7F" w:rsidP="00D85347">
      <w:pPr>
        <w:pStyle w:val="Default"/>
        <w:numPr>
          <w:ilvl w:val="0"/>
          <w:numId w:val="8"/>
        </w:numPr>
        <w:ind w:left="720"/>
        <w:rPr>
          <w:sz w:val="22"/>
          <w:szCs w:val="22"/>
        </w:rPr>
      </w:pPr>
      <w:r w:rsidRPr="00B275EF">
        <w:rPr>
          <w:sz w:val="22"/>
          <w:szCs w:val="22"/>
          <w:u w:val="single"/>
        </w:rPr>
        <w:t>Production Runs</w:t>
      </w:r>
      <w:r>
        <w:rPr>
          <w:sz w:val="22"/>
          <w:szCs w:val="22"/>
        </w:rPr>
        <w:t>:</w:t>
      </w:r>
    </w:p>
    <w:p w:rsidR="004A2CFC" w:rsidRDefault="00B275EF" w:rsidP="00D85347">
      <w:pPr>
        <w:pStyle w:val="Default"/>
        <w:numPr>
          <w:ilvl w:val="1"/>
          <w:numId w:val="8"/>
        </w:numPr>
        <w:rPr>
          <w:sz w:val="22"/>
          <w:szCs w:val="22"/>
        </w:rPr>
      </w:pPr>
      <w:r w:rsidRPr="00B275EF">
        <w:rPr>
          <w:sz w:val="22"/>
          <w:szCs w:val="22"/>
        </w:rPr>
        <w:t>Does the working directory contain the residue list files?</w:t>
      </w:r>
    </w:p>
    <w:p w:rsidR="004A2CFC" w:rsidRDefault="004A2CFC" w:rsidP="00D85347">
      <w:pPr>
        <w:pStyle w:val="Default"/>
        <w:numPr>
          <w:ilvl w:val="1"/>
          <w:numId w:val="8"/>
        </w:numPr>
        <w:rPr>
          <w:sz w:val="22"/>
          <w:szCs w:val="22"/>
        </w:rPr>
      </w:pPr>
      <w:r w:rsidRPr="000374F0">
        <w:rPr>
          <w:sz w:val="22"/>
          <w:szCs w:val="22"/>
        </w:rPr>
        <w:t>Are you requesting residues that are not in the reference PDB?</w:t>
      </w:r>
    </w:p>
    <w:p w:rsidR="00043D7F" w:rsidRDefault="003503AC" w:rsidP="00D85347">
      <w:pPr>
        <w:pStyle w:val="Default"/>
        <w:numPr>
          <w:ilvl w:val="1"/>
          <w:numId w:val="8"/>
        </w:numPr>
        <w:rPr>
          <w:sz w:val="22"/>
          <w:szCs w:val="22"/>
        </w:rPr>
      </w:pPr>
      <w:r w:rsidRPr="003503AC">
        <w:rPr>
          <w:sz w:val="22"/>
          <w:szCs w:val="22"/>
        </w:rPr>
        <w:t xml:space="preserve">Are you requesting </w:t>
      </w:r>
      <w:r>
        <w:rPr>
          <w:sz w:val="22"/>
          <w:szCs w:val="22"/>
        </w:rPr>
        <w:t>atoms</w:t>
      </w:r>
      <w:r w:rsidRPr="003503AC">
        <w:rPr>
          <w:sz w:val="22"/>
          <w:szCs w:val="22"/>
        </w:rPr>
        <w:t xml:space="preserve"> that are not in the reference PDB?</w:t>
      </w:r>
    </w:p>
    <w:p w:rsidR="003503AC" w:rsidRPr="000374F0" w:rsidRDefault="003503AC" w:rsidP="00D85347">
      <w:pPr>
        <w:pStyle w:val="Default"/>
        <w:numPr>
          <w:ilvl w:val="1"/>
          <w:numId w:val="8"/>
        </w:numPr>
        <w:rPr>
          <w:sz w:val="22"/>
          <w:szCs w:val="22"/>
        </w:rPr>
      </w:pPr>
      <w:r w:rsidRPr="003503AC">
        <w:rPr>
          <w:sz w:val="22"/>
          <w:szCs w:val="22"/>
        </w:rPr>
        <w:t xml:space="preserve">Are you requesting </w:t>
      </w:r>
      <w:r>
        <w:rPr>
          <w:sz w:val="22"/>
          <w:szCs w:val="22"/>
        </w:rPr>
        <w:t>analyses that exceed the available compute resources</w:t>
      </w:r>
      <w:r w:rsidRPr="003503AC">
        <w:rPr>
          <w:sz w:val="22"/>
          <w:szCs w:val="22"/>
        </w:rPr>
        <w:t>?</w:t>
      </w:r>
    </w:p>
    <w:p w:rsidR="00043D7F" w:rsidRPr="000374F0" w:rsidRDefault="00043D7F" w:rsidP="004A2CFC">
      <w:pPr>
        <w:pStyle w:val="Default"/>
        <w:rPr>
          <w:sz w:val="22"/>
          <w:szCs w:val="22"/>
        </w:rPr>
      </w:pPr>
    </w:p>
    <w:p w:rsidR="004A2CFC" w:rsidRDefault="004A2CFC" w:rsidP="005C2099">
      <w:pPr>
        <w:pStyle w:val="Heading3"/>
      </w:pPr>
      <w:bookmarkStart w:id="38" w:name="_Toc535242654"/>
      <w:r w:rsidRPr="000374F0">
        <w:t xml:space="preserve">More subtle </w:t>
      </w:r>
      <w:r>
        <w:t>issues</w:t>
      </w:r>
      <w:r w:rsidRPr="000374F0">
        <w:t>:</w:t>
      </w:r>
      <w:bookmarkEnd w:id="38"/>
      <w:r w:rsidRPr="000374F0">
        <w:t xml:space="preserve"> </w:t>
      </w:r>
    </w:p>
    <w:p w:rsidR="005C2099" w:rsidRPr="005C2099" w:rsidRDefault="005C2099" w:rsidP="005C2099"/>
    <w:p w:rsidR="004A2CFC" w:rsidRPr="000374F0" w:rsidRDefault="004A2CFC" w:rsidP="00D85347">
      <w:pPr>
        <w:pStyle w:val="Default"/>
        <w:numPr>
          <w:ilvl w:val="0"/>
          <w:numId w:val="9"/>
        </w:numPr>
        <w:rPr>
          <w:sz w:val="22"/>
          <w:szCs w:val="22"/>
        </w:rPr>
      </w:pPr>
      <w:r w:rsidRPr="000374F0">
        <w:rPr>
          <w:sz w:val="22"/>
          <w:szCs w:val="22"/>
        </w:rPr>
        <w:t>PDB files in non-standard format</w:t>
      </w:r>
    </w:p>
    <w:p w:rsidR="00E343B6" w:rsidRPr="00DE42FB" w:rsidRDefault="004A2CFC" w:rsidP="00D85347">
      <w:pPr>
        <w:pStyle w:val="Default"/>
        <w:numPr>
          <w:ilvl w:val="0"/>
          <w:numId w:val="9"/>
        </w:numPr>
        <w:rPr>
          <w:sz w:val="22"/>
          <w:szCs w:val="22"/>
        </w:rPr>
      </w:pPr>
      <w:r w:rsidRPr="000374F0">
        <w:rPr>
          <w:sz w:val="22"/>
          <w:szCs w:val="22"/>
        </w:rPr>
        <w:t>PDB files with fractional occup</w:t>
      </w:r>
      <w:r w:rsidR="001F65A8">
        <w:rPr>
          <w:sz w:val="22"/>
          <w:szCs w:val="22"/>
        </w:rPr>
        <w:t>ancy data</w:t>
      </w:r>
    </w:p>
    <w:p w:rsidR="004A2CFC" w:rsidRDefault="004A2CFC" w:rsidP="00D85347">
      <w:pPr>
        <w:pStyle w:val="Default"/>
        <w:numPr>
          <w:ilvl w:val="0"/>
          <w:numId w:val="9"/>
        </w:numPr>
        <w:rPr>
          <w:color w:val="E36C0A" w:themeColor="accent6" w:themeShade="BF"/>
          <w:sz w:val="22"/>
          <w:szCs w:val="22"/>
        </w:rPr>
      </w:pPr>
      <w:r w:rsidRPr="000374F0">
        <w:rPr>
          <w:color w:val="E36C0A" w:themeColor="accent6" w:themeShade="BF"/>
          <w:sz w:val="22"/>
          <w:szCs w:val="22"/>
        </w:rPr>
        <w:t xml:space="preserve">PDB files </w:t>
      </w:r>
      <w:r w:rsidR="00E343B6">
        <w:rPr>
          <w:color w:val="E36C0A" w:themeColor="accent6" w:themeShade="BF"/>
          <w:sz w:val="22"/>
          <w:szCs w:val="22"/>
        </w:rPr>
        <w:t>with 2 chains, but no chain IDs or missing chain ID</w:t>
      </w:r>
      <w:r w:rsidR="001F65A8">
        <w:rPr>
          <w:color w:val="E36C0A" w:themeColor="accent6" w:themeShade="BF"/>
          <w:sz w:val="22"/>
          <w:szCs w:val="22"/>
        </w:rPr>
        <w:t>s</w:t>
      </w:r>
    </w:p>
    <w:p w:rsidR="00E343B6" w:rsidRPr="000374F0" w:rsidRDefault="00E343B6" w:rsidP="004A2CFC">
      <w:pPr>
        <w:pStyle w:val="Default"/>
        <w:rPr>
          <w:color w:val="E36C0A" w:themeColor="accent6" w:themeShade="BF"/>
          <w:sz w:val="22"/>
          <w:szCs w:val="22"/>
        </w:rPr>
      </w:pPr>
    </w:p>
    <w:p w:rsidR="004A2CFC" w:rsidRPr="000374F0" w:rsidRDefault="004A2CFC" w:rsidP="004A2CFC">
      <w:r w:rsidRPr="000374F0">
        <w:t>If the PDB file names are sorted in a different order than how they were generated, then the conformation RMSD results will not reflect what actually occurred in the simulation.</w:t>
      </w:r>
    </w:p>
    <w:p w:rsidR="004A2CFC" w:rsidRPr="000374F0" w:rsidRDefault="004A2CFC" w:rsidP="004A2CFC">
      <w:r w:rsidRPr="000374F0">
        <w:t>Naming the PDB files appropriately by padding the numbers with leading zeros will ensure proper sorting to prevent this problem caused by the operating system.</w:t>
      </w:r>
    </w:p>
    <w:p w:rsidR="004A2CFC" w:rsidRPr="000374F0" w:rsidRDefault="004A2CFC" w:rsidP="004A2CFC">
      <w:r w:rsidRPr="000374F0">
        <w:t xml:space="preserve">If the conformation RMSD is </w:t>
      </w:r>
      <w:r w:rsidRPr="000374F0">
        <w:rPr>
          <w:u w:val="single"/>
        </w:rPr>
        <w:t>very</w:t>
      </w:r>
      <w:r w:rsidRPr="000374F0">
        <w:t xml:space="preserve"> different from what you expect, then you may be using PDB files that contain occupancy information. JED</w:t>
      </w:r>
      <w:r>
        <w:t>i</w:t>
      </w:r>
      <w:r w:rsidRPr="000374F0">
        <w:t xml:space="preserve"> does not use that information. Your results will not be accurate.</w:t>
      </w:r>
    </w:p>
    <w:p w:rsidR="004A2CFC" w:rsidRDefault="004A2CFC" w:rsidP="004A2CFC">
      <w:r w:rsidRPr="000374F0">
        <w:t>If you have pooled data, make sure the combined matrix is constructed the way you think it is</w:t>
      </w:r>
      <w:r>
        <w:t>.</w:t>
      </w:r>
    </w:p>
    <w:p w:rsidR="006D3EDB" w:rsidRDefault="006D3EDB" w:rsidP="004A2CFC"/>
    <w:p w:rsidR="006D3EDB" w:rsidRDefault="006D3EDB" w:rsidP="004A2CFC"/>
    <w:p w:rsidR="006D3EDB" w:rsidRDefault="006D3EDB" w:rsidP="006D3EDB">
      <w:pPr>
        <w:pStyle w:val="Default"/>
        <w:rPr>
          <w:rFonts w:asciiTheme="minorHAnsi" w:hAnsiTheme="minorHAnsi" w:cstheme="minorBidi"/>
          <w:color w:val="auto"/>
          <w:sz w:val="22"/>
          <w:szCs w:val="22"/>
        </w:rPr>
      </w:pPr>
    </w:p>
    <w:p w:rsidR="004A2CFC" w:rsidRPr="000374F0" w:rsidRDefault="004A2CFC" w:rsidP="006D3EDB">
      <w:pPr>
        <w:pStyle w:val="Default"/>
        <w:rPr>
          <w:sz w:val="22"/>
          <w:szCs w:val="22"/>
        </w:rPr>
      </w:pPr>
      <w:r w:rsidRPr="000374F0">
        <w:rPr>
          <w:sz w:val="22"/>
          <w:szCs w:val="22"/>
        </w:rPr>
        <w:lastRenderedPageBreak/>
        <w:t>Did you request more PCA modes than actually exist?</w:t>
      </w:r>
    </w:p>
    <w:p w:rsidR="004A2CFC" w:rsidRPr="000374F0" w:rsidRDefault="004A2CFC" w:rsidP="004A2CFC">
      <w:pPr>
        <w:pStyle w:val="Default"/>
        <w:rPr>
          <w:sz w:val="22"/>
          <w:szCs w:val="22"/>
        </w:rPr>
      </w:pPr>
    </w:p>
    <w:p w:rsidR="004A2CFC" w:rsidRPr="000374F0" w:rsidRDefault="004A2CFC" w:rsidP="00D85347">
      <w:pPr>
        <w:pStyle w:val="Default"/>
        <w:numPr>
          <w:ilvl w:val="0"/>
          <w:numId w:val="10"/>
        </w:numPr>
        <w:rPr>
          <w:sz w:val="22"/>
          <w:szCs w:val="22"/>
        </w:rPr>
      </w:pPr>
      <w:r w:rsidRPr="000374F0">
        <w:rPr>
          <w:sz w:val="22"/>
          <w:szCs w:val="22"/>
        </w:rPr>
        <w:t>For example (cPCA</w:t>
      </w:r>
      <w:r w:rsidR="00DE42FB">
        <w:rPr>
          <w:sz w:val="22"/>
          <w:szCs w:val="22"/>
        </w:rPr>
        <w:t xml:space="preserve"> or </w:t>
      </w:r>
      <w:proofErr w:type="spellStart"/>
      <w:r w:rsidR="00DE42FB">
        <w:rPr>
          <w:sz w:val="22"/>
          <w:szCs w:val="22"/>
        </w:rPr>
        <w:t>dPCA</w:t>
      </w:r>
      <w:proofErr w:type="spellEnd"/>
      <w:r w:rsidRPr="000374F0">
        <w:rPr>
          <w:sz w:val="22"/>
          <w:szCs w:val="22"/>
        </w:rPr>
        <w:t>):</w:t>
      </w:r>
    </w:p>
    <w:p w:rsidR="004A2CFC" w:rsidRPr="000374F0" w:rsidRDefault="004A2CFC" w:rsidP="004A2CFC">
      <w:pPr>
        <w:pStyle w:val="Default"/>
        <w:rPr>
          <w:sz w:val="22"/>
          <w:szCs w:val="22"/>
        </w:rPr>
      </w:pPr>
    </w:p>
    <w:p w:rsidR="004A2CFC" w:rsidRPr="000374F0" w:rsidRDefault="004A2CFC" w:rsidP="004A2CFC">
      <w:pPr>
        <w:pStyle w:val="Default"/>
        <w:rPr>
          <w:sz w:val="22"/>
          <w:szCs w:val="22"/>
        </w:rPr>
      </w:pPr>
      <w:r w:rsidRPr="000374F0">
        <w:rPr>
          <w:sz w:val="22"/>
          <w:szCs w:val="22"/>
        </w:rPr>
        <w:tab/>
        <w:t xml:space="preserve">If your </w:t>
      </w:r>
      <w:r w:rsidR="00DE42FB">
        <w:rPr>
          <w:sz w:val="22"/>
          <w:szCs w:val="22"/>
        </w:rPr>
        <w:t>residue</w:t>
      </w:r>
      <w:r w:rsidRPr="000374F0">
        <w:rPr>
          <w:sz w:val="22"/>
          <w:szCs w:val="22"/>
        </w:rPr>
        <w:t xml:space="preserve"> subset contains 12 </w:t>
      </w:r>
      <w:r w:rsidR="00DE42FB">
        <w:rPr>
          <w:sz w:val="22"/>
          <w:szCs w:val="22"/>
        </w:rPr>
        <w:t>atoms</w:t>
      </w:r>
      <w:r w:rsidRPr="000374F0">
        <w:rPr>
          <w:sz w:val="22"/>
          <w:szCs w:val="22"/>
        </w:rPr>
        <w:t xml:space="preserve"> and you ask for 50 modes, then you are going get error messages:</w:t>
      </w:r>
    </w:p>
    <w:p w:rsidR="004A2CFC" w:rsidRPr="00DE42FB" w:rsidRDefault="004A2CFC" w:rsidP="004A2CFC">
      <w:pPr>
        <w:pStyle w:val="Default"/>
        <w:rPr>
          <w:b/>
          <w:i/>
          <w:sz w:val="22"/>
          <w:szCs w:val="22"/>
        </w:rPr>
      </w:pPr>
      <w:r w:rsidRPr="00DE42FB">
        <w:rPr>
          <w:b/>
          <w:i/>
          <w:sz w:val="22"/>
          <w:szCs w:val="22"/>
        </w:rPr>
        <w:tab/>
        <w:t xml:space="preserve">Because there are only 36 modes </w:t>
      </w:r>
      <w:r w:rsidR="00DE42FB" w:rsidRPr="00DE42FB">
        <w:rPr>
          <w:b/>
          <w:i/>
          <w:sz w:val="22"/>
          <w:szCs w:val="22"/>
        </w:rPr>
        <w:t>available</w:t>
      </w:r>
      <w:r w:rsidRPr="00DE42FB">
        <w:rPr>
          <w:b/>
          <w:i/>
          <w:sz w:val="22"/>
          <w:szCs w:val="22"/>
        </w:rPr>
        <w:t>.</w:t>
      </w:r>
    </w:p>
    <w:p w:rsidR="004A2CFC" w:rsidRPr="000374F0" w:rsidRDefault="004A2CFC" w:rsidP="004A2CFC">
      <w:pPr>
        <w:pStyle w:val="Default"/>
        <w:rPr>
          <w:sz w:val="22"/>
          <w:szCs w:val="22"/>
        </w:rPr>
      </w:pPr>
    </w:p>
    <w:p w:rsidR="004A2CFC" w:rsidRPr="000374F0" w:rsidRDefault="004A2CFC" w:rsidP="00D85347">
      <w:pPr>
        <w:pStyle w:val="Default"/>
        <w:numPr>
          <w:ilvl w:val="0"/>
          <w:numId w:val="11"/>
        </w:numPr>
        <w:rPr>
          <w:sz w:val="22"/>
          <w:szCs w:val="22"/>
        </w:rPr>
      </w:pPr>
      <w:r w:rsidRPr="000374F0">
        <w:rPr>
          <w:sz w:val="22"/>
          <w:szCs w:val="22"/>
        </w:rPr>
        <w:t>For example (dpPCA):</w:t>
      </w:r>
    </w:p>
    <w:p w:rsidR="004A2CFC" w:rsidRPr="000374F0" w:rsidRDefault="004A2CFC" w:rsidP="004A2CFC">
      <w:pPr>
        <w:pStyle w:val="Default"/>
        <w:rPr>
          <w:sz w:val="22"/>
          <w:szCs w:val="22"/>
        </w:rPr>
      </w:pPr>
    </w:p>
    <w:p w:rsidR="004A2CFC" w:rsidRPr="000374F0" w:rsidRDefault="004A2CFC" w:rsidP="004A2CFC">
      <w:pPr>
        <w:pStyle w:val="Default"/>
        <w:rPr>
          <w:sz w:val="22"/>
          <w:szCs w:val="22"/>
        </w:rPr>
      </w:pPr>
      <w:r w:rsidRPr="000374F0">
        <w:rPr>
          <w:sz w:val="22"/>
          <w:szCs w:val="22"/>
        </w:rPr>
        <w:tab/>
        <w:t>If your Distance Pairs List contains 5 pairs and you request 10 modes, then you are going to get error messages:</w:t>
      </w:r>
    </w:p>
    <w:p w:rsidR="004A2CFC" w:rsidRPr="00DE42FB" w:rsidRDefault="004A2CFC" w:rsidP="004A2CFC">
      <w:pPr>
        <w:pStyle w:val="Default"/>
        <w:rPr>
          <w:b/>
          <w:i/>
          <w:sz w:val="22"/>
          <w:szCs w:val="22"/>
        </w:rPr>
      </w:pPr>
      <w:r w:rsidRPr="00DE42FB">
        <w:rPr>
          <w:b/>
          <w:i/>
          <w:sz w:val="22"/>
          <w:szCs w:val="22"/>
        </w:rPr>
        <w:tab/>
        <w:t xml:space="preserve">Because there are only 5 distance-pair modes </w:t>
      </w:r>
      <w:r w:rsidR="00DE42FB">
        <w:rPr>
          <w:b/>
          <w:i/>
          <w:sz w:val="22"/>
          <w:szCs w:val="22"/>
        </w:rPr>
        <w:t>available</w:t>
      </w:r>
      <w:r w:rsidRPr="00DE42FB">
        <w:rPr>
          <w:b/>
          <w:i/>
          <w:sz w:val="22"/>
          <w:szCs w:val="22"/>
        </w:rPr>
        <w:t>.</w:t>
      </w:r>
    </w:p>
    <w:p w:rsidR="004A2CFC" w:rsidRPr="000374F0" w:rsidRDefault="004A2CFC" w:rsidP="004A2CFC">
      <w:pPr>
        <w:pStyle w:val="Default"/>
        <w:rPr>
          <w:sz w:val="22"/>
          <w:szCs w:val="22"/>
        </w:rPr>
      </w:pPr>
    </w:p>
    <w:p w:rsidR="004A2CFC" w:rsidRPr="000374F0" w:rsidRDefault="004A2CFC" w:rsidP="004A2CFC">
      <w:pPr>
        <w:pStyle w:val="Default"/>
        <w:rPr>
          <w:sz w:val="22"/>
          <w:szCs w:val="22"/>
        </w:rPr>
      </w:pPr>
      <w:r w:rsidRPr="000374F0">
        <w:rPr>
          <w:sz w:val="22"/>
          <w:szCs w:val="22"/>
        </w:rPr>
        <w:t>In the above cases, JED</w:t>
      </w:r>
      <w:r>
        <w:rPr>
          <w:sz w:val="22"/>
          <w:szCs w:val="22"/>
        </w:rPr>
        <w:t>i</w:t>
      </w:r>
      <w:r w:rsidRPr="000374F0">
        <w:rPr>
          <w:sz w:val="22"/>
          <w:szCs w:val="22"/>
        </w:rPr>
        <w:t xml:space="preserve"> will attempt to reset the offending value.</w:t>
      </w:r>
    </w:p>
    <w:p w:rsidR="004A2CFC" w:rsidRDefault="004A2CFC" w:rsidP="004A2CFC">
      <w:pPr>
        <w:pStyle w:val="Default"/>
        <w:rPr>
          <w:sz w:val="22"/>
          <w:szCs w:val="22"/>
        </w:rPr>
      </w:pPr>
    </w:p>
    <w:p w:rsidR="00E343B6" w:rsidRDefault="00E343B6" w:rsidP="004A2CFC">
      <w:pPr>
        <w:pStyle w:val="Default"/>
        <w:rPr>
          <w:sz w:val="22"/>
          <w:szCs w:val="22"/>
        </w:rPr>
      </w:pPr>
    </w:p>
    <w:p w:rsidR="00E343B6" w:rsidRPr="000374F0" w:rsidRDefault="00E343B6" w:rsidP="005C2099">
      <w:pPr>
        <w:pStyle w:val="Heading3"/>
      </w:pPr>
      <w:bookmarkStart w:id="39" w:name="_Toc535242655"/>
      <w:r>
        <w:t>Very</w:t>
      </w:r>
      <w:r w:rsidRPr="000374F0">
        <w:t xml:space="preserve"> subtle </w:t>
      </w:r>
      <w:r>
        <w:t>issues</w:t>
      </w:r>
      <w:r w:rsidRPr="000374F0">
        <w:t>:</w:t>
      </w:r>
      <w:bookmarkEnd w:id="39"/>
      <w:r w:rsidRPr="000374F0">
        <w:t xml:space="preserve"> </w:t>
      </w:r>
    </w:p>
    <w:p w:rsidR="00E343B6" w:rsidRDefault="00E343B6" w:rsidP="004A2CFC">
      <w:pPr>
        <w:pStyle w:val="Default"/>
        <w:rPr>
          <w:sz w:val="22"/>
          <w:szCs w:val="22"/>
        </w:rPr>
      </w:pPr>
    </w:p>
    <w:p w:rsidR="00000373" w:rsidRDefault="004A2CFC" w:rsidP="004A2CFC">
      <w:r w:rsidRPr="000374F0">
        <w:t>If your trajectory has not equilibrated, then you must address the problem</w:t>
      </w:r>
      <w:r w:rsidR="00E343B6">
        <w:t>s</w:t>
      </w:r>
      <w:r w:rsidRPr="000374F0">
        <w:t xml:space="preserve"> of </w:t>
      </w:r>
      <w:r w:rsidR="00000373">
        <w:t>under-</w:t>
      </w:r>
      <w:r w:rsidR="00E343B6">
        <w:t xml:space="preserve">sampling and </w:t>
      </w:r>
      <w:r w:rsidRPr="000374F0">
        <w:t xml:space="preserve">outliers. If you do not, then the covariance matrix will be highly ill-conditioned and may cause the eigenvalue decomposition to fail. </w:t>
      </w:r>
      <w:r w:rsidR="00000373">
        <w:t xml:space="preserve">Even if the EVD does not fail, your results will be highly suspect. It is advisable to examine the JEDi log file for the </w:t>
      </w:r>
      <w:r w:rsidR="00000373" w:rsidRPr="005A38C4">
        <w:rPr>
          <w:b/>
        </w:rPr>
        <w:t>rank</w:t>
      </w:r>
      <w:r w:rsidR="00000373">
        <w:t xml:space="preserve"> of the covariance matrix. If Q is not full rank, you may need to provide additional samples for </w:t>
      </w:r>
      <w:r w:rsidR="005A38C4">
        <w:t xml:space="preserve">analyzing </w:t>
      </w:r>
      <w:r w:rsidR="00000373">
        <w:t>your chosen subsets.</w:t>
      </w:r>
    </w:p>
    <w:p w:rsidR="004A2CFC" w:rsidRPr="000374F0" w:rsidRDefault="00000373" w:rsidP="004A2CFC">
      <w:r>
        <w:t>If these types of problems arise, we suggest that you</w:t>
      </w:r>
      <w:r w:rsidR="004A2CFC" w:rsidRPr="000374F0">
        <w:t xml:space="preserve"> check the variables in </w:t>
      </w:r>
      <w:r>
        <w:t>your data using a statistics package</w:t>
      </w:r>
      <w:r w:rsidR="004A2CFC" w:rsidRPr="000374F0">
        <w:t xml:space="preserve"> that compute</w:t>
      </w:r>
      <w:r>
        <w:t>s</w:t>
      </w:r>
      <w:r w:rsidR="004A2CFC" w:rsidRPr="000374F0">
        <w:t xml:space="preserve"> the Kaiser-Myer-</w:t>
      </w:r>
      <w:proofErr w:type="spellStart"/>
      <w:r w:rsidR="004A2CFC" w:rsidRPr="000374F0">
        <w:t>Olkin</w:t>
      </w:r>
      <w:proofErr w:type="spellEnd"/>
      <w:r w:rsidR="004A2CFC" w:rsidRPr="000374F0">
        <w:t xml:space="preserve"> (KMO) statistic </w:t>
      </w:r>
      <w:r>
        <w:t>and</w:t>
      </w:r>
      <w:r w:rsidR="004A2CFC" w:rsidRPr="000374F0">
        <w:t xml:space="preserve"> the Measure of Sampling Adequacy (MSA) for each coordinate variable to critically assess your data. If </w:t>
      </w:r>
      <w:r w:rsidR="00E343B6">
        <w:t>the data</w:t>
      </w:r>
      <w:r w:rsidR="004A2CFC" w:rsidRPr="000374F0">
        <w:t xml:space="preserve"> is not well suited for PCA</w:t>
      </w:r>
      <w:r w:rsidR="005A38C4">
        <w:t xml:space="preserve"> and additional samples are not available</w:t>
      </w:r>
      <w:r w:rsidR="004A2CFC" w:rsidRPr="000374F0">
        <w:t xml:space="preserve">, you can condition the variables by setting the z-cutoff in </w:t>
      </w:r>
      <w:r w:rsidR="004A2CFC">
        <w:t>JEDi</w:t>
      </w:r>
      <w:r w:rsidR="004A2CFC" w:rsidRPr="000374F0">
        <w:t xml:space="preserve"> between 2.0 and 3.0 when running your jobs. This type of conditioning is by far not very sophisticated, but it has the effect o</w:t>
      </w:r>
      <w:r w:rsidR="005A38C4">
        <w:t>f lowering the condition number</w:t>
      </w:r>
      <w:r w:rsidR="004A2CFC" w:rsidRPr="000374F0">
        <w:t xml:space="preserve"> of Q as well as un-dilating the high and low regions of the eigenspectrum. In particular, it does not alter the </w:t>
      </w:r>
      <w:r w:rsidR="004A2CFC" w:rsidRPr="00E343B6">
        <w:rPr>
          <w:u w:val="single"/>
        </w:rPr>
        <w:t>ordinality</w:t>
      </w:r>
      <w:r w:rsidR="004A2CFC" w:rsidRPr="000374F0">
        <w:t xml:space="preserve"> of the eigenvalues, but does correct the distortion that arises from under sampling when trying to estimate the population covariance matrix from a poor sample covariance matrix. </w:t>
      </w:r>
    </w:p>
    <w:p w:rsidR="004A2CFC" w:rsidRPr="000374F0" w:rsidRDefault="004A2CFC" w:rsidP="004A2CFC">
      <w:r w:rsidRPr="000374F0">
        <w:t xml:space="preserve">Examination of the correlation matrix, in conjunction with the partial correlation matrix, can provide insight into the </w:t>
      </w:r>
      <w:r w:rsidR="00000373">
        <w:t>data</w:t>
      </w:r>
      <w:r w:rsidRPr="000374F0">
        <w:t xml:space="preserve"> and </w:t>
      </w:r>
      <w:r w:rsidR="00000373">
        <w:t xml:space="preserve">reveal </w:t>
      </w:r>
      <w:r w:rsidRPr="000374F0">
        <w:t xml:space="preserve">how many variables are </w:t>
      </w:r>
      <w:r w:rsidR="00000373">
        <w:t xml:space="preserve">independent, </w:t>
      </w:r>
      <w:r w:rsidRPr="000374F0">
        <w:t>conditionally independent</w:t>
      </w:r>
      <w:r w:rsidR="00000373">
        <w:t>, and dependent</w:t>
      </w:r>
      <w:r w:rsidRPr="000374F0">
        <w:t>.</w:t>
      </w:r>
    </w:p>
    <w:p w:rsidR="004A2CFC" w:rsidRPr="000374F0" w:rsidRDefault="004A2CFC" w:rsidP="004A2CFC">
      <w:r w:rsidRPr="000374F0">
        <w:rPr>
          <w:u w:val="single"/>
        </w:rPr>
        <w:t>Note</w:t>
      </w:r>
      <w:r w:rsidRPr="000374F0">
        <w:t xml:space="preserve">: The KMO and MSA </w:t>
      </w:r>
      <w:r w:rsidR="00000373">
        <w:t xml:space="preserve">statistics </w:t>
      </w:r>
      <w:r w:rsidRPr="000374F0">
        <w:t>are determined by using the correlations and partial correlations.</w:t>
      </w:r>
    </w:p>
    <w:p w:rsidR="004A2CFC" w:rsidRDefault="004A2CFC" w:rsidP="004A2CFC">
      <w:pPr>
        <w:rPr>
          <w:b/>
          <w:u w:val="single"/>
        </w:rPr>
      </w:pPr>
    </w:p>
    <w:p w:rsidR="004A2CFC" w:rsidRDefault="004A2CFC" w:rsidP="004A2CFC">
      <w:pPr>
        <w:rPr>
          <w:b/>
          <w:u w:val="single"/>
        </w:rPr>
      </w:pPr>
    </w:p>
    <w:p w:rsidR="004A2CFC" w:rsidRDefault="004A2CFC" w:rsidP="004A2CFC">
      <w:pPr>
        <w:rPr>
          <w:b/>
          <w:u w:val="single"/>
        </w:rPr>
      </w:pPr>
    </w:p>
    <w:p w:rsidR="00570E61" w:rsidRDefault="00570E61" w:rsidP="004A2CFC">
      <w:pPr>
        <w:rPr>
          <w:b/>
          <w:u w:val="single"/>
        </w:rPr>
      </w:pPr>
    </w:p>
    <w:p w:rsidR="00D76657" w:rsidRDefault="00D76657" w:rsidP="00904114">
      <w:pPr>
        <w:rPr>
          <w:b/>
          <w:u w:val="single"/>
        </w:rPr>
      </w:pPr>
    </w:p>
    <w:p w:rsidR="008B09B6" w:rsidRDefault="008B09B6" w:rsidP="00904114">
      <w:pPr>
        <w:rPr>
          <w:b/>
          <w:u w:val="single"/>
        </w:rPr>
      </w:pPr>
    </w:p>
    <w:p w:rsidR="005A38C4" w:rsidRDefault="005A38C4" w:rsidP="00904114">
      <w:pPr>
        <w:rPr>
          <w:b/>
          <w:u w:val="single"/>
        </w:rPr>
      </w:pPr>
    </w:p>
    <w:p w:rsidR="00904114" w:rsidRDefault="00904114" w:rsidP="005C2099">
      <w:pPr>
        <w:pStyle w:val="Heading2"/>
      </w:pPr>
      <w:bookmarkStart w:id="40" w:name="_Toc535242656"/>
      <w:r w:rsidRPr="000374F0">
        <w:lastRenderedPageBreak/>
        <w:t xml:space="preserve">Performing </w:t>
      </w:r>
      <w:r w:rsidR="009A2AC9" w:rsidRPr="000374F0">
        <w:t>Mode Visualization</w:t>
      </w:r>
      <w:bookmarkEnd w:id="40"/>
    </w:p>
    <w:p w:rsidR="005C2099" w:rsidRPr="005C2099" w:rsidRDefault="005C2099" w:rsidP="005C2099"/>
    <w:p w:rsidR="004A2CFC" w:rsidRDefault="00D572B2" w:rsidP="00904114">
      <w:pPr>
        <w:spacing w:after="0" w:line="240" w:lineRule="auto"/>
        <w:rPr>
          <w:rFonts w:cs="Consolas"/>
        </w:rPr>
      </w:pPr>
      <w:r w:rsidRPr="000374F0">
        <w:rPr>
          <w:rFonts w:cs="Consolas"/>
        </w:rPr>
        <w:t>To ac</w:t>
      </w:r>
      <w:r w:rsidR="004A2CFC">
        <w:rPr>
          <w:rFonts w:cs="Consolas"/>
        </w:rPr>
        <w:t xml:space="preserve">tivate </w:t>
      </w:r>
      <w:r w:rsidR="000063F3">
        <w:rPr>
          <w:rFonts w:cs="Consolas"/>
        </w:rPr>
        <w:t xml:space="preserve">the </w:t>
      </w:r>
      <w:r w:rsidR="00496A11" w:rsidRPr="000063F3">
        <w:rPr>
          <w:rFonts w:cs="Consolas"/>
          <w:u w:val="single"/>
        </w:rPr>
        <w:t xml:space="preserve">Essential </w:t>
      </w:r>
      <w:r w:rsidR="004A2CFC" w:rsidRPr="000063F3">
        <w:rPr>
          <w:rFonts w:cs="Consolas"/>
          <w:u w:val="single"/>
        </w:rPr>
        <w:t>PCA mode visualization</w:t>
      </w:r>
      <w:r w:rsidR="004A2CFC">
        <w:rPr>
          <w:rFonts w:cs="Consolas"/>
        </w:rPr>
        <w:t>,</w:t>
      </w:r>
      <w:r w:rsidRPr="000374F0">
        <w:rPr>
          <w:rFonts w:cs="Consolas"/>
        </w:rPr>
        <w:t xml:space="preserve"> you need to</w:t>
      </w:r>
      <w:r w:rsidR="004A2CFC">
        <w:rPr>
          <w:rFonts w:cs="Consolas"/>
        </w:rPr>
        <w:t>:</w:t>
      </w:r>
    </w:p>
    <w:p w:rsidR="00630E2C" w:rsidRDefault="00630E2C" w:rsidP="00904114">
      <w:pPr>
        <w:spacing w:after="0" w:line="240" w:lineRule="auto"/>
        <w:rPr>
          <w:rFonts w:cs="Consolas"/>
        </w:rPr>
      </w:pPr>
    </w:p>
    <w:p w:rsidR="004A2CFC" w:rsidRPr="004949E1" w:rsidRDefault="00D572B2" w:rsidP="00D85347">
      <w:pPr>
        <w:pStyle w:val="ListParagraph"/>
        <w:numPr>
          <w:ilvl w:val="0"/>
          <w:numId w:val="15"/>
        </w:numPr>
        <w:spacing w:after="0" w:line="240" w:lineRule="auto"/>
        <w:rPr>
          <w:rFonts w:cs="Consolas"/>
        </w:rPr>
      </w:pPr>
      <w:r w:rsidRPr="00570E61">
        <w:rPr>
          <w:rFonts w:cs="Consolas"/>
        </w:rPr>
        <w:t>set</w:t>
      </w:r>
      <w:r w:rsidRPr="00570E61">
        <w:rPr>
          <w:rFonts w:cs="Consolas"/>
          <w:b/>
        </w:rPr>
        <w:t xml:space="preserve"> </w:t>
      </w:r>
      <w:r w:rsidR="000063F3">
        <w:rPr>
          <w:rFonts w:cs="Consolas"/>
          <w:b/>
        </w:rPr>
        <w:t>NUMBER_OF_MODES_VIZ</w:t>
      </w:r>
      <w:r w:rsidRPr="00570E61">
        <w:rPr>
          <w:rFonts w:cs="Consolas"/>
          <w:b/>
        </w:rPr>
        <w:t xml:space="preserve">  </w:t>
      </w:r>
      <w:r w:rsidR="00DD4C9D" w:rsidRPr="00570E61">
        <w:rPr>
          <w:rFonts w:cs="Consolas"/>
          <w:b/>
        </w:rPr>
        <w:t>&gt; 0</w:t>
      </w:r>
    </w:p>
    <w:p w:rsidR="004949E1" w:rsidRPr="004949E1" w:rsidRDefault="004949E1" w:rsidP="004949E1">
      <w:pPr>
        <w:spacing w:after="0" w:line="240" w:lineRule="auto"/>
        <w:rPr>
          <w:rFonts w:cs="Consolas"/>
        </w:rPr>
      </w:pPr>
    </w:p>
    <w:p w:rsidR="00496A11" w:rsidRDefault="00496A11" w:rsidP="00904114">
      <w:pPr>
        <w:spacing w:after="0" w:line="240" w:lineRule="auto"/>
        <w:rPr>
          <w:rFonts w:cs="Consolas"/>
        </w:rPr>
      </w:pPr>
      <w:r>
        <w:rPr>
          <w:rFonts w:cs="Consolas"/>
        </w:rPr>
        <w:t xml:space="preserve">To activate the </w:t>
      </w:r>
      <w:r w:rsidRPr="000063F3">
        <w:rPr>
          <w:rFonts w:cs="Consolas"/>
          <w:u w:val="single"/>
        </w:rPr>
        <w:t>individual mode visualization</w:t>
      </w:r>
      <w:r>
        <w:rPr>
          <w:rFonts w:cs="Consolas"/>
        </w:rPr>
        <w:t>, you need to:</w:t>
      </w:r>
    </w:p>
    <w:p w:rsidR="00630E2C" w:rsidRDefault="00630E2C" w:rsidP="00904114">
      <w:pPr>
        <w:spacing w:after="0" w:line="240" w:lineRule="auto"/>
        <w:rPr>
          <w:rFonts w:cs="Consolas"/>
        </w:rPr>
      </w:pPr>
    </w:p>
    <w:p w:rsidR="00496A11" w:rsidRDefault="00496A11" w:rsidP="00D85347">
      <w:pPr>
        <w:pStyle w:val="ListParagraph"/>
        <w:numPr>
          <w:ilvl w:val="0"/>
          <w:numId w:val="15"/>
        </w:numPr>
        <w:spacing w:after="0" w:line="240" w:lineRule="auto"/>
        <w:rPr>
          <w:rFonts w:cs="Consolas"/>
          <w:b/>
        </w:rPr>
      </w:pPr>
      <w:r w:rsidRPr="00570E61">
        <w:rPr>
          <w:rFonts w:cs="Consolas"/>
        </w:rPr>
        <w:t xml:space="preserve">set </w:t>
      </w:r>
      <w:proofErr w:type="spellStart"/>
      <w:r w:rsidRPr="00570E61">
        <w:rPr>
          <w:rFonts w:cs="Consolas"/>
          <w:b/>
        </w:rPr>
        <w:t>doModeViz</w:t>
      </w:r>
      <w:proofErr w:type="spellEnd"/>
      <w:r w:rsidRPr="00570E61">
        <w:rPr>
          <w:rFonts w:cs="Consolas"/>
          <w:b/>
        </w:rPr>
        <w:t xml:space="preserve"> = true</w:t>
      </w:r>
    </w:p>
    <w:p w:rsidR="004949E1" w:rsidRPr="004949E1" w:rsidRDefault="004949E1" w:rsidP="004949E1">
      <w:pPr>
        <w:spacing w:after="0" w:line="240" w:lineRule="auto"/>
        <w:rPr>
          <w:rFonts w:cs="Consolas"/>
          <w:b/>
        </w:rPr>
      </w:pPr>
    </w:p>
    <w:p w:rsidR="005A38C4" w:rsidRDefault="005A38C4" w:rsidP="00904114">
      <w:pPr>
        <w:spacing w:after="0" w:line="240" w:lineRule="auto"/>
        <w:rPr>
          <w:rFonts w:cs="Consolas"/>
        </w:rPr>
      </w:pPr>
      <w:r>
        <w:rPr>
          <w:rFonts w:cs="Consolas"/>
        </w:rPr>
        <w:t>To adjust the amplitude of the mode displacements, you need to:</w:t>
      </w:r>
    </w:p>
    <w:p w:rsidR="00630E2C" w:rsidRDefault="00630E2C" w:rsidP="00904114">
      <w:pPr>
        <w:spacing w:after="0" w:line="240" w:lineRule="auto"/>
        <w:rPr>
          <w:rFonts w:cs="Consolas"/>
        </w:rPr>
      </w:pPr>
    </w:p>
    <w:p w:rsidR="004E258B" w:rsidRPr="00570E61" w:rsidRDefault="00D572B2" w:rsidP="00D85347">
      <w:pPr>
        <w:pStyle w:val="ListParagraph"/>
        <w:numPr>
          <w:ilvl w:val="0"/>
          <w:numId w:val="15"/>
        </w:numPr>
        <w:spacing w:after="0" w:line="240" w:lineRule="auto"/>
        <w:rPr>
          <w:rFonts w:cs="Consolas"/>
        </w:rPr>
      </w:pPr>
      <w:r w:rsidRPr="00570E61">
        <w:rPr>
          <w:rFonts w:cs="Consolas"/>
        </w:rPr>
        <w:t>set</w:t>
      </w:r>
      <w:r w:rsidRPr="00570E61">
        <w:rPr>
          <w:rFonts w:cs="Consolas"/>
          <w:b/>
        </w:rPr>
        <w:t xml:space="preserve"> </w:t>
      </w:r>
      <w:r w:rsidRPr="00570E61">
        <w:rPr>
          <w:rFonts w:cs="Consolas"/>
        </w:rPr>
        <w:t>the</w:t>
      </w:r>
      <w:r w:rsidRPr="00570E61">
        <w:rPr>
          <w:rFonts w:cs="Consolas"/>
          <w:b/>
        </w:rPr>
        <w:t xml:space="preserve"> </w:t>
      </w:r>
      <w:r w:rsidR="00B11C93" w:rsidRPr="00570E61">
        <w:rPr>
          <w:rFonts w:cs="Consolas"/>
          <w:b/>
        </w:rPr>
        <w:t>mode amplitude</w:t>
      </w:r>
      <w:r w:rsidR="005A38C4" w:rsidRPr="00570E61">
        <w:rPr>
          <w:rFonts w:cs="Consolas"/>
        </w:rPr>
        <w:t xml:space="preserve"> (default value = 0.25)</w:t>
      </w:r>
    </w:p>
    <w:p w:rsidR="00496A11" w:rsidRPr="000374F0" w:rsidRDefault="00496A11" w:rsidP="00904114">
      <w:pPr>
        <w:spacing w:after="0" w:line="240" w:lineRule="auto"/>
        <w:rPr>
          <w:rFonts w:cs="Consolas"/>
        </w:rPr>
      </w:pPr>
    </w:p>
    <w:p w:rsidR="00904114" w:rsidRPr="000374F0" w:rsidRDefault="004E258B" w:rsidP="00904114">
      <w:pPr>
        <w:spacing w:after="0" w:line="240" w:lineRule="auto"/>
        <w:rPr>
          <w:rFonts w:cs="Consolas"/>
        </w:rPr>
      </w:pPr>
      <w:r w:rsidRPr="000374F0">
        <w:rPr>
          <w:rFonts w:cs="Consolas"/>
        </w:rPr>
        <w:t xml:space="preserve">Recommended values for the mode amplitude are </w:t>
      </w:r>
      <w:r w:rsidR="008C5E43" w:rsidRPr="008C5E43">
        <w:rPr>
          <w:rFonts w:cs="Consolas"/>
          <w:b/>
        </w:rPr>
        <w:t>near 0.25</w:t>
      </w:r>
      <w:r w:rsidRPr="000374F0">
        <w:rPr>
          <w:rFonts w:cs="Consolas"/>
        </w:rPr>
        <w:t xml:space="preserve"> depending on the system. </w:t>
      </w:r>
      <w:r w:rsidR="008C5E43">
        <w:rPr>
          <w:rFonts w:cs="Consolas"/>
        </w:rPr>
        <w:t>JEDi uses a linear scaling in assigning the amount of mode displacement that is directly proportional to the number of atoms.</w:t>
      </w:r>
    </w:p>
    <w:p w:rsidR="00DB06E8" w:rsidRPr="000374F0" w:rsidRDefault="00DB06E8" w:rsidP="00904114">
      <w:pPr>
        <w:spacing w:after="0" w:line="240" w:lineRule="auto"/>
        <w:rPr>
          <w:rFonts w:cs="Consolas"/>
        </w:rPr>
      </w:pPr>
    </w:p>
    <w:p w:rsidR="00570548" w:rsidRPr="008E4F2C" w:rsidRDefault="00570548" w:rsidP="00904114">
      <w:pPr>
        <w:spacing w:after="0" w:line="240" w:lineRule="auto"/>
        <w:rPr>
          <w:rFonts w:cs="Consolas"/>
          <w:color w:val="FF0000"/>
        </w:rPr>
      </w:pPr>
      <w:r w:rsidRPr="008E4F2C">
        <w:rPr>
          <w:rFonts w:cs="Consolas"/>
          <w:color w:val="FF0000"/>
          <w:u w:val="single"/>
        </w:rPr>
        <w:t>Note</w:t>
      </w:r>
      <w:r w:rsidRPr="008E4F2C">
        <w:rPr>
          <w:rFonts w:cs="Consolas"/>
          <w:color w:val="FF0000"/>
        </w:rPr>
        <w:t xml:space="preserve">: Setting the </w:t>
      </w:r>
      <w:r w:rsidR="00D76657" w:rsidRPr="008E4F2C">
        <w:rPr>
          <w:rFonts w:cs="Consolas"/>
          <w:b/>
          <w:color w:val="FF0000"/>
        </w:rPr>
        <w:t>NUMBER_OF_MODES_VIZ</w:t>
      </w:r>
      <w:r w:rsidR="00D76657" w:rsidRPr="008E4F2C">
        <w:rPr>
          <w:rFonts w:cs="Consolas"/>
          <w:color w:val="FF0000"/>
        </w:rPr>
        <w:t xml:space="preserve"> parameter</w:t>
      </w:r>
      <w:r w:rsidRPr="008E4F2C">
        <w:rPr>
          <w:rFonts w:cs="Consolas"/>
          <w:color w:val="FF0000"/>
        </w:rPr>
        <w:t xml:space="preserve"> to </w:t>
      </w:r>
      <w:r w:rsidRPr="008E4F2C">
        <w:rPr>
          <w:rFonts w:cs="Consolas"/>
          <w:b/>
          <w:color w:val="FF0000"/>
        </w:rPr>
        <w:t>zero</w:t>
      </w:r>
      <w:r w:rsidRPr="008E4F2C">
        <w:rPr>
          <w:rFonts w:cs="Consolas"/>
          <w:color w:val="FF0000"/>
        </w:rPr>
        <w:t xml:space="preserve"> turns off the </w:t>
      </w:r>
      <w:r w:rsidR="007D4AC8" w:rsidRPr="008E4F2C">
        <w:rPr>
          <w:rFonts w:cs="Consolas"/>
          <w:color w:val="FF0000"/>
          <w:u w:val="single"/>
        </w:rPr>
        <w:t>Essential Mode</w:t>
      </w:r>
      <w:r w:rsidR="007D4AC8" w:rsidRPr="008E4F2C">
        <w:rPr>
          <w:rFonts w:cs="Consolas"/>
          <w:color w:val="FF0000"/>
        </w:rPr>
        <w:t xml:space="preserve"> </w:t>
      </w:r>
      <w:r w:rsidR="00D448C3" w:rsidRPr="008E4F2C">
        <w:rPr>
          <w:rFonts w:cs="Consolas"/>
          <w:color w:val="FF0000"/>
        </w:rPr>
        <w:t>visualization</w:t>
      </w:r>
      <w:r w:rsidRPr="008E4F2C">
        <w:rPr>
          <w:rFonts w:cs="Consolas"/>
          <w:color w:val="FF0000"/>
        </w:rPr>
        <w:t xml:space="preserve"> feature.</w:t>
      </w:r>
    </w:p>
    <w:p w:rsidR="007D4AC8" w:rsidRPr="008E4F2C" w:rsidRDefault="007D4AC8" w:rsidP="007D4AC8">
      <w:pPr>
        <w:spacing w:after="0" w:line="240" w:lineRule="auto"/>
        <w:rPr>
          <w:rFonts w:cs="Consolas"/>
          <w:color w:val="FF0000"/>
        </w:rPr>
      </w:pPr>
      <w:r w:rsidRPr="008E4F2C">
        <w:rPr>
          <w:rFonts w:cs="Consolas"/>
          <w:color w:val="FF0000"/>
          <w:u w:val="single"/>
        </w:rPr>
        <w:t>Note</w:t>
      </w:r>
      <w:r w:rsidRPr="008E4F2C">
        <w:rPr>
          <w:rFonts w:cs="Consolas"/>
          <w:color w:val="FF0000"/>
        </w:rPr>
        <w:t xml:space="preserve">: Setting the </w:t>
      </w:r>
      <w:proofErr w:type="spellStart"/>
      <w:r w:rsidRPr="008E4F2C">
        <w:rPr>
          <w:rFonts w:cs="Consolas"/>
          <w:b/>
          <w:color w:val="FF0000"/>
        </w:rPr>
        <w:t>doModeViz</w:t>
      </w:r>
      <w:proofErr w:type="spellEnd"/>
      <w:r w:rsidRPr="008E4F2C">
        <w:rPr>
          <w:rFonts w:cs="Consolas"/>
          <w:b/>
          <w:color w:val="FF0000"/>
        </w:rPr>
        <w:t xml:space="preserve"> </w:t>
      </w:r>
      <w:r w:rsidRPr="008E4F2C">
        <w:rPr>
          <w:rFonts w:cs="Consolas"/>
          <w:color w:val="FF0000"/>
        </w:rPr>
        <w:t xml:space="preserve">parameter to </w:t>
      </w:r>
      <w:r w:rsidRPr="008E4F2C">
        <w:rPr>
          <w:rFonts w:cs="Consolas"/>
          <w:b/>
          <w:color w:val="FF0000"/>
        </w:rPr>
        <w:t>false</w:t>
      </w:r>
      <w:r w:rsidRPr="008E4F2C">
        <w:rPr>
          <w:rFonts w:cs="Consolas"/>
          <w:color w:val="FF0000"/>
        </w:rPr>
        <w:t xml:space="preserve"> turns off the </w:t>
      </w:r>
      <w:r w:rsidRPr="008E4F2C">
        <w:rPr>
          <w:rFonts w:cs="Consolas"/>
          <w:color w:val="FF0000"/>
          <w:u w:val="single"/>
        </w:rPr>
        <w:t>individual mode</w:t>
      </w:r>
      <w:r w:rsidRPr="008E4F2C">
        <w:rPr>
          <w:rFonts w:cs="Consolas"/>
          <w:color w:val="FF0000"/>
        </w:rPr>
        <w:t xml:space="preserve"> visualization feature.</w:t>
      </w:r>
    </w:p>
    <w:p w:rsidR="009A2AC9" w:rsidRPr="000374F0" w:rsidRDefault="009A2AC9" w:rsidP="00904114">
      <w:pPr>
        <w:spacing w:after="0" w:line="240" w:lineRule="auto"/>
        <w:rPr>
          <w:rFonts w:cs="Consolas"/>
        </w:rPr>
      </w:pPr>
    </w:p>
    <w:p w:rsidR="00326BCD" w:rsidRDefault="009A2AC9" w:rsidP="00D76657">
      <w:pPr>
        <w:spacing w:after="0" w:line="240" w:lineRule="auto"/>
        <w:rPr>
          <w:rFonts w:cs="Consolas"/>
        </w:rPr>
      </w:pPr>
      <w:r w:rsidRPr="000374F0">
        <w:rPr>
          <w:rFonts w:cs="Consolas"/>
        </w:rPr>
        <w:t xml:space="preserve">The </w:t>
      </w:r>
      <w:r w:rsidR="00326BCD">
        <w:rPr>
          <w:rFonts w:cs="Consolas"/>
        </w:rPr>
        <w:t xml:space="preserve">VIZ </w:t>
      </w:r>
      <w:r w:rsidRPr="000374F0">
        <w:rPr>
          <w:rFonts w:cs="Consolas"/>
        </w:rPr>
        <w:t xml:space="preserve">outputs include all the structures for the </w:t>
      </w:r>
      <w:r w:rsidR="00326BCD">
        <w:rPr>
          <w:rFonts w:cs="Consolas"/>
        </w:rPr>
        <w:t xml:space="preserve">Essential Mode visualization and the </w:t>
      </w:r>
      <w:r w:rsidRPr="000374F0">
        <w:rPr>
          <w:rFonts w:cs="Consolas"/>
        </w:rPr>
        <w:t xml:space="preserve">top </w:t>
      </w:r>
      <w:r w:rsidR="00326BCD">
        <w:rPr>
          <w:rFonts w:cs="Consolas"/>
        </w:rPr>
        <w:t xml:space="preserve">individual </w:t>
      </w:r>
      <w:r w:rsidRPr="000374F0">
        <w:rPr>
          <w:rFonts w:cs="Consolas"/>
        </w:rPr>
        <w:t xml:space="preserve">modes chosen for visualization. </w:t>
      </w:r>
      <w:r w:rsidR="00B75F08" w:rsidRPr="000374F0">
        <w:rPr>
          <w:rFonts w:cs="Consolas"/>
        </w:rPr>
        <w:t>JED</w:t>
      </w:r>
      <w:r w:rsidR="00D76657">
        <w:rPr>
          <w:rFonts w:cs="Consolas"/>
        </w:rPr>
        <w:t>i</w:t>
      </w:r>
      <w:r w:rsidRPr="000374F0">
        <w:rPr>
          <w:rFonts w:cs="Consolas"/>
        </w:rPr>
        <w:t xml:space="preserve"> will </w:t>
      </w:r>
      <w:r w:rsidR="00B75F08" w:rsidRPr="000374F0">
        <w:rPr>
          <w:rFonts w:cs="Consolas"/>
        </w:rPr>
        <w:t>permute</w:t>
      </w:r>
      <w:r w:rsidRPr="000374F0">
        <w:rPr>
          <w:rFonts w:cs="Consolas"/>
        </w:rPr>
        <w:t xml:space="preserve"> the reference structure for a given subset along the top eigenvectors </w:t>
      </w:r>
      <w:r w:rsidR="004E258B" w:rsidRPr="000374F0">
        <w:rPr>
          <w:rFonts w:cs="Consolas"/>
        </w:rPr>
        <w:t xml:space="preserve">(using a sine function) </w:t>
      </w:r>
      <w:r w:rsidRPr="000374F0">
        <w:rPr>
          <w:rFonts w:cs="Consolas"/>
        </w:rPr>
        <w:t xml:space="preserve">selected for visualization and output </w:t>
      </w:r>
      <w:r w:rsidR="00D76657">
        <w:rPr>
          <w:rFonts w:cs="Consolas"/>
        </w:rPr>
        <w:t>1</w:t>
      </w:r>
      <w:r w:rsidR="004E258B" w:rsidRPr="000374F0">
        <w:rPr>
          <w:rFonts w:cs="Consolas"/>
        </w:rPr>
        <w:t xml:space="preserve">0 </w:t>
      </w:r>
      <w:r w:rsidRPr="000374F0">
        <w:rPr>
          <w:rFonts w:cs="Consolas"/>
        </w:rPr>
        <w:t xml:space="preserve">structures (PDBs) that capture one cycle of this motion. </w:t>
      </w:r>
      <w:r w:rsidR="00326BCD">
        <w:rPr>
          <w:rFonts w:cs="Consolas"/>
        </w:rPr>
        <w:t>Additionally, JEDi will also compute</w:t>
      </w:r>
      <w:r w:rsidR="00326BCD" w:rsidRPr="00326BCD">
        <w:rPr>
          <w:rFonts w:cs="Consolas"/>
        </w:rPr>
        <w:t xml:space="preserve"> the superposition of the </w:t>
      </w:r>
      <w:r w:rsidR="00326BCD">
        <w:rPr>
          <w:rFonts w:cs="Consolas"/>
        </w:rPr>
        <w:t xml:space="preserve">top </w:t>
      </w:r>
      <w:r w:rsidR="00326BCD" w:rsidRPr="00326BCD">
        <w:rPr>
          <w:rFonts w:cs="Consolas"/>
        </w:rPr>
        <w:t>modes deemed ‘essential’</w:t>
      </w:r>
      <w:r w:rsidR="00326BCD">
        <w:rPr>
          <w:rFonts w:cs="Consolas"/>
        </w:rPr>
        <w:t xml:space="preserve"> (up to five)</w:t>
      </w:r>
      <w:r w:rsidR="00326BCD" w:rsidRPr="00326BCD">
        <w:rPr>
          <w:rFonts w:cs="Consolas"/>
        </w:rPr>
        <w:t>.</w:t>
      </w:r>
    </w:p>
    <w:p w:rsidR="00326BCD" w:rsidRDefault="00326BCD" w:rsidP="00D76657">
      <w:pPr>
        <w:spacing w:after="0" w:line="240" w:lineRule="auto"/>
        <w:rPr>
          <w:rFonts w:cs="Consolas"/>
        </w:rPr>
      </w:pPr>
    </w:p>
    <w:p w:rsidR="009A2AC9" w:rsidRPr="000374F0" w:rsidRDefault="00326BCD" w:rsidP="00D76657">
      <w:pPr>
        <w:spacing w:after="0" w:line="240" w:lineRule="auto"/>
        <w:rPr>
          <w:rFonts w:cs="Consolas"/>
        </w:rPr>
      </w:pPr>
      <w:r w:rsidRPr="00326BCD">
        <w:rPr>
          <w:rFonts w:cs="Consolas"/>
        </w:rPr>
        <w:t xml:space="preserve">The amplitude of the motion is determined mostly by the value of the </w:t>
      </w:r>
      <w:proofErr w:type="spellStart"/>
      <w:r w:rsidRPr="00326BCD">
        <w:rPr>
          <w:rFonts w:cs="Consolas"/>
          <w:b/>
        </w:rPr>
        <w:t>mode_amplitude</w:t>
      </w:r>
      <w:proofErr w:type="spellEnd"/>
      <w:r w:rsidRPr="00326BCD">
        <w:rPr>
          <w:rFonts w:cs="Consolas"/>
        </w:rPr>
        <w:t xml:space="preserve">, whose default value is </w:t>
      </w:r>
      <w:r w:rsidRPr="00326BCD">
        <w:rPr>
          <w:rFonts w:cs="Consolas"/>
          <w:b/>
        </w:rPr>
        <w:t>0.25</w:t>
      </w:r>
      <w:r w:rsidRPr="00326BCD">
        <w:rPr>
          <w:rFonts w:cs="Consolas"/>
        </w:rPr>
        <w:t xml:space="preserve">, and can be adjusted as necessary. </w:t>
      </w:r>
      <w:r w:rsidR="008F44F8" w:rsidRPr="000374F0">
        <w:rPr>
          <w:rFonts w:cs="Consolas"/>
        </w:rPr>
        <w:t xml:space="preserve">Setting the value too high </w:t>
      </w:r>
      <w:r w:rsidR="004E258B" w:rsidRPr="000374F0">
        <w:rPr>
          <w:rFonts w:cs="Consolas"/>
        </w:rPr>
        <w:t>could</w:t>
      </w:r>
      <w:r w:rsidR="008F44F8" w:rsidRPr="000374F0">
        <w:rPr>
          <w:rFonts w:cs="Consolas"/>
        </w:rPr>
        <w:t xml:space="preserve"> cause Visualization software like Py</w:t>
      </w:r>
      <w:r w:rsidR="00D76657">
        <w:rPr>
          <w:rFonts w:cs="Consolas"/>
        </w:rPr>
        <w:t>M</w:t>
      </w:r>
      <w:r w:rsidR="008F44F8" w:rsidRPr="000374F0">
        <w:rPr>
          <w:rFonts w:cs="Consolas"/>
        </w:rPr>
        <w:t>ol</w:t>
      </w:r>
      <w:r w:rsidR="00D76657">
        <w:rPr>
          <w:rFonts w:cs="Consolas"/>
        </w:rPr>
        <w:t>™</w:t>
      </w:r>
      <w:r w:rsidR="008F44F8" w:rsidRPr="000374F0">
        <w:rPr>
          <w:rFonts w:cs="Consolas"/>
        </w:rPr>
        <w:t xml:space="preserve"> to break the ribbon diagrams of the structures</w:t>
      </w:r>
      <w:r w:rsidR="004E258B" w:rsidRPr="000374F0">
        <w:rPr>
          <w:rFonts w:cs="Consolas"/>
        </w:rPr>
        <w:t>, or yield bizarre distortions of the molecule</w:t>
      </w:r>
      <w:r w:rsidR="008F44F8" w:rsidRPr="000374F0">
        <w:rPr>
          <w:rFonts w:cs="Consolas"/>
        </w:rPr>
        <w:t xml:space="preserve">. Ultimately, </w:t>
      </w:r>
      <w:r w:rsidR="004E258B" w:rsidRPr="000374F0">
        <w:rPr>
          <w:rFonts w:cs="Consolas"/>
        </w:rPr>
        <w:t>the magnitude of the displacements</w:t>
      </w:r>
      <w:r w:rsidR="008F44F8" w:rsidRPr="000374F0">
        <w:rPr>
          <w:rFonts w:cs="Consolas"/>
        </w:rPr>
        <w:t xml:space="preserve"> is controlled by the magnitude of the eigenvector components for any given residue. S</w:t>
      </w:r>
      <w:r w:rsidR="000F3664" w:rsidRPr="000374F0">
        <w:rPr>
          <w:rFonts w:cs="Consolas"/>
        </w:rPr>
        <w:t>ett</w:t>
      </w:r>
      <w:r w:rsidR="008F44F8" w:rsidRPr="000374F0">
        <w:rPr>
          <w:rFonts w:cs="Consolas"/>
        </w:rPr>
        <w:t xml:space="preserve">ing the </w:t>
      </w:r>
      <w:r w:rsidR="00B11C93" w:rsidRPr="000374F0">
        <w:rPr>
          <w:rFonts w:cs="Consolas"/>
        </w:rPr>
        <w:t>mode amplitude</w:t>
      </w:r>
      <w:r w:rsidR="008F44F8" w:rsidRPr="000374F0">
        <w:rPr>
          <w:rFonts w:cs="Consolas"/>
        </w:rPr>
        <w:t xml:space="preserve"> between </w:t>
      </w:r>
      <w:r w:rsidR="00891B31">
        <w:rPr>
          <w:rFonts w:cs="Consolas"/>
        </w:rPr>
        <w:t>0.25 and 0.50</w:t>
      </w:r>
      <w:r w:rsidR="008F44F8" w:rsidRPr="000374F0">
        <w:rPr>
          <w:rFonts w:cs="Consolas"/>
        </w:rPr>
        <w:t xml:space="preserve"> is usually safe, but for proteins with highly mobile regions like loops, you may need to </w:t>
      </w:r>
      <w:r w:rsidR="004E258B" w:rsidRPr="000374F0">
        <w:rPr>
          <w:rFonts w:cs="Consolas"/>
        </w:rPr>
        <w:t>adjust the</w:t>
      </w:r>
      <w:r w:rsidR="008F44F8" w:rsidRPr="000374F0">
        <w:rPr>
          <w:rFonts w:cs="Consolas"/>
        </w:rPr>
        <w:t xml:space="preserve"> </w:t>
      </w:r>
      <w:r w:rsidR="00B11C93" w:rsidRPr="000374F0">
        <w:rPr>
          <w:rFonts w:cs="Consolas"/>
        </w:rPr>
        <w:t>mode amplitude</w:t>
      </w:r>
      <w:r w:rsidR="008F44F8" w:rsidRPr="000374F0">
        <w:rPr>
          <w:rFonts w:cs="Consolas"/>
        </w:rPr>
        <w:t xml:space="preserve">. </w:t>
      </w:r>
      <w:r w:rsidR="000102EE" w:rsidRPr="000374F0">
        <w:rPr>
          <w:rFonts w:cs="Consolas"/>
        </w:rPr>
        <w:t>This</w:t>
      </w:r>
      <w:r w:rsidR="009A2AC9" w:rsidRPr="000374F0">
        <w:rPr>
          <w:rFonts w:cs="Consolas"/>
        </w:rPr>
        <w:t xml:space="preserve"> is done for </w:t>
      </w:r>
      <w:r w:rsidR="004E258B" w:rsidRPr="000374F0">
        <w:rPr>
          <w:rFonts w:cs="Consolas"/>
        </w:rPr>
        <w:t>the</w:t>
      </w:r>
      <w:r w:rsidR="009A2AC9" w:rsidRPr="000374F0">
        <w:rPr>
          <w:rFonts w:cs="Consolas"/>
        </w:rPr>
        <w:t xml:space="preserve"> modes</w:t>
      </w:r>
      <w:r w:rsidR="004E258B" w:rsidRPr="000374F0">
        <w:rPr>
          <w:rFonts w:cs="Consolas"/>
        </w:rPr>
        <w:t xml:space="preserve"> from all three models</w:t>
      </w:r>
      <w:r w:rsidR="009A2AC9" w:rsidRPr="000374F0">
        <w:rPr>
          <w:rFonts w:cs="Consolas"/>
        </w:rPr>
        <w:t>. Additionally, Py</w:t>
      </w:r>
      <w:r w:rsidR="00891B31">
        <w:rPr>
          <w:rFonts w:cs="Consolas"/>
        </w:rPr>
        <w:t>M</w:t>
      </w:r>
      <w:r w:rsidR="009A2AC9" w:rsidRPr="000374F0">
        <w:rPr>
          <w:rFonts w:cs="Consolas"/>
        </w:rPr>
        <w:t>ol</w:t>
      </w:r>
      <w:r w:rsidR="00891B31">
        <w:rPr>
          <w:rFonts w:cs="Consolas"/>
        </w:rPr>
        <w:t>™</w:t>
      </w:r>
      <w:r w:rsidR="009A2AC9" w:rsidRPr="000374F0">
        <w:rPr>
          <w:rFonts w:cs="Consolas"/>
        </w:rPr>
        <w:t xml:space="preserve"> scripts are generated to animate those structures into a movie for better analysis of the physical meanings of the top modes.</w:t>
      </w:r>
    </w:p>
    <w:p w:rsidR="009A2AC9" w:rsidRPr="000374F0" w:rsidRDefault="009A2AC9" w:rsidP="00904114">
      <w:pPr>
        <w:spacing w:after="0" w:line="240" w:lineRule="auto"/>
        <w:rPr>
          <w:rFonts w:cs="Consolas"/>
        </w:rPr>
      </w:pPr>
    </w:p>
    <w:p w:rsidR="009A2AC9" w:rsidRPr="000374F0" w:rsidRDefault="009A2AC9" w:rsidP="00904114">
      <w:pPr>
        <w:spacing w:after="0" w:line="240" w:lineRule="auto"/>
        <w:rPr>
          <w:rFonts w:cs="Consolas"/>
        </w:rPr>
      </w:pPr>
      <w:r w:rsidRPr="000374F0">
        <w:rPr>
          <w:rFonts w:cs="Consolas"/>
        </w:rPr>
        <w:t xml:space="preserve">These files will be located in the </w:t>
      </w:r>
      <w:r w:rsidRPr="008E4F2C">
        <w:rPr>
          <w:rFonts w:cs="Consolas"/>
          <w:b/>
          <w:color w:val="002060"/>
        </w:rPr>
        <w:t>/</w:t>
      </w:r>
      <w:r w:rsidR="00CD7787" w:rsidRPr="008E4F2C">
        <w:rPr>
          <w:rFonts w:cs="Consolas"/>
          <w:b/>
          <w:color w:val="002060"/>
        </w:rPr>
        <w:t>VIZ</w:t>
      </w:r>
      <w:r w:rsidRPr="000374F0">
        <w:rPr>
          <w:rFonts w:cs="Consolas"/>
        </w:rPr>
        <w:t xml:space="preserve"> subdirectory of the root of the </w:t>
      </w:r>
      <w:r w:rsidR="005B728D">
        <w:rPr>
          <w:rFonts w:cs="Consolas"/>
        </w:rPr>
        <w:t>JEDi</w:t>
      </w:r>
      <w:r w:rsidRPr="000374F0">
        <w:rPr>
          <w:rFonts w:cs="Consolas"/>
        </w:rPr>
        <w:t xml:space="preserve"> results tree:</w:t>
      </w:r>
    </w:p>
    <w:p w:rsidR="009A2AC9" w:rsidRPr="000374F0" w:rsidRDefault="009A2AC9" w:rsidP="009A2AC9">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w:t>
      </w:r>
      <w:r w:rsidR="00891B31">
        <w:rPr>
          <w:rFonts w:ascii="Consolas" w:hAnsi="Consolas" w:cs="Consolas"/>
          <w:color w:val="002060"/>
          <w:sz w:val="18"/>
          <w:szCs w:val="18"/>
        </w:rPr>
        <w:t>i</w:t>
      </w:r>
      <w:r w:rsidRPr="000374F0">
        <w:rPr>
          <w:rFonts w:ascii="Consolas" w:hAnsi="Consolas" w:cs="Consolas"/>
          <w:color w:val="002060"/>
          <w:sz w:val="18"/>
          <w:szCs w:val="18"/>
        </w:rPr>
        <w:t>_Results_Description/</w:t>
      </w:r>
      <w:r w:rsidR="00CD7787" w:rsidRPr="000374F0">
        <w:rPr>
          <w:rFonts w:ascii="Consolas" w:hAnsi="Consolas" w:cs="Consolas"/>
          <w:color w:val="002060"/>
          <w:sz w:val="18"/>
          <w:szCs w:val="18"/>
        </w:rPr>
        <w:t>VIZ</w:t>
      </w:r>
      <w:r w:rsidRPr="000374F0">
        <w:rPr>
          <w:rFonts w:ascii="Consolas" w:hAnsi="Consolas" w:cs="Consolas"/>
          <w:color w:val="002060"/>
          <w:sz w:val="18"/>
          <w:szCs w:val="18"/>
        </w:rPr>
        <w:t>/</w:t>
      </w:r>
      <w:r w:rsidR="003C45A7">
        <w:rPr>
          <w:rFonts w:ascii="Consolas" w:hAnsi="Consolas" w:cs="Consolas"/>
          <w:color w:val="002060"/>
          <w:sz w:val="18"/>
          <w:szCs w:val="18"/>
        </w:rPr>
        <w:t>type_of_PCA/Model_of_PCA</w:t>
      </w:r>
    </w:p>
    <w:p w:rsidR="007937CD" w:rsidRPr="000374F0" w:rsidRDefault="007937CD" w:rsidP="00904114">
      <w:pPr>
        <w:spacing w:after="0" w:line="240" w:lineRule="auto"/>
        <w:rPr>
          <w:rFonts w:cs="Consolas"/>
        </w:rPr>
      </w:pPr>
    </w:p>
    <w:p w:rsidR="007937CD" w:rsidRPr="000374F0" w:rsidRDefault="007937CD"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39437B" w:rsidRPr="000374F0" w:rsidRDefault="009E4A67" w:rsidP="005C2099">
      <w:pPr>
        <w:pStyle w:val="Heading1"/>
      </w:pPr>
      <w:bookmarkStart w:id="41" w:name="_Toc535242657"/>
      <w:r w:rsidRPr="000374F0">
        <w:lastRenderedPageBreak/>
        <w:t>Additional Types of Analysis</w:t>
      </w:r>
      <w:bookmarkEnd w:id="41"/>
    </w:p>
    <w:p w:rsidR="000C773D" w:rsidRPr="000374F0" w:rsidRDefault="000C773D" w:rsidP="00D85347">
      <w:pPr>
        <w:pStyle w:val="Heading2"/>
        <w:numPr>
          <w:ilvl w:val="0"/>
          <w:numId w:val="27"/>
        </w:numPr>
      </w:pPr>
      <w:bookmarkStart w:id="42" w:name="_Toc535242658"/>
      <w:r w:rsidRPr="000374F0">
        <w:t>Pooling Data:</w:t>
      </w:r>
      <w:bookmarkEnd w:id="42"/>
    </w:p>
    <w:p w:rsidR="00566328" w:rsidRPr="000374F0" w:rsidRDefault="009E4A67" w:rsidP="0039437B">
      <w:r w:rsidRPr="000374F0">
        <w:t xml:space="preserve">It is often useful to pool trajectory statistics. This can be done in </w:t>
      </w:r>
      <w:r w:rsidR="005B728D">
        <w:t>JEDi</w:t>
      </w:r>
      <w:r w:rsidRPr="000374F0">
        <w:t xml:space="preserve"> by combining coordinate files and then performing the usual analysis. To combine the coordinate files, there is a utility program called </w:t>
      </w:r>
      <w:r w:rsidR="00891B31">
        <w:rPr>
          <w:b/>
        </w:rPr>
        <w:t>POOL</w:t>
      </w:r>
      <w:r w:rsidR="009D3E92" w:rsidRPr="000374F0">
        <w:rPr>
          <w:b/>
        </w:rPr>
        <w:t>_Driver</w:t>
      </w:r>
      <w:r w:rsidRPr="000374F0">
        <w:rPr>
          <w:b/>
        </w:rPr>
        <w:t>.java</w:t>
      </w:r>
      <w:r w:rsidRPr="000374F0">
        <w:t xml:space="preserve"> that will combine multiple matrices into one. </w:t>
      </w:r>
      <w:r w:rsidR="00101111" w:rsidRPr="000374F0">
        <w:t xml:space="preserve">Each matrix is appended to the last column of the preceding matrix. </w:t>
      </w:r>
      <w:r w:rsidRPr="000374F0">
        <w:t xml:space="preserve">Of course, the </w:t>
      </w:r>
      <w:r w:rsidR="004C50AF" w:rsidRPr="000374F0">
        <w:t xml:space="preserve">number of </w:t>
      </w:r>
      <w:r w:rsidR="004C50AF" w:rsidRPr="000374F0">
        <w:rPr>
          <w:u w:val="single"/>
        </w:rPr>
        <w:t>rows</w:t>
      </w:r>
      <w:r w:rsidR="004C50AF" w:rsidRPr="000374F0">
        <w:t xml:space="preserve"> in</w:t>
      </w:r>
      <w:r w:rsidRPr="000374F0">
        <w:t xml:space="preserve"> the coordinate files </w:t>
      </w:r>
      <w:r w:rsidRPr="000374F0">
        <w:rPr>
          <w:u w:val="single"/>
        </w:rPr>
        <w:t>must</w:t>
      </w:r>
      <w:r w:rsidRPr="000374F0">
        <w:t xml:space="preserve"> match.</w:t>
      </w:r>
    </w:p>
    <w:p w:rsidR="009E4A67" w:rsidRPr="000374F0" w:rsidRDefault="00AE1444" w:rsidP="0039437B">
      <w:r w:rsidRPr="000374F0">
        <w:t xml:space="preserve">The matrices to combine are specified by an input file called </w:t>
      </w:r>
      <w:r w:rsidR="00566328" w:rsidRPr="000374F0">
        <w:rPr>
          <w:b/>
        </w:rPr>
        <w:t>POOL</w:t>
      </w:r>
      <w:r w:rsidRPr="000374F0">
        <w:rPr>
          <w:b/>
        </w:rPr>
        <w:t>.txt</w:t>
      </w:r>
      <w:r w:rsidRPr="000374F0">
        <w:t xml:space="preserve"> that the user must construct correctly.</w:t>
      </w:r>
    </w:p>
    <w:p w:rsidR="005026AF" w:rsidRDefault="005026AF" w:rsidP="00D85347">
      <w:pPr>
        <w:pStyle w:val="Heading3"/>
        <w:numPr>
          <w:ilvl w:val="0"/>
          <w:numId w:val="28"/>
        </w:numPr>
      </w:pPr>
      <w:bookmarkStart w:id="43" w:name="_Toc535242659"/>
      <w:r w:rsidRPr="000374F0">
        <w:t>Run Command:</w:t>
      </w:r>
      <w:bookmarkEnd w:id="43"/>
    </w:p>
    <w:p w:rsidR="005C2099" w:rsidRPr="005C2099" w:rsidRDefault="005C2099" w:rsidP="005C2099"/>
    <w:p w:rsidR="00973B72" w:rsidRPr="000374F0" w:rsidRDefault="00882FD5" w:rsidP="00973B72">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w:t>
      </w:r>
      <w:r w:rsidR="00B032D3" w:rsidRPr="000374F0">
        <w:rPr>
          <w:rFonts w:ascii="Consolas" w:hAnsi="Consolas" w:cs="Consolas"/>
          <w:color w:val="002060"/>
          <w:sz w:val="18"/>
          <w:szCs w:val="18"/>
        </w:rPr>
        <w:t>-d</w:t>
      </w:r>
      <w:r w:rsidR="005026AF" w:rsidRPr="000374F0">
        <w:rPr>
          <w:rFonts w:ascii="Consolas" w:hAnsi="Consolas" w:cs="Consolas"/>
          <w:color w:val="002060"/>
          <w:sz w:val="18"/>
          <w:szCs w:val="18"/>
        </w:rPr>
        <w:t xml:space="preserve">64 </w:t>
      </w:r>
      <w:r w:rsidR="009D3E92" w:rsidRPr="000374F0">
        <w:rPr>
          <w:rFonts w:ascii="Consolas" w:hAnsi="Consolas" w:cs="Consolas"/>
          <w:color w:val="002060"/>
          <w:sz w:val="18"/>
          <w:szCs w:val="18"/>
        </w:rPr>
        <w:t>Pool_Driver</w:t>
      </w:r>
      <w:r w:rsidRPr="000374F0">
        <w:rPr>
          <w:rFonts w:ascii="Consolas" w:hAnsi="Consolas" w:cs="Consolas"/>
          <w:color w:val="002060"/>
          <w:sz w:val="18"/>
          <w:szCs w:val="18"/>
        </w:rPr>
        <w:t>.java</w:t>
      </w:r>
      <w:r w:rsidR="005026AF" w:rsidRPr="000374F0">
        <w:rPr>
          <w:rFonts w:ascii="Consolas" w:hAnsi="Consolas" w:cs="Consolas"/>
          <w:color w:val="002060"/>
          <w:sz w:val="18"/>
          <w:szCs w:val="18"/>
        </w:rPr>
        <w:t xml:space="preserve"> “/path/to/</w:t>
      </w:r>
      <w:r w:rsidR="00566328" w:rsidRPr="000374F0">
        <w:rPr>
          <w:rFonts w:ascii="Consolas" w:hAnsi="Consolas" w:cs="Consolas"/>
          <w:color w:val="002060"/>
          <w:sz w:val="18"/>
          <w:szCs w:val="18"/>
        </w:rPr>
        <w:t>POOL</w:t>
      </w:r>
      <w:r w:rsidR="005026AF" w:rsidRPr="000374F0">
        <w:rPr>
          <w:rFonts w:ascii="Consolas" w:hAnsi="Consolas" w:cs="Consolas"/>
          <w:color w:val="002060"/>
          <w:sz w:val="18"/>
          <w:szCs w:val="18"/>
        </w:rPr>
        <w:t>.txt”</w:t>
      </w:r>
    </w:p>
    <w:p w:rsidR="00882FD5" w:rsidRPr="000374F0" w:rsidRDefault="00882FD5" w:rsidP="00882FD5">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-d64 Pool_Driver.jar “/path/to/POOL.txt”</w:t>
      </w:r>
    </w:p>
    <w:p w:rsidR="00101111" w:rsidRPr="000374F0" w:rsidRDefault="00101111" w:rsidP="00973B72">
      <w:pPr>
        <w:spacing w:after="0" w:line="360" w:lineRule="auto"/>
        <w:rPr>
          <w:b/>
        </w:rPr>
      </w:pPr>
    </w:p>
    <w:p w:rsidR="00973B72" w:rsidRDefault="00973B72" w:rsidP="005C2099">
      <w:pPr>
        <w:pStyle w:val="Heading3"/>
      </w:pPr>
      <w:bookmarkStart w:id="44" w:name="_Toc535242660"/>
      <w:r w:rsidRPr="000374F0">
        <w:t>Input File format:</w:t>
      </w:r>
      <w:bookmarkEnd w:id="44"/>
    </w:p>
    <w:p w:rsidR="005C2099" w:rsidRPr="005C2099" w:rsidRDefault="005C2099" w:rsidP="005C2099"/>
    <w:p w:rsidR="00973B72" w:rsidRPr="000374F0" w:rsidRDefault="00260721" w:rsidP="00973B72">
      <w:pPr>
        <w:autoSpaceDE w:val="0"/>
        <w:autoSpaceDN w:val="0"/>
        <w:adjustRightInd w:val="0"/>
        <w:spacing w:after="0" w:line="240" w:lineRule="auto"/>
        <w:rPr>
          <w:rFonts w:cs="Consolas"/>
          <w:b/>
        </w:rPr>
      </w:pPr>
      <w:r w:rsidRPr="000374F0">
        <w:rPr>
          <w:rFonts w:cs="Consolas"/>
          <w:b/>
        </w:rPr>
        <w:t xml:space="preserve">LINE </w:t>
      </w:r>
      <w:r w:rsidR="00973B72" w:rsidRPr="000374F0">
        <w:rPr>
          <w:rFonts w:cs="Consolas"/>
          <w:b/>
        </w:rPr>
        <w:t>1 specifies the number of jobs (integer)</w:t>
      </w:r>
    </w:p>
    <w:p w:rsidR="00DD0A48" w:rsidRPr="000374F0" w:rsidRDefault="00260721" w:rsidP="00973B72">
      <w:pPr>
        <w:autoSpaceDE w:val="0"/>
        <w:autoSpaceDN w:val="0"/>
        <w:adjustRightInd w:val="0"/>
        <w:spacing w:after="0" w:line="240" w:lineRule="auto"/>
        <w:rPr>
          <w:rFonts w:cs="Consolas"/>
          <w:b/>
        </w:rPr>
      </w:pPr>
      <w:r w:rsidRPr="000374F0">
        <w:rPr>
          <w:rFonts w:cs="Consolas"/>
          <w:b/>
        </w:rPr>
        <w:t xml:space="preserve">LINE </w:t>
      </w:r>
      <w:r w:rsidR="00DD0A48" w:rsidRPr="000374F0">
        <w:rPr>
          <w:rFonts w:cs="Consolas"/>
          <w:b/>
        </w:rPr>
        <w:t>2 is a separator line</w:t>
      </w:r>
      <w:r w:rsidR="003715A0" w:rsidRPr="000374F0">
        <w:rPr>
          <w:rFonts w:cs="Consolas"/>
          <w:b/>
        </w:rPr>
        <w:t xml:space="preserve"> *********</w:t>
      </w:r>
      <w:r w:rsidR="00E57434" w:rsidRPr="000374F0">
        <w:rPr>
          <w:rFonts w:cs="Consolas"/>
          <w:b/>
        </w:rPr>
        <w:t>****************</w:t>
      </w:r>
      <w:r w:rsidR="003715A0" w:rsidRPr="000374F0">
        <w:rPr>
          <w:rFonts w:cs="Consolas"/>
          <w:b/>
        </w:rPr>
        <w:t>**********</w:t>
      </w:r>
    </w:p>
    <w:p w:rsidR="00973B72" w:rsidRPr="000374F0" w:rsidRDefault="00973B72" w:rsidP="00973B72">
      <w:pPr>
        <w:autoSpaceDE w:val="0"/>
        <w:autoSpaceDN w:val="0"/>
        <w:adjustRightInd w:val="0"/>
        <w:spacing w:after="0" w:line="240" w:lineRule="auto"/>
        <w:rPr>
          <w:rFonts w:cs="Consolas"/>
          <w:b/>
        </w:rPr>
      </w:pPr>
      <w:r w:rsidRPr="000374F0">
        <w:rPr>
          <w:rFonts w:cs="Consolas"/>
          <w:b/>
        </w:rPr>
        <w:t>Then for each job you must specify the following:</w:t>
      </w:r>
    </w:p>
    <w:p w:rsidR="00973B72" w:rsidRPr="000374F0" w:rsidRDefault="00973B72" w:rsidP="00973B72">
      <w:pPr>
        <w:autoSpaceDE w:val="0"/>
        <w:autoSpaceDN w:val="0"/>
        <w:adjustRightInd w:val="0"/>
        <w:spacing w:after="0" w:line="240" w:lineRule="auto"/>
        <w:rPr>
          <w:rFonts w:cs="Consolas"/>
          <w:b/>
        </w:rPr>
      </w:pPr>
      <w:r w:rsidRPr="000374F0">
        <w:rPr>
          <w:rFonts w:cs="Consolas"/>
          <w:b/>
        </w:rPr>
        <w:t>The number of matrices to combine (integer)</w:t>
      </w:r>
    </w:p>
    <w:p w:rsidR="00E57434" w:rsidRPr="000374F0" w:rsidRDefault="00E57434" w:rsidP="00973B72">
      <w:pPr>
        <w:autoSpaceDE w:val="0"/>
        <w:autoSpaceDN w:val="0"/>
        <w:adjustRightInd w:val="0"/>
        <w:spacing w:after="0" w:line="240" w:lineRule="auto"/>
        <w:rPr>
          <w:rFonts w:cs="Consolas"/>
          <w:b/>
        </w:rPr>
      </w:pPr>
      <w:r w:rsidRPr="000374F0">
        <w:rPr>
          <w:rFonts w:cs="Consolas"/>
          <w:b/>
        </w:rPr>
        <w:t>The job description (String)</w:t>
      </w:r>
    </w:p>
    <w:p w:rsidR="00973B72" w:rsidRPr="000374F0" w:rsidRDefault="00973B72" w:rsidP="00973B72">
      <w:pPr>
        <w:autoSpaceDE w:val="0"/>
        <w:autoSpaceDN w:val="0"/>
        <w:adjustRightInd w:val="0"/>
        <w:spacing w:after="0" w:line="240" w:lineRule="auto"/>
        <w:rPr>
          <w:rFonts w:cs="Consolas"/>
          <w:b/>
        </w:rPr>
      </w:pPr>
      <w:r w:rsidRPr="000374F0">
        <w:rPr>
          <w:rFonts w:cs="Consolas"/>
          <w:b/>
        </w:rPr>
        <w:t>The output directory (string</w:t>
      </w:r>
      <w:r w:rsidR="00260721" w:rsidRPr="000374F0">
        <w:rPr>
          <w:rFonts w:cs="Consolas"/>
          <w:b/>
        </w:rPr>
        <w:t xml:space="preserve"> ending in "/" or "\\"</w:t>
      </w:r>
      <w:r w:rsidRPr="000374F0">
        <w:rPr>
          <w:rFonts w:cs="Consolas"/>
          <w:b/>
        </w:rPr>
        <w:t>)</w:t>
      </w:r>
    </w:p>
    <w:p w:rsidR="00973B72" w:rsidRPr="000374F0" w:rsidRDefault="00973B72" w:rsidP="00973B72">
      <w:pPr>
        <w:autoSpaceDE w:val="0"/>
        <w:autoSpaceDN w:val="0"/>
        <w:adjustRightInd w:val="0"/>
        <w:spacing w:after="0" w:line="240" w:lineRule="auto"/>
        <w:rPr>
          <w:rFonts w:cs="Consolas"/>
          <w:b/>
        </w:rPr>
      </w:pPr>
      <w:r w:rsidRPr="000374F0">
        <w:rPr>
          <w:rFonts w:cs="Consolas"/>
          <w:b/>
        </w:rPr>
        <w:t xml:space="preserve">The path to </w:t>
      </w:r>
      <w:r w:rsidR="00DD0A48" w:rsidRPr="000374F0">
        <w:rPr>
          <w:rFonts w:cs="Consolas"/>
          <w:b/>
        </w:rPr>
        <w:t>each</w:t>
      </w:r>
      <w:r w:rsidRPr="000374F0">
        <w:rPr>
          <w:rFonts w:cs="Consolas"/>
          <w:b/>
        </w:rPr>
        <w:t xml:space="preserve"> matrix (String) </w:t>
      </w:r>
    </w:p>
    <w:p w:rsidR="00973B72" w:rsidRPr="000374F0" w:rsidRDefault="00DD0A48" w:rsidP="00973B72">
      <w:pPr>
        <w:spacing w:after="0" w:line="360" w:lineRule="auto"/>
        <w:rPr>
          <w:b/>
        </w:rPr>
      </w:pPr>
      <w:r w:rsidRPr="000374F0">
        <w:rPr>
          <w:b/>
        </w:rPr>
        <w:t>A separator line</w:t>
      </w:r>
      <w:r w:rsidR="003715A0" w:rsidRPr="000374F0">
        <w:rPr>
          <w:b/>
        </w:rPr>
        <w:t xml:space="preserve"> </w:t>
      </w:r>
      <w:r w:rsidR="00E57434" w:rsidRPr="000374F0">
        <w:rPr>
          <w:b/>
        </w:rPr>
        <w:t xml:space="preserve">at end of job declaration </w:t>
      </w:r>
      <w:r w:rsidR="003715A0" w:rsidRPr="000374F0">
        <w:rPr>
          <w:b/>
        </w:rPr>
        <w:t>***************</w:t>
      </w:r>
      <w:r w:rsidR="00E57434" w:rsidRPr="000374F0">
        <w:rPr>
          <w:b/>
        </w:rPr>
        <w:t>*************</w:t>
      </w:r>
      <w:r w:rsidR="003715A0" w:rsidRPr="000374F0">
        <w:rPr>
          <w:b/>
        </w:rPr>
        <w:t>************</w:t>
      </w:r>
    </w:p>
    <w:p w:rsidR="00D873A0" w:rsidRPr="000374F0" w:rsidRDefault="00B20EEA" w:rsidP="00B20EEA">
      <w:pPr>
        <w:autoSpaceDE w:val="0"/>
        <w:autoSpaceDN w:val="0"/>
        <w:adjustRightInd w:val="0"/>
        <w:spacing w:after="0" w:line="240" w:lineRule="auto"/>
        <w:rPr>
          <w:rFonts w:ascii="Consolas" w:hAnsi="Consolas" w:cs="Consolas"/>
          <w:sz w:val="20"/>
          <w:szCs w:val="20"/>
        </w:rPr>
      </w:pPr>
      <w:r w:rsidRPr="000374F0">
        <w:rPr>
          <w:b/>
          <w:u w:val="single"/>
        </w:rPr>
        <w:t>Sample "</w:t>
      </w:r>
      <w:r w:rsidR="00566328" w:rsidRPr="000374F0">
        <w:rPr>
          <w:b/>
          <w:u w:val="single"/>
        </w:rPr>
        <w:t>POOL</w:t>
      </w:r>
      <w:r w:rsidRPr="000374F0">
        <w:rPr>
          <w:b/>
          <w:u w:val="single"/>
        </w:rPr>
        <w:t>.txt":</w:t>
      </w:r>
      <w:r w:rsidR="00D873A0" w:rsidRPr="000374F0">
        <w:rPr>
          <w:rFonts w:ascii="Consolas" w:hAnsi="Consolas" w:cs="Consolas"/>
          <w:sz w:val="20"/>
          <w:szCs w:val="20"/>
        </w:rPr>
        <w:t xml:space="preserve"> </w:t>
      </w:r>
    </w:p>
    <w:p w:rsidR="00D873A0" w:rsidRPr="000374F0" w:rsidRDefault="00D873A0" w:rsidP="00474B79">
      <w:pPr>
        <w:autoSpaceDE w:val="0"/>
        <w:autoSpaceDN w:val="0"/>
        <w:adjustRightInd w:val="0"/>
        <w:spacing w:after="0" w:line="240" w:lineRule="auto"/>
        <w:rPr>
          <w:rFonts w:ascii="Consolas" w:hAnsi="Consolas" w:cs="Consolas"/>
          <w:sz w:val="20"/>
          <w:szCs w:val="20"/>
        </w:rPr>
      </w:pPr>
    </w:p>
    <w:p w:rsidR="00474B79" w:rsidRPr="000374F0" w:rsidRDefault="00474B79" w:rsidP="00474B7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81563" w:rsidRPr="000374F0" w:rsidRDefault="00181563"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181563" w:rsidRPr="000374F0" w:rsidRDefault="00181563"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E54EB4" w:rsidRPr="000374F0">
        <w:rPr>
          <w:rFonts w:ascii="Consolas" w:hAnsi="Consolas" w:cs="Consolas"/>
          <w:color w:val="002060"/>
          <w:sz w:val="18"/>
          <w:szCs w:val="18"/>
        </w:rPr>
        <w:t>**********</w:t>
      </w:r>
      <w:r w:rsidRPr="000374F0">
        <w:rPr>
          <w:rFonts w:ascii="Consolas" w:hAnsi="Consolas" w:cs="Consolas"/>
          <w:color w:val="002060"/>
          <w:sz w:val="18"/>
          <w:szCs w:val="18"/>
        </w:rPr>
        <w:t>*********************************</w:t>
      </w:r>
    </w:p>
    <w:p w:rsidR="00181563" w:rsidRPr="000374F0" w:rsidRDefault="00181563"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3</w:t>
      </w:r>
    </w:p>
    <w:p w:rsidR="000A612F" w:rsidRPr="000374F0" w:rsidRDefault="000A612F" w:rsidP="000A612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description1</w:t>
      </w:r>
    </w:p>
    <w:p w:rsidR="00181563" w:rsidRPr="000374F0" w:rsidRDefault="00D90338"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/output/directory</w:t>
      </w:r>
      <w:r w:rsidR="00FF059C" w:rsidRPr="000374F0">
        <w:rPr>
          <w:rFonts w:ascii="Consolas" w:hAnsi="Consolas" w:cs="Consolas"/>
          <w:color w:val="002060"/>
          <w:sz w:val="18"/>
          <w:szCs w:val="18"/>
        </w:rPr>
        <w:t>1</w:t>
      </w:r>
      <w:r w:rsidRPr="000374F0">
        <w:rPr>
          <w:rFonts w:ascii="Consolas" w:hAnsi="Consolas" w:cs="Consolas"/>
          <w:color w:val="002060"/>
          <w:sz w:val="18"/>
          <w:szCs w:val="18"/>
        </w:rPr>
        <w:t>/</w:t>
      </w:r>
    </w:p>
    <w:p w:rsidR="00181563" w:rsidRPr="000374F0" w:rsidRDefault="00D90338"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w:t>
      </w:r>
      <w:r w:rsidR="00181563" w:rsidRPr="000374F0">
        <w:rPr>
          <w:rFonts w:ascii="Consolas" w:hAnsi="Consolas" w:cs="Consolas"/>
          <w:color w:val="002060"/>
          <w:sz w:val="18"/>
          <w:szCs w:val="18"/>
        </w:rPr>
        <w:t>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9F3701" w:rsidRPr="000374F0">
        <w:rPr>
          <w:rFonts w:ascii="Consolas" w:hAnsi="Consolas" w:cs="Consolas"/>
          <w:color w:val="002060"/>
          <w:sz w:val="18"/>
          <w:szCs w:val="18"/>
        </w:rPr>
        <w:t>second</w:t>
      </w:r>
      <w:r w:rsidRPr="000374F0">
        <w:rPr>
          <w:rFonts w:ascii="Consolas" w:hAnsi="Consolas" w:cs="Consolas"/>
          <w:color w:val="002060"/>
          <w:sz w:val="18"/>
          <w:szCs w:val="18"/>
        </w:rPr>
        <w:t>/</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9F3701" w:rsidRPr="000374F0">
        <w:rPr>
          <w:rFonts w:ascii="Consolas" w:hAnsi="Consolas" w:cs="Consolas"/>
          <w:color w:val="002060"/>
          <w:sz w:val="18"/>
          <w:szCs w:val="18"/>
        </w:rPr>
        <w:t>third</w:t>
      </w:r>
      <w:r w:rsidRPr="000374F0">
        <w:rPr>
          <w:rFonts w:ascii="Consolas" w:hAnsi="Consolas" w:cs="Consolas"/>
          <w:color w:val="002060"/>
          <w:sz w:val="18"/>
          <w:szCs w:val="18"/>
        </w:rPr>
        <w:t>/</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/matrix/original_PDB_Coordinates.txt</w:t>
      </w:r>
    </w:p>
    <w:p w:rsidR="00E54EB4" w:rsidRPr="000374F0" w:rsidRDefault="00E54EB4" w:rsidP="00E54EB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81563" w:rsidRPr="000374F0" w:rsidRDefault="00493A98"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4</w:t>
      </w:r>
    </w:p>
    <w:p w:rsidR="000A612F" w:rsidRPr="000374F0" w:rsidRDefault="000A612F" w:rsidP="000A612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description2</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/output/directory</w:t>
      </w:r>
      <w:r w:rsidR="00FF059C" w:rsidRPr="000374F0">
        <w:rPr>
          <w:rFonts w:ascii="Consolas" w:hAnsi="Consolas" w:cs="Consolas"/>
          <w:color w:val="002060"/>
          <w:sz w:val="18"/>
          <w:szCs w:val="18"/>
        </w:rPr>
        <w:t>2</w:t>
      </w:r>
      <w:r w:rsidRPr="000374F0">
        <w:rPr>
          <w:rFonts w:ascii="Consolas" w:hAnsi="Consolas" w:cs="Consolas"/>
          <w:color w:val="002060"/>
          <w:sz w:val="18"/>
          <w:szCs w:val="18"/>
        </w:rPr>
        <w: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AF280F" w:rsidRPr="000374F0">
        <w:rPr>
          <w:rFonts w:ascii="Consolas" w:hAnsi="Consolas" w:cs="Consolas"/>
          <w:color w:val="002060"/>
          <w:sz w:val="18"/>
          <w:szCs w:val="18"/>
        </w:rPr>
        <w:t>second</w:t>
      </w:r>
      <w:r w:rsidRPr="000374F0">
        <w:rPr>
          <w:rFonts w:ascii="Consolas" w:hAnsi="Consolas" w:cs="Consolas"/>
          <w:color w:val="002060"/>
          <w:sz w:val="18"/>
          <w:szCs w:val="18"/>
        </w:rPr>
        <w:t>/</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AF280F" w:rsidRPr="000374F0">
        <w:rPr>
          <w:rFonts w:ascii="Consolas" w:hAnsi="Consolas" w:cs="Consolas"/>
          <w:color w:val="002060"/>
          <w:sz w:val="18"/>
          <w:szCs w:val="18"/>
        </w:rPr>
        <w:t>third</w:t>
      </w:r>
      <w:r w:rsidRPr="000374F0">
        <w:rPr>
          <w:rFonts w:ascii="Consolas" w:hAnsi="Consolas" w:cs="Consolas"/>
          <w:color w:val="002060"/>
          <w:sz w:val="18"/>
          <w:szCs w:val="18"/>
        </w:rPr>
        <w:t>/</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/matrix/original_PDB_Coordinates.txt</w:t>
      </w:r>
    </w:p>
    <w:p w:rsidR="00493A98" w:rsidRPr="000374F0" w:rsidRDefault="00493A98" w:rsidP="00493A9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/path/to/fourth/</w:t>
      </w:r>
      <w:proofErr w:type="spellStart"/>
      <w:r w:rsidRPr="000374F0">
        <w:rPr>
          <w:rFonts w:ascii="Consolas" w:hAnsi="Consolas" w:cs="Consolas"/>
          <w:color w:val="002060"/>
          <w:sz w:val="18"/>
          <w:szCs w:val="18"/>
        </w:rPr>
        <w:t>coords</w:t>
      </w:r>
      <w:proofErr w:type="spellEnd"/>
      <w:r w:rsidRPr="000374F0">
        <w:rPr>
          <w:rFonts w:ascii="Consolas" w:hAnsi="Consolas" w:cs="Consolas"/>
          <w:color w:val="002060"/>
          <w:sz w:val="18"/>
          <w:szCs w:val="18"/>
        </w:rPr>
        <w:t>/matrix/original_PDB_Coordinates.txt</w:t>
      </w:r>
    </w:p>
    <w:p w:rsidR="00E54EB4" w:rsidRPr="000374F0" w:rsidRDefault="00E54EB4" w:rsidP="00E54EB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474B79" w:rsidRPr="000374F0" w:rsidRDefault="00474B79" w:rsidP="00474B7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474B79" w:rsidRPr="000374F0" w:rsidRDefault="00474B79" w:rsidP="00474B79">
      <w:pPr>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6E478E" w:rsidRPr="000374F0" w:rsidRDefault="00DA545B" w:rsidP="006E478E">
      <w:pPr>
        <w:autoSpaceDE w:val="0"/>
        <w:autoSpaceDN w:val="0"/>
        <w:adjustRightInd w:val="0"/>
        <w:spacing w:after="0" w:line="240" w:lineRule="auto"/>
        <w:rPr>
          <w:rFonts w:cs="Consolas"/>
        </w:rPr>
      </w:pPr>
      <w:r w:rsidRPr="000374F0">
        <w:rPr>
          <w:rFonts w:cs="Consolas"/>
        </w:rPr>
        <w:t>This file specifies 2 jobs, with 3 matrices to combine for job</w:t>
      </w:r>
      <w:r w:rsidR="00493A98" w:rsidRPr="000374F0">
        <w:rPr>
          <w:rFonts w:cs="Consolas"/>
        </w:rPr>
        <w:t xml:space="preserve"> 1, and 4 matrices to combine for job 2</w:t>
      </w:r>
      <w:r w:rsidRPr="000374F0">
        <w:rPr>
          <w:rFonts w:cs="Consolas"/>
        </w:rPr>
        <w:t>.</w:t>
      </w:r>
    </w:p>
    <w:p w:rsidR="00DA545B" w:rsidRPr="000374F0" w:rsidRDefault="00DA545B" w:rsidP="006E478E">
      <w:pPr>
        <w:autoSpaceDE w:val="0"/>
        <w:autoSpaceDN w:val="0"/>
        <w:adjustRightInd w:val="0"/>
        <w:spacing w:after="0" w:line="240" w:lineRule="auto"/>
        <w:rPr>
          <w:rFonts w:cs="Consolas"/>
        </w:rPr>
      </w:pPr>
      <w:r w:rsidRPr="000374F0">
        <w:rPr>
          <w:rFonts w:cs="Consolas"/>
        </w:rPr>
        <w:t>Be sure that each path and matrix file exists.</w:t>
      </w:r>
    </w:p>
    <w:p w:rsidR="00493A98" w:rsidRPr="000374F0" w:rsidRDefault="00493A98" w:rsidP="00493A9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D362A" w:rsidRPr="000374F0" w:rsidRDefault="003D362A" w:rsidP="00474B79">
      <w:pPr>
        <w:autoSpaceDE w:val="0"/>
        <w:autoSpaceDN w:val="0"/>
        <w:adjustRightInd w:val="0"/>
        <w:spacing w:after="0" w:line="240" w:lineRule="auto"/>
        <w:rPr>
          <w:rFonts w:cs="Consolas"/>
        </w:rPr>
      </w:pPr>
    </w:p>
    <w:p w:rsidR="00C0747F" w:rsidRDefault="00C0747F" w:rsidP="005C2099">
      <w:pPr>
        <w:pStyle w:val="Heading3"/>
      </w:pPr>
      <w:bookmarkStart w:id="45" w:name="_Toc535242661"/>
      <w:r w:rsidRPr="000374F0">
        <w:lastRenderedPageBreak/>
        <w:t>Output File format:</w:t>
      </w:r>
      <w:bookmarkEnd w:id="45"/>
    </w:p>
    <w:p w:rsidR="005C2099" w:rsidRPr="005C2099" w:rsidRDefault="005C2099" w:rsidP="005C2099"/>
    <w:p w:rsidR="00474B79" w:rsidRPr="000374F0" w:rsidRDefault="00C0747F" w:rsidP="0039437B">
      <w:pPr>
        <w:rPr>
          <w:rFonts w:cs="Consolas"/>
        </w:rPr>
      </w:pPr>
      <w:r w:rsidRPr="000374F0">
        <w:rPr>
          <w:rFonts w:cs="Consolas"/>
        </w:rPr>
        <w:t>The output is a single, augmented matrix with the same number of rows as the composite matrices and columns equal to the sum of all columns in the composite matrices.</w:t>
      </w:r>
    </w:p>
    <w:p w:rsidR="001242B7" w:rsidRPr="000374F0" w:rsidRDefault="009B3001" w:rsidP="0039437B">
      <w:pPr>
        <w:rPr>
          <w:rFonts w:cs="Consolas"/>
        </w:rPr>
      </w:pPr>
      <w:r w:rsidRPr="000374F0">
        <w:rPr>
          <w:rFonts w:cs="Consolas"/>
        </w:rPr>
        <w:t xml:space="preserve">The output file name </w:t>
      </w:r>
      <w:r w:rsidR="00B10B93" w:rsidRPr="000374F0">
        <w:rPr>
          <w:rFonts w:cs="Consolas"/>
        </w:rPr>
        <w:t xml:space="preserve">for job 1 </w:t>
      </w:r>
      <w:r w:rsidRPr="000374F0">
        <w:rPr>
          <w:rFonts w:cs="Consolas"/>
        </w:rPr>
        <w:t xml:space="preserve">is: </w:t>
      </w:r>
      <w:r w:rsidR="001242B7" w:rsidRPr="000374F0">
        <w:rPr>
          <w:rFonts w:cs="Consolas"/>
          <w:b/>
        </w:rPr>
        <w:t>P</w:t>
      </w:r>
      <w:r w:rsidRPr="000374F0">
        <w:rPr>
          <w:rFonts w:cs="Consolas"/>
          <w:b/>
        </w:rPr>
        <w:t>ooled</w:t>
      </w:r>
      <w:r w:rsidR="001242B7" w:rsidRPr="000374F0">
        <w:rPr>
          <w:rFonts w:cs="Consolas"/>
          <w:b/>
        </w:rPr>
        <w:t xml:space="preserve"> Coordinates M</w:t>
      </w:r>
      <w:r w:rsidRPr="000374F0">
        <w:rPr>
          <w:rFonts w:cs="Consolas"/>
          <w:b/>
        </w:rPr>
        <w:t>atrix</w:t>
      </w:r>
      <w:r w:rsidR="001242B7" w:rsidRPr="000374F0">
        <w:rPr>
          <w:rFonts w:cs="Consolas"/>
          <w:b/>
        </w:rPr>
        <w:t xml:space="preserve"> $description</w:t>
      </w:r>
      <w:r w:rsidR="00B10B93" w:rsidRPr="000374F0">
        <w:rPr>
          <w:rFonts w:cs="Consolas"/>
          <w:b/>
        </w:rPr>
        <w:t>1</w:t>
      </w:r>
      <w:r w:rsidR="001242B7" w:rsidRPr="000374F0">
        <w:rPr>
          <w:rFonts w:cs="Consolas"/>
          <w:b/>
        </w:rPr>
        <w:t xml:space="preserve"> </w:t>
      </w:r>
      <w:r w:rsidRPr="000374F0">
        <w:rPr>
          <w:rFonts w:cs="Consolas"/>
          <w:b/>
        </w:rPr>
        <w:t>$</w:t>
      </w:r>
      <w:r w:rsidRPr="000374F0">
        <w:rPr>
          <w:rFonts w:cs="Consolas"/>
          <w:b/>
          <w:i/>
          <w:iCs/>
        </w:rPr>
        <w:t>number_of_input_matrices</w:t>
      </w:r>
      <w:r w:rsidRPr="000374F0">
        <w:rPr>
          <w:rFonts w:cs="Consolas"/>
          <w:b/>
        </w:rPr>
        <w:t>.txt</w:t>
      </w:r>
    </w:p>
    <w:p w:rsidR="009B3001" w:rsidRPr="000374F0" w:rsidRDefault="00AF75B3" w:rsidP="0039437B">
      <w:pPr>
        <w:rPr>
          <w:rFonts w:cs="Consolas"/>
          <w:b/>
        </w:rPr>
      </w:pPr>
      <w:r w:rsidRPr="000374F0">
        <w:rPr>
          <w:rFonts w:cs="Consolas"/>
        </w:rPr>
        <w:t>(</w:t>
      </w:r>
      <w:r w:rsidR="001242B7" w:rsidRPr="000374F0">
        <w:rPr>
          <w:rFonts w:ascii="Consolas" w:hAnsi="Consolas" w:cs="Consolas"/>
          <w:color w:val="002060"/>
          <w:sz w:val="18"/>
          <w:szCs w:val="18"/>
        </w:rPr>
        <w:t>P</w:t>
      </w:r>
      <w:r w:rsidR="00FF059C" w:rsidRPr="000374F0">
        <w:rPr>
          <w:rFonts w:ascii="Consolas" w:hAnsi="Consolas" w:cs="Consolas"/>
          <w:color w:val="002060"/>
          <w:sz w:val="18"/>
          <w:szCs w:val="18"/>
        </w:rPr>
        <w:t>ooled_</w:t>
      </w:r>
      <w:r w:rsidR="001242B7" w:rsidRPr="000374F0">
        <w:rPr>
          <w:rFonts w:ascii="Consolas" w:hAnsi="Consolas" w:cs="Consolas"/>
          <w:color w:val="002060"/>
          <w:sz w:val="18"/>
          <w:szCs w:val="18"/>
        </w:rPr>
        <w:t>Coordinates_M</w:t>
      </w:r>
      <w:r w:rsidR="00FF059C" w:rsidRPr="000374F0">
        <w:rPr>
          <w:rFonts w:ascii="Consolas" w:hAnsi="Consolas" w:cs="Consolas"/>
          <w:color w:val="002060"/>
          <w:sz w:val="18"/>
          <w:szCs w:val="18"/>
        </w:rPr>
        <w:t>atrix_</w:t>
      </w:r>
      <w:r w:rsidR="001242B7" w:rsidRPr="000374F0">
        <w:rPr>
          <w:rFonts w:ascii="Consolas" w:hAnsi="Consolas" w:cs="Consolas"/>
          <w:color w:val="002060"/>
          <w:sz w:val="18"/>
          <w:szCs w:val="18"/>
        </w:rPr>
        <w:t>$description_</w:t>
      </w:r>
      <w:proofErr w:type="gramStart"/>
      <w:r w:rsidR="00FF059C" w:rsidRPr="000374F0">
        <w:rPr>
          <w:rFonts w:ascii="Consolas" w:hAnsi="Consolas" w:cs="Consolas"/>
          <w:color w:val="002060"/>
          <w:sz w:val="18"/>
          <w:szCs w:val="18"/>
        </w:rPr>
        <w:t>3.txt</w:t>
      </w:r>
      <w:r w:rsidR="00FF059C" w:rsidRPr="000374F0">
        <w:rPr>
          <w:rFonts w:cs="Consolas"/>
        </w:rPr>
        <w:t xml:space="preserve"> </w:t>
      </w:r>
      <w:r w:rsidRPr="000374F0">
        <w:rPr>
          <w:rFonts w:cs="Consolas"/>
        </w:rPr>
        <w:t xml:space="preserve"> </w:t>
      </w:r>
      <w:r w:rsidR="00FF059C" w:rsidRPr="000374F0">
        <w:rPr>
          <w:rFonts w:cs="Consolas"/>
        </w:rPr>
        <w:t>for</w:t>
      </w:r>
      <w:proofErr w:type="gramEnd"/>
      <w:r w:rsidR="00FF059C" w:rsidRPr="000374F0">
        <w:rPr>
          <w:rFonts w:cs="Consolas"/>
        </w:rPr>
        <w:t xml:space="preserve"> the example</w:t>
      </w:r>
      <w:r w:rsidRPr="000374F0">
        <w:rPr>
          <w:rFonts w:cs="Consolas"/>
        </w:rPr>
        <w:t>)</w:t>
      </w:r>
      <w:r w:rsidR="00FF059C" w:rsidRPr="000374F0">
        <w:rPr>
          <w:rFonts w:cs="Consolas"/>
          <w:b/>
        </w:rPr>
        <w:t>.</w:t>
      </w:r>
    </w:p>
    <w:p w:rsidR="000C773D" w:rsidRPr="000374F0" w:rsidRDefault="000C773D" w:rsidP="005C2099">
      <w:pPr>
        <w:pStyle w:val="Heading2"/>
      </w:pPr>
      <w:bookmarkStart w:id="46" w:name="_Toc535242662"/>
      <w:r w:rsidRPr="000374F0">
        <w:t>Subspace Analysis:</w:t>
      </w:r>
      <w:bookmarkEnd w:id="46"/>
    </w:p>
    <w:p w:rsidR="00F46A26" w:rsidRPr="000374F0" w:rsidRDefault="000C773D">
      <w:r w:rsidRPr="000374F0">
        <w:t>Once JED</w:t>
      </w:r>
      <w:r w:rsidR="00891B31">
        <w:t>i</w:t>
      </w:r>
      <w:r w:rsidRPr="000374F0">
        <w:t xml:space="preserve"> Driver has been run on multiple trajectories</w:t>
      </w:r>
      <w:r w:rsidR="003C4B07" w:rsidRPr="000374F0">
        <w:t>,</w:t>
      </w:r>
      <w:r w:rsidRPr="000374F0">
        <w:t xml:space="preserve"> as well as pooled trajectories, an analysis can be done to compare how similar the essential subspaces derived from those trajectories are to each other.</w:t>
      </w:r>
      <w:r w:rsidR="001B299C" w:rsidRPr="000374F0">
        <w:t xml:space="preserve"> </w:t>
      </w:r>
      <w:r w:rsidR="005B728D">
        <w:t>JEDi</w:t>
      </w:r>
      <w:r w:rsidR="001B299C" w:rsidRPr="000374F0">
        <w:t xml:space="preserve"> </w:t>
      </w:r>
      <w:r w:rsidR="007A7915" w:rsidRPr="000374F0">
        <w:t>contains</w:t>
      </w:r>
      <w:r w:rsidR="001B299C" w:rsidRPr="000374F0">
        <w:t xml:space="preserve"> a program called </w:t>
      </w:r>
      <w:r w:rsidR="001B299C" w:rsidRPr="000374F0">
        <w:rPr>
          <w:b/>
        </w:rPr>
        <w:t>Subspace_Analysis.java</w:t>
      </w:r>
      <w:r w:rsidR="001B299C" w:rsidRPr="000374F0">
        <w:t xml:space="preserve"> </w:t>
      </w:r>
      <w:r w:rsidR="00B83794" w:rsidRPr="000374F0">
        <w:t xml:space="preserve">along with 3 driver programs </w:t>
      </w:r>
      <w:r w:rsidR="001B299C" w:rsidRPr="000374F0">
        <w:t>that perform those functions.</w:t>
      </w:r>
      <w:r w:rsidR="00726602" w:rsidRPr="000374F0">
        <w:t xml:space="preserve"> The </w:t>
      </w:r>
      <w:r w:rsidR="00B83794" w:rsidRPr="000374F0">
        <w:t xml:space="preserve">core </w:t>
      </w:r>
      <w:r w:rsidR="00726602" w:rsidRPr="000374F0">
        <w:t>program takes as input two matrices of eigenvectors derived from PCA</w:t>
      </w:r>
      <w:r w:rsidR="007A7915" w:rsidRPr="000374F0">
        <w:t xml:space="preserve"> (or NMA, ANM, etc.)</w:t>
      </w:r>
      <w:r w:rsidR="00726602" w:rsidRPr="000374F0">
        <w:t xml:space="preserve">. </w:t>
      </w:r>
      <w:r w:rsidR="00726602" w:rsidRPr="000374F0">
        <w:rPr>
          <w:b/>
        </w:rPr>
        <w:t>The matrices must have the same number of rows and columns</w:t>
      </w:r>
      <w:r w:rsidR="007A7915" w:rsidRPr="000374F0">
        <w:rPr>
          <w:b/>
        </w:rPr>
        <w:t>,</w:t>
      </w:r>
      <w:r w:rsidR="00726602" w:rsidRPr="000374F0">
        <w:rPr>
          <w:b/>
        </w:rPr>
        <w:t xml:space="preserve"> meaning the vectors being compared come from the same vector space and that the subspaces have the same dimensions</w:t>
      </w:r>
      <w:r w:rsidR="00726602" w:rsidRPr="000374F0">
        <w:t>. For example, in an analysis of lysozyme you might choose to process 20 cPCA modes</w:t>
      </w:r>
      <w:r w:rsidR="00D46B77" w:rsidRPr="000374F0">
        <w:t xml:space="preserve"> while examining 10 different experimental conditions</w:t>
      </w:r>
      <w:r w:rsidR="00C17C74" w:rsidRPr="000374F0">
        <w:t>,</w:t>
      </w:r>
      <w:r w:rsidR="00D46B77" w:rsidRPr="000374F0">
        <w:t xml:space="preserve"> plus pooled data</w:t>
      </w:r>
      <w:r w:rsidR="00726602" w:rsidRPr="000374F0">
        <w:t>. As long as all the subsets in the analysis are the same</w:t>
      </w:r>
      <w:r w:rsidR="009A13C5" w:rsidRPr="000374F0">
        <w:t>,</w:t>
      </w:r>
      <w:r w:rsidR="00726602" w:rsidRPr="000374F0">
        <w:t xml:space="preserve"> then </w:t>
      </w:r>
      <w:r w:rsidR="00D46B77" w:rsidRPr="000374F0">
        <w:t xml:space="preserve">all the 20 dimensional </w:t>
      </w:r>
      <w:r w:rsidR="00726602" w:rsidRPr="000374F0">
        <w:t>subspace</w:t>
      </w:r>
      <w:r w:rsidR="00D46B77" w:rsidRPr="000374F0">
        <w:t>s</w:t>
      </w:r>
      <w:r w:rsidR="00726602" w:rsidRPr="000374F0">
        <w:t xml:space="preserve"> </w:t>
      </w:r>
      <w:r w:rsidR="00D46B77" w:rsidRPr="000374F0">
        <w:t>can be compared</w:t>
      </w:r>
      <w:r w:rsidR="00726602" w:rsidRPr="000374F0">
        <w:t>.</w:t>
      </w:r>
    </w:p>
    <w:p w:rsidR="0039437B" w:rsidRPr="000374F0" w:rsidRDefault="00433B35">
      <w:r w:rsidRPr="000374F0">
        <w:t>Like most of the JED</w:t>
      </w:r>
      <w:r w:rsidR="00891B31">
        <w:t>i</w:t>
      </w:r>
      <w:r w:rsidRPr="000374F0">
        <w:t xml:space="preserve"> programs, the subspace analysis program</w:t>
      </w:r>
      <w:r w:rsidR="00B83794" w:rsidRPr="000374F0">
        <w:t xml:space="preserve"> driver</w:t>
      </w:r>
      <w:r w:rsidRPr="000374F0">
        <w:t xml:space="preserve"> reads an input file called </w:t>
      </w:r>
      <w:r w:rsidR="00525C10" w:rsidRPr="000374F0">
        <w:rPr>
          <w:b/>
        </w:rPr>
        <w:t>SSA</w:t>
      </w:r>
      <w:r w:rsidRPr="000374F0">
        <w:rPr>
          <w:b/>
        </w:rPr>
        <w:t>.txt</w:t>
      </w:r>
      <w:r w:rsidRPr="000374F0">
        <w:t xml:space="preserve"> to obtain runtime information.</w:t>
      </w:r>
      <w:r w:rsidR="007242EB" w:rsidRPr="000374F0">
        <w:t xml:space="preserve"> This file must be constructed properly to perform the analysis</w:t>
      </w:r>
      <w:r w:rsidR="00321701" w:rsidRPr="000374F0">
        <w:t xml:space="preserve"> correctly</w:t>
      </w:r>
      <w:r w:rsidR="007242EB" w:rsidRPr="000374F0">
        <w:t>.</w:t>
      </w:r>
      <w:r w:rsidR="00B83794" w:rsidRPr="000374F0">
        <w:t xml:space="preserve"> The </w:t>
      </w:r>
      <w:r w:rsidR="007D5C20" w:rsidRPr="000374F0">
        <w:t>three</w:t>
      </w:r>
      <w:r w:rsidR="00B83794" w:rsidRPr="000374F0">
        <w:t xml:space="preserve"> driver programs are </w:t>
      </w:r>
      <w:r w:rsidR="00B83794" w:rsidRPr="000374F0">
        <w:rPr>
          <w:b/>
        </w:rPr>
        <w:t>SSA_Driver.java</w:t>
      </w:r>
      <w:r w:rsidR="00B83794" w:rsidRPr="000374F0">
        <w:t xml:space="preserve">, </w:t>
      </w:r>
      <w:r w:rsidR="00B83794" w:rsidRPr="000374F0">
        <w:rPr>
          <w:b/>
        </w:rPr>
        <w:t>FSSA_Driver.java</w:t>
      </w:r>
      <w:r w:rsidR="00B83794" w:rsidRPr="000374F0">
        <w:t xml:space="preserve">, and </w:t>
      </w:r>
      <w:r w:rsidR="00B83794" w:rsidRPr="000374F0">
        <w:rPr>
          <w:b/>
        </w:rPr>
        <w:t>FSSA_Iterated_Driver.java</w:t>
      </w:r>
      <w:r w:rsidR="00B83794" w:rsidRPr="000374F0">
        <w:t xml:space="preserve"> and are different in how much analysis is requested. The </w:t>
      </w:r>
      <w:proofErr w:type="spellStart"/>
      <w:r w:rsidR="00B83794" w:rsidRPr="000374F0">
        <w:t>SSA_Driver</w:t>
      </w:r>
      <w:proofErr w:type="spellEnd"/>
      <w:r w:rsidR="00B83794" w:rsidRPr="000374F0">
        <w:t xml:space="preserve"> gives full outputs for non-iterated subspace comparison including both log files and individual flat files. The </w:t>
      </w:r>
      <w:proofErr w:type="spellStart"/>
      <w:r w:rsidR="00B83794" w:rsidRPr="000374F0">
        <w:t>FSSA_Driver</w:t>
      </w:r>
      <w:proofErr w:type="spellEnd"/>
      <w:r w:rsidR="00B83794" w:rsidRPr="000374F0">
        <w:t xml:space="preserve"> is a light</w:t>
      </w:r>
      <w:r w:rsidR="007D5C20" w:rsidRPr="000374F0">
        <w:t>-weight</w:t>
      </w:r>
      <w:r w:rsidR="00B83794" w:rsidRPr="000374F0">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Default="00502BB9" w:rsidP="00D85347">
      <w:pPr>
        <w:pStyle w:val="Heading3"/>
        <w:numPr>
          <w:ilvl w:val="0"/>
          <w:numId w:val="29"/>
        </w:numPr>
      </w:pPr>
      <w:bookmarkStart w:id="47" w:name="_Toc535242663"/>
      <w:r w:rsidRPr="000374F0">
        <w:t>Run Command</w:t>
      </w:r>
      <w:r w:rsidR="004C5972" w:rsidRPr="000374F0">
        <w:t>s</w:t>
      </w:r>
      <w:r w:rsidRPr="000374F0">
        <w:t>:</w:t>
      </w:r>
      <w:bookmarkEnd w:id="47"/>
    </w:p>
    <w:p w:rsidR="005C2099" w:rsidRPr="005C2099" w:rsidRDefault="005C2099" w:rsidP="005C2099"/>
    <w:p w:rsidR="00502BB9" w:rsidRPr="000374F0" w:rsidRDefault="00B032D3" w:rsidP="00502BB9">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w:t>
      </w:r>
      <w:r w:rsidR="00502BB9" w:rsidRPr="000374F0">
        <w:rPr>
          <w:rFonts w:ascii="Consolas" w:hAnsi="Consolas" w:cs="Consolas"/>
          <w:color w:val="002060"/>
          <w:sz w:val="18"/>
          <w:szCs w:val="18"/>
        </w:rPr>
        <w:t>64 SSA_Driver.jar “/path/to/SSA.txt”</w:t>
      </w:r>
    </w:p>
    <w:p w:rsidR="004C5972" w:rsidRPr="000374F0" w:rsidRDefault="00B032D3" w:rsidP="004C5972">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w:t>
      </w:r>
      <w:r w:rsidR="004C5972" w:rsidRPr="000374F0">
        <w:rPr>
          <w:rFonts w:ascii="Consolas" w:hAnsi="Consolas" w:cs="Consolas"/>
          <w:color w:val="002060"/>
          <w:sz w:val="18"/>
          <w:szCs w:val="18"/>
        </w:rPr>
        <w:t>64 FSSA_Driver.jar “/path/to/SSA.txt”</w:t>
      </w:r>
    </w:p>
    <w:p w:rsidR="004C5972" w:rsidRPr="000374F0" w:rsidRDefault="00B032D3" w:rsidP="004C5972">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w:t>
      </w:r>
      <w:r w:rsidR="004C5972" w:rsidRPr="000374F0">
        <w:rPr>
          <w:rFonts w:ascii="Consolas" w:hAnsi="Consolas" w:cs="Consolas"/>
          <w:color w:val="002060"/>
          <w:sz w:val="18"/>
          <w:szCs w:val="18"/>
        </w:rPr>
        <w:t>64 FSSA_Iterated_Driver.jar “/path/to/SSA.txt”</w:t>
      </w:r>
    </w:p>
    <w:p w:rsidR="00502BB9" w:rsidRPr="000374F0" w:rsidRDefault="00502BB9" w:rsidP="00502BB9">
      <w:pPr>
        <w:spacing w:after="0" w:line="360" w:lineRule="auto"/>
        <w:rPr>
          <w:b/>
        </w:rPr>
      </w:pPr>
    </w:p>
    <w:p w:rsidR="00502BB9" w:rsidRPr="000374F0" w:rsidRDefault="00502BB9" w:rsidP="00DF029A">
      <w:pPr>
        <w:pStyle w:val="Heading3"/>
      </w:pPr>
      <w:bookmarkStart w:id="48" w:name="_Toc535242664"/>
      <w:r w:rsidRPr="000374F0">
        <w:t>Input File format:</w:t>
      </w:r>
      <w:bookmarkEnd w:id="48"/>
    </w:p>
    <w:p w:rsidR="005D7704" w:rsidRPr="000374F0" w:rsidRDefault="005D7704" w:rsidP="005D7704">
      <w:pPr>
        <w:rPr>
          <w:b/>
          <w:color w:val="FF0000"/>
        </w:rPr>
      </w:pPr>
      <w:r w:rsidRPr="000374F0">
        <w:rPr>
          <w:b/>
          <w:color w:val="FF0000"/>
        </w:rPr>
        <w:t xml:space="preserve">ALL three drivers use the same input file </w:t>
      </w:r>
      <w:r w:rsidR="00807F23" w:rsidRPr="000374F0">
        <w:rPr>
          <w:b/>
          <w:color w:val="FF0000"/>
        </w:rPr>
        <w:t>(only the outputs are different)</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rsidR="00807F23" w:rsidRPr="000374F0">
        <w:rPr>
          <w:rFonts w:cs="Consolas"/>
        </w:rPr>
        <w:t xml:space="preserve">SSA.txt </w:t>
      </w:r>
      <w:r w:rsidR="00291B19" w:rsidRPr="000374F0">
        <w:rPr>
          <w:rFonts w:cs="Consolas"/>
        </w:rPr>
        <w:t xml:space="preserve">is </w:t>
      </w:r>
      <w:r w:rsidR="00D27860" w:rsidRPr="000374F0">
        <w:rPr>
          <w:rFonts w:cs="Consolas"/>
        </w:rPr>
        <w:t>shown below</w:t>
      </w:r>
      <w:r w:rsidRPr="000374F0">
        <w:rPr>
          <w:rFonts w:cs="Consolas"/>
        </w:rPr>
        <w:t>:</w:t>
      </w:r>
    </w:p>
    <w:p w:rsidR="007351C1" w:rsidRPr="000374F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1: </w:t>
      </w:r>
      <w:proofErr w:type="spellStart"/>
      <w:r w:rsidRPr="000374F0">
        <w:rPr>
          <w:rFonts w:cs="Consolas"/>
          <w:b/>
        </w:rPr>
        <w:t>Number_of_Jobs</w:t>
      </w:r>
      <w:proofErr w:type="spellEnd"/>
      <w:r w:rsidRPr="000374F0">
        <w:rPr>
          <w:rFonts w:cs="Consolas"/>
          <w:b/>
        </w:rPr>
        <w:t xml:space="preserve"> (integer)</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2: </w:t>
      </w:r>
      <w:proofErr w:type="spellStart"/>
      <w:r w:rsidRPr="000374F0">
        <w:rPr>
          <w:rFonts w:cs="Consolas"/>
          <w:b/>
        </w:rPr>
        <w:t>Output_Directory</w:t>
      </w:r>
      <w:proofErr w:type="spellEnd"/>
      <w:r w:rsidRPr="000374F0">
        <w:rPr>
          <w:rFonts w:cs="Consolas"/>
          <w:b/>
        </w:rPr>
        <w:t xml:space="preserve"> (string ending in "/" or "\\")</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3: </w:t>
      </w:r>
      <w:proofErr w:type="spellStart"/>
      <w:r w:rsidRPr="000374F0">
        <w:rPr>
          <w:rFonts w:cs="Consolas"/>
          <w:b/>
        </w:rPr>
        <w:t>Batch_Decription</w:t>
      </w:r>
      <w:proofErr w:type="spellEnd"/>
      <w:r w:rsidRPr="000374F0">
        <w:rPr>
          <w:rFonts w:cs="Consolas"/>
          <w:b/>
        </w:rPr>
        <w:t xml:space="preserve"> (string)</w:t>
      </w:r>
    </w:p>
    <w:p w:rsidR="00DA545B" w:rsidRPr="000374F0"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3: Separator Line </w:t>
      </w:r>
      <w:r w:rsidR="00807F23" w:rsidRPr="000374F0">
        <w:rPr>
          <w:rFonts w:cs="Consolas"/>
          <w:b/>
        </w:rPr>
        <w:t xml:space="preserve">  </w:t>
      </w:r>
      <w:r w:rsidRPr="000374F0">
        <w:rPr>
          <w:rFonts w:cs="Consolas"/>
          <w:b/>
        </w:rPr>
        <w:t>************</w:t>
      </w:r>
      <w:r w:rsidR="00B10B93" w:rsidRPr="000374F0">
        <w:rPr>
          <w:rFonts w:cs="Consolas"/>
          <w:b/>
        </w:rPr>
        <w:t>*******************</w:t>
      </w:r>
      <w:r w:rsidRPr="000374F0">
        <w:rPr>
          <w:rFonts w:cs="Consolas"/>
          <w:b/>
        </w:rPr>
        <w:t>*</w:t>
      </w:r>
      <w:r w:rsidR="00C0799B" w:rsidRPr="000374F0">
        <w:rPr>
          <w:rFonts w:cs="Consolas"/>
          <w:b/>
        </w:rPr>
        <w:t>************</w:t>
      </w:r>
      <w:r w:rsidRPr="000374F0">
        <w:rPr>
          <w:rFonts w:cs="Consolas"/>
          <w:b/>
        </w:rPr>
        <w:t>******************</w:t>
      </w:r>
    </w:p>
    <w:p w:rsidR="00366235" w:rsidRPr="000374F0"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THEN </w:t>
      </w:r>
      <w:r w:rsidR="00366235" w:rsidRPr="000374F0">
        <w:rPr>
          <w:rFonts w:cs="Consolas"/>
          <w:b/>
        </w:rPr>
        <w:t>FOR EACH JOB:</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Description (string)</w:t>
      </w:r>
    </w:p>
    <w:p w:rsidR="00366235" w:rsidRPr="000374F0"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w:t>
      </w:r>
      <w:r w:rsidR="00366235" w:rsidRPr="000374F0">
        <w:rPr>
          <w:rFonts w:cs="Consolas"/>
          <w:b/>
        </w:rPr>
        <w:t>irectory1 (stri</w:t>
      </w:r>
      <w:r w:rsidR="003C45A7">
        <w:rPr>
          <w:rFonts w:cs="Consolas"/>
          <w:b/>
        </w:rPr>
        <w:t>ng ending in "/" or "\</w:t>
      </w:r>
      <w:r w:rsidR="00366235" w:rsidRPr="000374F0">
        <w:rPr>
          <w:rFonts w:cs="Consolas"/>
          <w:b/>
        </w:rPr>
        <w:t>")</w:t>
      </w:r>
      <w:r w:rsidR="00366235" w:rsidRPr="000374F0">
        <w:rPr>
          <w:rFonts w:cs="Consolas"/>
          <w:b/>
        </w:rPr>
        <w:tab/>
      </w:r>
      <w:r w:rsidRPr="000374F0">
        <w:rPr>
          <w:rFonts w:cs="Consolas"/>
          <w:b/>
        </w:rPr>
        <w:t>$</w:t>
      </w:r>
      <w:r w:rsidR="003C4B07" w:rsidRPr="000374F0">
        <w:rPr>
          <w:rFonts w:cs="Consolas"/>
          <w:b/>
        </w:rPr>
        <w:t>eigenvectors</w:t>
      </w:r>
      <w:r w:rsidR="00366235" w:rsidRPr="000374F0">
        <w:rPr>
          <w:rFonts w:cs="Consolas"/>
          <w:b/>
        </w:rPr>
        <w:t>1 (string)</w:t>
      </w:r>
    </w:p>
    <w:p w:rsidR="00366235" w:rsidRPr="000374F0"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w:t>
      </w:r>
      <w:r w:rsidR="00366235" w:rsidRPr="000374F0">
        <w:rPr>
          <w:rFonts w:cs="Consolas"/>
          <w:b/>
        </w:rPr>
        <w:t>irecto</w:t>
      </w:r>
      <w:r w:rsidR="003C45A7">
        <w:rPr>
          <w:rFonts w:cs="Consolas"/>
          <w:b/>
        </w:rPr>
        <w:t>ry2 (string ending in "/" or "\</w:t>
      </w:r>
      <w:r w:rsidR="00366235" w:rsidRPr="000374F0">
        <w:rPr>
          <w:rFonts w:cs="Consolas"/>
          <w:b/>
        </w:rPr>
        <w:t>")</w:t>
      </w:r>
      <w:r w:rsidR="00366235" w:rsidRPr="000374F0">
        <w:rPr>
          <w:rFonts w:cs="Consolas"/>
          <w:b/>
        </w:rPr>
        <w:tab/>
      </w:r>
      <w:r w:rsidRPr="000374F0">
        <w:rPr>
          <w:rFonts w:cs="Consolas"/>
          <w:b/>
        </w:rPr>
        <w:t>$</w:t>
      </w:r>
      <w:r w:rsidR="003C4B07" w:rsidRPr="000374F0">
        <w:rPr>
          <w:rFonts w:cs="Consolas"/>
          <w:b/>
        </w:rPr>
        <w:t xml:space="preserve">eigenvectors2 </w:t>
      </w:r>
      <w:r w:rsidR="00366235" w:rsidRPr="000374F0">
        <w:rPr>
          <w:rFonts w:cs="Consolas"/>
          <w:b/>
        </w:rPr>
        <w:t>(string)</w:t>
      </w:r>
    </w:p>
    <w:p w:rsidR="00D27860" w:rsidRPr="000374F0"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lastRenderedPageBreak/>
        <w:t xml:space="preserve">Separator Line </w:t>
      </w:r>
      <w:r w:rsidR="00807F23" w:rsidRPr="000374F0">
        <w:rPr>
          <w:rFonts w:cs="Consolas"/>
          <w:b/>
        </w:rPr>
        <w:t xml:space="preserve">  </w:t>
      </w:r>
      <w:r w:rsidRPr="000374F0">
        <w:rPr>
          <w:rFonts w:cs="Consolas"/>
          <w:b/>
        </w:rPr>
        <w:t>******************</w:t>
      </w:r>
      <w:r w:rsidR="00B10B93" w:rsidRPr="000374F0">
        <w:rPr>
          <w:rFonts w:cs="Consolas"/>
          <w:b/>
        </w:rPr>
        <w:t>****************</w:t>
      </w:r>
      <w:r w:rsidRPr="000374F0">
        <w:rPr>
          <w:rFonts w:cs="Consolas"/>
          <w:b/>
        </w:rPr>
        <w:t>******</w:t>
      </w:r>
      <w:r w:rsidR="00C0799B" w:rsidRPr="000374F0">
        <w:rPr>
          <w:rFonts w:cs="Consolas"/>
          <w:b/>
        </w:rPr>
        <w:t>***********</w:t>
      </w:r>
      <w:r w:rsidRPr="000374F0">
        <w:rPr>
          <w:rFonts w:cs="Consolas"/>
          <w:b/>
        </w:rPr>
        <w:t>********</w:t>
      </w:r>
      <w:r w:rsidR="00316B10">
        <w:rPr>
          <w:rFonts w:cs="Consolas"/>
          <w:b/>
        </w:rPr>
        <w:t>***</w:t>
      </w:r>
      <w:r w:rsidRPr="000374F0">
        <w:rPr>
          <w:rFonts w:cs="Consolas"/>
          <w:b/>
        </w:rPr>
        <w:t>******</w:t>
      </w:r>
    </w:p>
    <w:p w:rsidR="00687B03" w:rsidRPr="000374F0" w:rsidRDefault="00687B03" w:rsidP="00687B03">
      <w:pPr>
        <w:autoSpaceDE w:val="0"/>
        <w:autoSpaceDN w:val="0"/>
        <w:adjustRightInd w:val="0"/>
        <w:spacing w:after="0" w:line="240" w:lineRule="auto"/>
        <w:rPr>
          <w:rFonts w:ascii="Consolas" w:hAnsi="Consolas" w:cs="Consolas"/>
          <w:sz w:val="20"/>
          <w:szCs w:val="20"/>
        </w:rPr>
      </w:pPr>
      <w:r w:rsidRPr="000374F0">
        <w:rPr>
          <w:b/>
          <w:u w:val="single"/>
        </w:rPr>
        <w:t>Sample "SSA.txt":</w:t>
      </w:r>
      <w:r w:rsidRPr="000374F0">
        <w:rPr>
          <w:rFonts w:ascii="Consolas" w:hAnsi="Consolas" w:cs="Consolas"/>
          <w:sz w:val="20"/>
          <w:szCs w:val="20"/>
        </w:rPr>
        <w:t xml:space="preserve"> </w:t>
      </w:r>
    </w:p>
    <w:p w:rsidR="00366235" w:rsidRPr="000374F0" w:rsidRDefault="00366235" w:rsidP="00366235">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5</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w:t>
      </w:r>
      <w:r w:rsidR="00B069E4" w:rsidRPr="000374F0">
        <w:rPr>
          <w:rFonts w:ascii="Consolas" w:hAnsi="Consolas" w:cs="Consolas"/>
          <w:color w:val="002060"/>
          <w:sz w:val="18"/>
          <w:szCs w:val="18"/>
        </w:rPr>
        <w:t>ectory</w:t>
      </w: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proofErr w:type="spellStart"/>
      <w:r w:rsidRPr="000374F0">
        <w:rPr>
          <w:rFonts w:ascii="Consolas" w:hAnsi="Consolas" w:cs="Consolas"/>
          <w:color w:val="002060"/>
          <w:sz w:val="18"/>
          <w:szCs w:val="18"/>
        </w:rPr>
        <w:t>MV_PCA_Model_Test</w:t>
      </w:r>
      <w:proofErr w:type="spellEnd"/>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DD0C67" w:rsidRPr="000374F0">
        <w:rPr>
          <w:rFonts w:ascii="Consolas" w:hAnsi="Consolas" w:cs="Consolas"/>
          <w:color w:val="002060"/>
          <w:sz w:val="18"/>
          <w:szCs w:val="18"/>
        </w:rPr>
        <w:t>*********</w:t>
      </w: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MV1</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MV2</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MV3</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MV4</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MV5</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857EB7" w:rsidRPr="000374F0" w:rsidRDefault="00857EB7" w:rsidP="00857EB7">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857EB7" w:rsidRPr="000374F0"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E24C22" w:rsidRPr="000374F0" w:rsidRDefault="00E24C22" w:rsidP="00DF029A">
      <w:pPr>
        <w:pStyle w:val="Heading2"/>
        <w:rPr>
          <w:rFonts w:cs="Consolas"/>
        </w:rPr>
      </w:pPr>
      <w:bookmarkStart w:id="49" w:name="_Toc535242665"/>
      <w:r w:rsidRPr="000374F0">
        <w:t xml:space="preserve">Free </w:t>
      </w:r>
      <w:r w:rsidR="00943D1C" w:rsidRPr="000374F0">
        <w:t>E</w:t>
      </w:r>
      <w:r w:rsidRPr="000374F0">
        <w:t xml:space="preserve">nergy </w:t>
      </w:r>
      <w:r w:rsidR="00943D1C" w:rsidRPr="000374F0">
        <w:t>Surface</w:t>
      </w:r>
      <w:r w:rsidRPr="000374F0">
        <w:rPr>
          <w:rFonts w:cs="Consolas"/>
        </w:rPr>
        <w:t>:</w:t>
      </w:r>
      <w:bookmarkEnd w:id="49"/>
    </w:p>
    <w:p w:rsidR="00E24C22" w:rsidRPr="000374F0" w:rsidRDefault="005B728D" w:rsidP="00E24C22">
      <w:pPr>
        <w:pStyle w:val="Default"/>
        <w:rPr>
          <w:sz w:val="22"/>
          <w:szCs w:val="22"/>
        </w:rPr>
      </w:pPr>
      <w:r>
        <w:rPr>
          <w:sz w:val="22"/>
          <w:szCs w:val="22"/>
        </w:rPr>
        <w:t>JEDi</w:t>
      </w:r>
      <w:r w:rsidR="00E24C22" w:rsidRPr="000374F0">
        <w:rPr>
          <w:sz w:val="22"/>
          <w:szCs w:val="22"/>
        </w:rPr>
        <w:t xml:space="preserve"> contains a program called </w:t>
      </w:r>
      <w:r w:rsidR="00A1184A" w:rsidRPr="000374F0">
        <w:rPr>
          <w:sz w:val="22"/>
          <w:szCs w:val="22"/>
        </w:rPr>
        <w:t>FES_Driver.java</w:t>
      </w:r>
      <w:r w:rsidR="00E24C22" w:rsidRPr="000374F0">
        <w:rPr>
          <w:sz w:val="22"/>
          <w:szCs w:val="22"/>
        </w:rPr>
        <w:t xml:space="preserve"> that takes two DVPs as order parameters (OP) to calculate free energy </w:t>
      </w:r>
      <w:r w:rsidR="00D0097A" w:rsidRPr="000374F0">
        <w:rPr>
          <w:sz w:val="22"/>
          <w:szCs w:val="22"/>
        </w:rPr>
        <w:t xml:space="preserve">(FE) </w:t>
      </w:r>
      <w:r w:rsidR="00E24C22" w:rsidRPr="000374F0">
        <w:rPr>
          <w:sz w:val="22"/>
          <w:szCs w:val="22"/>
        </w:rPr>
        <w:t xml:space="preserve">using a 2-D kernel density estimate (KDE) derived from Gaussian kernels. The </w:t>
      </w:r>
      <w:r w:rsidR="00291B19" w:rsidRPr="000374F0">
        <w:rPr>
          <w:sz w:val="22"/>
          <w:szCs w:val="22"/>
        </w:rPr>
        <w:t>output file is three columns:</w:t>
      </w:r>
      <w:r w:rsidR="00E24C22" w:rsidRPr="000374F0">
        <w:rPr>
          <w:sz w:val="22"/>
          <w:szCs w:val="22"/>
        </w:rPr>
        <w:t xml:space="preserve"> OP1, OP2, </w:t>
      </w:r>
      <w:proofErr w:type="gramStart"/>
      <w:r w:rsidR="00E24C22" w:rsidRPr="000374F0">
        <w:rPr>
          <w:sz w:val="22"/>
          <w:szCs w:val="22"/>
        </w:rPr>
        <w:t>FE</w:t>
      </w:r>
      <w:proofErr w:type="gramEnd"/>
      <w:r w:rsidR="00E24C22" w:rsidRPr="000374F0">
        <w:rPr>
          <w:sz w:val="22"/>
          <w:szCs w:val="22"/>
        </w:rPr>
        <w:t>. This output can be used to plot a free energy surface with respect to the selected PCA modes. The FES can be done for both cPCA and dpPCA, and for each PCA model. The user specifies the OPs, the number of conformations to use, the offset into the points (which determines the points to use in the KDE), and the size of the 2D grid elements for making the KDE. All required information is specified in the input file FES.txt</w:t>
      </w:r>
    </w:p>
    <w:p w:rsidR="00632EEF" w:rsidRPr="000374F0"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9A13C5" w:rsidRPr="000374F0" w:rsidRDefault="009A13C5" w:rsidP="00D85347">
      <w:pPr>
        <w:pStyle w:val="Heading3"/>
        <w:numPr>
          <w:ilvl w:val="0"/>
          <w:numId w:val="30"/>
        </w:numPr>
      </w:pPr>
      <w:bookmarkStart w:id="50" w:name="_Toc535242666"/>
      <w:r w:rsidRPr="000374F0">
        <w:t>Run Commands:</w:t>
      </w:r>
      <w:bookmarkEnd w:id="50"/>
    </w:p>
    <w:p w:rsidR="009A13C5" w:rsidRPr="000374F0" w:rsidRDefault="009A13C5" w:rsidP="009A13C5">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-d64 </w:t>
      </w:r>
      <w:r w:rsidR="00A1184A" w:rsidRPr="000374F0">
        <w:rPr>
          <w:rFonts w:ascii="Consolas" w:hAnsi="Consolas" w:cs="Consolas"/>
          <w:color w:val="002060"/>
          <w:sz w:val="18"/>
          <w:szCs w:val="18"/>
        </w:rPr>
        <w:t>FES_Driver</w:t>
      </w:r>
      <w:r w:rsidRPr="000374F0">
        <w:rPr>
          <w:rFonts w:ascii="Consolas" w:hAnsi="Consolas" w:cs="Consolas"/>
          <w:color w:val="002060"/>
          <w:sz w:val="18"/>
          <w:szCs w:val="18"/>
        </w:rPr>
        <w:t>.jar “/path/to/FES.txt”</w:t>
      </w:r>
    </w:p>
    <w:p w:rsidR="00605B4C" w:rsidRPr="000374F0" w:rsidRDefault="00605B4C" w:rsidP="00605B4C">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-d64 </w:t>
      </w:r>
      <w:r w:rsidR="009E3881" w:rsidRPr="000374F0">
        <w:rPr>
          <w:rFonts w:ascii="Consolas" w:hAnsi="Consolas" w:cs="Consolas"/>
          <w:color w:val="002060"/>
          <w:sz w:val="18"/>
          <w:szCs w:val="18"/>
        </w:rPr>
        <w:t>FES_Driver</w:t>
      </w:r>
      <w:r w:rsidRPr="000374F0">
        <w:rPr>
          <w:rFonts w:ascii="Consolas" w:hAnsi="Consolas" w:cs="Consolas"/>
          <w:color w:val="002060"/>
          <w:sz w:val="18"/>
          <w:szCs w:val="18"/>
        </w:rPr>
        <w:t>.java “/path/to/FES.txt”</w:t>
      </w:r>
    </w:p>
    <w:p w:rsidR="009A13C5" w:rsidRPr="000374F0" w:rsidRDefault="009A13C5" w:rsidP="009A13C5">
      <w:pPr>
        <w:spacing w:after="0" w:line="360" w:lineRule="auto"/>
        <w:rPr>
          <w:b/>
        </w:rPr>
      </w:pPr>
    </w:p>
    <w:p w:rsidR="009A13C5" w:rsidRPr="000374F0" w:rsidRDefault="009A13C5" w:rsidP="00DF029A">
      <w:pPr>
        <w:pStyle w:val="Heading3"/>
      </w:pPr>
      <w:bookmarkStart w:id="51" w:name="_Toc535242667"/>
      <w:r w:rsidRPr="000374F0">
        <w:t>Input File format:</w:t>
      </w:r>
      <w:bookmarkEnd w:id="51"/>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rsidR="0093330E" w:rsidRPr="000374F0">
        <w:rPr>
          <w:rFonts w:cs="Consolas"/>
        </w:rPr>
        <w:t>FES</w:t>
      </w:r>
      <w:r w:rsidRPr="000374F0">
        <w:rPr>
          <w:rFonts w:cs="Consolas"/>
        </w:rPr>
        <w:t xml:space="preserve">.txt </w:t>
      </w:r>
      <w:r w:rsidR="0093330E" w:rsidRPr="000374F0">
        <w:rPr>
          <w:rFonts w:cs="Consolas"/>
        </w:rPr>
        <w:t xml:space="preserve">is </w:t>
      </w:r>
      <w:r w:rsidRPr="000374F0">
        <w:rPr>
          <w:rFonts w:cs="Consolas"/>
        </w:rPr>
        <w:t>shown below:</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1: </w:t>
      </w:r>
      <w:proofErr w:type="spellStart"/>
      <w:r w:rsidRPr="000374F0">
        <w:rPr>
          <w:rFonts w:cs="Consolas"/>
          <w:b/>
        </w:rPr>
        <w:t>Number_of_Jobs</w:t>
      </w:r>
      <w:proofErr w:type="spellEnd"/>
      <w:r w:rsidRPr="000374F0">
        <w:rPr>
          <w:rFonts w:cs="Consolas"/>
          <w:b/>
        </w:rPr>
        <w:t xml:space="preserve"> (integer)</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2: </w:t>
      </w:r>
      <w:proofErr w:type="spellStart"/>
      <w:r w:rsidRPr="000374F0">
        <w:rPr>
          <w:rFonts w:cs="Consolas"/>
          <w:b/>
        </w:rPr>
        <w:t>Output_Direct</w:t>
      </w:r>
      <w:r w:rsidR="00316B10">
        <w:rPr>
          <w:rFonts w:cs="Consolas"/>
          <w:b/>
        </w:rPr>
        <w:t>ory</w:t>
      </w:r>
      <w:proofErr w:type="spellEnd"/>
      <w:r w:rsidR="00316B10">
        <w:rPr>
          <w:rFonts w:cs="Consolas"/>
          <w:b/>
        </w:rPr>
        <w:t xml:space="preserve"> (string ending in "/" or "\</w:t>
      </w:r>
      <w:r w:rsidRPr="000374F0">
        <w:rPr>
          <w:rFonts w:cs="Consolas"/>
          <w:b/>
        </w:rPr>
        <w:t>")</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3: </w:t>
      </w:r>
      <w:proofErr w:type="spellStart"/>
      <w:r w:rsidRPr="000374F0">
        <w:rPr>
          <w:rFonts w:cs="Consolas"/>
          <w:b/>
        </w:rPr>
        <w:t>Batch_Decription</w:t>
      </w:r>
      <w:proofErr w:type="spellEnd"/>
      <w:r w:rsidRPr="000374F0">
        <w:rPr>
          <w:rFonts w:cs="Consolas"/>
          <w:b/>
        </w:rPr>
        <w:t xml:space="preserve"> (string)</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3: Separator Line   **************************************************************</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THEN FOR EACH JOB:</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Description (string)</w:t>
      </w:r>
    </w:p>
    <w:p w:rsidR="00D1245D"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$directo</w:t>
      </w:r>
      <w:r w:rsidR="00316B10">
        <w:rPr>
          <w:rFonts w:cs="Consolas"/>
          <w:b/>
        </w:rPr>
        <w:t>ry1 (string ending in "/" or "\</w:t>
      </w:r>
      <w:r w:rsidRPr="000374F0">
        <w:rPr>
          <w:rFonts w:cs="Consolas"/>
          <w:b/>
        </w:rPr>
        <w:t>")</w:t>
      </w:r>
      <w:r w:rsidRPr="000374F0">
        <w:rPr>
          <w:rFonts w:cs="Consolas"/>
          <w:b/>
        </w:rPr>
        <w:tab/>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w:t>
      </w:r>
      <w:proofErr w:type="spellStart"/>
      <w:r w:rsidR="00D1245D" w:rsidRPr="000374F0">
        <w:rPr>
          <w:rFonts w:cs="Consolas"/>
          <w:b/>
        </w:rPr>
        <w:t>delta_vectors</w:t>
      </w:r>
      <w:proofErr w:type="spellEnd"/>
      <w:r w:rsidR="00D1245D" w:rsidRPr="000374F0">
        <w:rPr>
          <w:rFonts w:cs="Consolas"/>
          <w:b/>
        </w:rPr>
        <w:t xml:space="preserve"> (string)</w:t>
      </w:r>
    </w:p>
    <w:p w:rsidR="00D1245D" w:rsidRPr="000374F0" w:rsidRDefault="00D1245D"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$OP1 (</w:t>
      </w:r>
      <w:proofErr w:type="spellStart"/>
      <w:r w:rsidRPr="000374F0">
        <w:rPr>
          <w:rFonts w:cs="Consolas"/>
          <w:b/>
        </w:rPr>
        <w:t>int</w:t>
      </w:r>
      <w:proofErr w:type="spellEnd"/>
      <w:r w:rsidRPr="000374F0">
        <w:rPr>
          <w:rFonts w:cs="Consolas"/>
          <w:b/>
        </w:rPr>
        <w:t>)     $OP2 (</w:t>
      </w:r>
      <w:proofErr w:type="spellStart"/>
      <w:r w:rsidRPr="000374F0">
        <w:rPr>
          <w:rFonts w:cs="Consolas"/>
          <w:b/>
        </w:rPr>
        <w:t>int</w:t>
      </w:r>
      <w:proofErr w:type="spellEnd"/>
      <w:r w:rsidRPr="000374F0">
        <w:rPr>
          <w:rFonts w:cs="Consolas"/>
          <w:b/>
        </w:rPr>
        <w:t>)     $</w:t>
      </w:r>
      <w:proofErr w:type="spellStart"/>
      <w:r w:rsidRPr="000374F0">
        <w:rPr>
          <w:rFonts w:cs="Consolas"/>
          <w:b/>
        </w:rPr>
        <w:t>num_points</w:t>
      </w:r>
      <w:proofErr w:type="spellEnd"/>
      <w:r w:rsidRPr="000374F0">
        <w:rPr>
          <w:rFonts w:cs="Consolas"/>
          <w:b/>
        </w:rPr>
        <w:t xml:space="preserve"> (</w:t>
      </w:r>
      <w:proofErr w:type="spellStart"/>
      <w:r w:rsidRPr="000374F0">
        <w:rPr>
          <w:rFonts w:cs="Consolas"/>
          <w:b/>
        </w:rPr>
        <w:t>int</w:t>
      </w:r>
      <w:proofErr w:type="spellEnd"/>
      <w:r w:rsidRPr="000374F0">
        <w:rPr>
          <w:rFonts w:cs="Consolas"/>
          <w:b/>
        </w:rPr>
        <w:t>)     $offset (</w:t>
      </w:r>
      <w:proofErr w:type="spellStart"/>
      <w:r w:rsidRPr="000374F0">
        <w:rPr>
          <w:rFonts w:cs="Consolas"/>
          <w:b/>
        </w:rPr>
        <w:t>int</w:t>
      </w:r>
      <w:proofErr w:type="spellEnd"/>
      <w:r w:rsidRPr="000374F0">
        <w:rPr>
          <w:rFonts w:cs="Consolas"/>
          <w:b/>
        </w:rPr>
        <w:t>)     $cellsize (double)</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Separator Line   *****************************************************************</w:t>
      </w:r>
    </w:p>
    <w:p w:rsidR="00145534" w:rsidRPr="000374F0" w:rsidRDefault="00145534" w:rsidP="00145534">
      <w:pPr>
        <w:autoSpaceDE w:val="0"/>
        <w:autoSpaceDN w:val="0"/>
        <w:adjustRightInd w:val="0"/>
        <w:spacing w:after="0" w:line="240" w:lineRule="auto"/>
        <w:rPr>
          <w:rFonts w:ascii="Consolas" w:hAnsi="Consolas" w:cs="Consolas"/>
          <w:sz w:val="20"/>
          <w:szCs w:val="20"/>
        </w:rPr>
      </w:pPr>
      <w:r w:rsidRPr="000374F0">
        <w:rPr>
          <w:b/>
          <w:u w:val="single"/>
        </w:rPr>
        <w:lastRenderedPageBreak/>
        <w:t>Sample "FES.txt":</w:t>
      </w:r>
      <w:r w:rsidRPr="000374F0">
        <w:rPr>
          <w:rFonts w:ascii="Consolas" w:hAnsi="Consolas" w:cs="Consolas"/>
          <w:sz w:val="20"/>
          <w:szCs w:val="20"/>
        </w:rPr>
        <w:t xml:space="preserve"> </w:t>
      </w:r>
    </w:p>
    <w:p w:rsidR="00145534" w:rsidRPr="000374F0" w:rsidRDefault="00145534" w:rsidP="00145534">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C321B9" w:rsidRPr="000374F0" w:rsidRDefault="00C321B9" w:rsidP="00C321B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/output/directory/</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proofErr w:type="spellStart"/>
      <w:r w:rsidRPr="000374F0">
        <w:rPr>
          <w:rFonts w:ascii="Consolas" w:hAnsi="Consolas" w:cs="Consolas"/>
          <w:color w:val="002060"/>
          <w:sz w:val="18"/>
          <w:szCs w:val="18"/>
        </w:rPr>
        <w:t>Test_FES</w:t>
      </w:r>
      <w:r w:rsidR="00D01C6B" w:rsidRPr="000374F0">
        <w:rPr>
          <w:rFonts w:ascii="Consolas" w:hAnsi="Consolas" w:cs="Consolas"/>
          <w:color w:val="002060"/>
          <w:sz w:val="18"/>
          <w:szCs w:val="18"/>
        </w:rPr>
        <w:t>_Pooled_Data</w:t>
      </w:r>
      <w:proofErr w:type="spellEnd"/>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proofErr w:type="spellStart"/>
      <w:r w:rsidRPr="000374F0">
        <w:rPr>
          <w:rFonts w:ascii="Consolas" w:hAnsi="Consolas" w:cs="Consolas"/>
          <w:color w:val="002060"/>
          <w:sz w:val="18"/>
          <w:szCs w:val="18"/>
        </w:rPr>
        <w:t>Test_First_Half</w:t>
      </w:r>
      <w:proofErr w:type="spellEnd"/>
    </w:p>
    <w:p w:rsidR="00D01C6B" w:rsidRPr="000374F0" w:rsidRDefault="00D01C6B" w:rsidP="00D01C6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/working/directory1/</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ss_151_top_2_DVPs_CORR.txt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0     1     1001     0     0.00</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proofErr w:type="spellStart"/>
      <w:r w:rsidRPr="000374F0">
        <w:rPr>
          <w:rFonts w:ascii="Consolas" w:hAnsi="Consolas" w:cs="Consolas"/>
          <w:color w:val="002060"/>
          <w:sz w:val="18"/>
          <w:szCs w:val="18"/>
        </w:rPr>
        <w:t>Test_Second_Half</w:t>
      </w:r>
      <w:proofErr w:type="spellEnd"/>
    </w:p>
    <w:p w:rsidR="00D01C6B" w:rsidRPr="000374F0" w:rsidRDefault="00D01C6B" w:rsidP="00D01C6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/working/directory1/</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ss_151_top_2_DVPs_CORR.txt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0     1     1000     1000     0.00</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45534" w:rsidRPr="000374F0" w:rsidRDefault="00145534" w:rsidP="00145534">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EC2433" w:rsidRPr="000374F0"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EC2433" w:rsidRPr="000374F0"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Recommended values for cellsize is [0.01, 0.05]</w:t>
      </w:r>
    </w:p>
    <w:p w:rsidR="00EC2433" w:rsidRPr="000374F0"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Set $size = 0 to determine automatically, using the </w:t>
      </w:r>
      <w:r w:rsidR="00D0097A" w:rsidRPr="000374F0">
        <w:rPr>
          <w:rFonts w:cs="Consolas"/>
        </w:rPr>
        <w:t>Max (</w:t>
      </w:r>
      <w:r w:rsidRPr="000374F0">
        <w:rPr>
          <w:rFonts w:cs="Consolas"/>
        </w:rPr>
        <w:t>Range X, Range Y)/256</w:t>
      </w:r>
    </w:p>
    <w:p w:rsidR="00632EEF" w:rsidRPr="000374F0"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8B09B6" w:rsidRDefault="008B09B6"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pStyle w:val="Heading2"/>
        <w:rPr>
          <w:rFonts w:cs="Consolas"/>
        </w:rPr>
      </w:pPr>
      <w:bookmarkStart w:id="52" w:name="_Toc535242668"/>
      <w:r>
        <w:lastRenderedPageBreak/>
        <w:t>Kernel PCA</w:t>
      </w:r>
      <w:r w:rsidRPr="000374F0">
        <w:rPr>
          <w:rFonts w:cs="Consolas"/>
        </w:rPr>
        <w:t>:</w:t>
      </w:r>
      <w:bookmarkEnd w:id="52"/>
    </w:p>
    <w:p w:rsidR="00E709C3" w:rsidRDefault="00E709C3" w:rsidP="00E709C3">
      <w:pPr>
        <w:pStyle w:val="Default"/>
        <w:rPr>
          <w:sz w:val="22"/>
          <w:szCs w:val="22"/>
        </w:rPr>
      </w:pPr>
      <w:r>
        <w:rPr>
          <w:sz w:val="22"/>
          <w:szCs w:val="22"/>
        </w:rPr>
        <w:t>JEDi</w:t>
      </w:r>
      <w:r w:rsidRPr="000374F0">
        <w:rPr>
          <w:sz w:val="22"/>
          <w:szCs w:val="22"/>
        </w:rPr>
        <w:t xml:space="preserve"> contains a program called </w:t>
      </w:r>
      <w:r>
        <w:rPr>
          <w:sz w:val="22"/>
          <w:szCs w:val="22"/>
        </w:rPr>
        <w:t>KPCA</w:t>
      </w:r>
      <w:r w:rsidRPr="000374F0">
        <w:rPr>
          <w:sz w:val="22"/>
          <w:szCs w:val="22"/>
        </w:rPr>
        <w:t xml:space="preserve">_Driver.java that takes </w:t>
      </w:r>
      <w:r>
        <w:rPr>
          <w:sz w:val="22"/>
          <w:szCs w:val="22"/>
        </w:rPr>
        <w:t xml:space="preserve">as input the top PCs or DVPs from the PCA analyses. This program runs a new </w:t>
      </w:r>
      <w:r w:rsidR="00727BC7">
        <w:rPr>
          <w:sz w:val="22"/>
          <w:szCs w:val="22"/>
        </w:rPr>
        <w:t>PCA</w:t>
      </w:r>
      <w:r>
        <w:rPr>
          <w:sz w:val="22"/>
          <w:szCs w:val="22"/>
        </w:rPr>
        <w:t xml:space="preserve"> analysis using a selection of kernels on the dimension-reduced generalized coordinates</w:t>
      </w:r>
      <w:r w:rsidRPr="000374F0">
        <w:rPr>
          <w:sz w:val="22"/>
          <w:szCs w:val="22"/>
        </w:rPr>
        <w:t xml:space="preserve">. </w:t>
      </w:r>
      <w:r>
        <w:rPr>
          <w:sz w:val="22"/>
          <w:szCs w:val="22"/>
        </w:rPr>
        <w:t>The user selects the number of inputs</w:t>
      </w:r>
      <w:r w:rsidR="00727BC7">
        <w:rPr>
          <w:sz w:val="22"/>
          <w:szCs w:val="22"/>
        </w:rPr>
        <w:t>, the kernels to use,</w:t>
      </w:r>
      <w:r>
        <w:rPr>
          <w:sz w:val="22"/>
          <w:szCs w:val="22"/>
        </w:rPr>
        <w:t xml:space="preserve"> and the number of output kernel PCs.</w:t>
      </w:r>
    </w:p>
    <w:p w:rsidR="00E709C3" w:rsidRPr="000374F0" w:rsidRDefault="00E709C3" w:rsidP="00E709C3">
      <w:pPr>
        <w:pStyle w:val="Default"/>
        <w:rPr>
          <w:sz w:val="22"/>
          <w:szCs w:val="22"/>
        </w:rPr>
      </w:pPr>
      <w:r w:rsidRPr="000374F0">
        <w:rPr>
          <w:sz w:val="22"/>
          <w:szCs w:val="22"/>
        </w:rPr>
        <w:t xml:space="preserve">All required information is specified </w:t>
      </w:r>
      <w:r>
        <w:rPr>
          <w:sz w:val="22"/>
          <w:szCs w:val="22"/>
        </w:rPr>
        <w:t xml:space="preserve">as </w:t>
      </w:r>
      <w:r w:rsidRPr="00E709C3">
        <w:rPr>
          <w:b/>
          <w:sz w:val="22"/>
          <w:szCs w:val="22"/>
        </w:rPr>
        <w:t>KEY=VALUE</w:t>
      </w:r>
      <w:r>
        <w:rPr>
          <w:sz w:val="22"/>
          <w:szCs w:val="22"/>
        </w:rPr>
        <w:t xml:space="preserve"> pairs in the </w:t>
      </w:r>
      <w:r w:rsidRPr="000374F0">
        <w:rPr>
          <w:sz w:val="22"/>
          <w:szCs w:val="22"/>
        </w:rPr>
        <w:t>in the input file</w:t>
      </w:r>
      <w:r>
        <w:rPr>
          <w:sz w:val="22"/>
          <w:szCs w:val="22"/>
        </w:rPr>
        <w:t>:</w:t>
      </w:r>
      <w:r w:rsidRPr="000374F0">
        <w:rPr>
          <w:sz w:val="22"/>
          <w:szCs w:val="22"/>
        </w:rPr>
        <w:t xml:space="preserve"> </w:t>
      </w:r>
      <w:r>
        <w:rPr>
          <w:sz w:val="22"/>
          <w:szCs w:val="22"/>
        </w:rPr>
        <w:t>KPCA_Parameters</w:t>
      </w:r>
      <w:r w:rsidRPr="000374F0">
        <w:rPr>
          <w:sz w:val="22"/>
          <w:szCs w:val="22"/>
        </w:rPr>
        <w:t>.txt</w:t>
      </w: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727BC7">
      <w:pPr>
        <w:pStyle w:val="Heading3"/>
        <w:numPr>
          <w:ilvl w:val="0"/>
          <w:numId w:val="53"/>
        </w:numPr>
      </w:pPr>
      <w:bookmarkStart w:id="53" w:name="_Toc535242669"/>
      <w:r w:rsidRPr="000374F0">
        <w:t>Run Commands:</w:t>
      </w:r>
      <w:bookmarkEnd w:id="53"/>
    </w:p>
    <w:p w:rsidR="00E709C3" w:rsidRPr="000374F0" w:rsidRDefault="00E709C3" w:rsidP="00E709C3">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-d64 </w:t>
      </w:r>
      <w:r>
        <w:rPr>
          <w:rFonts w:ascii="Consolas" w:hAnsi="Consolas" w:cs="Consolas"/>
          <w:color w:val="002060"/>
          <w:sz w:val="18"/>
          <w:szCs w:val="18"/>
        </w:rPr>
        <w:t>KPCA</w:t>
      </w:r>
      <w:r w:rsidRPr="000374F0">
        <w:rPr>
          <w:rFonts w:ascii="Consolas" w:hAnsi="Consolas" w:cs="Consolas"/>
          <w:color w:val="002060"/>
          <w:sz w:val="18"/>
          <w:szCs w:val="18"/>
        </w:rPr>
        <w:t>_Driver</w:t>
      </w:r>
      <w:r>
        <w:rPr>
          <w:rFonts w:ascii="Consolas" w:hAnsi="Consolas" w:cs="Consolas"/>
          <w:color w:val="002060"/>
          <w:sz w:val="18"/>
          <w:szCs w:val="18"/>
        </w:rPr>
        <w:t xml:space="preserve">.jar </w:t>
      </w:r>
      <w:r w:rsidRPr="000374F0">
        <w:rPr>
          <w:rFonts w:ascii="Consolas" w:hAnsi="Consolas" w:cs="Consolas"/>
          <w:color w:val="002060"/>
          <w:sz w:val="18"/>
          <w:szCs w:val="18"/>
        </w:rPr>
        <w:t>/path/to/</w:t>
      </w:r>
      <w:r w:rsidRPr="00E709C3">
        <w:rPr>
          <w:rFonts w:ascii="Consolas" w:hAnsi="Consolas" w:cs="Consolas"/>
          <w:color w:val="002060"/>
          <w:sz w:val="18"/>
          <w:szCs w:val="18"/>
        </w:rPr>
        <w:t>KPCA_Parameters</w:t>
      </w:r>
      <w:r>
        <w:rPr>
          <w:rFonts w:ascii="Consolas" w:hAnsi="Consolas" w:cs="Consolas"/>
          <w:color w:val="002060"/>
          <w:sz w:val="18"/>
          <w:szCs w:val="18"/>
        </w:rPr>
        <w:t>.txt</w:t>
      </w:r>
    </w:p>
    <w:p w:rsidR="00E709C3" w:rsidRPr="000374F0" w:rsidRDefault="00E709C3" w:rsidP="00E709C3">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-d64 </w:t>
      </w:r>
      <w:r w:rsidR="00727BC7">
        <w:rPr>
          <w:rFonts w:ascii="Consolas" w:hAnsi="Consolas" w:cs="Consolas"/>
          <w:color w:val="002060"/>
          <w:sz w:val="18"/>
          <w:szCs w:val="18"/>
        </w:rPr>
        <w:t>KPCA</w:t>
      </w:r>
      <w:r w:rsidRPr="000374F0">
        <w:rPr>
          <w:rFonts w:ascii="Consolas" w:hAnsi="Consolas" w:cs="Consolas"/>
          <w:color w:val="002060"/>
          <w:sz w:val="18"/>
          <w:szCs w:val="18"/>
        </w:rPr>
        <w:t>_Driver</w:t>
      </w:r>
      <w:r>
        <w:rPr>
          <w:rFonts w:ascii="Consolas" w:hAnsi="Consolas" w:cs="Consolas"/>
          <w:color w:val="002060"/>
          <w:sz w:val="18"/>
          <w:szCs w:val="18"/>
        </w:rPr>
        <w:t xml:space="preserve">.java </w:t>
      </w:r>
      <w:r w:rsidRPr="000374F0">
        <w:rPr>
          <w:rFonts w:ascii="Consolas" w:hAnsi="Consolas" w:cs="Consolas"/>
          <w:color w:val="002060"/>
          <w:sz w:val="18"/>
          <w:szCs w:val="18"/>
        </w:rPr>
        <w:t>/path/to/</w:t>
      </w:r>
      <w:r w:rsidRPr="00E709C3">
        <w:rPr>
          <w:rFonts w:ascii="Consolas" w:hAnsi="Consolas" w:cs="Consolas"/>
          <w:color w:val="002060"/>
          <w:sz w:val="18"/>
          <w:szCs w:val="18"/>
        </w:rPr>
        <w:t>KPCA_Parameters</w:t>
      </w:r>
      <w:r w:rsidRPr="000374F0">
        <w:rPr>
          <w:rFonts w:ascii="Consolas" w:hAnsi="Consolas" w:cs="Consolas"/>
          <w:color w:val="002060"/>
          <w:sz w:val="18"/>
          <w:szCs w:val="18"/>
        </w:rPr>
        <w:t>.txt</w:t>
      </w:r>
    </w:p>
    <w:p w:rsidR="00E709C3" w:rsidRPr="000374F0" w:rsidRDefault="00E709C3" w:rsidP="00E709C3">
      <w:pPr>
        <w:spacing w:after="0" w:line="360" w:lineRule="auto"/>
        <w:rPr>
          <w:b/>
        </w:rPr>
      </w:pPr>
    </w:p>
    <w:p w:rsidR="00E709C3" w:rsidRPr="000374F0" w:rsidRDefault="00E709C3" w:rsidP="00E709C3">
      <w:pPr>
        <w:pStyle w:val="Heading3"/>
      </w:pPr>
      <w:bookmarkStart w:id="54" w:name="_Toc535242670"/>
      <w:r w:rsidRPr="000374F0">
        <w:t>Input File format:</w:t>
      </w:r>
      <w:bookmarkEnd w:id="54"/>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t>KPCA_Parameters</w:t>
      </w:r>
      <w:r w:rsidRPr="000374F0">
        <w:rPr>
          <w:rFonts w:cs="Consolas"/>
        </w:rPr>
        <w:t>.txt is shown below:</w:t>
      </w:r>
    </w:p>
    <w:p w:rsidR="00E709C3" w:rsidRPr="000374F0" w:rsidRDefault="00E709C3" w:rsidP="00E709C3">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E709C3" w:rsidRPr="00E709C3" w:rsidRDefault="00727BC7" w:rsidP="00E709C3">
      <w:pPr>
        <w:autoSpaceDE w:val="0"/>
        <w:autoSpaceDN w:val="0"/>
        <w:adjustRightInd w:val="0"/>
        <w:spacing w:after="0" w:line="240" w:lineRule="auto"/>
        <w:rPr>
          <w:rFonts w:ascii="Consolas" w:hAnsi="Consolas" w:cs="Consolas"/>
          <w:color w:val="002060"/>
          <w:sz w:val="18"/>
          <w:szCs w:val="18"/>
          <w:lang w:val="en-NZ"/>
        </w:rPr>
      </w:pPr>
      <w:r>
        <w:rPr>
          <w:rFonts w:ascii="Consolas" w:hAnsi="Consolas" w:cs="Consolas"/>
          <w:color w:val="002060"/>
          <w:sz w:val="18"/>
          <w:szCs w:val="18"/>
          <w:lang w:val="en-NZ"/>
        </w:rPr>
        <w:t>DIRECTORY=C</w:t>
      </w:r>
      <w:proofErr w:type="gramStart"/>
      <w:r>
        <w:rPr>
          <w:rFonts w:ascii="Consolas" w:hAnsi="Consolas" w:cs="Consolas"/>
          <w:color w:val="002060"/>
          <w:sz w:val="18"/>
          <w:szCs w:val="18"/>
          <w:lang w:val="en-NZ"/>
        </w:rPr>
        <w:t>:\</w:t>
      </w:r>
      <w:proofErr w:type="gramEnd"/>
      <w:r>
        <w:rPr>
          <w:rFonts w:ascii="Consolas" w:hAnsi="Consolas" w:cs="Consolas"/>
          <w:color w:val="002060"/>
          <w:sz w:val="18"/>
          <w:szCs w:val="18"/>
          <w:lang w:val="en-NZ"/>
        </w:rPr>
        <w:t>Users</w:t>
      </w:r>
      <w:r w:rsidR="00E709C3" w:rsidRPr="00E709C3">
        <w:rPr>
          <w:rFonts w:ascii="Consolas" w:hAnsi="Consolas" w:cs="Consolas"/>
          <w:color w:val="002060"/>
          <w:sz w:val="18"/>
          <w:szCs w:val="18"/>
          <w:lang w:val="en-NZ"/>
        </w:rPr>
        <w:t>\workspace\JEDi\tes</w:t>
      </w:r>
      <w:r>
        <w:rPr>
          <w:rFonts w:ascii="Consolas" w:hAnsi="Consolas" w:cs="Consolas"/>
          <w:color w:val="002060"/>
          <w:sz w:val="18"/>
          <w:szCs w:val="18"/>
          <w:lang w:val="en-NZ"/>
        </w:rPr>
        <w:t>t\BL\JEDi_RESULTS_TEST_BL</w:t>
      </w:r>
      <w:r w:rsidR="00E709C3" w:rsidRPr="00E709C3">
        <w:rPr>
          <w:rFonts w:ascii="Consolas" w:hAnsi="Consolas" w:cs="Consolas"/>
          <w:color w:val="002060"/>
          <w:sz w:val="18"/>
          <w:szCs w:val="18"/>
          <w:lang w:val="en-NZ"/>
        </w:rPr>
        <w:t>\Alpha_Carbon_PCA\COV\</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OUT_DIRECTORY=C</w:t>
      </w:r>
      <w:proofErr w:type="gramStart"/>
      <w:r w:rsidRPr="00E709C3">
        <w:rPr>
          <w:rFonts w:ascii="Consolas" w:hAnsi="Consolas" w:cs="Consolas"/>
          <w:color w:val="002060"/>
          <w:sz w:val="18"/>
          <w:szCs w:val="18"/>
          <w:lang w:val="en-NZ"/>
        </w:rPr>
        <w:t>:\</w:t>
      </w:r>
      <w:proofErr w:type="gramEnd"/>
      <w:r w:rsidR="00727BC7">
        <w:rPr>
          <w:rFonts w:ascii="Consolas" w:hAnsi="Consolas" w:cs="Consolas"/>
          <w:color w:val="002060"/>
          <w:sz w:val="18"/>
          <w:szCs w:val="18"/>
          <w:lang w:val="en-NZ"/>
        </w:rPr>
        <w:t>Users</w:t>
      </w:r>
      <w:r w:rsidRPr="00E709C3">
        <w:rPr>
          <w:rFonts w:ascii="Consolas" w:hAnsi="Consolas" w:cs="Consolas"/>
          <w:color w:val="002060"/>
          <w:sz w:val="18"/>
          <w:szCs w:val="18"/>
          <w:lang w:val="en-NZ"/>
        </w:rPr>
        <w:t>\workspace\JEDi\test\BL\KPCA\</w:t>
      </w:r>
    </w:p>
    <w:p w:rsidR="00E709C3" w:rsidRPr="00E709C3" w:rsidRDefault="00727BC7" w:rsidP="00E709C3">
      <w:pPr>
        <w:autoSpaceDE w:val="0"/>
        <w:autoSpaceDN w:val="0"/>
        <w:adjustRightInd w:val="0"/>
        <w:spacing w:after="0" w:line="240" w:lineRule="auto"/>
        <w:rPr>
          <w:rFonts w:ascii="Consolas" w:hAnsi="Consolas" w:cs="Consolas"/>
          <w:color w:val="002060"/>
          <w:sz w:val="18"/>
          <w:szCs w:val="18"/>
          <w:lang w:val="en-NZ"/>
        </w:rPr>
      </w:pPr>
      <w:r>
        <w:rPr>
          <w:rFonts w:ascii="Consolas" w:hAnsi="Consolas" w:cs="Consolas"/>
          <w:color w:val="002060"/>
          <w:sz w:val="18"/>
          <w:szCs w:val="18"/>
          <w:lang w:val="en-NZ"/>
        </w:rPr>
        <w:t>DESCRIPTION=TEST_KPCA</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PROJECTIONS=ss_263_top_5_normed_DVPs_Alpha_Carbon_PCA.txt</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NUMBER_KPCs=3</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do_linear_kernel</w:t>
      </w:r>
      <w:proofErr w:type="spellEnd"/>
      <w:r w:rsidRPr="00E709C3">
        <w:rPr>
          <w:rFonts w:ascii="Consolas" w:hAnsi="Consolas" w:cs="Consolas"/>
          <w:color w:val="002060"/>
          <w:sz w:val="18"/>
          <w:szCs w:val="18"/>
          <w:lang w:val="en-NZ"/>
        </w:rPr>
        <w:t>=false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do_Degree_2_Poly=false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do_Degree_3_Poly=false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do_Degree_4_Poly=false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do_XY_Poly</w:t>
      </w:r>
      <w:proofErr w:type="spellEnd"/>
      <w:r w:rsidRPr="00E709C3">
        <w:rPr>
          <w:rFonts w:ascii="Consolas" w:hAnsi="Consolas" w:cs="Consolas"/>
          <w:color w:val="002060"/>
          <w:sz w:val="18"/>
          <w:szCs w:val="18"/>
          <w:lang w:val="en-NZ"/>
        </w:rPr>
        <w:t>=false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do_Poly_Diff_Sq</w:t>
      </w:r>
      <w:proofErr w:type="spellEnd"/>
      <w:r w:rsidRPr="00E709C3">
        <w:rPr>
          <w:rFonts w:ascii="Consolas" w:hAnsi="Consolas" w:cs="Consolas"/>
          <w:color w:val="002060"/>
          <w:sz w:val="18"/>
          <w:szCs w:val="18"/>
          <w:lang w:val="en-NZ"/>
        </w:rPr>
        <w:t>=false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do_Poly_Diff_Cubes</w:t>
      </w:r>
      <w:proofErr w:type="spellEnd"/>
      <w:r w:rsidRPr="00E709C3">
        <w:rPr>
          <w:rFonts w:ascii="Consolas" w:hAnsi="Consolas" w:cs="Consolas"/>
          <w:color w:val="002060"/>
          <w:sz w:val="18"/>
          <w:szCs w:val="18"/>
          <w:lang w:val="en-NZ"/>
        </w:rPr>
        <w:t>=false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do_Euclidean</w:t>
      </w:r>
      <w:proofErr w:type="spellEnd"/>
      <w:r w:rsidRPr="00E709C3">
        <w:rPr>
          <w:rFonts w:ascii="Consolas" w:hAnsi="Consolas" w:cs="Consolas"/>
          <w:color w:val="002060"/>
          <w:sz w:val="18"/>
          <w:szCs w:val="18"/>
          <w:lang w:val="en-NZ"/>
        </w:rPr>
        <w:t>=false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do_Gaussian</w:t>
      </w:r>
      <w:proofErr w:type="spellEnd"/>
      <w:r w:rsidRPr="00E709C3">
        <w:rPr>
          <w:rFonts w:ascii="Consolas" w:hAnsi="Consolas" w:cs="Consolas"/>
          <w:color w:val="002060"/>
          <w:sz w:val="18"/>
          <w:szCs w:val="18"/>
          <w:lang w:val="en-NZ"/>
        </w:rPr>
        <w:t>=true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do_Neural_Net</w:t>
      </w:r>
      <w:proofErr w:type="spellEnd"/>
      <w:r w:rsidRPr="00E709C3">
        <w:rPr>
          <w:rFonts w:ascii="Consolas" w:hAnsi="Consolas" w:cs="Consolas"/>
          <w:color w:val="002060"/>
          <w:sz w:val="18"/>
          <w:szCs w:val="18"/>
          <w:lang w:val="en-NZ"/>
        </w:rPr>
        <w:t>=true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do_MI</w:t>
      </w:r>
      <w:proofErr w:type="spellEnd"/>
      <w:r w:rsidRPr="00E709C3">
        <w:rPr>
          <w:rFonts w:ascii="Consolas" w:hAnsi="Consolas" w:cs="Consolas"/>
          <w:color w:val="002060"/>
          <w:sz w:val="18"/>
          <w:szCs w:val="18"/>
          <w:lang w:val="en-NZ"/>
        </w:rPr>
        <w:t>=true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do_MI_KDE</w:t>
      </w:r>
      <w:proofErr w:type="spellEnd"/>
      <w:r w:rsidRPr="00E709C3">
        <w:rPr>
          <w:rFonts w:ascii="Consolas" w:hAnsi="Consolas" w:cs="Consolas"/>
          <w:color w:val="002060"/>
          <w:sz w:val="18"/>
          <w:szCs w:val="18"/>
          <w:lang w:val="en-NZ"/>
        </w:rPr>
        <w:t>=true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proofErr w:type="spellStart"/>
      <w:r w:rsidRPr="00E709C3">
        <w:rPr>
          <w:rFonts w:ascii="Consolas" w:hAnsi="Consolas" w:cs="Consolas"/>
          <w:color w:val="002060"/>
          <w:sz w:val="18"/>
          <w:szCs w:val="18"/>
          <w:lang w:val="en-NZ"/>
        </w:rPr>
        <w:t>do_SinCos</w:t>
      </w:r>
      <w:proofErr w:type="spellEnd"/>
      <w:r w:rsidRPr="00E709C3">
        <w:rPr>
          <w:rFonts w:ascii="Consolas" w:hAnsi="Consolas" w:cs="Consolas"/>
          <w:color w:val="002060"/>
          <w:sz w:val="18"/>
          <w:szCs w:val="18"/>
          <w:lang w:val="en-NZ"/>
        </w:rPr>
        <w:t>=false</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SLOPE=100</w:t>
      </w:r>
    </w:p>
    <w:p w:rsidR="00E709C3" w:rsidRPr="00E709C3" w:rsidRDefault="00E709C3" w:rsidP="00E709C3">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SIGMA=1.000</w:t>
      </w:r>
    </w:p>
    <w:p w:rsidR="00E709C3" w:rsidRPr="000374F0" w:rsidRDefault="00E709C3" w:rsidP="00E709C3">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727BC7">
        <w:rPr>
          <w:rFonts w:ascii="Consolas" w:hAnsi="Consolas" w:cs="Consolas"/>
          <w:sz w:val="20"/>
          <w:szCs w:val="20"/>
        </w:rPr>
        <w:t>-</w:t>
      </w:r>
      <w:r w:rsidRPr="000374F0">
        <w:rPr>
          <w:rFonts w:ascii="Consolas" w:hAnsi="Consolas" w:cs="Consolas"/>
          <w:sz w:val="20"/>
          <w:szCs w:val="20"/>
        </w:rPr>
        <w:t>------------</w:t>
      </w: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E709C3"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Set </w:t>
      </w:r>
      <w:r w:rsidR="00727BC7">
        <w:rPr>
          <w:rFonts w:cs="Consolas"/>
        </w:rPr>
        <w:t>SLOPE and SIGMA according to the variance in the data.</w:t>
      </w:r>
    </w:p>
    <w:p w:rsidR="00727BC7" w:rsidRPr="000374F0" w:rsidRDefault="00727BC7"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Pr>
          <w:rFonts w:cs="Consolas"/>
        </w:rPr>
        <w:t>Make sure that the output directory exists prior to running the program.</w:t>
      </w: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7C76D1" w:rsidRDefault="007C76D1" w:rsidP="007C76D1">
      <w:pPr>
        <w:pStyle w:val="Heading3"/>
        <w:rPr>
          <w:rFonts w:cs="Consolas"/>
        </w:rPr>
      </w:pPr>
      <w:bookmarkStart w:id="55" w:name="_Toc535242671"/>
      <w:r w:rsidRPr="000374F0">
        <w:t>Output</w:t>
      </w:r>
      <w:bookmarkEnd w:id="55"/>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7C76D1" w:rsidRDefault="007C76D1"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Pr>
          <w:rFonts w:cs="Consolas"/>
        </w:rPr>
        <w:t>The output includes the kernel PCs and scatterplots of the top two KPCs.</w:t>
      </w: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E709C3" w:rsidRPr="000374F0" w:rsidRDefault="00E709C3" w:rsidP="00E709C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D0097A" w:rsidRDefault="00D0097A" w:rsidP="00DF029A">
      <w:pPr>
        <w:pStyle w:val="Heading2"/>
        <w:rPr>
          <w:rFonts w:cs="Consolas"/>
        </w:rPr>
      </w:pPr>
      <w:bookmarkStart w:id="56" w:name="_Toc535242672"/>
      <w:r w:rsidRPr="000374F0">
        <w:lastRenderedPageBreak/>
        <w:t>Essential Mode Visualization</w:t>
      </w:r>
      <w:r w:rsidRPr="000374F0">
        <w:rPr>
          <w:rFonts w:cs="Consolas"/>
        </w:rPr>
        <w:t>:</w:t>
      </w:r>
      <w:bookmarkEnd w:id="56"/>
    </w:p>
    <w:p w:rsidR="00DF029A" w:rsidRPr="00DF029A" w:rsidRDefault="00DF029A" w:rsidP="00DF029A"/>
    <w:p w:rsidR="00727BC7" w:rsidRDefault="005B728D" w:rsidP="00D0097A">
      <w:pPr>
        <w:pStyle w:val="Default"/>
        <w:rPr>
          <w:sz w:val="22"/>
          <w:szCs w:val="22"/>
        </w:rPr>
      </w:pPr>
      <w:r>
        <w:rPr>
          <w:sz w:val="22"/>
          <w:szCs w:val="22"/>
        </w:rPr>
        <w:t>JEDi</w:t>
      </w:r>
      <w:r w:rsidR="00D0097A" w:rsidRPr="000374F0">
        <w:rPr>
          <w:sz w:val="22"/>
          <w:szCs w:val="22"/>
        </w:rPr>
        <w:t xml:space="preserve"> contai</w:t>
      </w:r>
      <w:r w:rsidR="00853606" w:rsidRPr="000374F0">
        <w:rPr>
          <w:sz w:val="22"/>
          <w:szCs w:val="22"/>
        </w:rPr>
        <w:t>ns a program called VIZ_Driver.java</w:t>
      </w:r>
      <w:r w:rsidR="00D0097A" w:rsidRPr="000374F0">
        <w:rPr>
          <w:sz w:val="22"/>
          <w:szCs w:val="22"/>
        </w:rPr>
        <w:t xml:space="preserve"> that</w:t>
      </w:r>
      <w:r w:rsidR="002D272C" w:rsidRPr="000374F0">
        <w:rPr>
          <w:sz w:val="22"/>
          <w:szCs w:val="22"/>
        </w:rPr>
        <w:t xml:space="preserve"> allows the user to view not only individual modes, but the superposition of all the modes deemed ‘essential’</w:t>
      </w:r>
      <w:r w:rsidR="00D0097A" w:rsidRPr="000374F0">
        <w:rPr>
          <w:sz w:val="22"/>
          <w:szCs w:val="22"/>
        </w:rPr>
        <w:t>.</w:t>
      </w:r>
      <w:r w:rsidR="002D272C" w:rsidRPr="000374F0">
        <w:rPr>
          <w:sz w:val="22"/>
          <w:szCs w:val="22"/>
        </w:rPr>
        <w:t xml:space="preserve"> </w:t>
      </w:r>
      <w:r w:rsidR="00D0097A" w:rsidRPr="000374F0">
        <w:rPr>
          <w:sz w:val="22"/>
          <w:szCs w:val="22"/>
        </w:rPr>
        <w:t xml:space="preserve"> </w:t>
      </w:r>
      <w:r w:rsidR="00F3039E" w:rsidRPr="000374F0">
        <w:rPr>
          <w:sz w:val="22"/>
          <w:szCs w:val="22"/>
        </w:rPr>
        <w:t xml:space="preserve">A starting mode is specified so that the user can window over sets of modes. The number of modes to visualize determines the size of that window. Also, the user can specify a threshold (low/high) that can be adjusted to enhance the log coloring scheme. With thresholding, a percentage of frames are set to the minimum and maximum values, broadening the coloring of the inter-threshold range. </w:t>
      </w:r>
      <w:r w:rsidR="002F3DD1" w:rsidRPr="000374F0">
        <w:rPr>
          <w:sz w:val="22"/>
          <w:szCs w:val="22"/>
        </w:rPr>
        <w:t>The mode amplitude parameter determines the amount of displacement from equilib</w:t>
      </w:r>
      <w:r w:rsidR="00727BC7">
        <w:rPr>
          <w:sz w:val="22"/>
          <w:szCs w:val="22"/>
        </w:rPr>
        <w:t>rium for visualizing the modes. Selecting the number of frames and number of cycles controls the level of detail captured in the movies.</w:t>
      </w:r>
    </w:p>
    <w:p w:rsidR="00D0097A" w:rsidRPr="000374F0" w:rsidRDefault="00D0097A" w:rsidP="00D0097A">
      <w:pPr>
        <w:pStyle w:val="Default"/>
        <w:rPr>
          <w:sz w:val="22"/>
          <w:szCs w:val="22"/>
        </w:rPr>
      </w:pPr>
      <w:r w:rsidRPr="000374F0">
        <w:rPr>
          <w:sz w:val="22"/>
          <w:szCs w:val="22"/>
        </w:rPr>
        <w:t xml:space="preserve">All required information is specified in the input file </w:t>
      </w:r>
      <w:r w:rsidR="002D272C" w:rsidRPr="000374F0">
        <w:rPr>
          <w:sz w:val="22"/>
          <w:szCs w:val="22"/>
        </w:rPr>
        <w:t>VIZ</w:t>
      </w:r>
      <w:r w:rsidRPr="000374F0">
        <w:rPr>
          <w:sz w:val="22"/>
          <w:szCs w:val="22"/>
        </w:rPr>
        <w:t>.txt</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D0097A" w:rsidRDefault="00D0097A" w:rsidP="00D85347">
      <w:pPr>
        <w:pStyle w:val="Heading3"/>
        <w:numPr>
          <w:ilvl w:val="0"/>
          <w:numId w:val="31"/>
        </w:numPr>
      </w:pPr>
      <w:bookmarkStart w:id="57" w:name="_Toc535242673"/>
      <w:r w:rsidRPr="000374F0">
        <w:t>Run Commands:</w:t>
      </w:r>
      <w:bookmarkEnd w:id="57"/>
    </w:p>
    <w:p w:rsidR="00DF029A" w:rsidRPr="00DF029A" w:rsidRDefault="00DF029A" w:rsidP="00DF029A"/>
    <w:p w:rsidR="00D0097A" w:rsidRPr="000374F0" w:rsidRDefault="00D0097A" w:rsidP="00D0097A">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-jar -d64 </w:t>
      </w:r>
      <w:r w:rsidR="002D272C" w:rsidRPr="000374F0">
        <w:rPr>
          <w:rFonts w:ascii="Consolas" w:hAnsi="Consolas" w:cs="Consolas"/>
          <w:color w:val="002060"/>
          <w:sz w:val="18"/>
          <w:szCs w:val="18"/>
        </w:rPr>
        <w:t>VIZ_Driver</w:t>
      </w:r>
      <w:r w:rsidRPr="000374F0">
        <w:rPr>
          <w:rFonts w:ascii="Consolas" w:hAnsi="Consolas" w:cs="Consolas"/>
          <w:color w:val="002060"/>
          <w:sz w:val="18"/>
          <w:szCs w:val="18"/>
        </w:rPr>
        <w:t>.jar “/path/to/</w:t>
      </w:r>
      <w:r w:rsidR="00853606" w:rsidRPr="000374F0">
        <w:rPr>
          <w:rFonts w:ascii="Consolas" w:hAnsi="Consolas" w:cs="Consolas"/>
          <w:color w:val="002060"/>
          <w:sz w:val="18"/>
          <w:szCs w:val="18"/>
        </w:rPr>
        <w:t>VIZ</w:t>
      </w:r>
      <w:r w:rsidRPr="000374F0">
        <w:rPr>
          <w:rFonts w:ascii="Consolas" w:hAnsi="Consolas" w:cs="Consolas"/>
          <w:color w:val="002060"/>
          <w:sz w:val="18"/>
          <w:szCs w:val="18"/>
        </w:rPr>
        <w:t>.txt”</w:t>
      </w:r>
    </w:p>
    <w:p w:rsidR="00D0097A" w:rsidRPr="000374F0" w:rsidRDefault="00D0097A" w:rsidP="00D0097A">
      <w:pPr>
        <w:spacing w:after="0" w:line="360" w:lineRule="auto"/>
        <w:rPr>
          <w:rFonts w:ascii="Consolas" w:hAnsi="Consolas" w:cs="Consolas"/>
          <w:color w:val="002060"/>
          <w:sz w:val="18"/>
          <w:szCs w:val="18"/>
        </w:rPr>
      </w:pPr>
      <w:proofErr w:type="gramStart"/>
      <w:r w:rsidRPr="000374F0">
        <w:rPr>
          <w:rFonts w:ascii="Consolas" w:hAnsi="Consolas" w:cs="Consolas"/>
          <w:color w:val="002060"/>
          <w:sz w:val="18"/>
          <w:szCs w:val="18"/>
        </w:rPr>
        <w:t>java</w:t>
      </w:r>
      <w:proofErr w:type="gramEnd"/>
      <w:r w:rsidRPr="000374F0">
        <w:rPr>
          <w:rFonts w:ascii="Consolas" w:hAnsi="Consolas" w:cs="Consolas"/>
          <w:color w:val="002060"/>
          <w:sz w:val="18"/>
          <w:szCs w:val="18"/>
        </w:rPr>
        <w:t xml:space="preserve"> -d64 </w:t>
      </w:r>
      <w:r w:rsidR="002D272C" w:rsidRPr="000374F0">
        <w:rPr>
          <w:rFonts w:ascii="Consolas" w:hAnsi="Consolas" w:cs="Consolas"/>
          <w:color w:val="002060"/>
          <w:sz w:val="18"/>
          <w:szCs w:val="18"/>
        </w:rPr>
        <w:t>VIZ_Driver</w:t>
      </w:r>
      <w:r w:rsidRPr="000374F0">
        <w:rPr>
          <w:rFonts w:ascii="Consolas" w:hAnsi="Consolas" w:cs="Consolas"/>
          <w:color w:val="002060"/>
          <w:sz w:val="18"/>
          <w:szCs w:val="18"/>
        </w:rPr>
        <w:t>.java “/path/to/</w:t>
      </w:r>
      <w:r w:rsidR="00853606" w:rsidRPr="000374F0">
        <w:rPr>
          <w:rFonts w:ascii="Consolas" w:hAnsi="Consolas" w:cs="Consolas"/>
          <w:color w:val="002060"/>
          <w:sz w:val="18"/>
          <w:szCs w:val="18"/>
        </w:rPr>
        <w:t>VIZ</w:t>
      </w:r>
      <w:r w:rsidRPr="000374F0">
        <w:rPr>
          <w:rFonts w:ascii="Consolas" w:hAnsi="Consolas" w:cs="Consolas"/>
          <w:color w:val="002060"/>
          <w:sz w:val="18"/>
          <w:szCs w:val="18"/>
        </w:rPr>
        <w:t>.txt”</w:t>
      </w:r>
    </w:p>
    <w:p w:rsidR="00D0097A" w:rsidRPr="000374F0" w:rsidRDefault="00D0097A" w:rsidP="00D0097A">
      <w:pPr>
        <w:spacing w:after="0" w:line="360" w:lineRule="auto"/>
        <w:rPr>
          <w:b/>
        </w:rPr>
      </w:pPr>
    </w:p>
    <w:p w:rsidR="00D0097A" w:rsidRDefault="00D0097A" w:rsidP="00DF029A">
      <w:pPr>
        <w:pStyle w:val="Heading3"/>
      </w:pPr>
      <w:bookmarkStart w:id="58" w:name="_Toc535242674"/>
      <w:r w:rsidRPr="000374F0">
        <w:t>Input File format:</w:t>
      </w:r>
      <w:bookmarkEnd w:id="58"/>
    </w:p>
    <w:p w:rsidR="00DF029A" w:rsidRPr="00DF029A" w:rsidRDefault="00DF029A" w:rsidP="00DF029A"/>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rsidR="00982229" w:rsidRPr="000374F0">
        <w:rPr>
          <w:rFonts w:cs="Consolas"/>
        </w:rPr>
        <w:t>VIZ</w:t>
      </w:r>
      <w:r w:rsidRPr="000374F0">
        <w:rPr>
          <w:rFonts w:cs="Consolas"/>
        </w:rPr>
        <w:t>.txt is shown below:</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1: </w:t>
      </w:r>
      <w:proofErr w:type="spellStart"/>
      <w:r w:rsidRPr="000374F0">
        <w:rPr>
          <w:rFonts w:cs="Consolas"/>
          <w:b/>
        </w:rPr>
        <w:t>Number_of_Jobs</w:t>
      </w:r>
      <w:proofErr w:type="spellEnd"/>
      <w:r w:rsidRPr="000374F0">
        <w:rPr>
          <w:rFonts w:cs="Consolas"/>
          <w:b/>
        </w:rPr>
        <w:t xml:space="preserve"> (integer)</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w:t>
      </w:r>
      <w:r w:rsidR="00467650" w:rsidRPr="000374F0">
        <w:rPr>
          <w:rFonts w:cs="Consolas"/>
          <w:b/>
        </w:rPr>
        <w:t>2</w:t>
      </w:r>
      <w:r w:rsidRPr="000374F0">
        <w:rPr>
          <w:rFonts w:cs="Consolas"/>
          <w:b/>
        </w:rPr>
        <w:t>: Separator Line   *********************************************</w:t>
      </w:r>
      <w:r w:rsidR="007723BB" w:rsidRPr="000374F0">
        <w:rPr>
          <w:rFonts w:cs="Consolas"/>
          <w:b/>
        </w:rPr>
        <w:t>**************</w:t>
      </w:r>
      <w:r w:rsidRPr="000374F0">
        <w:rPr>
          <w:rFonts w:cs="Consolas"/>
          <w:b/>
        </w:rPr>
        <w:t>*****************</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THEN FOR EACH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4"/>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sz w:val="16"/>
                <w:szCs w:val="16"/>
                <w:lang w:val="en-NZ"/>
              </w:rPr>
            </w:pPr>
            <w:r w:rsidRPr="000374F0">
              <w:rPr>
                <w:rFonts w:cs="Consolas"/>
                <w:b/>
                <w:sz w:val="16"/>
                <w:szCs w:val="16"/>
                <w:lang w:val="en-NZ"/>
              </w:rPr>
              <w:t>$</w:t>
            </w:r>
            <w:proofErr w:type="spellStart"/>
            <w:r w:rsidRPr="000374F0">
              <w:rPr>
                <w:rFonts w:cs="Consolas"/>
                <w:b/>
                <w:sz w:val="16"/>
                <w:szCs w:val="16"/>
                <w:lang w:val="en-NZ"/>
              </w:rPr>
              <w:t>start_mode</w:t>
            </w:r>
            <w:proofErr w:type="spellEnd"/>
            <w:r w:rsidRPr="000374F0">
              <w:rPr>
                <w:rFonts w:cs="Consolas"/>
                <w:b/>
                <w:sz w:val="16"/>
                <w:szCs w:val="16"/>
                <w:lang w:val="en-NZ"/>
              </w:rPr>
              <w:t xml:space="preserve"> </w:t>
            </w:r>
            <w:r w:rsidR="00CA52A9"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num_modes_viz</w:t>
            </w:r>
            <w:proofErr w:type="spellEnd"/>
            <w:r w:rsidRPr="000374F0">
              <w:rPr>
                <w:rFonts w:cs="Consolas"/>
                <w:b/>
                <w:sz w:val="16"/>
                <w:szCs w:val="16"/>
                <w:lang w:val="en-NZ"/>
              </w:rPr>
              <w:t xml:space="preserve"> </w:t>
            </w:r>
            <w:r w:rsidR="00CA52A9"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mode_amplitutude</w:t>
            </w:r>
            <w:proofErr w:type="spellEnd"/>
            <w:r w:rsidRPr="000374F0">
              <w:rPr>
                <w:rFonts w:cs="Consolas"/>
                <w:b/>
                <w:sz w:val="16"/>
                <w:szCs w:val="16"/>
                <w:lang w:val="en-NZ"/>
              </w:rPr>
              <w:t xml:space="preserve"> </w:t>
            </w:r>
            <w:r w:rsidR="00CA52A9"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threshold_low</w:t>
            </w:r>
            <w:proofErr w:type="spellEnd"/>
            <w:r w:rsidRPr="000374F0">
              <w:rPr>
                <w:rFonts w:cs="Consolas"/>
                <w:b/>
                <w:sz w:val="16"/>
                <w:szCs w:val="16"/>
                <w:lang w:val="en-NZ"/>
              </w:rPr>
              <w:t xml:space="preserve"> </w:t>
            </w:r>
            <w:r w:rsidR="00CA52A9"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threshold_high</w:t>
            </w:r>
            <w:proofErr w:type="spellEnd"/>
            <w:r w:rsidRPr="000374F0">
              <w:rPr>
                <w:rFonts w:cs="Consolas"/>
                <w:b/>
                <w:sz w:val="16"/>
                <w:szCs w:val="16"/>
                <w:lang w:val="en-NZ"/>
              </w:rPr>
              <w:t xml:space="preserve"> </w:t>
            </w:r>
            <w:r w:rsidR="00CA52A9"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num_frames</w:t>
            </w:r>
            <w:proofErr w:type="spellEnd"/>
            <w:r w:rsidRPr="000374F0">
              <w:rPr>
                <w:rFonts w:cs="Consolas"/>
                <w:b/>
                <w:sz w:val="16"/>
                <w:szCs w:val="16"/>
                <w:lang w:val="en-NZ"/>
              </w:rPr>
              <w:t xml:space="preserve"> </w:t>
            </w:r>
            <w:r w:rsidR="00DD2F6C"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num_cycles</w:t>
            </w:r>
            <w:proofErr w:type="spellEnd"/>
            <w:r w:rsidRPr="000374F0">
              <w:rPr>
                <w:rFonts w:cs="Consolas"/>
                <w:b/>
                <w:sz w:val="16"/>
                <w:szCs w:val="16"/>
                <w:lang w:val="en-NZ"/>
              </w:rPr>
              <w:t xml:space="preserve"> </w:t>
            </w:r>
            <w:r w:rsidR="00DD2F6C" w:rsidRPr="000374F0">
              <w:rPr>
                <w:rFonts w:cs="Consolas"/>
                <w:b/>
                <w:sz w:val="16"/>
                <w:szCs w:val="16"/>
                <w:lang w:val="en-NZ"/>
              </w:rPr>
              <w:t xml:space="preserve">     </w:t>
            </w:r>
            <w:r w:rsidRPr="000374F0">
              <w:rPr>
                <w:rFonts w:cs="Consolas"/>
                <w:b/>
                <w:sz w:val="16"/>
                <w:szCs w:val="16"/>
                <w:lang w:val="en-NZ"/>
              </w:rPr>
              <w:t>$</w:t>
            </w:r>
            <w:proofErr w:type="spellStart"/>
            <w:r w:rsidRPr="000374F0">
              <w:rPr>
                <w:rFonts w:cs="Consolas"/>
                <w:b/>
                <w:sz w:val="16"/>
                <w:szCs w:val="16"/>
                <w:lang w:val="en-NZ"/>
              </w:rPr>
              <w:t>do_individual</w:t>
            </w:r>
            <w:proofErr w:type="spellEnd"/>
            <w:r w:rsidRPr="000374F0">
              <w:rPr>
                <w:rFonts w:cs="Consolas"/>
                <w:b/>
                <w:sz w:val="16"/>
                <w:szCs w:val="16"/>
                <w:lang w:val="en-NZ"/>
              </w:rPr>
              <w:t xml:space="preserve"> </w:t>
            </w:r>
            <w:r w:rsidR="00DD2F6C" w:rsidRPr="000374F0">
              <w:rPr>
                <w:rFonts w:cs="Consolas"/>
                <w:b/>
                <w:sz w:val="16"/>
                <w:szCs w:val="16"/>
                <w:lang w:val="en-NZ"/>
              </w:rPr>
              <w:t xml:space="preserve">     </w:t>
            </w:r>
            <w:r w:rsidRPr="000374F0">
              <w:rPr>
                <w:rFonts w:cs="Consolas"/>
                <w:b/>
                <w:sz w:val="16"/>
                <w:szCs w:val="16"/>
                <w:lang w:val="en-NZ"/>
              </w:rPr>
              <w:t>$type</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w:t>
            </w:r>
            <w:proofErr w:type="spellStart"/>
            <w:r w:rsidRPr="000374F0">
              <w:rPr>
                <w:rFonts w:cs="Consolas"/>
                <w:b/>
                <w:lang w:val="en-NZ"/>
              </w:rPr>
              <w:t>ref_PDB</w:t>
            </w:r>
            <w:proofErr w:type="spellEnd"/>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$eigenvalues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$eigenvectors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w:t>
            </w:r>
            <w:proofErr w:type="spellStart"/>
            <w:r w:rsidRPr="000374F0">
              <w:rPr>
                <w:rFonts w:cs="Consolas"/>
                <w:b/>
                <w:lang w:val="en-NZ"/>
              </w:rPr>
              <w:t>sq_modes</w:t>
            </w:r>
            <w:proofErr w:type="spellEnd"/>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w:t>
            </w:r>
            <w:proofErr w:type="spellStart"/>
            <w:r w:rsidRPr="000374F0">
              <w:rPr>
                <w:rFonts w:cs="Consolas"/>
                <w:b/>
                <w:lang w:val="en-NZ"/>
              </w:rPr>
              <w:t>mode_maxes</w:t>
            </w:r>
            <w:proofErr w:type="spellEnd"/>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w:t>
            </w:r>
            <w:proofErr w:type="spellStart"/>
            <w:r w:rsidRPr="000374F0">
              <w:rPr>
                <w:rFonts w:cs="Consolas"/>
                <w:b/>
                <w:lang w:val="en-NZ"/>
              </w:rPr>
              <w:t>mode_mins</w:t>
            </w:r>
            <w:proofErr w:type="spellEnd"/>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lang w:val="en-NZ"/>
        </w:rPr>
        <w:t>$</w:t>
      </w:r>
      <w:proofErr w:type="spellStart"/>
      <w:r w:rsidRPr="000374F0">
        <w:rPr>
          <w:rFonts w:cs="Consolas"/>
          <w:b/>
          <w:lang w:val="en-NZ"/>
        </w:rPr>
        <w:t>out_dir</w:t>
      </w:r>
      <w:proofErr w:type="spellEnd"/>
      <w:r w:rsidRPr="000374F0">
        <w:rPr>
          <w:rFonts w:cs="Consolas"/>
          <w:b/>
          <w:lang w:val="en-NZ"/>
        </w:rPr>
        <w:t xml:space="preserve"> </w:t>
      </w:r>
      <w:r w:rsidRPr="000374F0">
        <w:rPr>
          <w:rFonts w:cs="Consolas"/>
          <w:b/>
        </w:rPr>
        <w:t>(string ending in "/" or "\\")</w:t>
      </w:r>
    </w:p>
    <w:p w:rsidR="00AF090C" w:rsidRPr="000374F0" w:rsidRDefault="00AF090C"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Separator Line   *************************************************************</w:t>
      </w:r>
      <w:r w:rsidR="007723BB" w:rsidRPr="000374F0">
        <w:rPr>
          <w:rFonts w:cs="Consolas"/>
          <w:b/>
        </w:rPr>
        <w:t>*****************</w:t>
      </w:r>
      <w:r w:rsidRPr="000374F0">
        <w:rPr>
          <w:rFonts w:cs="Consolas"/>
          <w:b/>
        </w:rPr>
        <w:t>****</w:t>
      </w:r>
    </w:p>
    <w:p w:rsidR="00F300A7" w:rsidRDefault="00F300A7"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891B31" w:rsidRDefault="00891B31" w:rsidP="007F1F2E">
      <w:pPr>
        <w:autoSpaceDE w:val="0"/>
        <w:autoSpaceDN w:val="0"/>
        <w:adjustRightInd w:val="0"/>
        <w:spacing w:after="0" w:line="240" w:lineRule="auto"/>
        <w:rPr>
          <w:b/>
          <w:u w:val="single"/>
        </w:rPr>
      </w:pPr>
    </w:p>
    <w:p w:rsidR="007F1F2E" w:rsidRPr="000374F0" w:rsidRDefault="007F1F2E" w:rsidP="007F1F2E">
      <w:pPr>
        <w:autoSpaceDE w:val="0"/>
        <w:autoSpaceDN w:val="0"/>
        <w:adjustRightInd w:val="0"/>
        <w:spacing w:after="0" w:line="240" w:lineRule="auto"/>
        <w:rPr>
          <w:rFonts w:ascii="Consolas" w:hAnsi="Consolas" w:cs="Consolas"/>
          <w:sz w:val="20"/>
          <w:szCs w:val="20"/>
        </w:rPr>
      </w:pPr>
      <w:r w:rsidRPr="000374F0">
        <w:rPr>
          <w:b/>
          <w:u w:val="single"/>
        </w:rPr>
        <w:t>Sample "VIZ.txt":</w:t>
      </w:r>
      <w:r w:rsidRPr="000374F0">
        <w:rPr>
          <w:rFonts w:ascii="Consolas" w:hAnsi="Consolas" w:cs="Consolas"/>
          <w:sz w:val="20"/>
          <w:szCs w:val="20"/>
        </w:rPr>
        <w:t xml:space="preserve"> </w:t>
      </w:r>
    </w:p>
    <w:p w:rsidR="00632EEF" w:rsidRPr="000374F0" w:rsidRDefault="007F1F2E" w:rsidP="00163202">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163202" w:rsidRPr="000374F0">
        <w:rPr>
          <w:rFonts w:ascii="Consolas" w:hAnsi="Consolas" w:cs="Consola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2</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 xml:space="preserve">1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1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3.0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.05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.05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100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5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0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PCORR</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/path/to/ss_151_RMSF_edited.pdb</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/path/to/ss_151_eigenvalues_PCORR.txt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/path/to/ss_151_top_20_eigenvectors_PCORR.txt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0"/>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/path/to/ss_151_top_20_square_pca_modes_PCORR.txt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5"/>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/path/to/ss_151_top_20_square_pca_mode_MAXES_PCORR.txt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/path/to/ss_151_top_20_square_pca_mode_MINS_PCORR.txt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/output/directory/VIZ_TEST</w:t>
            </w:r>
            <w:r w:rsidR="00DE6183" w:rsidRPr="000374F0">
              <w:rPr>
                <w:rFonts w:ascii="Consolas" w:eastAsia="Times New Roman" w:hAnsi="Consolas" w:cs="Consolas"/>
                <w:color w:val="1F497D" w:themeColor="text2"/>
                <w:sz w:val="18"/>
                <w:szCs w:val="18"/>
                <w:lang w:val="en-NZ" w:eastAsia="en-NZ"/>
              </w:rPr>
              <w:t>_PCORR</w:t>
            </w:r>
            <w:r w:rsidRPr="000374F0">
              <w:rPr>
                <w:rFonts w:ascii="Consolas" w:eastAsia="Times New Roman" w:hAnsi="Consolas" w:cs="Consolas"/>
                <w:color w:val="1F497D" w:themeColor="text2"/>
                <w:sz w:val="18"/>
                <w:szCs w:val="18"/>
                <w:lang w:val="en-NZ" w:eastAsia="en-NZ"/>
              </w:rPr>
              <w: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8"/>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1     1     3.0     .05     .05     100     5     0     CORR</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/path/to/ss_151_RMSF_edited.pdb</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w:t>
            </w:r>
            <w:r w:rsidR="00DE6183" w:rsidRPr="000374F0">
              <w:rPr>
                <w:rFonts w:ascii="Consolas" w:eastAsia="Times New Roman" w:hAnsi="Consolas" w:cs="Consolas"/>
                <w:color w:val="1F497D" w:themeColor="text2"/>
                <w:sz w:val="18"/>
                <w:szCs w:val="18"/>
                <w:lang w:val="en-NZ" w:eastAsia="en-NZ"/>
              </w:rPr>
              <w:t>ss_151_eigenvalues_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w:t>
            </w:r>
            <w:r w:rsidR="00DE6183" w:rsidRPr="000374F0">
              <w:rPr>
                <w:rFonts w:ascii="Consolas" w:eastAsia="Times New Roman" w:hAnsi="Consolas" w:cs="Consolas"/>
                <w:color w:val="1F497D" w:themeColor="text2"/>
                <w:sz w:val="18"/>
                <w:szCs w:val="18"/>
                <w:lang w:val="en-NZ" w:eastAsia="en-NZ"/>
              </w:rPr>
              <w:t>ss_151_top_20_eigenvectors_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1"/>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w:t>
            </w:r>
            <w:r w:rsidR="00DE6183" w:rsidRPr="000374F0">
              <w:rPr>
                <w:rFonts w:ascii="Consolas" w:eastAsia="Times New Roman" w:hAnsi="Consolas" w:cs="Consolas"/>
                <w:color w:val="1F497D" w:themeColor="text2"/>
                <w:sz w:val="18"/>
                <w:szCs w:val="18"/>
                <w:lang w:val="en-NZ" w:eastAsia="en-NZ"/>
              </w:rPr>
              <w:t>ss_151_top_20_square_pca_modes_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w:t>
            </w:r>
            <w:r w:rsidR="00DE6183" w:rsidRPr="000374F0">
              <w:rPr>
                <w:rFonts w:ascii="Consolas" w:eastAsia="Times New Roman" w:hAnsi="Consolas" w:cs="Consolas"/>
                <w:color w:val="1F497D" w:themeColor="text2"/>
                <w:sz w:val="18"/>
                <w:szCs w:val="18"/>
                <w:lang w:val="en-NZ" w:eastAsia="en-NZ"/>
              </w:rPr>
              <w:t>1_top_20_square_pca_mode_MAXES_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7"/>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w:t>
            </w:r>
            <w:r w:rsidR="00DE6183" w:rsidRPr="000374F0">
              <w:rPr>
                <w:rFonts w:ascii="Consolas" w:eastAsia="Times New Roman" w:hAnsi="Consolas" w:cs="Consolas"/>
                <w:color w:val="1F497D" w:themeColor="text2"/>
                <w:sz w:val="18"/>
                <w:szCs w:val="18"/>
                <w:lang w:val="en-NZ" w:eastAsia="en-NZ"/>
              </w:rPr>
              <w:t>51_top_20_square_pca_mode_MINS_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7"/>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/output/directory/VIZ_TEST</w:t>
            </w:r>
            <w:r w:rsidR="00DE6183" w:rsidRPr="000374F0">
              <w:rPr>
                <w:rFonts w:ascii="Consolas" w:eastAsia="Times New Roman" w:hAnsi="Consolas" w:cs="Consolas"/>
                <w:color w:val="1F497D" w:themeColor="text2"/>
                <w:sz w:val="18"/>
                <w:szCs w:val="18"/>
                <w:lang w:val="en-NZ" w:eastAsia="en-NZ"/>
              </w:rPr>
              <w:t>_CORR</w:t>
            </w:r>
            <w:r w:rsidRPr="000374F0">
              <w:rPr>
                <w:rFonts w:ascii="Consolas" w:eastAsia="Times New Roman" w:hAnsi="Consolas" w:cs="Consolas"/>
                <w:color w:val="1F497D" w:themeColor="text2"/>
                <w:sz w:val="18"/>
                <w:szCs w:val="18"/>
                <w:lang w:val="en-NZ" w:eastAsia="en-NZ"/>
              </w:rPr>
              <w: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44707" w:rsidRPr="000374F0" w:rsidRDefault="00444707" w:rsidP="00444707">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0374F0" w:rsidRPr="000374F0" w:rsidRDefault="000374F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444707" w:rsidRDefault="00444707" w:rsidP="00A664A2">
      <w:pPr>
        <w:pStyle w:val="Heading3"/>
      </w:pPr>
      <w:bookmarkStart w:id="59" w:name="_Toc535242675"/>
      <w:r w:rsidRPr="000374F0">
        <w:t>Output:</w:t>
      </w:r>
      <w:bookmarkEnd w:id="59"/>
    </w:p>
    <w:p w:rsidR="00A664A2" w:rsidRPr="00A664A2" w:rsidRDefault="00A664A2" w:rsidP="00A664A2"/>
    <w:p w:rsidR="003C45A7" w:rsidRDefault="00444707" w:rsidP="00444707">
      <w:pPr>
        <w:rPr>
          <w:rFonts w:cs="Consolas"/>
        </w:rPr>
      </w:pPr>
      <w:r w:rsidRPr="000374F0">
        <w:rPr>
          <w:rFonts w:cs="Consolas"/>
        </w:rPr>
        <w:t xml:space="preserve">The output is a </w:t>
      </w:r>
      <w:r w:rsidR="001266BE" w:rsidRPr="000374F0">
        <w:rPr>
          <w:rFonts w:cs="Consolas"/>
        </w:rPr>
        <w:t xml:space="preserve">set of </w:t>
      </w:r>
      <w:r w:rsidR="00727BC7" w:rsidRPr="00727BC7">
        <w:rPr>
          <w:rFonts w:cs="Consolas"/>
          <w:b/>
        </w:rPr>
        <w:t>$</w:t>
      </w:r>
      <w:proofErr w:type="spellStart"/>
      <w:r w:rsidR="00727BC7" w:rsidRPr="00727BC7">
        <w:rPr>
          <w:rFonts w:cs="Consolas"/>
          <w:b/>
        </w:rPr>
        <w:t>num_frames</w:t>
      </w:r>
      <w:proofErr w:type="spellEnd"/>
      <w:r w:rsidR="003C45A7">
        <w:rPr>
          <w:rFonts w:cs="Consolas"/>
        </w:rPr>
        <w:t xml:space="preserve"> </w:t>
      </w:r>
      <w:r w:rsidR="001266BE" w:rsidRPr="000374F0">
        <w:rPr>
          <w:rFonts w:cs="Consolas"/>
        </w:rPr>
        <w:t>PDBs for the individual modes</w:t>
      </w:r>
      <w:r w:rsidR="003C45A7">
        <w:rPr>
          <w:rFonts w:cs="Consolas"/>
        </w:rPr>
        <w:t>,</w:t>
      </w:r>
      <w:r w:rsidR="001266BE" w:rsidRPr="000374F0">
        <w:rPr>
          <w:rFonts w:cs="Consolas"/>
        </w:rPr>
        <w:t xml:space="preserve"> if requested by setting </w:t>
      </w:r>
      <w:proofErr w:type="spellStart"/>
      <w:r w:rsidR="00145E26" w:rsidRPr="00145E26">
        <w:rPr>
          <w:rFonts w:cs="Consolas"/>
          <w:b/>
        </w:rPr>
        <w:t>doModeViz</w:t>
      </w:r>
      <w:proofErr w:type="spellEnd"/>
      <w:r w:rsidR="00145E26">
        <w:rPr>
          <w:rFonts w:cs="Consolas"/>
        </w:rPr>
        <w:t xml:space="preserve"> to </w:t>
      </w:r>
      <w:r w:rsidR="00145E26" w:rsidRPr="00145E26">
        <w:rPr>
          <w:rFonts w:cs="Consolas"/>
          <w:b/>
        </w:rPr>
        <w:t>true</w:t>
      </w:r>
      <w:r w:rsidRPr="000374F0">
        <w:rPr>
          <w:rFonts w:cs="Consolas"/>
        </w:rPr>
        <w:t>.</w:t>
      </w:r>
    </w:p>
    <w:p w:rsidR="003C45A7" w:rsidRDefault="003C45A7" w:rsidP="00444707">
      <w:pPr>
        <w:rPr>
          <w:rFonts w:cs="Consolas"/>
        </w:rPr>
      </w:pPr>
      <w:r>
        <w:rPr>
          <w:rFonts w:cs="Consolas"/>
        </w:rPr>
        <w:t>A set of 30 PDBs for the Essential Modes</w:t>
      </w:r>
    </w:p>
    <w:p w:rsidR="00444707" w:rsidRDefault="003C45A7" w:rsidP="00444707">
      <w:pPr>
        <w:rPr>
          <w:rFonts w:cs="Consolas"/>
        </w:rPr>
      </w:pPr>
      <w:r>
        <w:rPr>
          <w:rFonts w:cs="Consolas"/>
        </w:rPr>
        <w:t>A</w:t>
      </w:r>
      <w:r w:rsidR="001266BE" w:rsidRPr="000374F0">
        <w:rPr>
          <w:rFonts w:cs="Consolas"/>
        </w:rPr>
        <w:t xml:space="preserve"> </w:t>
      </w:r>
      <w:proofErr w:type="spellStart"/>
      <w:r w:rsidR="001266BE" w:rsidRPr="000374F0">
        <w:rPr>
          <w:rFonts w:cs="Consolas"/>
        </w:rPr>
        <w:t>PyMol</w:t>
      </w:r>
      <w:r w:rsidR="001266BE" w:rsidRPr="000374F0">
        <w:rPr>
          <w:rFonts w:cs="Consolas"/>
          <w:vertAlign w:val="superscript"/>
        </w:rPr>
        <w:t>TM</w:t>
      </w:r>
      <w:proofErr w:type="spellEnd"/>
      <w:r w:rsidR="001266BE" w:rsidRPr="000374F0">
        <w:rPr>
          <w:rFonts w:cs="Consolas"/>
        </w:rPr>
        <w:t xml:space="preserve"> script </w:t>
      </w:r>
      <w:r>
        <w:rPr>
          <w:rFonts w:cs="Consolas"/>
        </w:rPr>
        <w:t>is</w:t>
      </w:r>
      <w:r w:rsidR="001266BE" w:rsidRPr="000374F0">
        <w:rPr>
          <w:rFonts w:cs="Consolas"/>
        </w:rPr>
        <w:t xml:space="preserve"> generated to animate </w:t>
      </w:r>
      <w:r>
        <w:rPr>
          <w:rFonts w:cs="Consolas"/>
        </w:rPr>
        <w:t>each set</w:t>
      </w:r>
      <w:r w:rsidR="001266BE" w:rsidRPr="000374F0">
        <w:rPr>
          <w:rFonts w:cs="Consolas"/>
        </w:rPr>
        <w:t xml:space="preserve"> of PDB files (.</w:t>
      </w:r>
      <w:proofErr w:type="spellStart"/>
      <w:r w:rsidR="001266BE" w:rsidRPr="000374F0">
        <w:rPr>
          <w:rFonts w:cs="Consolas"/>
        </w:rPr>
        <w:t>pml</w:t>
      </w:r>
      <w:proofErr w:type="spellEnd"/>
      <w:r w:rsidR="001266BE" w:rsidRPr="000374F0">
        <w:rPr>
          <w:rFonts w:cs="Consolas"/>
        </w:rPr>
        <w:t xml:space="preserve"> files).</w:t>
      </w:r>
    </w:p>
    <w:p w:rsidR="00933BC0" w:rsidRPr="000374F0" w:rsidRDefault="00933BC0" w:rsidP="00933BC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Pr>
          <w:rFonts w:cs="Consolas"/>
        </w:rPr>
        <w:t>Make sure that the output directory exists prior to running the program.</w:t>
      </w:r>
    </w:p>
    <w:p w:rsidR="00933BC0" w:rsidRDefault="00933BC0" w:rsidP="00444707">
      <w:pPr>
        <w:rPr>
          <w:rFonts w:cs="Consolas"/>
        </w:rPr>
      </w:pPr>
    </w:p>
    <w:p w:rsidR="00891B31" w:rsidRDefault="00891B31" w:rsidP="00444707">
      <w:pPr>
        <w:rPr>
          <w:rFonts w:cs="Consolas"/>
        </w:rPr>
      </w:pPr>
    </w:p>
    <w:p w:rsidR="00891B31" w:rsidRDefault="00891B31" w:rsidP="00444707">
      <w:pPr>
        <w:rPr>
          <w:rFonts w:cs="Consolas"/>
        </w:rPr>
      </w:pPr>
    </w:p>
    <w:p w:rsidR="00891B31" w:rsidRDefault="00891B31" w:rsidP="00444707">
      <w:pPr>
        <w:rPr>
          <w:rFonts w:cs="Consolas"/>
        </w:rPr>
      </w:pPr>
    </w:p>
    <w:p w:rsidR="00891B31" w:rsidRDefault="00891B31" w:rsidP="00444707">
      <w:pPr>
        <w:rPr>
          <w:rFonts w:cs="Consolas"/>
        </w:rPr>
      </w:pPr>
    </w:p>
    <w:p w:rsidR="003506B9" w:rsidRPr="00047DF6" w:rsidRDefault="00F46AE3" w:rsidP="00047DF6">
      <w:pPr>
        <w:pStyle w:val="Heading1"/>
      </w:pPr>
      <w:bookmarkStart w:id="60" w:name="_Toc535242676"/>
      <w:r w:rsidRPr="000D1FF6">
        <w:lastRenderedPageBreak/>
        <w:t>A</w:t>
      </w:r>
      <w:r w:rsidR="008E684B">
        <w:t xml:space="preserve">ppendix 1 - </w:t>
      </w:r>
      <w:r w:rsidR="00047DF6">
        <w:t>Input File Formats</w:t>
      </w:r>
      <w:bookmarkEnd w:id="60"/>
    </w:p>
    <w:p w:rsidR="003506B9" w:rsidRPr="000374F0" w:rsidRDefault="005B728D" w:rsidP="00D85347">
      <w:pPr>
        <w:pStyle w:val="Heading2"/>
        <w:numPr>
          <w:ilvl w:val="0"/>
          <w:numId w:val="33"/>
        </w:numPr>
      </w:pPr>
      <w:bookmarkStart w:id="61" w:name="_Toc535242677"/>
      <w:r>
        <w:t>JEDi</w:t>
      </w:r>
      <w:r w:rsidR="003506B9" w:rsidRPr="000374F0">
        <w:t>_</w:t>
      </w:r>
      <w:r w:rsidR="009975C2">
        <w:t>Parameters</w:t>
      </w:r>
      <w:r w:rsidR="003506B9" w:rsidRPr="000374F0">
        <w:t>.txt</w:t>
      </w:r>
      <w:r w:rsidR="008E4F2C">
        <w:t xml:space="preserve"> (example for </w:t>
      </w:r>
      <w:r w:rsidR="008E4F2C" w:rsidRPr="00047DF6">
        <w:rPr>
          <w:color w:val="FF0000"/>
        </w:rPr>
        <w:t>pre processing</w:t>
      </w:r>
      <w:r w:rsidR="008E4F2C">
        <w:t xml:space="preserve"> run on </w:t>
      </w:r>
      <w:r w:rsidR="008E4F2C" w:rsidRPr="00047DF6">
        <w:rPr>
          <w:color w:val="FF0000"/>
        </w:rPr>
        <w:t>single chain PDB files</w:t>
      </w:r>
      <w:r w:rsidR="008E4F2C">
        <w:t>)</w:t>
      </w:r>
      <w:bookmarkEnd w:id="61"/>
    </w:p>
    <w:p w:rsidR="008B09B6" w:rsidRDefault="008B09B6"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DIRECTORY, DESCRIPTION, REFERENCE_PDB</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 --------------------------------------------------------------------------------------------------------------------</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DIRECTORY=</w:t>
      </w:r>
      <w:r w:rsidR="00F822FE">
        <w:rPr>
          <w:rFonts w:ascii="Consolas" w:hAnsi="Consolas"/>
          <w:sz w:val="16"/>
          <w:szCs w:val="16"/>
        </w:rPr>
        <w:t>working/directory/</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DESCRIPTION=</w:t>
      </w:r>
      <w:r w:rsidR="00F822FE">
        <w:rPr>
          <w:rFonts w:ascii="Consolas" w:hAnsi="Consolas"/>
          <w:sz w:val="16"/>
          <w:szCs w:val="16"/>
        </w:rPr>
        <w:t>description</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REFERENCE_PDB=</w:t>
      </w:r>
      <w:r w:rsidR="00F822FE">
        <w:rPr>
          <w:rFonts w:ascii="Consolas" w:hAnsi="Consolas"/>
          <w:sz w:val="16"/>
          <w:szCs w:val="16"/>
        </w:rPr>
        <w:t>pdb_file</w:t>
      </w:r>
      <w:r w:rsidRPr="009975C2">
        <w:rPr>
          <w:rFonts w:ascii="Consolas" w:hAnsi="Consolas"/>
          <w:sz w:val="16"/>
          <w:szCs w:val="16"/>
        </w:rPr>
        <w:t>.pdb</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 --------------------------------------------------------------------------------------------------------------------</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     LOGICAL SWITCHES</w:t>
      </w:r>
    </w:p>
    <w:p w:rsidR="009975C2" w:rsidRPr="009975C2" w:rsidRDefault="009975C2" w:rsidP="009975C2">
      <w:pPr>
        <w:spacing w:after="0" w:line="240" w:lineRule="auto"/>
        <w:rPr>
          <w:rFonts w:ascii="Consolas" w:hAnsi="Consolas"/>
          <w:sz w:val="16"/>
          <w:szCs w:val="16"/>
        </w:rPr>
      </w:pPr>
      <w:r w:rsidRPr="009975C2">
        <w:rPr>
          <w:rFonts w:ascii="Consolas" w:hAnsi="Consolas"/>
          <w:sz w:val="16"/>
          <w:szCs w:val="16"/>
        </w:rPr>
        <w:t># --------------------------------------------------------------------------------------------------------------------</w:t>
      </w:r>
    </w:p>
    <w:p w:rsidR="009975C2" w:rsidRPr="008E4F2C" w:rsidRDefault="009975C2" w:rsidP="009975C2">
      <w:pPr>
        <w:spacing w:after="0" w:line="240" w:lineRule="auto"/>
        <w:rPr>
          <w:rFonts w:ascii="Consolas" w:hAnsi="Consolas"/>
          <w:color w:val="FF0000"/>
          <w:sz w:val="16"/>
          <w:szCs w:val="16"/>
        </w:rPr>
      </w:pPr>
      <w:proofErr w:type="gramStart"/>
      <w:r w:rsidRPr="008E4F2C">
        <w:rPr>
          <w:rFonts w:ascii="Consolas" w:hAnsi="Consolas"/>
          <w:color w:val="FF0000"/>
          <w:sz w:val="16"/>
          <w:szCs w:val="16"/>
        </w:rPr>
        <w:t>doREAD=</w:t>
      </w:r>
      <w:proofErr w:type="gramEnd"/>
      <w:r w:rsidRPr="008E4F2C">
        <w:rPr>
          <w:rFonts w:ascii="Consolas" w:hAnsi="Consolas"/>
          <w:color w:val="FF0000"/>
          <w:sz w:val="16"/>
          <w:szCs w:val="16"/>
        </w:rPr>
        <w:t>true</w:t>
      </w:r>
    </w:p>
    <w:p w:rsidR="009975C2" w:rsidRPr="008E4F2C" w:rsidRDefault="009975C2" w:rsidP="009975C2">
      <w:pPr>
        <w:spacing w:after="0" w:line="240" w:lineRule="auto"/>
        <w:rPr>
          <w:rFonts w:ascii="Consolas" w:hAnsi="Consolas"/>
          <w:color w:val="FF0000"/>
          <w:sz w:val="16"/>
          <w:szCs w:val="16"/>
        </w:rPr>
      </w:pPr>
      <w:proofErr w:type="gramStart"/>
      <w:r w:rsidRPr="008E4F2C">
        <w:rPr>
          <w:rFonts w:ascii="Consolas" w:hAnsi="Consolas"/>
          <w:color w:val="FF0000"/>
          <w:sz w:val="16"/>
          <w:szCs w:val="16"/>
        </w:rPr>
        <w:t>doMULTI=</w:t>
      </w:r>
      <w:proofErr w:type="gramEnd"/>
      <w:r w:rsidRPr="008E4F2C">
        <w:rPr>
          <w:rFonts w:ascii="Consolas" w:hAnsi="Consolas"/>
          <w:color w:val="FF0000"/>
          <w:sz w:val="16"/>
          <w:szCs w:val="16"/>
        </w:rPr>
        <w:t>false</w:t>
      </w:r>
    </w:p>
    <w:p w:rsidR="009975C2" w:rsidRPr="009975C2" w:rsidRDefault="009975C2" w:rsidP="009975C2">
      <w:pPr>
        <w:spacing w:after="0" w:line="240" w:lineRule="auto"/>
        <w:rPr>
          <w:rFonts w:ascii="Consolas" w:hAnsi="Consolas"/>
          <w:sz w:val="16"/>
          <w:szCs w:val="16"/>
        </w:rPr>
      </w:pPr>
      <w:proofErr w:type="gramStart"/>
      <w:r w:rsidRPr="009975C2">
        <w:rPr>
          <w:rFonts w:ascii="Consolas" w:hAnsi="Consolas"/>
          <w:sz w:val="16"/>
          <w:szCs w:val="16"/>
        </w:rPr>
        <w:t>doCARTESIAN=</w:t>
      </w:r>
      <w:proofErr w:type="gramEnd"/>
      <w:r w:rsidRPr="009975C2">
        <w:rPr>
          <w:rFonts w:ascii="Consolas" w:hAnsi="Consolas"/>
          <w:sz w:val="16"/>
          <w:szCs w:val="16"/>
        </w:rPr>
        <w:t>true</w:t>
      </w:r>
    </w:p>
    <w:p w:rsidR="009975C2" w:rsidRPr="005A6ADC" w:rsidRDefault="009975C2" w:rsidP="009975C2">
      <w:pPr>
        <w:spacing w:after="0" w:line="240" w:lineRule="auto"/>
        <w:rPr>
          <w:rFonts w:ascii="Consolas" w:hAnsi="Consolas"/>
          <w:sz w:val="16"/>
          <w:szCs w:val="16"/>
        </w:rPr>
      </w:pPr>
      <w:proofErr w:type="gramStart"/>
      <w:r w:rsidRPr="009975C2">
        <w:rPr>
          <w:rFonts w:ascii="Consolas" w:hAnsi="Consolas"/>
          <w:sz w:val="16"/>
          <w:szCs w:val="16"/>
        </w:rPr>
        <w:t>doDISPLACEMENT</w:t>
      </w:r>
      <w:r w:rsidRPr="005A6ADC">
        <w:rPr>
          <w:rFonts w:ascii="Consolas" w:hAnsi="Consolas"/>
          <w:sz w:val="16"/>
          <w:szCs w:val="16"/>
        </w:rPr>
        <w:t>=</w:t>
      </w:r>
      <w:proofErr w:type="gramEnd"/>
      <w:r w:rsidRPr="005A6ADC">
        <w:rPr>
          <w:rFonts w:ascii="Consolas" w:hAnsi="Consolas"/>
          <w:sz w:val="16"/>
          <w:szCs w:val="16"/>
        </w:rPr>
        <w:t>true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doCORR=</w:t>
      </w:r>
      <w:proofErr w:type="gramEnd"/>
      <w:r w:rsidRPr="005A6ADC">
        <w:rPr>
          <w:rFonts w:ascii="Consolas" w:hAnsi="Consolas"/>
          <w:sz w:val="16"/>
          <w:szCs w:val="16"/>
        </w:rPr>
        <w:t>true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doPCORR=</w:t>
      </w:r>
      <w:proofErr w:type="gramEnd"/>
      <w:r w:rsidRPr="005A6ADC">
        <w:rPr>
          <w:rFonts w:ascii="Consolas" w:hAnsi="Consolas"/>
          <w:sz w:val="16"/>
          <w:szCs w:val="16"/>
        </w:rPr>
        <w:t>false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doREDUCE=</w:t>
      </w:r>
      <w:proofErr w:type="gramEnd"/>
      <w:r w:rsidRPr="005A6ADC">
        <w:rPr>
          <w:rFonts w:ascii="Consolas" w:hAnsi="Consolas"/>
          <w:sz w:val="16"/>
          <w:szCs w:val="16"/>
        </w:rPr>
        <w:t>false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doKPCA=</w:t>
      </w:r>
      <w:proofErr w:type="gramEnd"/>
      <w:r w:rsidRPr="005A6ADC">
        <w:rPr>
          <w:rFonts w:ascii="Consolas" w:hAnsi="Consolas"/>
          <w:sz w:val="16"/>
          <w:szCs w:val="16"/>
        </w:rPr>
        <w:t>false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doFES=</w:t>
      </w:r>
      <w:proofErr w:type="gramEnd"/>
      <w:r w:rsidRPr="005A6ADC">
        <w:rPr>
          <w:rFonts w:ascii="Consolas" w:hAnsi="Consolas"/>
          <w:sz w:val="16"/>
          <w:szCs w:val="16"/>
        </w:rPr>
        <w:t>false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doModeViz=</w:t>
      </w:r>
      <w:proofErr w:type="gramEnd"/>
      <w:r w:rsidRPr="005A6ADC">
        <w:rPr>
          <w:rFonts w:ascii="Consolas" w:hAnsi="Consolas"/>
          <w:sz w:val="16"/>
          <w:szCs w:val="16"/>
        </w:rPr>
        <w:t>false</w:t>
      </w:r>
    </w:p>
    <w:p w:rsidR="009975C2" w:rsidRPr="005A6ADC" w:rsidRDefault="009975C2" w:rsidP="009975C2">
      <w:pPr>
        <w:spacing w:after="0" w:line="240" w:lineRule="auto"/>
        <w:rPr>
          <w:rFonts w:ascii="Consolas" w:hAnsi="Consolas"/>
          <w:sz w:val="16"/>
          <w:szCs w:val="16"/>
        </w:rPr>
      </w:pPr>
      <w:proofErr w:type="gramStart"/>
      <w:r w:rsidRPr="005A6ADC">
        <w:rPr>
          <w:rFonts w:ascii="Consolas" w:hAnsi="Consolas"/>
          <w:sz w:val="16"/>
          <w:szCs w:val="16"/>
        </w:rPr>
        <w:t>doPLOT=</w:t>
      </w:r>
      <w:proofErr w:type="gramEnd"/>
      <w:r w:rsidRPr="005A6ADC">
        <w:rPr>
          <w:rFonts w:ascii="Consolas" w:hAnsi="Consolas"/>
          <w:sz w:val="16"/>
          <w:szCs w:val="16"/>
        </w:rPr>
        <w:t>true</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NUMBER OF MODES</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NUMBER_OF_MODES_LOCAL=</w:t>
      </w:r>
      <w:r>
        <w:rPr>
          <w:rFonts w:ascii="Consolas" w:hAnsi="Consolas"/>
          <w:sz w:val="16"/>
          <w:szCs w:val="16"/>
        </w:rPr>
        <w:t>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NUMBER_OF_MODES_HIERARCHCAL_AA=9</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NUMBER_OF_MODES_HIERARCHCAL_HA=6</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NUMBER_OF_MODES_ALL_ATOM=5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NUMBER_OF_MODES_HEAVY_ATOM=5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NUMBER_OF_MODES_BACKBONE=5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NUMBER_OF_MODES_ALPHA_CARBON=5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NUMBER_OF_MODES_DISTANCE_PAIRS=</w:t>
      </w:r>
      <w:r>
        <w:rPr>
          <w:rFonts w:ascii="Consolas" w:hAnsi="Consolas"/>
          <w:sz w:val="16"/>
          <w:szCs w:val="16"/>
        </w:rPr>
        <w:t>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NUMBER_OF_MODES_VIZ=</w:t>
      </w:r>
      <w:r>
        <w:rPr>
          <w:rFonts w:ascii="Consolas" w:hAnsi="Consolas"/>
          <w:sz w:val="16"/>
          <w:szCs w:val="16"/>
        </w:rPr>
        <w:t>5</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xml:space="preserve">#      </w:t>
      </w:r>
      <w:r w:rsidR="00F822FE">
        <w:rPr>
          <w:rFonts w:ascii="Consolas" w:hAnsi="Consolas"/>
          <w:sz w:val="16"/>
          <w:szCs w:val="16"/>
        </w:rPr>
        <w:t>PCA and Visualization</w:t>
      </w:r>
      <w:r w:rsidRPr="005A6ADC">
        <w:rPr>
          <w:rFonts w:ascii="Consolas" w:hAnsi="Consolas"/>
          <w:sz w:val="16"/>
          <w:szCs w:val="16"/>
        </w:rPr>
        <w:t xml:space="preserve"> SETTINGS</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Z_SCORE_CUTOFF=3.000</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STABILITY_THRESHOLD=1.000E-12</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VIZ_MODE_SCALE_FACTOR=0.250</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RESIDUE LISTS</w:t>
      </w:r>
      <w:r>
        <w:rPr>
          <w:rFonts w:ascii="Consolas" w:hAnsi="Consolas"/>
          <w:sz w:val="16"/>
          <w:szCs w:val="16"/>
        </w:rPr>
        <w:t xml:space="preserve"> FOR SUBSETS</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2239C5" w:rsidP="009975C2">
      <w:pPr>
        <w:spacing w:after="0" w:line="240" w:lineRule="auto"/>
        <w:rPr>
          <w:rFonts w:ascii="Consolas" w:hAnsi="Consolas"/>
          <w:sz w:val="16"/>
          <w:szCs w:val="16"/>
        </w:rPr>
      </w:pPr>
      <w:r>
        <w:rPr>
          <w:rFonts w:ascii="Consolas" w:hAnsi="Consolas"/>
          <w:sz w:val="16"/>
          <w:szCs w:val="16"/>
        </w:rPr>
        <w:t>RESIDUE_LIST_ALL_ATOM=residues</w:t>
      </w:r>
      <w:r w:rsidR="009975C2" w:rsidRPr="005A6ADC">
        <w:rPr>
          <w:rFonts w:ascii="Consolas" w:hAnsi="Consolas"/>
          <w:sz w:val="16"/>
          <w:szCs w:val="16"/>
        </w:rPr>
        <w:t>.</w:t>
      </w:r>
      <w:r w:rsidR="009975C2" w:rsidRPr="005A6ADC">
        <w:rPr>
          <w:rFonts w:ascii="Consolas" w:hAnsi="Consolas"/>
          <w:sz w:val="16"/>
          <w:szCs w:val="16"/>
          <w:u w:val="single"/>
        </w:rPr>
        <w:t>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RESIDUE_LI</w:t>
      </w:r>
      <w:r w:rsidR="002239C5">
        <w:rPr>
          <w:rFonts w:ascii="Consolas" w:hAnsi="Consolas"/>
          <w:sz w:val="16"/>
          <w:szCs w:val="16"/>
        </w:rPr>
        <w:t>ST_HEAVY_ATOM=residues</w:t>
      </w:r>
      <w:r w:rsidRPr="005A6ADC">
        <w:rPr>
          <w:rFonts w:ascii="Consolas" w:hAnsi="Consolas"/>
          <w:sz w:val="16"/>
          <w:szCs w:val="16"/>
        </w:rPr>
        <w:t>.</w:t>
      </w:r>
      <w:r w:rsidRPr="005A6ADC">
        <w:rPr>
          <w:rFonts w:ascii="Consolas" w:hAnsi="Consolas"/>
          <w:sz w:val="16"/>
          <w:szCs w:val="16"/>
          <w:u w:val="single"/>
        </w:rPr>
        <w:t>txt</w:t>
      </w:r>
    </w:p>
    <w:p w:rsidR="009975C2" w:rsidRPr="005A6ADC" w:rsidRDefault="002239C5" w:rsidP="009975C2">
      <w:pPr>
        <w:spacing w:after="0" w:line="240" w:lineRule="auto"/>
        <w:rPr>
          <w:rFonts w:ascii="Consolas" w:hAnsi="Consolas"/>
          <w:sz w:val="16"/>
          <w:szCs w:val="16"/>
        </w:rPr>
      </w:pPr>
      <w:r>
        <w:rPr>
          <w:rFonts w:ascii="Consolas" w:hAnsi="Consolas"/>
          <w:sz w:val="16"/>
          <w:szCs w:val="16"/>
        </w:rPr>
        <w:t>RESIDUE_LIST_BACKBONE=residues</w:t>
      </w:r>
      <w:r w:rsidR="009975C2" w:rsidRPr="005A6ADC">
        <w:rPr>
          <w:rFonts w:ascii="Consolas" w:hAnsi="Consolas"/>
          <w:sz w:val="16"/>
          <w:szCs w:val="16"/>
        </w:rPr>
        <w:t>.</w:t>
      </w:r>
      <w:r w:rsidR="009975C2" w:rsidRPr="005A6ADC">
        <w:rPr>
          <w:rFonts w:ascii="Consolas" w:hAnsi="Consolas"/>
          <w:sz w:val="16"/>
          <w:szCs w:val="16"/>
          <w:u w:val="single"/>
        </w:rPr>
        <w:t>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RESI</w:t>
      </w:r>
      <w:r w:rsidR="002239C5">
        <w:rPr>
          <w:rFonts w:ascii="Consolas" w:hAnsi="Consolas"/>
          <w:sz w:val="16"/>
          <w:szCs w:val="16"/>
        </w:rPr>
        <w:t>DUE_LIST_ALPHA_CARBON=residues</w:t>
      </w:r>
      <w:r w:rsidRPr="005A6ADC">
        <w:rPr>
          <w:rFonts w:ascii="Consolas" w:hAnsi="Consolas"/>
          <w:sz w:val="16"/>
          <w:szCs w:val="16"/>
        </w:rPr>
        <w:t>.</w:t>
      </w:r>
      <w:r w:rsidRPr="005A6ADC">
        <w:rPr>
          <w:rFonts w:ascii="Consolas" w:hAnsi="Consolas"/>
          <w:sz w:val="16"/>
          <w:szCs w:val="16"/>
          <w:u w:val="single"/>
        </w:rPr>
        <w:t>txt</w:t>
      </w:r>
    </w:p>
    <w:p w:rsidR="009975C2" w:rsidRPr="005A6ADC" w:rsidRDefault="002239C5" w:rsidP="009975C2">
      <w:pPr>
        <w:spacing w:after="0" w:line="240" w:lineRule="auto"/>
        <w:rPr>
          <w:rFonts w:ascii="Consolas" w:hAnsi="Consolas"/>
          <w:sz w:val="16"/>
          <w:szCs w:val="16"/>
        </w:rPr>
      </w:pPr>
      <w:r>
        <w:rPr>
          <w:rFonts w:ascii="Consolas" w:hAnsi="Consolas"/>
          <w:sz w:val="16"/>
          <w:szCs w:val="16"/>
        </w:rPr>
        <w:t>RESIDUE_LIST_LOCAL=residues</w:t>
      </w:r>
      <w:r w:rsidR="009975C2" w:rsidRPr="005A6ADC">
        <w:rPr>
          <w:rFonts w:ascii="Consolas" w:hAnsi="Consolas"/>
          <w:sz w:val="16"/>
          <w:szCs w:val="16"/>
        </w:rPr>
        <w:t>.</w:t>
      </w:r>
      <w:r w:rsidR="009975C2" w:rsidRPr="005A6ADC">
        <w:rPr>
          <w:rFonts w:ascii="Consolas" w:hAnsi="Consolas"/>
          <w:sz w:val="16"/>
          <w:szCs w:val="16"/>
          <w:u w:val="single"/>
        </w:rPr>
        <w:t>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RESIDUE</w:t>
      </w:r>
      <w:r w:rsidR="002239C5">
        <w:rPr>
          <w:rFonts w:ascii="Consolas" w:hAnsi="Consolas"/>
          <w:sz w:val="16"/>
          <w:szCs w:val="16"/>
        </w:rPr>
        <w:t>_LIST_HIERARCHICAL_AA=residues</w:t>
      </w:r>
      <w:r w:rsidRPr="005A6ADC">
        <w:rPr>
          <w:rFonts w:ascii="Consolas" w:hAnsi="Consolas"/>
          <w:sz w:val="16"/>
          <w:szCs w:val="16"/>
        </w:rPr>
        <w:t>.</w:t>
      </w:r>
      <w:r w:rsidRPr="005A6ADC">
        <w:rPr>
          <w:rFonts w:ascii="Consolas" w:hAnsi="Consolas"/>
          <w:sz w:val="16"/>
          <w:szCs w:val="16"/>
          <w:u w:val="single"/>
        </w:rPr>
        <w:t>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RESIDUE</w:t>
      </w:r>
      <w:r w:rsidR="002239C5">
        <w:rPr>
          <w:rFonts w:ascii="Consolas" w:hAnsi="Consolas"/>
          <w:sz w:val="16"/>
          <w:szCs w:val="16"/>
        </w:rPr>
        <w:t>_LIST_HIERARCHICAL_HA=residues</w:t>
      </w:r>
      <w:r w:rsidRPr="005A6ADC">
        <w:rPr>
          <w:rFonts w:ascii="Consolas" w:hAnsi="Consolas"/>
          <w:sz w:val="16"/>
          <w:szCs w:val="16"/>
        </w:rPr>
        <w:t>.</w:t>
      </w:r>
      <w:r w:rsidRPr="005A6ADC">
        <w:rPr>
          <w:rFonts w:ascii="Consolas" w:hAnsi="Consolas"/>
          <w:sz w:val="16"/>
          <w:szCs w:val="16"/>
          <w:u w:val="single"/>
        </w:rPr>
        <w:t>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ATOM_PAIRS_LIST=atom_pairs.txt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COORDS FILE</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ORIGINAL_PDB_COORDS=original_PDB_Coordinates_AA.txt</w:t>
      </w:r>
    </w:p>
    <w:p w:rsidR="009975C2" w:rsidRPr="005A6ADC" w:rsidRDefault="009975C2" w:rsidP="009975C2">
      <w:pPr>
        <w:spacing w:after="0" w:line="240" w:lineRule="auto"/>
        <w:rPr>
          <w:rFonts w:ascii="Consolas" w:hAnsi="Consolas"/>
          <w:sz w:val="16"/>
          <w:szCs w:val="16"/>
        </w:rPr>
      </w:pPr>
      <w:r w:rsidRPr="005A6ADC">
        <w:rPr>
          <w:rFonts w:ascii="Consolas" w:hAnsi="Consolas"/>
          <w:sz w:val="16"/>
          <w:szCs w:val="16"/>
        </w:rPr>
        <w:t># --------------------------------------------------------------------------------------------------------------------</w:t>
      </w:r>
    </w:p>
    <w:p w:rsidR="009975C2" w:rsidRDefault="009975C2"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9975C2" w:rsidRDefault="009975C2"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9975C2" w:rsidRDefault="009975C2"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9975C2" w:rsidRDefault="009975C2"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047DF6" w:rsidRDefault="00047DF6"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047DF6" w:rsidRDefault="00047DF6"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9975C2" w:rsidRDefault="009975C2"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9975C2" w:rsidRDefault="009975C2" w:rsidP="009975C2">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B22911" w:rsidRPr="000374F0" w:rsidRDefault="001551EC" w:rsidP="00047DF6">
      <w:pPr>
        <w:pStyle w:val="Heading2"/>
      </w:pPr>
      <w:bookmarkStart w:id="62" w:name="_Toc535242678"/>
      <w:r>
        <w:lastRenderedPageBreak/>
        <w:t xml:space="preserve">Residue List file for </w:t>
      </w:r>
      <w:r w:rsidR="00B22911" w:rsidRPr="000374F0">
        <w:t>Single Chain PDBs</w:t>
      </w:r>
      <w:bookmarkEnd w:id="62"/>
    </w:p>
    <w:p w:rsidR="00B22911" w:rsidRPr="000374F0" w:rsidRDefault="004A0F6B" w:rsidP="002F0C4C">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7</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8</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9</w:t>
      </w:r>
    </w:p>
    <w:p w:rsidR="004A0F6B" w:rsidRPr="000374F0" w:rsidRDefault="004A0F6B"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10</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24</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25</w:t>
      </w:r>
    </w:p>
    <w:p w:rsidR="004A0F6B" w:rsidRPr="000374F0" w:rsidRDefault="004A0F6B" w:rsidP="004A0F6B">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0A5D46" w:rsidRPr="000374F0" w:rsidRDefault="000A5D4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Pr="000374F0"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Pr="000374F0"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146FA8" w:rsidRPr="000374F0" w:rsidRDefault="00146FA8" w:rsidP="00047DF6">
      <w:pPr>
        <w:pStyle w:val="Heading2"/>
      </w:pPr>
      <w:bookmarkStart w:id="63" w:name="_Toc535242679"/>
      <w:r w:rsidRPr="000374F0">
        <w:t>Residue List file for Multi Chain PDBs</w:t>
      </w:r>
      <w:bookmarkEnd w:id="63"/>
    </w:p>
    <w:p w:rsidR="00B22911" w:rsidRPr="000374F0" w:rsidRDefault="004A0F6B" w:rsidP="0007457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1</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2</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7</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proofErr w:type="gramStart"/>
      <w:r w:rsidRPr="000374F0">
        <w:rPr>
          <w:rFonts w:ascii="Consolas" w:hAnsi="Consolas" w:cs="Consolas"/>
          <w:color w:val="002060"/>
          <w:sz w:val="18"/>
          <w:szCs w:val="18"/>
        </w:rPr>
        <w:t>A</w:t>
      </w:r>
      <w:proofErr w:type="gramEnd"/>
      <w:r w:rsidRPr="000374F0">
        <w:rPr>
          <w:rFonts w:ascii="Consolas" w:hAnsi="Consolas" w:cs="Consolas"/>
          <w:color w:val="002060"/>
          <w:sz w:val="18"/>
          <w:szCs w:val="18"/>
        </w:rPr>
        <w:tab/>
        <w:t>8</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9</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10</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1</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2</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4</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5</w:t>
      </w:r>
    </w:p>
    <w:p w:rsidR="00074570" w:rsidRPr="000374F0" w:rsidRDefault="00074570" w:rsidP="0007457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17B8E" w:rsidRPr="000374F0"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0374F0"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0374F0" w:rsidRDefault="00035E0E" w:rsidP="00047DF6">
      <w:pPr>
        <w:pStyle w:val="Heading2"/>
      </w:pPr>
      <w:bookmarkStart w:id="64" w:name="_Toc535242680"/>
      <w:r>
        <w:t>Atom</w:t>
      </w:r>
      <w:r w:rsidR="003672C8" w:rsidRPr="000374F0">
        <w:t xml:space="preserve"> Pair List file for Single Chain PDBs</w:t>
      </w:r>
      <w:bookmarkEnd w:id="64"/>
    </w:p>
    <w:p w:rsidR="003672C8" w:rsidRPr="000374F0" w:rsidRDefault="003672C8" w:rsidP="003672C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B22911" w:rsidRPr="000374F0"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r w:rsidRPr="000374F0">
        <w:rPr>
          <w:rFonts w:ascii="Consolas" w:hAnsi="Consolas" w:cs="Consolas"/>
          <w:color w:val="002060"/>
          <w:sz w:val="18"/>
          <w:szCs w:val="18"/>
        </w:rPr>
        <w:tab/>
      </w:r>
      <w:r w:rsidR="003672C8" w:rsidRPr="000374F0">
        <w:rPr>
          <w:rFonts w:ascii="Consolas" w:hAnsi="Consolas" w:cs="Consolas"/>
          <w:color w:val="002060"/>
          <w:sz w:val="18"/>
          <w:szCs w:val="18"/>
        </w:rPr>
        <w:t>27</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5</w:t>
      </w:r>
      <w:r w:rsidRPr="000374F0">
        <w:rPr>
          <w:rFonts w:ascii="Consolas" w:hAnsi="Consolas" w:cs="Consolas"/>
          <w:color w:val="002060"/>
          <w:sz w:val="18"/>
          <w:szCs w:val="18"/>
        </w:rPr>
        <w:tab/>
        <w:t>32</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12</w:t>
      </w:r>
      <w:r w:rsidRPr="000374F0">
        <w:rPr>
          <w:rFonts w:ascii="Consolas" w:hAnsi="Consolas" w:cs="Consolas"/>
          <w:color w:val="002060"/>
          <w:sz w:val="18"/>
          <w:szCs w:val="18"/>
        </w:rPr>
        <w:tab/>
        <w:t>57</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18</w:t>
      </w:r>
      <w:r w:rsidRPr="000374F0">
        <w:rPr>
          <w:rFonts w:ascii="Consolas" w:hAnsi="Consolas" w:cs="Consolas"/>
          <w:color w:val="002060"/>
          <w:sz w:val="18"/>
          <w:szCs w:val="18"/>
        </w:rPr>
        <w:tab/>
        <w:t>80</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36</w:t>
      </w:r>
      <w:r w:rsidRPr="000374F0">
        <w:rPr>
          <w:rFonts w:ascii="Consolas" w:hAnsi="Consolas" w:cs="Consolas"/>
          <w:color w:val="002060"/>
          <w:sz w:val="18"/>
          <w:szCs w:val="18"/>
        </w:rPr>
        <w:tab/>
        <w:t>101</w:t>
      </w:r>
    </w:p>
    <w:p w:rsidR="003672C8" w:rsidRPr="000374F0" w:rsidRDefault="003672C8" w:rsidP="003672C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2D20DC" w:rsidRPr="000374F0"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0374F0"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0374F0" w:rsidRDefault="00035E0E" w:rsidP="00047DF6">
      <w:pPr>
        <w:pStyle w:val="Heading2"/>
      </w:pPr>
      <w:bookmarkStart w:id="65" w:name="_Toc535242681"/>
      <w:r>
        <w:t>Atom</w:t>
      </w:r>
      <w:r w:rsidR="00E45415" w:rsidRPr="000374F0">
        <w:t xml:space="preserve"> Pair List file for Multi Chain PDBs</w:t>
      </w:r>
      <w:bookmarkEnd w:id="65"/>
    </w:p>
    <w:p w:rsidR="00E45415" w:rsidRPr="000374F0" w:rsidRDefault="00E45415" w:rsidP="00E45415">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2</w:t>
      </w:r>
      <w:r w:rsidRPr="000374F0">
        <w:rPr>
          <w:rFonts w:ascii="Consolas" w:hAnsi="Consolas" w:cs="Consolas"/>
          <w:color w:val="002060"/>
          <w:sz w:val="18"/>
          <w:szCs w:val="18"/>
        </w:rPr>
        <w:tab/>
        <w:t>A</w:t>
      </w:r>
      <w:r w:rsidRPr="000374F0">
        <w:rPr>
          <w:rFonts w:ascii="Consolas" w:hAnsi="Consolas" w:cs="Consolas"/>
          <w:color w:val="002060"/>
          <w:sz w:val="18"/>
          <w:szCs w:val="18"/>
        </w:rPr>
        <w:tab/>
        <w:t>27</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5</w:t>
      </w:r>
      <w:r w:rsidRPr="000374F0">
        <w:rPr>
          <w:rFonts w:ascii="Consolas" w:hAnsi="Consolas" w:cs="Consolas"/>
          <w:color w:val="002060"/>
          <w:sz w:val="18"/>
          <w:szCs w:val="18"/>
        </w:rPr>
        <w:tab/>
        <w:t>A</w:t>
      </w:r>
      <w:r w:rsidRPr="000374F0">
        <w:rPr>
          <w:rFonts w:ascii="Consolas" w:hAnsi="Consolas" w:cs="Consolas"/>
          <w:color w:val="002060"/>
          <w:sz w:val="18"/>
          <w:szCs w:val="18"/>
        </w:rPr>
        <w:tab/>
        <w:t>32</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12</w:t>
      </w:r>
      <w:r w:rsidRPr="000374F0">
        <w:rPr>
          <w:rFonts w:ascii="Consolas" w:hAnsi="Consolas" w:cs="Consolas"/>
          <w:color w:val="002060"/>
          <w:sz w:val="18"/>
          <w:szCs w:val="18"/>
        </w:rPr>
        <w:tab/>
        <w:t>B</w:t>
      </w:r>
      <w:r w:rsidRPr="000374F0">
        <w:rPr>
          <w:rFonts w:ascii="Consolas" w:hAnsi="Consolas" w:cs="Consolas"/>
          <w:color w:val="002060"/>
          <w:sz w:val="18"/>
          <w:szCs w:val="18"/>
        </w:rPr>
        <w:tab/>
        <w:t>57</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18</w:t>
      </w:r>
      <w:r w:rsidRPr="000374F0">
        <w:rPr>
          <w:rFonts w:ascii="Consolas" w:hAnsi="Consolas" w:cs="Consolas"/>
          <w:color w:val="002060"/>
          <w:sz w:val="18"/>
          <w:szCs w:val="18"/>
        </w:rPr>
        <w:tab/>
        <w:t>B</w:t>
      </w:r>
      <w:r w:rsidRPr="000374F0">
        <w:rPr>
          <w:rFonts w:ascii="Consolas" w:hAnsi="Consolas" w:cs="Consolas"/>
          <w:color w:val="002060"/>
          <w:sz w:val="18"/>
          <w:szCs w:val="18"/>
        </w:rPr>
        <w:tab/>
        <w:t>80</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36</w:t>
      </w:r>
      <w:r w:rsidRPr="000374F0">
        <w:rPr>
          <w:rFonts w:ascii="Consolas" w:hAnsi="Consolas" w:cs="Consolas"/>
          <w:color w:val="002060"/>
          <w:sz w:val="18"/>
          <w:szCs w:val="18"/>
        </w:rPr>
        <w:tab/>
        <w:t>B</w:t>
      </w:r>
      <w:r w:rsidRPr="000374F0">
        <w:rPr>
          <w:rFonts w:ascii="Consolas" w:hAnsi="Consolas" w:cs="Consolas"/>
          <w:color w:val="002060"/>
          <w:sz w:val="18"/>
          <w:szCs w:val="18"/>
        </w:rPr>
        <w:tab/>
        <w:t>101</w:t>
      </w:r>
    </w:p>
    <w:p w:rsidR="00E45415" w:rsidRPr="000374F0" w:rsidRDefault="00E45415" w:rsidP="00E45415">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17B8E" w:rsidRPr="000374F0"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0374F0" w:rsidRDefault="000374F0" w:rsidP="00047DF6">
      <w:pPr>
        <w:pStyle w:val="Heading2"/>
      </w:pPr>
      <w:bookmarkStart w:id="66" w:name="_Toc535242682"/>
      <w:r w:rsidRPr="000374F0">
        <w:lastRenderedPageBreak/>
        <w:t>POOL</w:t>
      </w:r>
      <w:r w:rsidR="002D20DC" w:rsidRPr="000374F0">
        <w:t>.txt</w:t>
      </w:r>
      <w:bookmarkEnd w:id="66"/>
    </w:p>
    <w:p w:rsidR="00C44B93" w:rsidRPr="00035E0E" w:rsidRDefault="00C44B93" w:rsidP="00035E0E">
      <w:pPr>
        <w:autoSpaceDE w:val="0"/>
        <w:autoSpaceDN w:val="0"/>
        <w:adjustRightInd w:val="0"/>
        <w:spacing w:after="0" w:line="240" w:lineRule="auto"/>
        <w:rPr>
          <w:rFonts w:ascii="Consolas" w:hAnsi="Consolas" w:cs="Consolas"/>
          <w:sz w:val="20"/>
          <w:szCs w:val="20"/>
        </w:rPr>
      </w:pPr>
      <w:r w:rsidRPr="00035E0E">
        <w:rPr>
          <w:rFonts w:ascii="Consolas" w:hAnsi="Consolas" w:cs="Consolas"/>
          <w:sz w:val="20"/>
          <w:szCs w:val="20"/>
        </w:rPr>
        <w:t>---------------------------------------------------------------------------------------------</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w:t>
      </w:r>
      <w:r w:rsidR="006979E4" w:rsidRPr="000374F0">
        <w:rPr>
          <w:rFonts w:ascii="Consolas" w:hAnsi="Consolas" w:cs="Consolas"/>
          <w:color w:val="002060"/>
          <w:sz w:val="18"/>
          <w:szCs w:val="18"/>
        </w:rPr>
        <w:t xml:space="preserve"> --&gt; (repeat job declaration $num_jobs times)</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$num_of_matrices_to_combine</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BF1762" w:rsidRPr="000374F0">
        <w:rPr>
          <w:rFonts w:ascii="Consolas" w:hAnsi="Consolas" w:cs="Consolas"/>
          <w:color w:val="002060"/>
          <w:sz w:val="18"/>
          <w:szCs w:val="18"/>
        </w:rPr>
        <w:t>description</w:t>
      </w:r>
    </w:p>
    <w:p w:rsidR="00BF1762" w:rsidRPr="000374F0" w:rsidRDefault="00BF1762" w:rsidP="00BF176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$output_directory</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$path_to_coords_matrix</w:t>
      </w:r>
      <w:r w:rsidR="00163202" w:rsidRPr="000374F0">
        <w:rPr>
          <w:rFonts w:ascii="Consolas" w:hAnsi="Consolas" w:cs="Consolas"/>
          <w:color w:val="002060"/>
          <w:sz w:val="18"/>
          <w:szCs w:val="18"/>
        </w:rPr>
        <w:t>1</w:t>
      </w:r>
      <w:r w:rsidR="006979E4" w:rsidRPr="000374F0">
        <w:rPr>
          <w:rFonts w:ascii="Consolas" w:hAnsi="Consolas" w:cs="Consolas"/>
          <w:color w:val="002060"/>
          <w:sz w:val="18"/>
          <w:szCs w:val="18"/>
        </w:rPr>
        <w:t xml:space="preserve"> --&gt; (repeat line $num_of_matrices_to_combine times)</w:t>
      </w:r>
    </w:p>
    <w:p w:rsidR="00332C2C" w:rsidRPr="000374F0" w:rsidRDefault="00332C2C" w:rsidP="00332C2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C44B93" w:rsidRPr="000374F0" w:rsidRDefault="00C44B93" w:rsidP="00C44B93">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A17A06" w:rsidRPr="000374F0" w:rsidRDefault="00A17A06" w:rsidP="00047DF6">
      <w:pPr>
        <w:pStyle w:val="Heading2"/>
      </w:pPr>
      <w:bookmarkStart w:id="67" w:name="_Toc535242683"/>
      <w:r w:rsidRPr="000374F0">
        <w:t>SSA.txt</w:t>
      </w:r>
      <w:bookmarkEnd w:id="67"/>
    </w:p>
    <w:p w:rsidR="00C44B93" w:rsidRPr="00035E0E" w:rsidRDefault="00C44B93" w:rsidP="00035E0E">
      <w:pPr>
        <w:autoSpaceDE w:val="0"/>
        <w:autoSpaceDN w:val="0"/>
        <w:adjustRightInd w:val="0"/>
        <w:spacing w:after="0" w:line="240" w:lineRule="auto"/>
        <w:rPr>
          <w:rFonts w:ascii="Consolas" w:hAnsi="Consolas" w:cs="Consolas"/>
          <w:sz w:val="20"/>
          <w:szCs w:val="20"/>
        </w:rPr>
      </w:pPr>
      <w:r w:rsidRPr="00035E0E">
        <w:rPr>
          <w:rFonts w:ascii="Consolas" w:hAnsi="Consolas" w:cs="Consolas"/>
          <w:sz w:val="20"/>
          <w:szCs w:val="20"/>
        </w:rPr>
        <w:t>-----------------------------------------------------------------------------------------</w:t>
      </w:r>
      <w:r w:rsidR="00F26BE5" w:rsidRPr="00035E0E">
        <w:rPr>
          <w:rFonts w:ascii="Consolas" w:hAnsi="Consolas" w:cs="Consolas"/>
          <w:sz w:val="20"/>
          <w:szCs w:val="20"/>
        </w:rPr>
        <w:t>--</w:t>
      </w:r>
      <w:r w:rsidRPr="00035E0E">
        <w:rPr>
          <w:rFonts w:ascii="Consolas" w:hAnsi="Consolas" w:cs="Consolas"/>
          <w:sz w:val="20"/>
          <w:szCs w:val="20"/>
        </w:rPr>
        <w:t>--</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 --&gt; (repeat job declaration $num_jobs times)</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$output_directory</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$batch_description</w:t>
      </w:r>
    </w:p>
    <w:p w:rsidR="00332C2C" w:rsidRPr="000374F0" w:rsidRDefault="00332C2C" w:rsidP="00332C2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$job_description</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$path_to_first_eigenvector_file</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$path_to_second_eigenvector_file</w:t>
      </w:r>
    </w:p>
    <w:p w:rsidR="00332C2C" w:rsidRPr="000374F0" w:rsidRDefault="00332C2C" w:rsidP="00332C2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837589" w:rsidRPr="000374F0" w:rsidRDefault="00A17A06" w:rsidP="0083758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3B1B22" w:rsidRPr="000374F0" w:rsidRDefault="003B1B22" w:rsidP="00047DF6">
      <w:pPr>
        <w:pStyle w:val="Heading2"/>
      </w:pPr>
      <w:bookmarkStart w:id="68" w:name="_Toc535242684"/>
      <w:r w:rsidRPr="000374F0">
        <w:t>FES.txt</w:t>
      </w:r>
      <w:bookmarkEnd w:id="68"/>
    </w:p>
    <w:p w:rsidR="004C7B26" w:rsidRPr="000374F0" w:rsidRDefault="001101F6" w:rsidP="0083758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w:t>
      </w:r>
      <w:r w:rsidR="00C16655" w:rsidRPr="000374F0">
        <w:rPr>
          <w:rFonts w:ascii="Consolas" w:hAnsi="Consolas" w:cs="Consolas"/>
          <w:color w:val="002060"/>
          <w:sz w:val="18"/>
          <w:szCs w:val="18"/>
        </w:rPr>
        <w:t xml:space="preserve"> --&gt; (repeat job declaration $num_jobs times)</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$out_dir</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$batch_description</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316B10">
        <w:rPr>
          <w:rFonts w:ascii="Consolas" w:hAnsi="Consolas" w:cs="Consolas"/>
          <w:color w:val="002060"/>
          <w:sz w:val="18"/>
          <w:szCs w:val="18"/>
        </w:rPr>
        <w:t>*******</w:t>
      </w:r>
      <w:r w:rsidRPr="000374F0">
        <w:rPr>
          <w:rFonts w:ascii="Consolas" w:hAnsi="Consolas" w:cs="Consolas"/>
          <w:color w:val="002060"/>
          <w:sz w:val="18"/>
          <w:szCs w:val="18"/>
        </w:rPr>
        <w:t>**********</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$job_description</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$directory</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$delta_vectors</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$op1     $op2     $num_points     $offset     $</w:t>
      </w:r>
      <w:r w:rsidR="00316B10">
        <w:rPr>
          <w:rFonts w:ascii="Consolas" w:hAnsi="Consolas" w:cs="Consolas"/>
          <w:color w:val="002060"/>
          <w:sz w:val="18"/>
          <w:szCs w:val="18"/>
        </w:rPr>
        <w:t>cell_</w:t>
      </w:r>
      <w:r w:rsidRPr="000374F0">
        <w:rPr>
          <w:rFonts w:ascii="Consolas" w:hAnsi="Consolas" w:cs="Consolas"/>
          <w:color w:val="002060"/>
          <w:sz w:val="18"/>
          <w:szCs w:val="18"/>
        </w:rPr>
        <w:t>size</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316B10">
        <w:rPr>
          <w:rFonts w:ascii="Consolas" w:hAnsi="Consolas" w:cs="Consolas"/>
          <w:color w:val="002060"/>
          <w:sz w:val="18"/>
          <w:szCs w:val="18"/>
        </w:rPr>
        <w:t>*******</w:t>
      </w:r>
      <w:r w:rsidRPr="000374F0">
        <w:rPr>
          <w:rFonts w:ascii="Consolas" w:hAnsi="Consolas" w:cs="Consolas"/>
          <w:color w:val="002060"/>
          <w:sz w:val="18"/>
          <w:szCs w:val="18"/>
        </w:rPr>
        <w:t>*****</w:t>
      </w:r>
    </w:p>
    <w:p w:rsidR="001101F6" w:rsidRPr="000374F0" w:rsidRDefault="001101F6" w:rsidP="001101F6">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933BC0" w:rsidRPr="00933BC0" w:rsidRDefault="00933BC0" w:rsidP="00933BC0">
      <w:pPr>
        <w:pStyle w:val="Heading2"/>
      </w:pPr>
      <w:bookmarkStart w:id="69" w:name="_Toc535242685"/>
      <w:r>
        <w:t>KPCA_Parameters</w:t>
      </w:r>
      <w:r w:rsidRPr="000374F0">
        <w:t>.txt</w:t>
      </w:r>
      <w:bookmarkEnd w:id="69"/>
    </w:p>
    <w:p w:rsidR="00933BC0" w:rsidRPr="000374F0" w:rsidRDefault="00933BC0" w:rsidP="00933BC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Pr>
          <w:rFonts w:ascii="Consolas" w:hAnsi="Consolas" w:cs="Consolas"/>
          <w:color w:val="002060"/>
          <w:sz w:val="18"/>
          <w:szCs w:val="18"/>
          <w:lang w:val="en-NZ"/>
        </w:rPr>
        <w:t>DIRECTORY=C</w:t>
      </w:r>
      <w:proofErr w:type="gramStart"/>
      <w:r>
        <w:rPr>
          <w:rFonts w:ascii="Consolas" w:hAnsi="Consolas" w:cs="Consolas"/>
          <w:color w:val="002060"/>
          <w:sz w:val="18"/>
          <w:szCs w:val="18"/>
          <w:lang w:val="en-NZ"/>
        </w:rPr>
        <w:t>:\</w:t>
      </w:r>
      <w:proofErr w:type="gramEnd"/>
      <w:r>
        <w:rPr>
          <w:rFonts w:ascii="Consolas" w:hAnsi="Consolas" w:cs="Consolas"/>
          <w:color w:val="002060"/>
          <w:sz w:val="18"/>
          <w:szCs w:val="18"/>
          <w:lang w:val="en-NZ"/>
        </w:rPr>
        <w:t>Users</w:t>
      </w:r>
      <w:r w:rsidRPr="00E709C3">
        <w:rPr>
          <w:rFonts w:ascii="Consolas" w:hAnsi="Consolas" w:cs="Consolas"/>
          <w:color w:val="002060"/>
          <w:sz w:val="18"/>
          <w:szCs w:val="18"/>
          <w:lang w:val="en-NZ"/>
        </w:rPr>
        <w:t>\workspace\JEDi\tes</w:t>
      </w:r>
      <w:r>
        <w:rPr>
          <w:rFonts w:ascii="Consolas" w:hAnsi="Consolas" w:cs="Consolas"/>
          <w:color w:val="002060"/>
          <w:sz w:val="18"/>
          <w:szCs w:val="18"/>
          <w:lang w:val="en-NZ"/>
        </w:rPr>
        <w:t>t\BL\JEDi_RESULTS_TEST_BL</w:t>
      </w:r>
      <w:r w:rsidRPr="00E709C3">
        <w:rPr>
          <w:rFonts w:ascii="Consolas" w:hAnsi="Consolas" w:cs="Consolas"/>
          <w:color w:val="002060"/>
          <w:sz w:val="18"/>
          <w:szCs w:val="18"/>
          <w:lang w:val="en-NZ"/>
        </w:rPr>
        <w:t>\Alpha_Carbon_PCA\COV\</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OUT_DIRECTORY=C</w:t>
      </w:r>
      <w:proofErr w:type="gramStart"/>
      <w:r w:rsidRPr="00E709C3">
        <w:rPr>
          <w:rFonts w:ascii="Consolas" w:hAnsi="Consolas" w:cs="Consolas"/>
          <w:color w:val="002060"/>
          <w:sz w:val="18"/>
          <w:szCs w:val="18"/>
          <w:lang w:val="en-NZ"/>
        </w:rPr>
        <w:t>:\</w:t>
      </w:r>
      <w:proofErr w:type="gramEnd"/>
      <w:r>
        <w:rPr>
          <w:rFonts w:ascii="Consolas" w:hAnsi="Consolas" w:cs="Consolas"/>
          <w:color w:val="002060"/>
          <w:sz w:val="18"/>
          <w:szCs w:val="18"/>
          <w:lang w:val="en-NZ"/>
        </w:rPr>
        <w:t>Users</w:t>
      </w:r>
      <w:r w:rsidRPr="00E709C3">
        <w:rPr>
          <w:rFonts w:ascii="Consolas" w:hAnsi="Consolas" w:cs="Consolas"/>
          <w:color w:val="002060"/>
          <w:sz w:val="18"/>
          <w:szCs w:val="18"/>
          <w:lang w:val="en-NZ"/>
        </w:rPr>
        <w:t>\workspace\JEDi\test\BL\KPCA\</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Pr>
          <w:rFonts w:ascii="Consolas" w:hAnsi="Consolas" w:cs="Consolas"/>
          <w:color w:val="002060"/>
          <w:sz w:val="18"/>
          <w:szCs w:val="18"/>
          <w:lang w:val="en-NZ"/>
        </w:rPr>
        <w:t>DESCRIPTION=TEST_KPCA</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PROJECTIONS=ss_263_top_5_normed_DVPs_Alpha_Carbon_PCA.txt</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NUMBER_KPCs=3</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do_linear_kernel=false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do_Degree_2_Poly=false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do_Degree_3_Poly=false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do_Degree_4_Poly=false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do_XY_Poly=false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do_Poly_Diff_Sq=false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do_Poly_Diff_Cubes=false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do_Euclidean=false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do_Gaussian=true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do_Neural_Net=true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do_MI=true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do_MI_KDE=true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do_SinCos=false</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SLOPE=100</w:t>
      </w:r>
    </w:p>
    <w:p w:rsidR="00933BC0" w:rsidRPr="00E709C3" w:rsidRDefault="00933BC0" w:rsidP="00933BC0">
      <w:pPr>
        <w:autoSpaceDE w:val="0"/>
        <w:autoSpaceDN w:val="0"/>
        <w:adjustRightInd w:val="0"/>
        <w:spacing w:after="0" w:line="240" w:lineRule="auto"/>
        <w:rPr>
          <w:rFonts w:ascii="Consolas" w:hAnsi="Consolas" w:cs="Consolas"/>
          <w:color w:val="002060"/>
          <w:sz w:val="18"/>
          <w:szCs w:val="18"/>
          <w:lang w:val="en-NZ"/>
        </w:rPr>
      </w:pPr>
      <w:r w:rsidRPr="00E709C3">
        <w:rPr>
          <w:rFonts w:ascii="Consolas" w:hAnsi="Consolas" w:cs="Consolas"/>
          <w:color w:val="002060"/>
          <w:sz w:val="18"/>
          <w:szCs w:val="18"/>
          <w:lang w:val="en-NZ"/>
        </w:rPr>
        <w:t>SIGMA=1.000</w:t>
      </w:r>
    </w:p>
    <w:p w:rsidR="00933BC0" w:rsidRPr="000374F0" w:rsidRDefault="00933BC0" w:rsidP="00933BC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Pr>
          <w:rFonts w:ascii="Consolas" w:hAnsi="Consolas" w:cs="Consolas"/>
          <w:sz w:val="20"/>
          <w:szCs w:val="20"/>
        </w:rPr>
        <w:t>-</w:t>
      </w:r>
      <w:r w:rsidRPr="000374F0">
        <w:rPr>
          <w:rFonts w:ascii="Consolas" w:hAnsi="Consolas" w:cs="Consolas"/>
          <w:sz w:val="20"/>
          <w:szCs w:val="20"/>
        </w:rPr>
        <w:t>------------</w:t>
      </w:r>
    </w:p>
    <w:p w:rsidR="00933BC0" w:rsidRPr="000374F0" w:rsidRDefault="00933BC0" w:rsidP="00837589">
      <w:pPr>
        <w:autoSpaceDE w:val="0"/>
        <w:autoSpaceDN w:val="0"/>
        <w:adjustRightInd w:val="0"/>
        <w:spacing w:after="0" w:line="240" w:lineRule="auto"/>
        <w:rPr>
          <w:rFonts w:ascii="Consolas" w:hAnsi="Consolas" w:cs="Consolas"/>
          <w:sz w:val="20"/>
          <w:szCs w:val="20"/>
        </w:rPr>
      </w:pPr>
    </w:p>
    <w:p w:rsidR="00163202" w:rsidRPr="000374F0" w:rsidRDefault="00B61EDE" w:rsidP="00047DF6">
      <w:pPr>
        <w:pStyle w:val="Heading2"/>
      </w:pPr>
      <w:bookmarkStart w:id="70" w:name="_Toc535242686"/>
      <w:r w:rsidRPr="000374F0">
        <w:lastRenderedPageBreak/>
        <w:t>VIZ</w:t>
      </w:r>
      <w:r w:rsidR="00163202" w:rsidRPr="000374F0">
        <w:t>.txt</w:t>
      </w:r>
      <w:bookmarkEnd w:id="70"/>
    </w:p>
    <w:p w:rsidR="004C7B26" w:rsidRPr="00316B10" w:rsidRDefault="00163202"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w:t>
      </w:r>
      <w:r w:rsidR="00D94002">
        <w:rPr>
          <w:rFonts w:ascii="Consolas" w:hAnsi="Consolas" w:cs="Consolas"/>
          <w:sz w:val="18"/>
          <w:szCs w:val="18"/>
        </w:rPr>
        <w:t>-----------</w:t>
      </w:r>
      <w:r w:rsidRPr="00316B10">
        <w:rPr>
          <w:rFonts w:ascii="Consolas" w:hAnsi="Consolas" w:cs="Consolas"/>
          <w:sz w:val="18"/>
          <w:szCs w:val="18"/>
        </w:rPr>
        <w:t>----------------------------</w:t>
      </w:r>
      <w:r w:rsidR="00C44B93" w:rsidRPr="00316B10">
        <w:rPr>
          <w:rFonts w:ascii="Consolas" w:hAnsi="Consolas" w:cs="Consolas"/>
          <w:sz w:val="18"/>
          <w:szCs w:val="18"/>
        </w:rPr>
        <w:t>------</w:t>
      </w:r>
      <w:r w:rsidRPr="00316B10">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63202" w:rsidRPr="00316B10" w:rsidTr="00A1184A">
        <w:trPr>
          <w:tblCellSpacing w:w="15" w:type="dxa"/>
        </w:trPr>
        <w:tc>
          <w:tcPr>
            <w:tcW w:w="0" w:type="auto"/>
            <w:vAlign w:val="center"/>
            <w:hideMark/>
          </w:tcPr>
          <w:p w:rsidR="00163202" w:rsidRPr="00316B10" w:rsidRDefault="00163202" w:rsidP="00316B10">
            <w:pPr>
              <w:spacing w:line="240" w:lineRule="auto"/>
              <w:rPr>
                <w:rFonts w:ascii="Consolas" w:eastAsia="Times New Roman" w:hAnsi="Consolas" w:cs="Consolas"/>
                <w:color w:val="1F497D" w:themeColor="text2"/>
                <w:sz w:val="18"/>
                <w:szCs w:val="18"/>
                <w:lang w:val="en-NZ" w:eastAsia="en-NZ"/>
              </w:rPr>
            </w:pPr>
          </w:p>
        </w:tc>
      </w:tr>
    </w:tbl>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$num_jobs --&gt; (repeat job declaration $num_jobs times)</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w:t>
      </w:r>
    </w:p>
    <w:p w:rsidR="00316B10" w:rsidRPr="00316B10" w:rsidRDefault="00316B10" w:rsidP="00316B10">
      <w:pPr>
        <w:autoSpaceDE w:val="0"/>
        <w:autoSpaceDN w:val="0"/>
        <w:adjustRightInd w:val="0"/>
        <w:spacing w:after="0" w:line="240" w:lineRule="auto"/>
        <w:rPr>
          <w:rFonts w:ascii="Consolas" w:hAnsi="Consolas" w:cs="Consolas"/>
          <w:sz w:val="13"/>
          <w:szCs w:val="13"/>
        </w:rPr>
      </w:pPr>
      <w:r w:rsidRPr="00316B10">
        <w:rPr>
          <w:rFonts w:ascii="Consolas" w:hAnsi="Consolas" w:cs="Consolas"/>
          <w:sz w:val="13"/>
          <w:szCs w:val="13"/>
        </w:rPr>
        <w:t>$start_mode   $num_modes_viz   $mode_amplitutude   $threshold_low    $threshold_high    $num_frames    $num_cycles      $do_individual    $type</w:t>
      </w:r>
    </w:p>
    <w:p w:rsidR="00316B10" w:rsidRPr="00316B10" w:rsidRDefault="00316B10" w:rsidP="00316B10">
      <w:pPr>
        <w:autoSpaceDE w:val="0"/>
        <w:autoSpaceDN w:val="0"/>
        <w:adjustRightInd w:val="0"/>
        <w:spacing w:after="0" w:line="240" w:lineRule="auto"/>
        <w:rPr>
          <w:rFonts w:ascii="Consolas" w:hAnsi="Consolas" w:cs="Consolas"/>
          <w:sz w:val="12"/>
          <w:szCs w:val="12"/>
        </w:rPr>
      </w:pP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$ref_PDB</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$eigenvalues</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$eigenvectors</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$sq_modes</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$mode_maxes</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$mode_mins</w:t>
      </w:r>
    </w:p>
    <w:p w:rsidR="00316B10" w:rsidRP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$out_dir</w:t>
      </w:r>
    </w:p>
    <w:p w:rsidR="00316B10" w:rsidRDefault="00316B10"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w:t>
      </w:r>
      <w:r>
        <w:rPr>
          <w:rFonts w:ascii="Consolas" w:hAnsi="Consolas" w:cs="Consolas"/>
          <w:sz w:val="18"/>
          <w:szCs w:val="18"/>
        </w:rPr>
        <w:t>*****************************</w:t>
      </w:r>
    </w:p>
    <w:p w:rsidR="00B61EDE" w:rsidRPr="00316B10" w:rsidRDefault="00B61EDE" w:rsidP="00316B10">
      <w:pPr>
        <w:autoSpaceDE w:val="0"/>
        <w:autoSpaceDN w:val="0"/>
        <w:adjustRightInd w:val="0"/>
        <w:spacing w:after="0" w:line="240" w:lineRule="auto"/>
        <w:rPr>
          <w:rFonts w:ascii="Consolas" w:hAnsi="Consolas" w:cs="Consolas"/>
          <w:sz w:val="18"/>
          <w:szCs w:val="18"/>
        </w:rPr>
      </w:pPr>
      <w:r w:rsidRPr="00316B10">
        <w:rPr>
          <w:rFonts w:ascii="Consolas" w:hAnsi="Consolas" w:cs="Consolas"/>
          <w:sz w:val="18"/>
          <w:szCs w:val="18"/>
        </w:rPr>
        <w:t>------------------------------------------------------------------------------</w:t>
      </w:r>
      <w:r w:rsidR="00D94002">
        <w:rPr>
          <w:rFonts w:ascii="Consolas" w:hAnsi="Consolas" w:cs="Consolas"/>
          <w:sz w:val="18"/>
          <w:szCs w:val="18"/>
        </w:rPr>
        <w:t>------------</w:t>
      </w:r>
      <w:r w:rsidRPr="00316B10">
        <w:rPr>
          <w:rFonts w:ascii="Consolas" w:hAnsi="Consolas" w:cs="Consolas"/>
          <w:sz w:val="18"/>
          <w:szCs w:val="18"/>
        </w:rPr>
        <w:t>-----</w:t>
      </w:r>
      <w:r w:rsidR="00C44B93" w:rsidRPr="00316B10">
        <w:rPr>
          <w:rFonts w:ascii="Consolas" w:hAnsi="Consolas" w:cs="Consolas"/>
          <w:sz w:val="18"/>
          <w:szCs w:val="18"/>
        </w:rPr>
        <w:t>------</w:t>
      </w:r>
      <w:r w:rsidR="00D94002">
        <w:rPr>
          <w:rFonts w:ascii="Consolas" w:hAnsi="Consolas" w:cs="Consolas"/>
          <w:sz w:val="18"/>
          <w:szCs w:val="18"/>
        </w:rPr>
        <w:t>----</w:t>
      </w:r>
    </w:p>
    <w:p w:rsidR="00163202" w:rsidRDefault="00163202" w:rsidP="00163202">
      <w:pPr>
        <w:spacing w:after="0" w:line="240" w:lineRule="auto"/>
        <w:rPr>
          <w:rFonts w:ascii="Consolas" w:eastAsia="Times New Roman" w:hAnsi="Consolas" w:cs="Consolas"/>
          <w:color w:val="1F497D" w:themeColor="text2"/>
          <w:sz w:val="18"/>
          <w:szCs w:val="18"/>
          <w:lang w:val="en-NZ" w:eastAsia="en-NZ"/>
        </w:rPr>
      </w:pPr>
    </w:p>
    <w:p w:rsidR="00047DF6" w:rsidRPr="000374F0" w:rsidRDefault="00047DF6" w:rsidP="00163202">
      <w:pPr>
        <w:spacing w:after="0" w:line="240" w:lineRule="auto"/>
        <w:rPr>
          <w:rFonts w:ascii="Consolas" w:eastAsia="Times New Roman" w:hAnsi="Consolas" w:cs="Consolas"/>
          <w:vanish/>
          <w:color w:val="1F497D" w:themeColor="text2"/>
          <w:sz w:val="18"/>
          <w:szCs w:val="18"/>
          <w:lang w:val="en-NZ" w:eastAsia="en-NZ"/>
        </w:rPr>
      </w:pPr>
    </w:p>
    <w:p w:rsidR="004C7B26" w:rsidRPr="000374F0" w:rsidRDefault="004C7B26" w:rsidP="00837589">
      <w:pPr>
        <w:autoSpaceDE w:val="0"/>
        <w:autoSpaceDN w:val="0"/>
        <w:adjustRightInd w:val="0"/>
        <w:spacing w:after="0" w:line="240" w:lineRule="auto"/>
        <w:rPr>
          <w:rFonts w:ascii="Consolas" w:hAnsi="Consolas" w:cs="Consolas"/>
          <w:sz w:val="20"/>
          <w:szCs w:val="20"/>
        </w:rPr>
      </w:pPr>
    </w:p>
    <w:p w:rsidR="00D17B8E" w:rsidRPr="00047DF6" w:rsidRDefault="00C42074" w:rsidP="00047DF6">
      <w:pPr>
        <w:pStyle w:val="Heading1"/>
        <w:rPr>
          <w:rFonts w:ascii="Consolas" w:hAnsi="Consolas"/>
          <w:sz w:val="20"/>
          <w:szCs w:val="20"/>
        </w:rPr>
      </w:pPr>
      <w:bookmarkStart w:id="71" w:name="_Toc535242687"/>
      <w:r>
        <w:t>Appendix 2 -</w:t>
      </w:r>
      <w:r w:rsidR="00047DF6" w:rsidRPr="00047DF6">
        <w:t xml:space="preserve"> Output File Formats</w:t>
      </w:r>
      <w:r>
        <w:t>:</w:t>
      </w:r>
      <w:bookmarkEnd w:id="71"/>
    </w:p>
    <w:p w:rsidR="00F46AE3" w:rsidRPr="000374F0" w:rsidRDefault="00F46AE3" w:rsidP="00D85347">
      <w:pPr>
        <w:pStyle w:val="Heading2"/>
        <w:numPr>
          <w:ilvl w:val="0"/>
          <w:numId w:val="34"/>
        </w:numPr>
      </w:pPr>
      <w:bookmarkStart w:id="72" w:name="_Toc535242688"/>
      <w:r w:rsidRPr="000374F0">
        <w:t xml:space="preserve">Sample </w:t>
      </w:r>
      <w:r w:rsidR="005B728D">
        <w:t>JEDi</w:t>
      </w:r>
      <w:r w:rsidRPr="000374F0">
        <w:t xml:space="preserve"> Log file:</w:t>
      </w:r>
      <w:bookmarkEnd w:id="72"/>
      <w:r w:rsidR="003C25D2" w:rsidRPr="000374F0">
        <w:t xml:space="preserve"> </w:t>
      </w:r>
    </w:p>
    <w:p w:rsidR="00A97DF0" w:rsidRPr="000374F0" w:rsidRDefault="00A97DF0" w:rsidP="00A97DF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JED: Java Essential Dynamics version 1.0</w:t>
      </w:r>
    </w:p>
    <w:p w:rsidR="00792D7A" w:rsidRPr="000374F0" w:rsidRDefault="00E0158E"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Job Description: TEST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 directory: C:\\Users\\Charles\\workspace\\JED_2.0\\JED_Test\\Multi\\</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 directory: C:\\Users\\Charles\\workspace\\JED_2.0\\JED_Te</w:t>
      </w:r>
      <w:r w:rsidR="00E0158E" w:rsidRPr="000374F0">
        <w:rPr>
          <w:rFonts w:ascii="Consolas" w:hAnsi="Consolas" w:cs="Consolas"/>
          <w:color w:val="002060"/>
          <w:sz w:val="18"/>
          <w:szCs w:val="18"/>
        </w:rPr>
        <w:t>st\\Multi\\JED_RESULTS_TEST</w:t>
      </w:r>
      <w:r w:rsidRPr="000374F0">
        <w:rPr>
          <w:rFonts w:ascii="Consolas" w:hAnsi="Consolas" w:cs="Consolas"/>
          <w:color w:val="002060"/>
          <w:sz w:val="18"/>
          <w:szCs w:val="18"/>
        </w:rPr>
        <w: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READ PDBs </w:t>
      </w:r>
      <w:proofErr w:type="gramStart"/>
      <w:r w:rsidRPr="000374F0">
        <w:rPr>
          <w:rFonts w:ascii="Consolas" w:hAnsi="Consolas" w:cs="Consolas"/>
          <w:color w:val="002060"/>
          <w:sz w:val="18"/>
          <w:szCs w:val="18"/>
        </w:rPr>
        <w:t>=  false</w:t>
      </w:r>
      <w:proofErr w:type="gramEnd"/>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MULTI CHAIN PDBs = true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alpha carbon coordinates were obtained from coordinates matrix file: original_PDB_Coordinates.txt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dimension of the coordinates matrix is = 2838 by 101</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Total number of residues in matrix = 946</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Total number of conformations in matrix = 101</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Transformed PDB coordinates obtained by quaternion least-squares alignment to the reference structure.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PDB reference structure is: MVb_A_B_ATP.pdb</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Reference Column in matrix = 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PERFORMING cPCA, Computing Top 5 modes.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 list for Cartesian subset:  residues.txt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Number of residues in Cartesian subset: 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No samples were removed from the data</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No coordinate outliers were adjusted.</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Covariance Matrix = 3</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Condition Number of the Covariance Matrix = 5,806,065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Determinant of the Covariance Matrix = 0.0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Rank of the Covariance Matrix = 150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Correlation Matrix = 150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Partial Correlation Matrix = -150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PDB file with B-factors replaced by residue RMSDs: ss_50_RMSF_edited.pdb</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DVPs (PCs) from the 3 different models were calculated using:</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Standard dot product</w:t>
      </w:r>
      <w:r w:rsidR="00C86CFA">
        <w:rPr>
          <w:rFonts w:ascii="Consolas" w:hAnsi="Consolas" w:cs="Consolas"/>
          <w:color w:val="002060"/>
          <w:sz w:val="18"/>
          <w:szCs w:val="18"/>
        </w:rPr>
        <w:t xml:space="preserve"> </w:t>
      </w:r>
      <w:r w:rsidRPr="000374F0">
        <w:rPr>
          <w:rFonts w:ascii="Consolas" w:hAnsi="Consolas" w:cs="Consolas"/>
          <w:color w:val="002060"/>
          <w:sz w:val="18"/>
          <w:szCs w:val="18"/>
        </w:rPr>
        <w:t>(</w:t>
      </w:r>
      <w:proofErr w:type="gramStart"/>
      <w:r w:rsidRPr="000374F0">
        <w:rPr>
          <w:rFonts w:ascii="Consolas" w:hAnsi="Consolas" w:cs="Consolas"/>
          <w:color w:val="002060"/>
          <w:sz w:val="18"/>
          <w:szCs w:val="18"/>
        </w:rPr>
        <w:t>dp</w:t>
      </w:r>
      <w:proofErr w:type="gramEnd"/>
      <w:r w:rsidRPr="000374F0">
        <w:rPr>
          <w:rFonts w:ascii="Consolas" w:hAnsi="Consolas" w:cs="Consolas"/>
          <w:color w:val="002060"/>
          <w:sz w:val="18"/>
          <w:szCs w:val="18"/>
        </w:rPr>
        <w:t>), normed dp, weighted dp (by eigenvalue), and weighted normed dp</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Subspace analysis was done comparing the top vector spaces from the 3 different models.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Comparators include RMSIP and Principle Angles, for the essential subspace and iterated comparisons from dim 1 to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Additional log files can be found in the /SSA directory tree.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PERFORMING dpPCA, Computing Top 3 modes.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 Pair list:  residue_pairs.txt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Number of residues pairs: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lastRenderedPageBreak/>
        <w:t>No coordinate outliers were adjusted.</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Covariance Matrix = 0.000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Condition Number of the Covariance Matrix = 51</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Determinant of the Covariance Matrix = 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Rank of the Covariance Matrix =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Correlation Matrix =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Partial Correlation Matrix =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MEANs and STANDARD DEVIATIONs for the Residue Pair Distances: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Res1        Res2            Mean            Std_Dev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A225        A294            32.651          0.000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A294        A525            41.435          0.000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A325        A525            44.517          0.002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A525        A795            105.495         0.001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A525        B52             80.534          0.000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DVPs (PCs) from the 3 different models were calculated using:</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Standard dot product</w:t>
      </w:r>
      <w:r w:rsidR="009F0239" w:rsidRPr="000374F0">
        <w:rPr>
          <w:rFonts w:ascii="Consolas" w:hAnsi="Consolas" w:cs="Consolas"/>
          <w:color w:val="002060"/>
          <w:sz w:val="18"/>
          <w:szCs w:val="18"/>
        </w:rPr>
        <w:t xml:space="preserve"> </w:t>
      </w:r>
      <w:r w:rsidRPr="000374F0">
        <w:rPr>
          <w:rFonts w:ascii="Consolas" w:hAnsi="Consolas" w:cs="Consolas"/>
          <w:color w:val="002060"/>
          <w:sz w:val="18"/>
          <w:szCs w:val="18"/>
        </w:rPr>
        <w:t>(</w:t>
      </w:r>
      <w:proofErr w:type="gramStart"/>
      <w:r w:rsidRPr="000374F0">
        <w:rPr>
          <w:rFonts w:ascii="Consolas" w:hAnsi="Consolas" w:cs="Consolas"/>
          <w:color w:val="002060"/>
          <w:sz w:val="18"/>
          <w:szCs w:val="18"/>
        </w:rPr>
        <w:t>dp</w:t>
      </w:r>
      <w:proofErr w:type="gramEnd"/>
      <w:r w:rsidRPr="000374F0">
        <w:rPr>
          <w:rFonts w:ascii="Consolas" w:hAnsi="Consolas" w:cs="Consolas"/>
          <w:color w:val="002060"/>
          <w:sz w:val="18"/>
          <w:szCs w:val="18"/>
        </w:rPr>
        <w:t>), normed dp, weighted dp (by eigenvalue), and weighted normed dp.</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Subspace analysis was done to compare the top vector spaces from the 3 different models.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Comparators include RMSIP and Principle Angles, for the essential subspace and iterated comparisons from dim 1 to 3</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Additional log files can be found in the /SSA directory tree.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Performing Cartesian Mode Visualization on </w:t>
      </w:r>
      <w:proofErr w:type="gramStart"/>
      <w:r w:rsidRPr="000374F0">
        <w:rPr>
          <w:rFonts w:ascii="Consolas" w:hAnsi="Consolas" w:cs="Consolas"/>
          <w:color w:val="002060"/>
          <w:sz w:val="18"/>
          <w:szCs w:val="18"/>
        </w:rPr>
        <w:t>Top  3</w:t>
      </w:r>
      <w:proofErr w:type="gramEnd"/>
      <w:r w:rsidRPr="000374F0">
        <w:rPr>
          <w:rFonts w:ascii="Consolas" w:hAnsi="Consolas" w:cs="Consolas"/>
          <w:color w:val="002060"/>
          <w:sz w:val="18"/>
          <w:szCs w:val="18"/>
        </w:rPr>
        <w:t xml:space="preserve">  cPCA modes.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Sets of 20 structures were generated to animate each selected cPCA mode, for the COV, CORR, and PCORR PCA models.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Atoms of each residue were perturbed along the mode eigenvector using a sine function ranging from 0 to 2PI.</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 Py</w:t>
      </w:r>
      <w:r w:rsidR="000374F0" w:rsidRPr="000374F0">
        <w:rPr>
          <w:rFonts w:ascii="Consolas" w:hAnsi="Consolas" w:cs="Consolas"/>
          <w:color w:val="002060"/>
          <w:sz w:val="18"/>
          <w:szCs w:val="18"/>
        </w:rPr>
        <w:t>MOL</w:t>
      </w:r>
      <w:r w:rsidRPr="000374F0">
        <w:rPr>
          <w:rFonts w:ascii="Consolas" w:hAnsi="Consolas" w:cs="Consolas"/>
          <w:color w:val="002060"/>
          <w:sz w:val="18"/>
          <w:szCs w:val="18"/>
        </w:rPr>
        <w:t>(TM) script was generated for each mode to play the mode structures as a movie.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MODE AMPLITUDE = 2.500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0A5D46" w:rsidRPr="000374F0" w:rsidRDefault="00792D7A" w:rsidP="00792D7A">
      <w:pPr>
        <w:autoSpaceDE w:val="0"/>
        <w:autoSpaceDN w:val="0"/>
        <w:adjustRightInd w:val="0"/>
        <w:spacing w:after="0" w:line="240" w:lineRule="auto"/>
        <w:rPr>
          <w:rFonts w:ascii="Consolas" w:hAnsi="Consolas" w:cs="Consolas"/>
          <w:sz w:val="20"/>
          <w:szCs w:val="20"/>
        </w:rPr>
      </w:pPr>
      <w:r w:rsidRPr="000374F0">
        <w:rPr>
          <w:rFonts w:ascii="Consolas" w:hAnsi="Consolas" w:cs="Consolas"/>
          <w:color w:val="002060"/>
          <w:sz w:val="18"/>
          <w:szCs w:val="18"/>
        </w:rPr>
        <w:t>Analysis completed: 2016-08-15 07:07:13</w:t>
      </w:r>
    </w:p>
    <w:p w:rsidR="00A97DF0" w:rsidRPr="000374F0" w:rsidRDefault="00A97DF0" w:rsidP="000A5D46">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580299" w:rsidRPr="000374F0"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0374F0"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0374F0"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0374F0" w:rsidRDefault="00DA45B7" w:rsidP="00047DF6">
      <w:pPr>
        <w:pStyle w:val="Heading2"/>
      </w:pPr>
      <w:bookmarkStart w:id="73" w:name="_Toc535242689"/>
      <w:r w:rsidRPr="000374F0">
        <w:t>Sample PDB READ Log file:</w:t>
      </w:r>
      <w:bookmarkEnd w:id="73"/>
    </w:p>
    <w:p w:rsidR="00DB626F" w:rsidRPr="000374F0"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1A6N_froda_00000001.</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1A6N_froda_00000002.</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1A6N_froda_00000003.</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1A6N_froda_00000004.</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1A6N_froda_00000005.</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1A6N_froda_00000006.</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1A6N_froda_00000007.</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1A6N_froda_00000008.</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1A6N_froda_00000009.</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1A6N_froda_00000010.</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1A6N_froda_00000011.</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1A6N_froda_00000012.</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1A6N_froda_00000013.</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1A6N_froda_00000014.</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1A6N_froda_00000015.</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1A6N_froda_00000016.</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1A6N_froda_00000017.</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1A6N_froda_00000018.</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1A6N_froda_00000019.</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1A6N_froda_00000020.</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1A6N_froda_00000021.</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1A6N_froda_00000022.</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1A6N_froda_00000023.</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1A6N_froda_00000024.</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1A6N_froda_00000025.</w:t>
      </w:r>
      <w:r w:rsidRPr="000374F0">
        <w:rPr>
          <w:rFonts w:ascii="Consolas" w:hAnsi="Consolas" w:cs="Consolas"/>
          <w:color w:val="002060"/>
          <w:sz w:val="16"/>
          <w:szCs w:val="16"/>
          <w:u w:val="single"/>
        </w:rPr>
        <w:t>pdb</w:t>
      </w:r>
    </w:p>
    <w:p w:rsidR="00AA4539" w:rsidRPr="000374F0" w:rsidRDefault="00BB557B" w:rsidP="00047DF6">
      <w:pPr>
        <w:pStyle w:val="Heading2"/>
      </w:pPr>
      <w:bookmarkStart w:id="74" w:name="_Toc535242690"/>
      <w:r w:rsidRPr="000374F0">
        <w:lastRenderedPageBreak/>
        <w:t>Sample SSA Log File:</w:t>
      </w:r>
      <w:bookmarkEnd w:id="74"/>
    </w:p>
    <w:p w:rsidR="00A97DF0" w:rsidRPr="000374F0" w:rsidRDefault="00A97DF0" w:rsidP="00A97DF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Top_COV_Eigenvectors:</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Rows: 150</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u w:val="single"/>
        </w:rPr>
        <w:t>Cols</w:t>
      </w:r>
      <w:r w:rsidRPr="000374F0">
        <w:rPr>
          <w:rFonts w:ascii="Consolas" w:hAnsi="Consolas" w:cs="Consolas"/>
          <w:color w:val="002060"/>
          <w:sz w:val="15"/>
          <w:szCs w:val="15"/>
        </w:rPr>
        <w:t>: 5</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Top_CORR_Eigenvectors:</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Rows: 150</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u w:val="single"/>
        </w:rPr>
        <w:t>Cols</w:t>
      </w:r>
      <w:r w:rsidRPr="000374F0">
        <w:rPr>
          <w:rFonts w:ascii="Consolas" w:hAnsi="Consolas" w:cs="Consolas"/>
          <w:color w:val="002060"/>
          <w:sz w:val="15"/>
          <w:szCs w:val="15"/>
        </w:rPr>
        <w:t>: 5</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Output Directory: C:\\Users\\Charles\\workspace\\JED_2.0\\JED_Te</w:t>
      </w:r>
      <w:r w:rsidR="00353AEF" w:rsidRPr="000374F0">
        <w:rPr>
          <w:rFonts w:ascii="Consolas" w:hAnsi="Consolas" w:cs="Consolas"/>
          <w:color w:val="002060"/>
          <w:sz w:val="15"/>
          <w:szCs w:val="15"/>
        </w:rPr>
        <w:t>st\\Multi\\JED_RESULTS_TEST</w:t>
      </w:r>
      <w:r w:rsidRPr="000374F0">
        <w:rPr>
          <w:rFonts w:ascii="Consolas" w:hAnsi="Consolas" w:cs="Consolas"/>
          <w:color w:val="002060"/>
          <w:sz w:val="15"/>
          <w:szCs w:val="15"/>
        </w:rPr>
        <w:t>/cPCA/SSA/CORR_vs_PCORR/</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Projections file written to: Projections_dim_5.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Cumulative overlaps 1 --&gt; 2 file written to: CO_1_2_dim_5.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Cumulative overlaps 2 --&gt; 1 file written to: CO_2_1_dim_5.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Principle Angles file written to: PAs_dim_5.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Cosine Products file written to: Cosine_Products_dim_5.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u w:val="single"/>
        </w:rPr>
        <w:t>Vectorial</w:t>
      </w:r>
      <w:r w:rsidRPr="000374F0">
        <w:rPr>
          <w:rFonts w:ascii="Consolas" w:hAnsi="Consolas" w:cs="Consolas"/>
          <w:color w:val="002060"/>
          <w:sz w:val="15"/>
          <w:szCs w:val="15"/>
        </w:rPr>
        <w:t xml:space="preserve"> sums of angles file written to: Vector_Sums_of_Angles_dim_5.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Inner Products of each vector in subspace 1 with each vector in subspace 2 are:</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-0.995      0.015     -0.004      0.003     -0.009</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0.016      0.993     -0.002      0.011     -0.028</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0.003      0.001     -0.985     -0.003     -0.014</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-0.004      0.008      0.004     -0.978      0.067</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0.025     -0.040      0.001     -0.059     -0.946</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cumulative overlaps CO_5 for each vector in subspace 1 with all the vectors in subspace 2 are:</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1</w:t>
      </w:r>
      <w:proofErr w:type="gramEnd"/>
      <w:r w:rsidRPr="000374F0">
        <w:rPr>
          <w:rFonts w:ascii="Consolas" w:hAnsi="Consolas" w:cs="Consolas"/>
          <w:color w:val="002060"/>
          <w:sz w:val="15"/>
          <w:szCs w:val="15"/>
        </w:rPr>
        <w:t xml:space="preserve">           0.996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2</w:t>
      </w:r>
      <w:proofErr w:type="gramEnd"/>
      <w:r w:rsidRPr="000374F0">
        <w:rPr>
          <w:rFonts w:ascii="Consolas" w:hAnsi="Consolas" w:cs="Consolas"/>
          <w:color w:val="002060"/>
          <w:sz w:val="15"/>
          <w:szCs w:val="15"/>
        </w:rPr>
        <w:t xml:space="preserve">           0.994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3</w:t>
      </w:r>
      <w:proofErr w:type="gramEnd"/>
      <w:r w:rsidRPr="000374F0">
        <w:rPr>
          <w:rFonts w:ascii="Consolas" w:hAnsi="Consolas" w:cs="Consolas"/>
          <w:color w:val="002060"/>
          <w:sz w:val="15"/>
          <w:szCs w:val="15"/>
        </w:rPr>
        <w:t xml:space="preserve">           0.985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4</w:t>
      </w:r>
      <w:proofErr w:type="gramEnd"/>
      <w:r w:rsidRPr="000374F0">
        <w:rPr>
          <w:rFonts w:ascii="Consolas" w:hAnsi="Consolas" w:cs="Consolas"/>
          <w:color w:val="002060"/>
          <w:sz w:val="15"/>
          <w:szCs w:val="15"/>
        </w:rPr>
        <w:t xml:space="preserve">           0.980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5</w:t>
      </w:r>
      <w:proofErr w:type="gramEnd"/>
      <w:r w:rsidRPr="000374F0">
        <w:rPr>
          <w:rFonts w:ascii="Consolas" w:hAnsi="Consolas" w:cs="Consolas"/>
          <w:color w:val="002060"/>
          <w:sz w:val="15"/>
          <w:szCs w:val="15"/>
        </w:rPr>
        <w:t xml:space="preserve">           0.949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cumulative overlaps CO_5 for each vector in subspace 2 with all the vectors in subspace 1 are:</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1</w:t>
      </w:r>
      <w:proofErr w:type="gramEnd"/>
      <w:r w:rsidRPr="000374F0">
        <w:rPr>
          <w:rFonts w:ascii="Consolas" w:hAnsi="Consolas" w:cs="Consolas"/>
          <w:color w:val="002060"/>
          <w:sz w:val="15"/>
          <w:szCs w:val="15"/>
        </w:rPr>
        <w:t xml:space="preserve">           0.996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2</w:t>
      </w:r>
      <w:proofErr w:type="gramEnd"/>
      <w:r w:rsidRPr="000374F0">
        <w:rPr>
          <w:rFonts w:ascii="Consolas" w:hAnsi="Consolas" w:cs="Consolas"/>
          <w:color w:val="002060"/>
          <w:sz w:val="15"/>
          <w:szCs w:val="15"/>
        </w:rPr>
        <w:t xml:space="preserve">           0.994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3</w:t>
      </w:r>
      <w:proofErr w:type="gramEnd"/>
      <w:r w:rsidRPr="000374F0">
        <w:rPr>
          <w:rFonts w:ascii="Consolas" w:hAnsi="Consolas" w:cs="Consolas"/>
          <w:color w:val="002060"/>
          <w:sz w:val="15"/>
          <w:szCs w:val="15"/>
        </w:rPr>
        <w:t xml:space="preserve">           0.985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4</w:t>
      </w:r>
      <w:proofErr w:type="gramEnd"/>
      <w:r w:rsidRPr="000374F0">
        <w:rPr>
          <w:rFonts w:ascii="Consolas" w:hAnsi="Consolas" w:cs="Consolas"/>
          <w:color w:val="002060"/>
          <w:sz w:val="15"/>
          <w:szCs w:val="15"/>
        </w:rPr>
        <w:t xml:space="preserve">           0.979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roofErr w:type="gramStart"/>
      <w:r w:rsidRPr="000374F0">
        <w:rPr>
          <w:rFonts w:ascii="Consolas" w:hAnsi="Consolas" w:cs="Consolas"/>
          <w:color w:val="002060"/>
          <w:sz w:val="15"/>
          <w:szCs w:val="15"/>
        </w:rPr>
        <w:t>Vector  5</w:t>
      </w:r>
      <w:proofErr w:type="gramEnd"/>
      <w:r w:rsidRPr="000374F0">
        <w:rPr>
          <w:rFonts w:ascii="Consolas" w:hAnsi="Consolas" w:cs="Consolas"/>
          <w:color w:val="002060"/>
          <w:sz w:val="15"/>
          <w:szCs w:val="15"/>
        </w:rPr>
        <w:t xml:space="preserve">           0.949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RMSIP score is 0.981</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The principle angles (in degrees) are: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1           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2           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3           10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4           12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5           19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The cosine products (in degrees) are: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1           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2           7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3           12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4           16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5           25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The </w:t>
      </w:r>
      <w:r w:rsidRPr="000374F0">
        <w:rPr>
          <w:rFonts w:ascii="Consolas" w:hAnsi="Consolas" w:cs="Consolas"/>
          <w:color w:val="002060"/>
          <w:sz w:val="15"/>
          <w:szCs w:val="15"/>
          <w:u w:val="single"/>
        </w:rPr>
        <w:t>vectorial</w:t>
      </w:r>
      <w:r w:rsidRPr="000374F0">
        <w:rPr>
          <w:rFonts w:ascii="Consolas" w:hAnsi="Consolas" w:cs="Consolas"/>
          <w:color w:val="002060"/>
          <w:sz w:val="15"/>
          <w:szCs w:val="15"/>
        </w:rPr>
        <w:t xml:space="preserve"> sums of angles (in degrees) are: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1           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2           7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3           12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4           17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5           25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Maximum possible angle between two subspaces of this dimension is 201 degrees</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893E2E"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Analysis completed: 2016-08-15 07:07:09</w:t>
      </w:r>
    </w:p>
    <w:p w:rsidR="00A97DF0" w:rsidRPr="000374F0" w:rsidRDefault="00A97DF0" w:rsidP="00A97DF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F6087A" w:rsidRPr="00047DF6" w:rsidRDefault="00F6087A" w:rsidP="00047DF6">
      <w:pPr>
        <w:pStyle w:val="Heading2"/>
        <w:rPr>
          <w:rFonts w:ascii="Consolas" w:hAnsi="Consolas"/>
          <w:color w:val="auto"/>
          <w:sz w:val="18"/>
          <w:szCs w:val="18"/>
        </w:rPr>
      </w:pPr>
      <w:bookmarkStart w:id="75" w:name="_Toc535242691"/>
      <w:r w:rsidRPr="00047DF6">
        <w:rPr>
          <w:color w:val="auto"/>
        </w:rPr>
        <w:lastRenderedPageBreak/>
        <w:t>Sample FSSA Iterated Log File:</w:t>
      </w:r>
      <w:bookmarkEnd w:id="75"/>
    </w:p>
    <w:p w:rsidR="00202098" w:rsidRPr="000374F0" w:rsidRDefault="00202098" w:rsidP="0020209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 Directory: C:\\Users\\Charles\\workspace\\JED_2.0\\JED_Test\\Multi\\JED_RESULTS_TEST/cPCA/SSA/CORR_vs_PCORR/</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Principle Angle Spectra file written to: Iterated_PAs.txt</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RMSIPs file written to: Iterated_RMSIPs.txt</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RMSIPs:</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1           0.995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2           0.995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3           0.991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4           0.988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5           0.981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PA spectra for the range of subspaces are:</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6    0    0    0    0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5    7    0    0    0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5    6   10    0    0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5    6   10   12    0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4    6   10   12   19</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Analysis completed: 2016-08-15 07:07:09</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11BF8"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C6DBB" w:rsidRPr="002F2B92" w:rsidRDefault="00DC6DB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DC6DBB" w:rsidP="00DC6DBB">
      <w:pPr>
        <w:pStyle w:val="Heading1"/>
      </w:pPr>
      <w:bookmarkStart w:id="76" w:name="_Toc535242692"/>
      <w:r>
        <w:lastRenderedPageBreak/>
        <w:t>Appendix 3 - For the Impatient...</w:t>
      </w:r>
      <w:bookmarkEnd w:id="76"/>
    </w:p>
    <w:p w:rsidR="00DC6DBB" w:rsidRPr="00F842F3" w:rsidRDefault="00DC6DBB" w:rsidP="004B52DB">
      <w:pPr>
        <w:pStyle w:val="Heading2"/>
        <w:numPr>
          <w:ilvl w:val="0"/>
          <w:numId w:val="51"/>
        </w:numPr>
        <w:rPr>
          <w:shd w:val="clear" w:color="auto" w:fill="FFFFFF"/>
        </w:rPr>
      </w:pPr>
      <w:bookmarkStart w:id="77" w:name="_Toc535242693"/>
      <w:r w:rsidRPr="00F842F3">
        <w:rPr>
          <w:shd w:val="clear" w:color="auto" w:fill="FFFFFF"/>
        </w:rPr>
        <w:t>All you need to do a JEDi Pre-Processing Run is a working directory with the following:</w:t>
      </w:r>
      <w:bookmarkEnd w:id="77"/>
    </w:p>
    <w:p w:rsidR="00DC6DBB" w:rsidRPr="00DC6DBB" w:rsidRDefault="00DC6DBB" w:rsidP="00DC6DBB">
      <w:pPr>
        <w:numPr>
          <w:ilvl w:val="0"/>
          <w:numId w:val="3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 xml:space="preserve">The </w:t>
      </w:r>
      <w:r w:rsidRPr="00DC6DBB">
        <w:rPr>
          <w:rFonts w:ascii="Calibri" w:eastAsia="Times New Roman" w:hAnsi="Calibri" w:cs="Calibri"/>
          <w:b/>
          <w:bCs/>
          <w:color w:val="006FC9"/>
          <w:sz w:val="24"/>
          <w:szCs w:val="24"/>
          <w:shd w:val="clear" w:color="auto" w:fill="FFFFFF"/>
        </w:rPr>
        <w:t>JEDi_Parameters.txt</w:t>
      </w:r>
      <w:r w:rsidRPr="00DC6DBB">
        <w:rPr>
          <w:rFonts w:ascii="Calibri" w:eastAsia="Times New Roman" w:hAnsi="Calibri" w:cs="Calibri"/>
          <w:color w:val="000000"/>
          <w:sz w:val="24"/>
          <w:szCs w:val="24"/>
          <w:shd w:val="clear" w:color="auto" w:fill="FFFFFF"/>
        </w:rPr>
        <w:t xml:space="preserve"> file</w:t>
      </w:r>
    </w:p>
    <w:p w:rsidR="00DC6DBB" w:rsidRPr="00DC6DBB" w:rsidRDefault="00DC6DBB" w:rsidP="00DC6DBB">
      <w:pPr>
        <w:numPr>
          <w:ilvl w:val="0"/>
          <w:numId w:val="3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xml:space="preserve">The </w:t>
      </w:r>
      <w:r w:rsidRPr="00DC6DBB">
        <w:rPr>
          <w:rFonts w:ascii="Calibri" w:eastAsia="Times New Roman" w:hAnsi="Calibri" w:cs="Calibri"/>
          <w:b/>
          <w:color w:val="0070C0"/>
          <w:sz w:val="24"/>
          <w:szCs w:val="24"/>
          <w:shd w:val="clear" w:color="auto" w:fill="FFFFFF"/>
        </w:rPr>
        <w:t>reference PDB</w:t>
      </w:r>
      <w:r w:rsidRPr="00DC6DBB">
        <w:rPr>
          <w:rFonts w:ascii="Calibri" w:eastAsia="Times New Roman" w:hAnsi="Calibri" w:cs="Calibri"/>
          <w:color w:val="000000"/>
          <w:sz w:val="24"/>
          <w:szCs w:val="24"/>
          <w:shd w:val="clear" w:color="auto" w:fill="FFFFFF"/>
        </w:rPr>
        <w:t xml:space="preserve"> file</w:t>
      </w:r>
    </w:p>
    <w:p w:rsidR="00DC6DBB" w:rsidRPr="00DC6DBB" w:rsidRDefault="00DC6DBB" w:rsidP="00DC6DBB">
      <w:pPr>
        <w:numPr>
          <w:ilvl w:val="0"/>
          <w:numId w:val="3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xml:space="preserve">All the </w:t>
      </w:r>
      <w:r w:rsidRPr="00DC6DBB">
        <w:rPr>
          <w:rFonts w:ascii="Calibri" w:eastAsia="Times New Roman" w:hAnsi="Calibri" w:cs="Calibri"/>
          <w:b/>
          <w:color w:val="0070C0"/>
          <w:sz w:val="24"/>
          <w:szCs w:val="24"/>
          <w:shd w:val="clear" w:color="auto" w:fill="FFFFFF"/>
        </w:rPr>
        <w:t>PDB files</w:t>
      </w:r>
      <w:r w:rsidRPr="00DC6DBB">
        <w:rPr>
          <w:rFonts w:ascii="Calibri" w:eastAsia="Times New Roman" w:hAnsi="Calibri" w:cs="Calibri"/>
          <w:color w:val="000000"/>
          <w:sz w:val="24"/>
          <w:szCs w:val="24"/>
          <w:shd w:val="clear" w:color="auto" w:fill="FFFFFF"/>
        </w:rPr>
        <w:t xml:space="preserve"> to be processed</w:t>
      </w: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w:t>
      </w:r>
    </w:p>
    <w:p w:rsidR="00DC6DBB" w:rsidRPr="00DC6DBB" w:rsidRDefault="00DC6DBB" w:rsidP="00F842F3">
      <w:pPr>
        <w:pStyle w:val="Heading2"/>
        <w:rPr>
          <w:shd w:val="clear" w:color="auto" w:fill="FFFFFF"/>
        </w:rPr>
      </w:pPr>
      <w:bookmarkStart w:id="78" w:name="_Toc535242694"/>
      <w:r w:rsidRPr="00DC6DBB">
        <w:rPr>
          <w:shd w:val="clear" w:color="auto" w:fill="FFFFFF"/>
        </w:rPr>
        <w:t>All you need to do a JEDi Production Run is a working directory with the following:</w:t>
      </w:r>
      <w:bookmarkEnd w:id="78"/>
    </w:p>
    <w:p w:rsidR="00DC6DBB" w:rsidRPr="00DC6DBB" w:rsidRDefault="00DC6DBB" w:rsidP="00DC6DBB">
      <w:pPr>
        <w:numPr>
          <w:ilvl w:val="0"/>
          <w:numId w:val="3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 xml:space="preserve">The </w:t>
      </w:r>
      <w:r w:rsidRPr="00DC6DBB">
        <w:rPr>
          <w:rFonts w:ascii="Calibri" w:eastAsia="Times New Roman" w:hAnsi="Calibri" w:cs="Calibri"/>
          <w:b/>
          <w:bCs/>
          <w:color w:val="006FC9"/>
          <w:sz w:val="24"/>
          <w:szCs w:val="24"/>
          <w:shd w:val="clear" w:color="auto" w:fill="FFFFFF"/>
        </w:rPr>
        <w:t>JEDi_Parameters.txt</w:t>
      </w:r>
      <w:r w:rsidRPr="00DC6DBB">
        <w:rPr>
          <w:rFonts w:ascii="Calibri" w:eastAsia="Times New Roman" w:hAnsi="Calibri" w:cs="Calibri"/>
          <w:color w:val="000000"/>
          <w:sz w:val="24"/>
          <w:szCs w:val="24"/>
          <w:shd w:val="clear" w:color="auto" w:fill="FFFFFF"/>
        </w:rPr>
        <w:t xml:space="preserve"> file</w:t>
      </w:r>
    </w:p>
    <w:p w:rsidR="00DC6DBB" w:rsidRPr="00DC6DBB" w:rsidRDefault="00DC6DBB" w:rsidP="00DC6DBB">
      <w:pPr>
        <w:numPr>
          <w:ilvl w:val="0"/>
          <w:numId w:val="3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xml:space="preserve">The </w:t>
      </w:r>
      <w:r w:rsidRPr="00DC6DBB">
        <w:rPr>
          <w:rFonts w:ascii="Calibri" w:eastAsia="Times New Roman" w:hAnsi="Calibri" w:cs="Calibri"/>
          <w:b/>
          <w:color w:val="0070C0"/>
          <w:sz w:val="24"/>
          <w:szCs w:val="24"/>
          <w:shd w:val="clear" w:color="auto" w:fill="FFFFFF"/>
        </w:rPr>
        <w:t>reference PDB</w:t>
      </w:r>
      <w:r w:rsidRPr="00DC6DBB">
        <w:rPr>
          <w:rFonts w:ascii="Calibri" w:eastAsia="Times New Roman" w:hAnsi="Calibri" w:cs="Calibri"/>
          <w:color w:val="000000"/>
          <w:sz w:val="24"/>
          <w:szCs w:val="24"/>
          <w:shd w:val="clear" w:color="auto" w:fill="FFFFFF"/>
        </w:rPr>
        <w:t xml:space="preserve"> file</w:t>
      </w:r>
    </w:p>
    <w:p w:rsidR="00DC6DBB" w:rsidRPr="00DC6DBB" w:rsidRDefault="00DC6DBB" w:rsidP="00DC6DBB">
      <w:pPr>
        <w:numPr>
          <w:ilvl w:val="0"/>
          <w:numId w:val="3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xml:space="preserve">The </w:t>
      </w:r>
      <w:r w:rsidRPr="00DC6DBB">
        <w:rPr>
          <w:rFonts w:ascii="Calibri" w:eastAsia="Times New Roman" w:hAnsi="Calibri" w:cs="Calibri"/>
          <w:b/>
          <w:color w:val="0070C0"/>
          <w:sz w:val="24"/>
          <w:szCs w:val="24"/>
          <w:shd w:val="clear" w:color="auto" w:fill="FFFFFF"/>
        </w:rPr>
        <w:t>residue lists</w:t>
      </w:r>
    </w:p>
    <w:p w:rsidR="00DC6DBB" w:rsidRPr="00DC6DBB" w:rsidRDefault="00DC6DBB" w:rsidP="00DC6DBB">
      <w:pPr>
        <w:numPr>
          <w:ilvl w:val="0"/>
          <w:numId w:val="3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xml:space="preserve">The </w:t>
      </w:r>
      <w:r w:rsidRPr="00DC6DBB">
        <w:rPr>
          <w:rFonts w:ascii="Calibri" w:eastAsia="Times New Roman" w:hAnsi="Calibri" w:cs="Calibri"/>
          <w:b/>
          <w:color w:val="0070C0"/>
          <w:sz w:val="24"/>
          <w:szCs w:val="24"/>
          <w:shd w:val="clear" w:color="auto" w:fill="FFFFFF"/>
        </w:rPr>
        <w:t>coordinates file</w:t>
      </w:r>
      <w:r w:rsidRPr="00DC6DBB">
        <w:rPr>
          <w:rFonts w:ascii="Calibri" w:eastAsia="Times New Roman" w:hAnsi="Calibri" w:cs="Calibri"/>
          <w:color w:val="000000"/>
          <w:sz w:val="24"/>
          <w:szCs w:val="24"/>
          <w:shd w:val="clear" w:color="auto" w:fill="FFFFFF"/>
        </w:rPr>
        <w:t>.</w:t>
      </w:r>
    </w:p>
    <w:p w:rsidR="00DC6DBB" w:rsidRPr="00F842F3" w:rsidRDefault="00DC6DBB" w:rsidP="00F842F3">
      <w:pPr>
        <w:pStyle w:val="ListParagraph"/>
        <w:numPr>
          <w:ilvl w:val="0"/>
          <w:numId w:val="15"/>
        </w:numPr>
        <w:spacing w:after="0" w:line="240" w:lineRule="auto"/>
        <w:rPr>
          <w:rFonts w:ascii="Calibri" w:eastAsia="Times New Roman" w:hAnsi="Calibri" w:cs="Calibri"/>
          <w:color w:val="000000"/>
          <w:sz w:val="24"/>
          <w:szCs w:val="24"/>
          <w:shd w:val="clear" w:color="auto" w:fill="FFFFFF"/>
        </w:rPr>
      </w:pPr>
      <w:r w:rsidRPr="00F842F3">
        <w:rPr>
          <w:rFonts w:ascii="Calibri" w:eastAsia="Times New Roman" w:hAnsi="Calibri" w:cs="Calibri"/>
          <w:color w:val="000000"/>
          <w:sz w:val="24"/>
          <w:szCs w:val="24"/>
          <w:u w:val="single"/>
          <w:shd w:val="clear" w:color="auto" w:fill="FFFFFF"/>
        </w:rPr>
        <w:t>You get the all atom coordinates by doing the pre-processing run on your PDB files.</w:t>
      </w: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 xml:space="preserve">Notes on the </w:t>
      </w:r>
      <w:r w:rsidRPr="00DC6DBB">
        <w:rPr>
          <w:rFonts w:ascii="Calibri" w:eastAsia="Times New Roman" w:hAnsi="Calibri" w:cs="Calibri"/>
          <w:color w:val="006FC9"/>
          <w:sz w:val="24"/>
          <w:szCs w:val="24"/>
          <w:shd w:val="clear" w:color="auto" w:fill="FFFFFF"/>
        </w:rPr>
        <w:t xml:space="preserve">parameters </w:t>
      </w:r>
      <w:r w:rsidRPr="00DC6DBB">
        <w:rPr>
          <w:rFonts w:ascii="Calibri" w:eastAsia="Times New Roman" w:hAnsi="Calibri" w:cs="Calibri"/>
          <w:color w:val="000000"/>
          <w:sz w:val="24"/>
          <w:szCs w:val="24"/>
          <w:shd w:val="clear" w:color="auto" w:fill="FFFFFF"/>
        </w:rPr>
        <w:t xml:space="preserve">file: </w:t>
      </w:r>
    </w:p>
    <w:p w:rsidR="00DC6DBB" w:rsidRPr="00DC6DBB" w:rsidRDefault="00DC6DBB" w:rsidP="00DC6DBB">
      <w:pPr>
        <w:numPr>
          <w:ilvl w:val="0"/>
          <w:numId w:val="38"/>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Please look at the file '</w:t>
      </w:r>
      <w:r w:rsidRPr="00DC6DBB">
        <w:rPr>
          <w:rFonts w:ascii="Calibri" w:eastAsia="Times New Roman" w:hAnsi="Calibri" w:cs="Calibri"/>
          <w:b/>
          <w:bCs/>
          <w:color w:val="4BA524"/>
          <w:sz w:val="24"/>
          <w:szCs w:val="24"/>
          <w:shd w:val="clear" w:color="auto" w:fill="FFFFFF"/>
        </w:rPr>
        <w:t>JEDi_Parameters.dat</w:t>
      </w:r>
      <w:r w:rsidRPr="00DC6DBB">
        <w:rPr>
          <w:rFonts w:ascii="Calibri" w:eastAsia="Times New Roman" w:hAnsi="Calibri" w:cs="Calibri"/>
          <w:b/>
          <w:bCs/>
          <w:color w:val="000000"/>
          <w:sz w:val="24"/>
          <w:szCs w:val="24"/>
          <w:shd w:val="clear" w:color="auto" w:fill="FFFFFF"/>
        </w:rPr>
        <w:t>' to learn what the parameters control</w:t>
      </w:r>
    </w:p>
    <w:p w:rsidR="00DC6DBB" w:rsidRPr="00DC6DBB" w:rsidRDefault="00DC6DBB" w:rsidP="00DC6DBB">
      <w:pPr>
        <w:numPr>
          <w:ilvl w:val="1"/>
          <w:numId w:val="39"/>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NO SPACES in the KEY=VALUE declarations.</w:t>
      </w:r>
    </w:p>
    <w:p w:rsidR="00DC6DBB" w:rsidRPr="00DC6DBB" w:rsidRDefault="00DC6DBB" w:rsidP="00DC6DBB">
      <w:pPr>
        <w:numPr>
          <w:ilvl w:val="1"/>
          <w:numId w:val="39"/>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DO NOT remove or add any key value pairs, they need to be handled programmatically.</w:t>
      </w:r>
    </w:p>
    <w:p w:rsidR="00DC6DBB" w:rsidRPr="00DC6DBB" w:rsidRDefault="00DC6DBB" w:rsidP="00DC6DBB">
      <w:pPr>
        <w:numPr>
          <w:ilvl w:val="1"/>
          <w:numId w:val="39"/>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DO NOT have any blank values:   no KEY=       or JEDi will crash.</w:t>
      </w:r>
    </w:p>
    <w:p w:rsidR="00DC6DBB" w:rsidRPr="00DC6DBB" w:rsidRDefault="00DC6DBB" w:rsidP="00DC6DBB">
      <w:pPr>
        <w:numPr>
          <w:ilvl w:val="1"/>
          <w:numId w:val="39"/>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The format of the file NEVER changes, only the VALUES.</w:t>
      </w:r>
    </w:p>
    <w:p w:rsidR="00DC6DBB" w:rsidRPr="00DC6DBB" w:rsidRDefault="00DC6DBB" w:rsidP="00DC6DBB">
      <w:pPr>
        <w:numPr>
          <w:ilvl w:val="1"/>
          <w:numId w:val="39"/>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Lines starting with a hash (#) are ignored</w:t>
      </w: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w:t>
      </w:r>
      <w:r w:rsidR="00F10C4D">
        <w:rPr>
          <w:rFonts w:ascii="Calibri" w:eastAsia="Times New Roman" w:hAnsi="Calibri" w:cs="Calibri"/>
          <w:color w:val="000000"/>
          <w:sz w:val="24"/>
          <w:szCs w:val="24"/>
          <w:shd w:val="clear" w:color="auto" w:fill="FFFFFF"/>
        </w:rPr>
        <w:t>------------------------------</w:t>
      </w: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Pr="00DC6DBB" w:rsidRDefault="00DC6DBB" w:rsidP="00F842F3">
      <w:pPr>
        <w:pStyle w:val="Heading2"/>
        <w:rPr>
          <w:shd w:val="clear" w:color="auto" w:fill="FFFFFF"/>
        </w:rPr>
      </w:pPr>
      <w:bookmarkStart w:id="79" w:name="_Toc535242695"/>
      <w:r w:rsidRPr="00DC6DBB">
        <w:rPr>
          <w:shd w:val="clear" w:color="auto" w:fill="FFFFFF"/>
        </w:rPr>
        <w:lastRenderedPageBreak/>
        <w:t>The JEDi Pre-Processing Workflow:</w:t>
      </w:r>
      <w:bookmarkEnd w:id="79"/>
      <w:r w:rsidRPr="00DC6DBB">
        <w:rPr>
          <w:shd w:val="clear" w:color="auto" w:fill="FFFFFF"/>
        </w:rPr>
        <w:t xml:space="preserve"> </w:t>
      </w:r>
    </w:p>
    <w:p w:rsidR="00DC6DBB" w:rsidRPr="00DC6DBB" w:rsidRDefault="00DC6DBB" w:rsidP="0050010A">
      <w:pPr>
        <w:numPr>
          <w:ilvl w:val="0"/>
          <w:numId w:val="4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Define the working directory (with the PDB files), job description, and reference PDB file: For example,</w:t>
      </w:r>
    </w:p>
    <w:p w:rsidR="00DC6DBB" w:rsidRPr="00DC6DBB" w:rsidRDefault="00DC6DBB" w:rsidP="00DC6DBB">
      <w:pPr>
        <w:numPr>
          <w:ilvl w:val="1"/>
          <w:numId w:val="41"/>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DIRECTORY=C:\Users\workspace\JEDi\test\PDB\</w:t>
      </w:r>
    </w:p>
    <w:p w:rsidR="00DC6DBB" w:rsidRPr="00DC6DBB" w:rsidRDefault="00DC6DBB" w:rsidP="00DC6DBB">
      <w:pPr>
        <w:numPr>
          <w:ilvl w:val="1"/>
          <w:numId w:val="41"/>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DESCRIPTION=TEST_PP</w:t>
      </w:r>
    </w:p>
    <w:p w:rsidR="00DC6DBB" w:rsidRPr="00DC6DBB" w:rsidRDefault="00DC6DBB" w:rsidP="00DC6DBB">
      <w:pPr>
        <w:numPr>
          <w:ilvl w:val="1"/>
          <w:numId w:val="41"/>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REFERENCE_PDB=1ERM_TEM1.cleaned.pdb</w:t>
      </w:r>
    </w:p>
    <w:p w:rsidR="00DC6DBB" w:rsidRPr="00DC6DBB" w:rsidRDefault="00DC6DBB" w:rsidP="0050010A">
      <w:pPr>
        <w:numPr>
          <w:ilvl w:val="0"/>
          <w:numId w:val="4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Set the Logical switches for your job: The only relevant ones here are:</w:t>
      </w:r>
    </w:p>
    <w:p w:rsidR="00DC6DBB" w:rsidRPr="00DC6DBB" w:rsidRDefault="00DC6DBB" w:rsidP="004B52DB">
      <w:pPr>
        <w:numPr>
          <w:ilvl w:val="1"/>
          <w:numId w:val="42"/>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doREAD=true</w:t>
      </w:r>
    </w:p>
    <w:p w:rsidR="00DC6DBB" w:rsidRPr="00DC6DBB" w:rsidRDefault="00DC6DBB" w:rsidP="004B52DB">
      <w:pPr>
        <w:numPr>
          <w:ilvl w:val="1"/>
          <w:numId w:val="42"/>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doMULTI=false</w:t>
      </w:r>
    </w:p>
    <w:p w:rsidR="00DC6DBB" w:rsidRPr="00DC6DBB" w:rsidRDefault="00DC6DBB" w:rsidP="004B52DB">
      <w:pPr>
        <w:numPr>
          <w:ilvl w:val="0"/>
          <w:numId w:val="43"/>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All other parameters are ignored ( but need to be in the</w:t>
      </w:r>
      <w:r>
        <w:rPr>
          <w:rFonts w:ascii="Calibri" w:eastAsia="Times New Roman" w:hAnsi="Calibri" w:cs="Calibri"/>
          <w:color w:val="000000"/>
          <w:sz w:val="24"/>
          <w:szCs w:val="24"/>
          <w:shd w:val="clear" w:color="auto" w:fill="FFFFFF"/>
        </w:rPr>
        <w:t xml:space="preserve"> parameters file! )</w:t>
      </w: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w:t>
      </w:r>
      <w:r w:rsidR="00F10C4D">
        <w:rPr>
          <w:rFonts w:ascii="Calibri" w:eastAsia="Times New Roman" w:hAnsi="Calibri" w:cs="Calibri"/>
          <w:color w:val="000000"/>
          <w:sz w:val="24"/>
          <w:szCs w:val="24"/>
          <w:shd w:val="clear" w:color="auto" w:fill="FFFFFF"/>
        </w:rPr>
        <w:t>-----------------------------</w:t>
      </w: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p>
    <w:p w:rsidR="00DC6DBB" w:rsidRPr="00DC6DBB" w:rsidRDefault="00DC6DBB" w:rsidP="00F842F3">
      <w:pPr>
        <w:pStyle w:val="Heading2"/>
        <w:rPr>
          <w:shd w:val="clear" w:color="auto" w:fill="FFFFFF"/>
        </w:rPr>
      </w:pPr>
      <w:bookmarkStart w:id="80" w:name="_Toc535242696"/>
      <w:r w:rsidRPr="00DC6DBB">
        <w:rPr>
          <w:shd w:val="clear" w:color="auto" w:fill="FFFFFF"/>
        </w:rPr>
        <w:t>The JEDi Production Workflow:</w:t>
      </w:r>
      <w:bookmarkEnd w:id="80"/>
    </w:p>
    <w:p w:rsidR="00DC6DBB" w:rsidRPr="00DC6DBB" w:rsidRDefault="00DC6DBB" w:rsidP="004B52DB">
      <w:pPr>
        <w:numPr>
          <w:ilvl w:val="0"/>
          <w:numId w:val="5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Define the working directory, job description, and reference PDB file: For example,</w:t>
      </w:r>
    </w:p>
    <w:p w:rsidR="00DC6DBB" w:rsidRPr="00DC6DBB" w:rsidRDefault="00DC6DBB" w:rsidP="004B52DB">
      <w:pPr>
        <w:numPr>
          <w:ilvl w:val="1"/>
          <w:numId w:val="44"/>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DIRECTORY=C:\Users\workspace\JEDi\test\</w:t>
      </w:r>
    </w:p>
    <w:p w:rsidR="00DC6DBB" w:rsidRPr="00DC6DBB" w:rsidRDefault="00DC6DBB" w:rsidP="004B52DB">
      <w:pPr>
        <w:numPr>
          <w:ilvl w:val="1"/>
          <w:numId w:val="44"/>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DESCRIPTION=TEST</w:t>
      </w:r>
    </w:p>
    <w:p w:rsidR="00DC6DBB" w:rsidRPr="00DC6DBB" w:rsidRDefault="00DC6DBB" w:rsidP="004B52DB">
      <w:pPr>
        <w:numPr>
          <w:ilvl w:val="1"/>
          <w:numId w:val="44"/>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REFERENCE_PDB=1ERM_TEM1.cleaned.pdb</w:t>
      </w:r>
    </w:p>
    <w:p w:rsidR="00DC6DBB" w:rsidRPr="00DC6DBB" w:rsidRDefault="00DC6DBB" w:rsidP="004B52DB">
      <w:pPr>
        <w:numPr>
          <w:ilvl w:val="0"/>
          <w:numId w:val="5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Set the Logical switches for your job: For example,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b/>
          <w:bCs/>
          <w:color w:val="000000"/>
          <w:sz w:val="24"/>
          <w:szCs w:val="24"/>
          <w:shd w:val="clear" w:color="auto" w:fill="FFFFFF"/>
        </w:rPr>
        <w:t>doREAD=false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doMULTI=false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doCARTESIAN=true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doDISPLACEMENT=true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doCORR=true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doPCORR=false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doREDUCE=false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doKPCA=true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doFES=true</w:t>
      </w:r>
    </w:p>
    <w:p w:rsidR="00DC6DBB" w:rsidRP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doModeViz=true</w:t>
      </w:r>
    </w:p>
    <w:p w:rsidR="00DC6DBB" w:rsidRDefault="00DC6DBB" w:rsidP="004B52DB">
      <w:pPr>
        <w:numPr>
          <w:ilvl w:val="1"/>
          <w:numId w:val="45"/>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doPLOT=true</w:t>
      </w:r>
    </w:p>
    <w:p w:rsidR="0050010A" w:rsidRDefault="0050010A" w:rsidP="0050010A">
      <w:pPr>
        <w:spacing w:before="100" w:beforeAutospacing="1" w:after="100" w:afterAutospacing="1" w:line="240" w:lineRule="auto"/>
        <w:rPr>
          <w:rFonts w:ascii="Calibri" w:eastAsia="Times New Roman" w:hAnsi="Calibri" w:cs="Calibri"/>
          <w:color w:val="000000"/>
          <w:sz w:val="24"/>
          <w:szCs w:val="24"/>
          <w:shd w:val="clear" w:color="auto" w:fill="FFFFFF"/>
        </w:rPr>
      </w:pPr>
    </w:p>
    <w:p w:rsidR="0050010A" w:rsidRDefault="0050010A" w:rsidP="0050010A">
      <w:pPr>
        <w:spacing w:before="100" w:beforeAutospacing="1" w:after="100" w:afterAutospacing="1" w:line="240" w:lineRule="auto"/>
        <w:rPr>
          <w:rFonts w:ascii="Calibri" w:eastAsia="Times New Roman" w:hAnsi="Calibri" w:cs="Calibri"/>
          <w:color w:val="000000"/>
          <w:sz w:val="24"/>
          <w:szCs w:val="24"/>
          <w:shd w:val="clear" w:color="auto" w:fill="FFFFFF"/>
        </w:rPr>
      </w:pPr>
    </w:p>
    <w:p w:rsidR="0050010A" w:rsidRDefault="0050010A" w:rsidP="0050010A">
      <w:pPr>
        <w:spacing w:before="100" w:beforeAutospacing="1" w:after="100" w:afterAutospacing="1" w:line="240" w:lineRule="auto"/>
        <w:rPr>
          <w:rFonts w:ascii="Calibri" w:eastAsia="Times New Roman" w:hAnsi="Calibri" w:cs="Calibri"/>
          <w:color w:val="000000"/>
          <w:sz w:val="24"/>
          <w:szCs w:val="24"/>
          <w:shd w:val="clear" w:color="auto" w:fill="FFFFFF"/>
        </w:rPr>
      </w:pPr>
    </w:p>
    <w:p w:rsidR="0050010A" w:rsidRPr="00DC6DBB" w:rsidRDefault="0050010A" w:rsidP="0050010A">
      <w:pPr>
        <w:spacing w:before="100" w:beforeAutospacing="1" w:after="100" w:afterAutospacing="1" w:line="240" w:lineRule="auto"/>
        <w:rPr>
          <w:rFonts w:ascii="Calibri" w:eastAsia="Times New Roman" w:hAnsi="Calibri" w:cs="Calibri"/>
          <w:color w:val="000000"/>
          <w:sz w:val="24"/>
          <w:szCs w:val="24"/>
          <w:shd w:val="clear" w:color="auto" w:fill="FFFFFF"/>
        </w:rPr>
      </w:pPr>
    </w:p>
    <w:p w:rsidR="00DC6DBB" w:rsidRPr="00DC6DBB" w:rsidRDefault="00DC6DBB" w:rsidP="004B52DB">
      <w:pPr>
        <w:numPr>
          <w:ilvl w:val="0"/>
          <w:numId w:val="5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lastRenderedPageBreak/>
        <w:t>Choose the levels of coarse-graining by setting the number of modes greater than zero: For example,</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NUMBER_OF_MODES_LOCAL=5</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NUMBER_OF_MODES_HIERARCHICAL_AA=9</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NUMBER_OF_MODES_HIERARCHICAL_HA=6</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NUMBER_OF_MODES_ALL_ATOM=5</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NUMBER_OF_MODES_HEAVY_ATOM=5</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NUMBER_OF_MODES_BACKBONE=5</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NUMBER_OF_MODES_ALPHA_CARBON=5</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NUMBER_OF_MODES_DISTANCE_PAIRS=5</w:t>
      </w:r>
    </w:p>
    <w:p w:rsidR="00DC6DBB" w:rsidRPr="00DC6DBB" w:rsidRDefault="00DC6DBB" w:rsidP="004B52DB">
      <w:pPr>
        <w:numPr>
          <w:ilvl w:val="1"/>
          <w:numId w:val="46"/>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NUMBER_OF_MODES_VIZ=5</w:t>
      </w:r>
    </w:p>
    <w:p w:rsidR="00DC6DBB" w:rsidRPr="00DC6DBB" w:rsidRDefault="00DC6DBB" w:rsidP="004B52DB">
      <w:pPr>
        <w:numPr>
          <w:ilvl w:val="0"/>
          <w:numId w:val="5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Specify the residue lists and/or atom list for the analysis you are requesting: For example,</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RESIDUE_LIST_ALL_ATOM=residues5.txt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RESIDUE_LIST_HEAVY_ATOM=residues10.txt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RESIDUE_LIST_BACKBONE=residues25.txt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RESIDUE_LIST_ALPHA_CARBON=residues100.txt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RESIDUE_LIST_LOCAL=residues5.txt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RESIDUE_LIST_HIERARCHICAL_AA=residues100.txt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RESIDUE_LIST_HIERARCHICAL_HA=residues100.txt</w:t>
      </w:r>
    </w:p>
    <w:p w:rsidR="00DC6DBB" w:rsidRPr="00DC6DBB" w:rsidRDefault="00DC6DBB" w:rsidP="004B52DB">
      <w:pPr>
        <w:numPr>
          <w:ilvl w:val="1"/>
          <w:numId w:val="47"/>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ATOM_PAIRS_LIST=atom_pairs.txt</w:t>
      </w:r>
    </w:p>
    <w:p w:rsidR="00DC6DBB" w:rsidRPr="00DC6DBB" w:rsidRDefault="00DC6DBB" w:rsidP="004B52DB">
      <w:pPr>
        <w:numPr>
          <w:ilvl w:val="0"/>
          <w:numId w:val="5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Specify the PCA and VIZ parameters: For example,</w:t>
      </w:r>
    </w:p>
    <w:p w:rsidR="00DC6DBB" w:rsidRPr="00DC6DBB" w:rsidRDefault="00DC6DBB" w:rsidP="004B52DB">
      <w:pPr>
        <w:numPr>
          <w:ilvl w:val="1"/>
          <w:numId w:val="48"/>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Z_SCORE_CUTOFF=3.000</w:t>
      </w:r>
    </w:p>
    <w:p w:rsidR="00DC6DBB" w:rsidRPr="00DC6DBB" w:rsidRDefault="00DC6DBB" w:rsidP="004B52DB">
      <w:pPr>
        <w:numPr>
          <w:ilvl w:val="1"/>
          <w:numId w:val="48"/>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STABILITY_THRESHOLD=1.000E-12</w:t>
      </w:r>
    </w:p>
    <w:p w:rsidR="00DC6DBB" w:rsidRPr="00DC6DBB" w:rsidRDefault="00DC6DBB" w:rsidP="004B52DB">
      <w:pPr>
        <w:numPr>
          <w:ilvl w:val="1"/>
          <w:numId w:val="48"/>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VIZ_MODE_SCALE_FACTOR=0.250</w:t>
      </w:r>
    </w:p>
    <w:p w:rsidR="00DC6DBB" w:rsidRPr="00DC6DBB" w:rsidRDefault="00DC6DBB" w:rsidP="004B52DB">
      <w:pPr>
        <w:numPr>
          <w:ilvl w:val="0"/>
          <w:numId w:val="50"/>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Specify the all-atom PDB coordinates file: For example,</w:t>
      </w:r>
    </w:p>
    <w:p w:rsidR="00DC6DBB" w:rsidRPr="00DC6DBB" w:rsidRDefault="00DC6DBB" w:rsidP="004B52DB">
      <w:pPr>
        <w:numPr>
          <w:ilvl w:val="1"/>
          <w:numId w:val="49"/>
        </w:numPr>
        <w:spacing w:before="100" w:beforeAutospacing="1" w:after="100" w:afterAutospacing="1"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ORIGINAL_PDB_COORDS=original_PDB_Coordinates_AA.txt</w:t>
      </w:r>
    </w:p>
    <w:p w:rsidR="00DC6DBB" w:rsidRPr="00DC6DBB" w:rsidRDefault="00DC6DBB" w:rsidP="00DC6DBB">
      <w:pPr>
        <w:spacing w:after="0" w:line="240" w:lineRule="auto"/>
        <w:rPr>
          <w:rFonts w:ascii="Calibri" w:eastAsia="Times New Roman" w:hAnsi="Calibri" w:cs="Calibri"/>
          <w:color w:val="000000"/>
          <w:sz w:val="24"/>
          <w:szCs w:val="24"/>
          <w:shd w:val="clear" w:color="auto" w:fill="FFFFFF"/>
        </w:rPr>
      </w:pPr>
      <w:r w:rsidRPr="00DC6DBB">
        <w:rPr>
          <w:rFonts w:ascii="Calibri" w:eastAsia="Times New Roman" w:hAnsi="Calibri" w:cs="Calibri"/>
          <w:color w:val="000000"/>
          <w:sz w:val="24"/>
          <w:szCs w:val="24"/>
          <w:shd w:val="clear" w:color="auto" w:fill="FFFFFF"/>
        </w:rPr>
        <w:t>-------------------------------------------------------------------------------------------------------------------</w:t>
      </w:r>
      <w:r w:rsidR="0050010A">
        <w:rPr>
          <w:rFonts w:ascii="Calibri" w:eastAsia="Times New Roman" w:hAnsi="Calibri" w:cs="Calibri"/>
          <w:color w:val="000000"/>
          <w:sz w:val="24"/>
          <w:szCs w:val="24"/>
          <w:shd w:val="clear" w:color="auto" w:fill="FFFFFF"/>
        </w:rPr>
        <w:t>-----------------------------</w:t>
      </w:r>
    </w:p>
    <w:p w:rsidR="00DC6DBB" w:rsidRPr="00DC6DBB" w:rsidRDefault="00DC6DBB" w:rsidP="00DC6DBB"/>
    <w:sectPr w:rsidR="00DC6DBB" w:rsidRPr="00DC6DBB" w:rsidSect="00E74058">
      <w:headerReference w:type="default" r:id="rId12"/>
      <w:footerReference w:type="even"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ED0" w:rsidRDefault="008D3ED0" w:rsidP="00204A25">
      <w:pPr>
        <w:spacing w:after="0" w:line="240" w:lineRule="auto"/>
      </w:pPr>
      <w:r>
        <w:separator/>
      </w:r>
    </w:p>
  </w:endnote>
  <w:endnote w:type="continuationSeparator" w:id="0">
    <w:p w:rsidR="008D3ED0" w:rsidRDefault="008D3ED0" w:rsidP="0020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3CC" w:rsidRDefault="008933CC"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33CC" w:rsidRDefault="008933CC" w:rsidP="00204A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3CC" w:rsidRDefault="008933CC"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128B">
      <w:rPr>
        <w:rStyle w:val="PageNumber"/>
        <w:noProof/>
      </w:rPr>
      <w:t>6</w:t>
    </w:r>
    <w:r>
      <w:rPr>
        <w:rStyle w:val="PageNumber"/>
      </w:rPr>
      <w:fldChar w:fldCharType="end"/>
    </w:r>
  </w:p>
  <w:p w:rsidR="008933CC" w:rsidRDefault="008933CC" w:rsidP="00204A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ED0" w:rsidRDefault="008D3ED0" w:rsidP="00204A25">
      <w:pPr>
        <w:spacing w:after="0" w:line="240" w:lineRule="auto"/>
      </w:pPr>
      <w:r>
        <w:separator/>
      </w:r>
    </w:p>
  </w:footnote>
  <w:footnote w:type="continuationSeparator" w:id="0">
    <w:p w:rsidR="008D3ED0" w:rsidRDefault="008D3ED0" w:rsidP="00204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3CC" w:rsidRPr="00B2085B" w:rsidRDefault="008933CC"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JEDi: Java Essential Dynamics Inspector</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292C"/>
    <w:multiLevelType w:val="hybridMultilevel"/>
    <w:tmpl w:val="6316AD6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2447D"/>
    <w:multiLevelType w:val="hybridMultilevel"/>
    <w:tmpl w:val="495CC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A363F"/>
    <w:multiLevelType w:val="multilevel"/>
    <w:tmpl w:val="98D4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E51D4"/>
    <w:multiLevelType w:val="hybridMultilevel"/>
    <w:tmpl w:val="05ACEC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E5561B"/>
    <w:multiLevelType w:val="multilevel"/>
    <w:tmpl w:val="471C9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585ACE"/>
    <w:multiLevelType w:val="hybridMultilevel"/>
    <w:tmpl w:val="CAF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C4307"/>
    <w:multiLevelType w:val="multilevel"/>
    <w:tmpl w:val="3AA6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D6D6C"/>
    <w:multiLevelType w:val="hybridMultilevel"/>
    <w:tmpl w:val="1F264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F38FA"/>
    <w:multiLevelType w:val="multilevel"/>
    <w:tmpl w:val="0D0C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C1F59"/>
    <w:multiLevelType w:val="hybridMultilevel"/>
    <w:tmpl w:val="82B4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347AF"/>
    <w:multiLevelType w:val="multilevel"/>
    <w:tmpl w:val="7B0AA5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713F8"/>
    <w:multiLevelType w:val="multilevel"/>
    <w:tmpl w:val="9190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57D74"/>
    <w:multiLevelType w:val="multilevel"/>
    <w:tmpl w:val="3158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E6CCA"/>
    <w:multiLevelType w:val="multilevel"/>
    <w:tmpl w:val="7B0AA5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F00AD"/>
    <w:multiLevelType w:val="hybridMultilevel"/>
    <w:tmpl w:val="F4CA78D6"/>
    <w:lvl w:ilvl="0" w:tplc="C1C89218">
      <w:start w:val="1"/>
      <w:numFmt w:val="upperLetter"/>
      <w:pStyle w:val="Heading2"/>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B6183"/>
    <w:multiLevelType w:val="hybridMultilevel"/>
    <w:tmpl w:val="31C0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A6E0E"/>
    <w:multiLevelType w:val="hybridMultilevel"/>
    <w:tmpl w:val="0D0E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8019F"/>
    <w:multiLevelType w:val="hybridMultilevel"/>
    <w:tmpl w:val="54CEB404"/>
    <w:lvl w:ilvl="0" w:tplc="AD92506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7C3BD3"/>
    <w:multiLevelType w:val="hybridMultilevel"/>
    <w:tmpl w:val="CA8035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A77C36"/>
    <w:multiLevelType w:val="multilevel"/>
    <w:tmpl w:val="E2E4D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A31CA"/>
    <w:multiLevelType w:val="multilevel"/>
    <w:tmpl w:val="B80C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C10BE"/>
    <w:multiLevelType w:val="hybridMultilevel"/>
    <w:tmpl w:val="E7AC540A"/>
    <w:lvl w:ilvl="0" w:tplc="5CEEA70E">
      <w:start w:val="1"/>
      <w:numFmt w:val="lowerLetter"/>
      <w:lvlText w:val="%1)"/>
      <w:lvlJc w:val="left"/>
      <w:pPr>
        <w:ind w:left="360" w:hanging="360"/>
      </w:pPr>
      <w:rPr>
        <w:rFonts w:hint="default"/>
        <w:color w:val="auto"/>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BB570F"/>
    <w:multiLevelType w:val="multilevel"/>
    <w:tmpl w:val="267A7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E5771"/>
    <w:multiLevelType w:val="hybridMultilevel"/>
    <w:tmpl w:val="6C0EBF4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080BDD"/>
    <w:multiLevelType w:val="hybridMultilevel"/>
    <w:tmpl w:val="4E9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1DC"/>
    <w:multiLevelType w:val="hybridMultilevel"/>
    <w:tmpl w:val="D6F2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D23CD"/>
    <w:multiLevelType w:val="multilevel"/>
    <w:tmpl w:val="5C92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37AC4"/>
    <w:multiLevelType w:val="hybridMultilevel"/>
    <w:tmpl w:val="FA02EB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6FF72BDD"/>
    <w:multiLevelType w:val="multilevel"/>
    <w:tmpl w:val="FDE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E7B46"/>
    <w:multiLevelType w:val="multilevel"/>
    <w:tmpl w:val="22C6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D68A9"/>
    <w:multiLevelType w:val="hybridMultilevel"/>
    <w:tmpl w:val="A1047FE2"/>
    <w:lvl w:ilvl="0" w:tplc="6D98EAB4">
      <w:start w:val="1"/>
      <w:numFmt w:val="upperRoman"/>
      <w:pStyle w:val="Heading1"/>
      <w:lvlText w:val="%1."/>
      <w:lvlJc w:val="left"/>
      <w:pPr>
        <w:ind w:left="360" w:hanging="360"/>
      </w:pPr>
      <w:rPr>
        <w:rFonts w:asciiTheme="minorHAnsi" w:hAnsiTheme="minorHAnsi" w:cstheme="minorHAnsi" w:hint="default"/>
      </w:rPr>
    </w:lvl>
    <w:lvl w:ilvl="1" w:tplc="9278AE38">
      <w:start w:val="1"/>
      <w:numFmt w:val="lowerRoman"/>
      <w:lvlText w:val="%2."/>
      <w:lvlJc w:val="left"/>
      <w:pPr>
        <w:ind w:left="36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E123B2"/>
    <w:multiLevelType w:val="hybridMultilevel"/>
    <w:tmpl w:val="FFEA7DA8"/>
    <w:lvl w:ilvl="0" w:tplc="46EC60D4">
      <w:start w:val="1"/>
      <w:numFmt w:val="lowerRoman"/>
      <w:pStyle w:val="Heading3"/>
      <w:lvlText w:val="%1."/>
      <w:lvlJc w:val="righ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030D3"/>
    <w:multiLevelType w:val="multilevel"/>
    <w:tmpl w:val="A1BC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95EBA"/>
    <w:multiLevelType w:val="hybridMultilevel"/>
    <w:tmpl w:val="2546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35"/>
  </w:num>
  <w:num w:numId="4">
    <w:abstractNumId w:val="6"/>
  </w:num>
  <w:num w:numId="5">
    <w:abstractNumId w:val="5"/>
  </w:num>
  <w:num w:numId="6">
    <w:abstractNumId w:val="18"/>
  </w:num>
  <w:num w:numId="7">
    <w:abstractNumId w:val="11"/>
  </w:num>
  <w:num w:numId="8">
    <w:abstractNumId w:val="25"/>
  </w:num>
  <w:num w:numId="9">
    <w:abstractNumId w:val="29"/>
  </w:num>
  <w:num w:numId="10">
    <w:abstractNumId w:val="9"/>
  </w:num>
  <w:num w:numId="11">
    <w:abstractNumId w:val="30"/>
  </w:num>
  <w:num w:numId="12">
    <w:abstractNumId w:val="19"/>
  </w:num>
  <w:num w:numId="13">
    <w:abstractNumId w:val="20"/>
  </w:num>
  <w:num w:numId="14">
    <w:abstractNumId w:val="3"/>
  </w:num>
  <w:num w:numId="15">
    <w:abstractNumId w:val="22"/>
  </w:num>
  <w:num w:numId="16">
    <w:abstractNumId w:val="38"/>
  </w:num>
  <w:num w:numId="17">
    <w:abstractNumId w:val="7"/>
  </w:num>
  <w:num w:numId="18">
    <w:abstractNumId w:val="28"/>
  </w:num>
  <w:num w:numId="19">
    <w:abstractNumId w:val="21"/>
    <w:lvlOverride w:ilvl="0">
      <w:startOverride w:val="1"/>
    </w:lvlOverride>
  </w:num>
  <w:num w:numId="20">
    <w:abstractNumId w:val="17"/>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36"/>
  </w:num>
  <w:num w:numId="25">
    <w:abstractNumId w:val="36"/>
    <w:lvlOverride w:ilvl="0">
      <w:startOverride w:val="1"/>
    </w:lvlOverride>
  </w:num>
  <w:num w:numId="26">
    <w:abstractNumId w:val="36"/>
    <w:lvlOverride w:ilvl="0">
      <w:startOverride w:val="1"/>
    </w:lvlOverride>
  </w:num>
  <w:num w:numId="27">
    <w:abstractNumId w:val="17"/>
    <w:lvlOverride w:ilvl="0">
      <w:startOverride w:val="1"/>
    </w:lvlOverride>
  </w:num>
  <w:num w:numId="28">
    <w:abstractNumId w:val="36"/>
    <w:lvlOverride w:ilvl="0">
      <w:startOverride w:val="1"/>
    </w:lvlOverride>
  </w:num>
  <w:num w:numId="29">
    <w:abstractNumId w:val="36"/>
    <w:lvlOverride w:ilvl="0">
      <w:startOverride w:val="1"/>
    </w:lvlOverride>
  </w:num>
  <w:num w:numId="30">
    <w:abstractNumId w:val="36"/>
    <w:lvlOverride w:ilvl="0">
      <w:startOverride w:val="1"/>
    </w:lvlOverride>
  </w:num>
  <w:num w:numId="31">
    <w:abstractNumId w:val="36"/>
    <w:lvlOverride w:ilvl="0">
      <w:startOverride w:val="1"/>
    </w:lvlOverride>
  </w:num>
  <w:num w:numId="32">
    <w:abstractNumId w:val="1"/>
  </w:num>
  <w:num w:numId="33">
    <w:abstractNumId w:val="17"/>
    <w:lvlOverride w:ilvl="0">
      <w:startOverride w:val="1"/>
    </w:lvlOverride>
  </w:num>
  <w:num w:numId="34">
    <w:abstractNumId w:val="17"/>
    <w:lvlOverride w:ilvl="0">
      <w:startOverride w:val="1"/>
    </w:lvlOverride>
  </w:num>
  <w:num w:numId="35">
    <w:abstractNumId w:val="17"/>
    <w:lvlOverride w:ilvl="0">
      <w:startOverride w:val="2"/>
    </w:lvlOverride>
  </w:num>
  <w:num w:numId="36">
    <w:abstractNumId w:val="34"/>
  </w:num>
  <w:num w:numId="37">
    <w:abstractNumId w:val="33"/>
  </w:num>
  <w:num w:numId="38">
    <w:abstractNumId w:val="10"/>
  </w:num>
  <w:num w:numId="39">
    <w:abstractNumId w:val="24"/>
  </w:num>
  <w:num w:numId="40">
    <w:abstractNumId w:val="16"/>
  </w:num>
  <w:num w:numId="41">
    <w:abstractNumId w:val="4"/>
  </w:num>
  <w:num w:numId="42">
    <w:abstractNumId w:val="37"/>
  </w:num>
  <w:num w:numId="43">
    <w:abstractNumId w:val="2"/>
  </w:num>
  <w:num w:numId="44">
    <w:abstractNumId w:val="15"/>
  </w:num>
  <w:num w:numId="45">
    <w:abstractNumId w:val="27"/>
  </w:num>
  <w:num w:numId="46">
    <w:abstractNumId w:val="23"/>
  </w:num>
  <w:num w:numId="47">
    <w:abstractNumId w:val="13"/>
  </w:num>
  <w:num w:numId="48">
    <w:abstractNumId w:val="8"/>
  </w:num>
  <w:num w:numId="49">
    <w:abstractNumId w:val="31"/>
  </w:num>
  <w:num w:numId="50">
    <w:abstractNumId w:val="12"/>
  </w:num>
  <w:num w:numId="51">
    <w:abstractNumId w:val="17"/>
    <w:lvlOverride w:ilvl="0">
      <w:startOverride w:val="1"/>
    </w:lvlOverride>
  </w:num>
  <w:num w:numId="52">
    <w:abstractNumId w:val="0"/>
  </w:num>
  <w:num w:numId="53">
    <w:abstractNumId w:val="36"/>
    <w:lvlOverride w:ilvl="0">
      <w:startOverride w:val="1"/>
    </w:lvlOverride>
  </w:num>
  <w:num w:numId="54">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452"/>
    <w:rsid w:val="00000373"/>
    <w:rsid w:val="000035DA"/>
    <w:rsid w:val="00003881"/>
    <w:rsid w:val="000063F3"/>
    <w:rsid w:val="000102EE"/>
    <w:rsid w:val="00011907"/>
    <w:rsid w:val="00012CA4"/>
    <w:rsid w:val="00013291"/>
    <w:rsid w:val="00013B14"/>
    <w:rsid w:val="00013E7C"/>
    <w:rsid w:val="00014074"/>
    <w:rsid w:val="000143FE"/>
    <w:rsid w:val="00016942"/>
    <w:rsid w:val="00017DFD"/>
    <w:rsid w:val="0002024E"/>
    <w:rsid w:val="00020620"/>
    <w:rsid w:val="000207AE"/>
    <w:rsid w:val="000210E8"/>
    <w:rsid w:val="00023657"/>
    <w:rsid w:val="00024987"/>
    <w:rsid w:val="00027376"/>
    <w:rsid w:val="000274C3"/>
    <w:rsid w:val="00027608"/>
    <w:rsid w:val="000306AE"/>
    <w:rsid w:val="000318AF"/>
    <w:rsid w:val="000335E6"/>
    <w:rsid w:val="000338FB"/>
    <w:rsid w:val="000342E8"/>
    <w:rsid w:val="00034C38"/>
    <w:rsid w:val="00035E0E"/>
    <w:rsid w:val="000374F0"/>
    <w:rsid w:val="0004115D"/>
    <w:rsid w:val="00041D15"/>
    <w:rsid w:val="000427E7"/>
    <w:rsid w:val="00043D7F"/>
    <w:rsid w:val="000473B0"/>
    <w:rsid w:val="00047DF6"/>
    <w:rsid w:val="00051771"/>
    <w:rsid w:val="000523C7"/>
    <w:rsid w:val="000528B8"/>
    <w:rsid w:val="00053756"/>
    <w:rsid w:val="000540EA"/>
    <w:rsid w:val="00054697"/>
    <w:rsid w:val="00055079"/>
    <w:rsid w:val="0005693E"/>
    <w:rsid w:val="000639E9"/>
    <w:rsid w:val="00064387"/>
    <w:rsid w:val="0006490F"/>
    <w:rsid w:val="000652AA"/>
    <w:rsid w:val="00066302"/>
    <w:rsid w:val="00071D90"/>
    <w:rsid w:val="00074570"/>
    <w:rsid w:val="00074D5E"/>
    <w:rsid w:val="000764B8"/>
    <w:rsid w:val="000806F3"/>
    <w:rsid w:val="0008258D"/>
    <w:rsid w:val="00082E7C"/>
    <w:rsid w:val="000830CC"/>
    <w:rsid w:val="000836A2"/>
    <w:rsid w:val="00083FA4"/>
    <w:rsid w:val="00085FC3"/>
    <w:rsid w:val="00087525"/>
    <w:rsid w:val="000928A6"/>
    <w:rsid w:val="00094E05"/>
    <w:rsid w:val="00095AB0"/>
    <w:rsid w:val="00096EDB"/>
    <w:rsid w:val="000A03B8"/>
    <w:rsid w:val="000A22EA"/>
    <w:rsid w:val="000A2979"/>
    <w:rsid w:val="000A406C"/>
    <w:rsid w:val="000A57E9"/>
    <w:rsid w:val="000A5D46"/>
    <w:rsid w:val="000A612F"/>
    <w:rsid w:val="000A7A3C"/>
    <w:rsid w:val="000B77CD"/>
    <w:rsid w:val="000B78AB"/>
    <w:rsid w:val="000C1587"/>
    <w:rsid w:val="000C3CEB"/>
    <w:rsid w:val="000C5ADF"/>
    <w:rsid w:val="000C6FF8"/>
    <w:rsid w:val="000C70E6"/>
    <w:rsid w:val="000C773D"/>
    <w:rsid w:val="000D05D9"/>
    <w:rsid w:val="000D0ED6"/>
    <w:rsid w:val="000D13A1"/>
    <w:rsid w:val="000D18CA"/>
    <w:rsid w:val="000D1FF6"/>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5A61"/>
    <w:rsid w:val="000E649E"/>
    <w:rsid w:val="000E6D80"/>
    <w:rsid w:val="000F3664"/>
    <w:rsid w:val="000F3A63"/>
    <w:rsid w:val="000F4F1E"/>
    <w:rsid w:val="0010006B"/>
    <w:rsid w:val="00101111"/>
    <w:rsid w:val="00101ABE"/>
    <w:rsid w:val="00103893"/>
    <w:rsid w:val="00106E6C"/>
    <w:rsid w:val="00107515"/>
    <w:rsid w:val="001101F6"/>
    <w:rsid w:val="001113DD"/>
    <w:rsid w:val="0011167A"/>
    <w:rsid w:val="00111BBF"/>
    <w:rsid w:val="0011381F"/>
    <w:rsid w:val="00113AE7"/>
    <w:rsid w:val="00113B0E"/>
    <w:rsid w:val="00113E3E"/>
    <w:rsid w:val="00116FAA"/>
    <w:rsid w:val="001202E9"/>
    <w:rsid w:val="001207E6"/>
    <w:rsid w:val="00122E19"/>
    <w:rsid w:val="00122F49"/>
    <w:rsid w:val="001242B7"/>
    <w:rsid w:val="001256B2"/>
    <w:rsid w:val="00125C9B"/>
    <w:rsid w:val="00126501"/>
    <w:rsid w:val="001266BE"/>
    <w:rsid w:val="00126905"/>
    <w:rsid w:val="0012765A"/>
    <w:rsid w:val="00127C91"/>
    <w:rsid w:val="00127CF0"/>
    <w:rsid w:val="00130679"/>
    <w:rsid w:val="001309ED"/>
    <w:rsid w:val="001337B0"/>
    <w:rsid w:val="00133EB8"/>
    <w:rsid w:val="0013466C"/>
    <w:rsid w:val="0013733E"/>
    <w:rsid w:val="0014471B"/>
    <w:rsid w:val="00145534"/>
    <w:rsid w:val="00145CCF"/>
    <w:rsid w:val="00145E26"/>
    <w:rsid w:val="0014694C"/>
    <w:rsid w:val="00146FA8"/>
    <w:rsid w:val="00154D83"/>
    <w:rsid w:val="001551EC"/>
    <w:rsid w:val="00155392"/>
    <w:rsid w:val="0015645C"/>
    <w:rsid w:val="00157EF7"/>
    <w:rsid w:val="00160F70"/>
    <w:rsid w:val="0016144C"/>
    <w:rsid w:val="00162647"/>
    <w:rsid w:val="0016274B"/>
    <w:rsid w:val="00162928"/>
    <w:rsid w:val="00163202"/>
    <w:rsid w:val="00164B9D"/>
    <w:rsid w:val="00165EDE"/>
    <w:rsid w:val="00171B9B"/>
    <w:rsid w:val="001725F3"/>
    <w:rsid w:val="0017280E"/>
    <w:rsid w:val="00173412"/>
    <w:rsid w:val="001743C4"/>
    <w:rsid w:val="001749B4"/>
    <w:rsid w:val="001751EF"/>
    <w:rsid w:val="001755CA"/>
    <w:rsid w:val="00181563"/>
    <w:rsid w:val="0018452E"/>
    <w:rsid w:val="00186079"/>
    <w:rsid w:val="0018768B"/>
    <w:rsid w:val="00191552"/>
    <w:rsid w:val="001922B1"/>
    <w:rsid w:val="001924A9"/>
    <w:rsid w:val="00195C63"/>
    <w:rsid w:val="00196D44"/>
    <w:rsid w:val="001A02AB"/>
    <w:rsid w:val="001A31AD"/>
    <w:rsid w:val="001A3848"/>
    <w:rsid w:val="001A55B7"/>
    <w:rsid w:val="001A5C40"/>
    <w:rsid w:val="001A61E6"/>
    <w:rsid w:val="001A62B0"/>
    <w:rsid w:val="001A7518"/>
    <w:rsid w:val="001A78E0"/>
    <w:rsid w:val="001B28E8"/>
    <w:rsid w:val="001B299C"/>
    <w:rsid w:val="001B2B39"/>
    <w:rsid w:val="001B2D29"/>
    <w:rsid w:val="001B2FF2"/>
    <w:rsid w:val="001B3AFA"/>
    <w:rsid w:val="001B49C0"/>
    <w:rsid w:val="001B514D"/>
    <w:rsid w:val="001B5650"/>
    <w:rsid w:val="001B6531"/>
    <w:rsid w:val="001B7104"/>
    <w:rsid w:val="001C02AD"/>
    <w:rsid w:val="001C06DD"/>
    <w:rsid w:val="001C1017"/>
    <w:rsid w:val="001C1B95"/>
    <w:rsid w:val="001C3609"/>
    <w:rsid w:val="001C6452"/>
    <w:rsid w:val="001D1FA0"/>
    <w:rsid w:val="001D4289"/>
    <w:rsid w:val="001D4A5D"/>
    <w:rsid w:val="001D546A"/>
    <w:rsid w:val="001D636A"/>
    <w:rsid w:val="001D6877"/>
    <w:rsid w:val="001E0D1D"/>
    <w:rsid w:val="001E1CC1"/>
    <w:rsid w:val="001E1ED5"/>
    <w:rsid w:val="001E1FD4"/>
    <w:rsid w:val="001E270D"/>
    <w:rsid w:val="001E6C6B"/>
    <w:rsid w:val="001F0EDF"/>
    <w:rsid w:val="001F1766"/>
    <w:rsid w:val="001F220E"/>
    <w:rsid w:val="001F4020"/>
    <w:rsid w:val="001F5894"/>
    <w:rsid w:val="001F59CA"/>
    <w:rsid w:val="001F65A8"/>
    <w:rsid w:val="001F71F1"/>
    <w:rsid w:val="00200347"/>
    <w:rsid w:val="002003EC"/>
    <w:rsid w:val="00202098"/>
    <w:rsid w:val="00202C15"/>
    <w:rsid w:val="002031B4"/>
    <w:rsid w:val="0020416B"/>
    <w:rsid w:val="00204A25"/>
    <w:rsid w:val="00204F09"/>
    <w:rsid w:val="002054E5"/>
    <w:rsid w:val="0020700C"/>
    <w:rsid w:val="0020798F"/>
    <w:rsid w:val="00207B7A"/>
    <w:rsid w:val="00211477"/>
    <w:rsid w:val="002151DA"/>
    <w:rsid w:val="00216B15"/>
    <w:rsid w:val="0021774B"/>
    <w:rsid w:val="00217D55"/>
    <w:rsid w:val="00217FEA"/>
    <w:rsid w:val="0022029C"/>
    <w:rsid w:val="00221C1E"/>
    <w:rsid w:val="00222E92"/>
    <w:rsid w:val="002239C5"/>
    <w:rsid w:val="00223D1D"/>
    <w:rsid w:val="002265E0"/>
    <w:rsid w:val="00227A7E"/>
    <w:rsid w:val="0023085E"/>
    <w:rsid w:val="00231605"/>
    <w:rsid w:val="00232297"/>
    <w:rsid w:val="00232B94"/>
    <w:rsid w:val="002369AF"/>
    <w:rsid w:val="0024531A"/>
    <w:rsid w:val="002455F9"/>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A89"/>
    <w:rsid w:val="00275F03"/>
    <w:rsid w:val="00275FCE"/>
    <w:rsid w:val="00277287"/>
    <w:rsid w:val="002825D1"/>
    <w:rsid w:val="0028292C"/>
    <w:rsid w:val="002855BC"/>
    <w:rsid w:val="00286FBF"/>
    <w:rsid w:val="002872CB"/>
    <w:rsid w:val="002878DE"/>
    <w:rsid w:val="00290FF7"/>
    <w:rsid w:val="00291B19"/>
    <w:rsid w:val="00293153"/>
    <w:rsid w:val="00293FF5"/>
    <w:rsid w:val="002954B9"/>
    <w:rsid w:val="0029672B"/>
    <w:rsid w:val="002A1982"/>
    <w:rsid w:val="002A1D8A"/>
    <w:rsid w:val="002A55A5"/>
    <w:rsid w:val="002A5CAA"/>
    <w:rsid w:val="002A6A1B"/>
    <w:rsid w:val="002B0ACF"/>
    <w:rsid w:val="002B6E54"/>
    <w:rsid w:val="002C0333"/>
    <w:rsid w:val="002C0F2D"/>
    <w:rsid w:val="002C167B"/>
    <w:rsid w:val="002C4A40"/>
    <w:rsid w:val="002C6D6D"/>
    <w:rsid w:val="002C6F41"/>
    <w:rsid w:val="002D03AC"/>
    <w:rsid w:val="002D0E08"/>
    <w:rsid w:val="002D20DC"/>
    <w:rsid w:val="002D272C"/>
    <w:rsid w:val="002D289E"/>
    <w:rsid w:val="002D31D8"/>
    <w:rsid w:val="002D5252"/>
    <w:rsid w:val="002E0779"/>
    <w:rsid w:val="002E2F82"/>
    <w:rsid w:val="002E48FC"/>
    <w:rsid w:val="002E4D5B"/>
    <w:rsid w:val="002E71C7"/>
    <w:rsid w:val="002E7DF0"/>
    <w:rsid w:val="002F0C4C"/>
    <w:rsid w:val="002F1CD2"/>
    <w:rsid w:val="002F2B92"/>
    <w:rsid w:val="002F3AAD"/>
    <w:rsid w:val="002F3DD1"/>
    <w:rsid w:val="00300C5D"/>
    <w:rsid w:val="003049B0"/>
    <w:rsid w:val="0030635C"/>
    <w:rsid w:val="0030723E"/>
    <w:rsid w:val="003079BA"/>
    <w:rsid w:val="00307DC3"/>
    <w:rsid w:val="003102BD"/>
    <w:rsid w:val="00314567"/>
    <w:rsid w:val="00316B10"/>
    <w:rsid w:val="003170C0"/>
    <w:rsid w:val="003178C4"/>
    <w:rsid w:val="00321701"/>
    <w:rsid w:val="00321796"/>
    <w:rsid w:val="003228FF"/>
    <w:rsid w:val="00325D5D"/>
    <w:rsid w:val="00326BCD"/>
    <w:rsid w:val="0032765F"/>
    <w:rsid w:val="00327814"/>
    <w:rsid w:val="00327D8B"/>
    <w:rsid w:val="00330127"/>
    <w:rsid w:val="003301A4"/>
    <w:rsid w:val="00330328"/>
    <w:rsid w:val="00332C2C"/>
    <w:rsid w:val="00332FDC"/>
    <w:rsid w:val="00333161"/>
    <w:rsid w:val="00334C72"/>
    <w:rsid w:val="0033553E"/>
    <w:rsid w:val="003403C8"/>
    <w:rsid w:val="00340D23"/>
    <w:rsid w:val="00345F6C"/>
    <w:rsid w:val="00347416"/>
    <w:rsid w:val="003503AC"/>
    <w:rsid w:val="00350643"/>
    <w:rsid w:val="003506B9"/>
    <w:rsid w:val="003531D2"/>
    <w:rsid w:val="00353AEF"/>
    <w:rsid w:val="00360455"/>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1B22"/>
    <w:rsid w:val="003B29A4"/>
    <w:rsid w:val="003B4B09"/>
    <w:rsid w:val="003C05D5"/>
    <w:rsid w:val="003C0B0A"/>
    <w:rsid w:val="003C10E0"/>
    <w:rsid w:val="003C1C77"/>
    <w:rsid w:val="003C25D2"/>
    <w:rsid w:val="003C2C9D"/>
    <w:rsid w:val="003C4262"/>
    <w:rsid w:val="003C45A7"/>
    <w:rsid w:val="003C49E2"/>
    <w:rsid w:val="003C4B07"/>
    <w:rsid w:val="003C4F9B"/>
    <w:rsid w:val="003C518B"/>
    <w:rsid w:val="003C66D9"/>
    <w:rsid w:val="003C71BD"/>
    <w:rsid w:val="003D09EB"/>
    <w:rsid w:val="003D0D4D"/>
    <w:rsid w:val="003D1B2F"/>
    <w:rsid w:val="003D23BD"/>
    <w:rsid w:val="003D32B1"/>
    <w:rsid w:val="003D3589"/>
    <w:rsid w:val="003D362A"/>
    <w:rsid w:val="003D36CA"/>
    <w:rsid w:val="003D3E78"/>
    <w:rsid w:val="003D48B8"/>
    <w:rsid w:val="003D5579"/>
    <w:rsid w:val="003D6257"/>
    <w:rsid w:val="003D7BFB"/>
    <w:rsid w:val="003E0A26"/>
    <w:rsid w:val="003E128B"/>
    <w:rsid w:val="003E1AC5"/>
    <w:rsid w:val="003E1E09"/>
    <w:rsid w:val="003E2827"/>
    <w:rsid w:val="003E2C04"/>
    <w:rsid w:val="003E7902"/>
    <w:rsid w:val="003E7B4B"/>
    <w:rsid w:val="003F07E6"/>
    <w:rsid w:val="003F0C7F"/>
    <w:rsid w:val="003F0D44"/>
    <w:rsid w:val="003F134E"/>
    <w:rsid w:val="003F367C"/>
    <w:rsid w:val="003F5D46"/>
    <w:rsid w:val="003F5EE0"/>
    <w:rsid w:val="0040072A"/>
    <w:rsid w:val="00401E5A"/>
    <w:rsid w:val="004022D3"/>
    <w:rsid w:val="00402B74"/>
    <w:rsid w:val="00403E69"/>
    <w:rsid w:val="00404033"/>
    <w:rsid w:val="0040780C"/>
    <w:rsid w:val="0041127E"/>
    <w:rsid w:val="00412339"/>
    <w:rsid w:val="0041368B"/>
    <w:rsid w:val="00413987"/>
    <w:rsid w:val="00413B40"/>
    <w:rsid w:val="0041680D"/>
    <w:rsid w:val="00422E4F"/>
    <w:rsid w:val="00423646"/>
    <w:rsid w:val="0042706C"/>
    <w:rsid w:val="00427A15"/>
    <w:rsid w:val="00430721"/>
    <w:rsid w:val="0043131B"/>
    <w:rsid w:val="00433B35"/>
    <w:rsid w:val="00436068"/>
    <w:rsid w:val="00440F82"/>
    <w:rsid w:val="00441AAC"/>
    <w:rsid w:val="00444707"/>
    <w:rsid w:val="00444F03"/>
    <w:rsid w:val="00445895"/>
    <w:rsid w:val="00446E93"/>
    <w:rsid w:val="00447148"/>
    <w:rsid w:val="00447AF3"/>
    <w:rsid w:val="00453B53"/>
    <w:rsid w:val="00453F25"/>
    <w:rsid w:val="00454035"/>
    <w:rsid w:val="00456072"/>
    <w:rsid w:val="0045771B"/>
    <w:rsid w:val="004606DD"/>
    <w:rsid w:val="004618BC"/>
    <w:rsid w:val="00462E59"/>
    <w:rsid w:val="004638D7"/>
    <w:rsid w:val="00467650"/>
    <w:rsid w:val="00470F1D"/>
    <w:rsid w:val="00473428"/>
    <w:rsid w:val="00473B3F"/>
    <w:rsid w:val="00474A65"/>
    <w:rsid w:val="00474B79"/>
    <w:rsid w:val="00475DBF"/>
    <w:rsid w:val="004778EA"/>
    <w:rsid w:val="00477D20"/>
    <w:rsid w:val="00480A26"/>
    <w:rsid w:val="00480BB9"/>
    <w:rsid w:val="00482335"/>
    <w:rsid w:val="00482A43"/>
    <w:rsid w:val="00482EC1"/>
    <w:rsid w:val="004830F1"/>
    <w:rsid w:val="004844D6"/>
    <w:rsid w:val="00486B7F"/>
    <w:rsid w:val="0048743C"/>
    <w:rsid w:val="00487A0A"/>
    <w:rsid w:val="00487F02"/>
    <w:rsid w:val="004910DA"/>
    <w:rsid w:val="00492478"/>
    <w:rsid w:val="0049331A"/>
    <w:rsid w:val="00493A98"/>
    <w:rsid w:val="004949E1"/>
    <w:rsid w:val="00494BAE"/>
    <w:rsid w:val="004955B6"/>
    <w:rsid w:val="004955E9"/>
    <w:rsid w:val="00496A11"/>
    <w:rsid w:val="00496D4F"/>
    <w:rsid w:val="004A051F"/>
    <w:rsid w:val="004A0DFC"/>
    <w:rsid w:val="004A0F6B"/>
    <w:rsid w:val="004A20CD"/>
    <w:rsid w:val="004A2CFC"/>
    <w:rsid w:val="004A34AB"/>
    <w:rsid w:val="004A3C77"/>
    <w:rsid w:val="004A4772"/>
    <w:rsid w:val="004A497F"/>
    <w:rsid w:val="004A4D90"/>
    <w:rsid w:val="004A5587"/>
    <w:rsid w:val="004A782D"/>
    <w:rsid w:val="004B01C8"/>
    <w:rsid w:val="004B22F9"/>
    <w:rsid w:val="004B30D4"/>
    <w:rsid w:val="004B34DB"/>
    <w:rsid w:val="004B370F"/>
    <w:rsid w:val="004B508A"/>
    <w:rsid w:val="004B52DB"/>
    <w:rsid w:val="004B592C"/>
    <w:rsid w:val="004B6FCA"/>
    <w:rsid w:val="004B7895"/>
    <w:rsid w:val="004C1876"/>
    <w:rsid w:val="004C2FA1"/>
    <w:rsid w:val="004C43F5"/>
    <w:rsid w:val="004C4632"/>
    <w:rsid w:val="004C4A42"/>
    <w:rsid w:val="004C50AF"/>
    <w:rsid w:val="004C5972"/>
    <w:rsid w:val="004C7B26"/>
    <w:rsid w:val="004D2A38"/>
    <w:rsid w:val="004D3A25"/>
    <w:rsid w:val="004D3C10"/>
    <w:rsid w:val="004D3DAC"/>
    <w:rsid w:val="004D7F9E"/>
    <w:rsid w:val="004E0F94"/>
    <w:rsid w:val="004E258B"/>
    <w:rsid w:val="004E2B91"/>
    <w:rsid w:val="004E4EB5"/>
    <w:rsid w:val="004E7C4C"/>
    <w:rsid w:val="004F1028"/>
    <w:rsid w:val="004F1824"/>
    <w:rsid w:val="004F2B07"/>
    <w:rsid w:val="004F65BF"/>
    <w:rsid w:val="0050010A"/>
    <w:rsid w:val="005026AF"/>
    <w:rsid w:val="00502931"/>
    <w:rsid w:val="00502BB9"/>
    <w:rsid w:val="0050346C"/>
    <w:rsid w:val="00506E17"/>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379A2"/>
    <w:rsid w:val="00537AC2"/>
    <w:rsid w:val="00540A15"/>
    <w:rsid w:val="00541ED8"/>
    <w:rsid w:val="00542A1B"/>
    <w:rsid w:val="00542A96"/>
    <w:rsid w:val="00546CB5"/>
    <w:rsid w:val="0054736F"/>
    <w:rsid w:val="00547B81"/>
    <w:rsid w:val="00552C8E"/>
    <w:rsid w:val="00554081"/>
    <w:rsid w:val="00555A3C"/>
    <w:rsid w:val="00556871"/>
    <w:rsid w:val="0055791B"/>
    <w:rsid w:val="00560C0A"/>
    <w:rsid w:val="00563191"/>
    <w:rsid w:val="00564FDE"/>
    <w:rsid w:val="005656E6"/>
    <w:rsid w:val="00566328"/>
    <w:rsid w:val="00570548"/>
    <w:rsid w:val="0057095E"/>
    <w:rsid w:val="00570E61"/>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0E22"/>
    <w:rsid w:val="005A1D5A"/>
    <w:rsid w:val="005A38C4"/>
    <w:rsid w:val="005A5970"/>
    <w:rsid w:val="005A61E4"/>
    <w:rsid w:val="005A6ADC"/>
    <w:rsid w:val="005A6EB8"/>
    <w:rsid w:val="005A77FD"/>
    <w:rsid w:val="005B191A"/>
    <w:rsid w:val="005B2CAA"/>
    <w:rsid w:val="005B34FE"/>
    <w:rsid w:val="005B3551"/>
    <w:rsid w:val="005B60B3"/>
    <w:rsid w:val="005B642F"/>
    <w:rsid w:val="005B728D"/>
    <w:rsid w:val="005C0DE8"/>
    <w:rsid w:val="005C2099"/>
    <w:rsid w:val="005C430E"/>
    <w:rsid w:val="005C4357"/>
    <w:rsid w:val="005C4696"/>
    <w:rsid w:val="005C577C"/>
    <w:rsid w:val="005C5F0A"/>
    <w:rsid w:val="005C6153"/>
    <w:rsid w:val="005D25D0"/>
    <w:rsid w:val="005D30BC"/>
    <w:rsid w:val="005D7704"/>
    <w:rsid w:val="005E1422"/>
    <w:rsid w:val="005E2D98"/>
    <w:rsid w:val="005E62A7"/>
    <w:rsid w:val="005E6BD5"/>
    <w:rsid w:val="005E6D37"/>
    <w:rsid w:val="005E72B7"/>
    <w:rsid w:val="005F5536"/>
    <w:rsid w:val="00600429"/>
    <w:rsid w:val="00601545"/>
    <w:rsid w:val="00602482"/>
    <w:rsid w:val="0060268B"/>
    <w:rsid w:val="00605B4C"/>
    <w:rsid w:val="006070BA"/>
    <w:rsid w:val="00610741"/>
    <w:rsid w:val="00610D33"/>
    <w:rsid w:val="00612D44"/>
    <w:rsid w:val="0061461B"/>
    <w:rsid w:val="006154DF"/>
    <w:rsid w:val="00620D6C"/>
    <w:rsid w:val="0062226C"/>
    <w:rsid w:val="006228F0"/>
    <w:rsid w:val="0062432D"/>
    <w:rsid w:val="0062478D"/>
    <w:rsid w:val="00630E2C"/>
    <w:rsid w:val="00632E1A"/>
    <w:rsid w:val="00632EEF"/>
    <w:rsid w:val="006377E8"/>
    <w:rsid w:val="006379BC"/>
    <w:rsid w:val="006408EA"/>
    <w:rsid w:val="00641C3E"/>
    <w:rsid w:val="00643B34"/>
    <w:rsid w:val="006441B9"/>
    <w:rsid w:val="00644B01"/>
    <w:rsid w:val="00645CF1"/>
    <w:rsid w:val="00645E8C"/>
    <w:rsid w:val="00646E5E"/>
    <w:rsid w:val="0064727F"/>
    <w:rsid w:val="00647403"/>
    <w:rsid w:val="00650244"/>
    <w:rsid w:val="00651E55"/>
    <w:rsid w:val="00651F07"/>
    <w:rsid w:val="00655E97"/>
    <w:rsid w:val="006566AF"/>
    <w:rsid w:val="00661D53"/>
    <w:rsid w:val="00663185"/>
    <w:rsid w:val="00663BDF"/>
    <w:rsid w:val="006646D2"/>
    <w:rsid w:val="006648E9"/>
    <w:rsid w:val="00666115"/>
    <w:rsid w:val="0066699A"/>
    <w:rsid w:val="00666DD8"/>
    <w:rsid w:val="0067078D"/>
    <w:rsid w:val="00670C24"/>
    <w:rsid w:val="00673B5E"/>
    <w:rsid w:val="006761BD"/>
    <w:rsid w:val="00676AB6"/>
    <w:rsid w:val="00676C00"/>
    <w:rsid w:val="0067709D"/>
    <w:rsid w:val="006804EC"/>
    <w:rsid w:val="006818DB"/>
    <w:rsid w:val="00681B08"/>
    <w:rsid w:val="00685FF1"/>
    <w:rsid w:val="006879C7"/>
    <w:rsid w:val="00687B03"/>
    <w:rsid w:val="00694544"/>
    <w:rsid w:val="00694D53"/>
    <w:rsid w:val="006950A7"/>
    <w:rsid w:val="0069614C"/>
    <w:rsid w:val="00696266"/>
    <w:rsid w:val="006963BE"/>
    <w:rsid w:val="006973CE"/>
    <w:rsid w:val="006979E4"/>
    <w:rsid w:val="006A0B1A"/>
    <w:rsid w:val="006A0D35"/>
    <w:rsid w:val="006A1741"/>
    <w:rsid w:val="006A3A29"/>
    <w:rsid w:val="006A3EC2"/>
    <w:rsid w:val="006A4E72"/>
    <w:rsid w:val="006A502F"/>
    <w:rsid w:val="006B03E5"/>
    <w:rsid w:val="006B1ECA"/>
    <w:rsid w:val="006B203D"/>
    <w:rsid w:val="006B2D47"/>
    <w:rsid w:val="006B31F8"/>
    <w:rsid w:val="006B32BF"/>
    <w:rsid w:val="006B37A9"/>
    <w:rsid w:val="006B5822"/>
    <w:rsid w:val="006B63B2"/>
    <w:rsid w:val="006B75ED"/>
    <w:rsid w:val="006B7A6E"/>
    <w:rsid w:val="006C01A6"/>
    <w:rsid w:val="006C0520"/>
    <w:rsid w:val="006C122D"/>
    <w:rsid w:val="006C2CBB"/>
    <w:rsid w:val="006C48A4"/>
    <w:rsid w:val="006C7489"/>
    <w:rsid w:val="006D31E3"/>
    <w:rsid w:val="006D3EDB"/>
    <w:rsid w:val="006D40A8"/>
    <w:rsid w:val="006D425A"/>
    <w:rsid w:val="006D5639"/>
    <w:rsid w:val="006E0ACF"/>
    <w:rsid w:val="006E11DB"/>
    <w:rsid w:val="006E1BC6"/>
    <w:rsid w:val="006E478E"/>
    <w:rsid w:val="006E56C4"/>
    <w:rsid w:val="006E6348"/>
    <w:rsid w:val="006F1EED"/>
    <w:rsid w:val="006F2A83"/>
    <w:rsid w:val="006F3E34"/>
    <w:rsid w:val="006F4648"/>
    <w:rsid w:val="006F57CE"/>
    <w:rsid w:val="006F76CE"/>
    <w:rsid w:val="00700B56"/>
    <w:rsid w:val="00703786"/>
    <w:rsid w:val="00704D98"/>
    <w:rsid w:val="007069CD"/>
    <w:rsid w:val="00706B46"/>
    <w:rsid w:val="007070FF"/>
    <w:rsid w:val="007076C9"/>
    <w:rsid w:val="00707886"/>
    <w:rsid w:val="007111A2"/>
    <w:rsid w:val="00717A35"/>
    <w:rsid w:val="007242EB"/>
    <w:rsid w:val="00724CF4"/>
    <w:rsid w:val="007256E5"/>
    <w:rsid w:val="00725787"/>
    <w:rsid w:val="00726602"/>
    <w:rsid w:val="007268B4"/>
    <w:rsid w:val="00727BC7"/>
    <w:rsid w:val="00730007"/>
    <w:rsid w:val="00730980"/>
    <w:rsid w:val="00730CD4"/>
    <w:rsid w:val="0073120A"/>
    <w:rsid w:val="007329F5"/>
    <w:rsid w:val="0073347F"/>
    <w:rsid w:val="007351C1"/>
    <w:rsid w:val="00736389"/>
    <w:rsid w:val="00743C34"/>
    <w:rsid w:val="007454E9"/>
    <w:rsid w:val="00746731"/>
    <w:rsid w:val="00746A19"/>
    <w:rsid w:val="0075037C"/>
    <w:rsid w:val="00751537"/>
    <w:rsid w:val="0075387E"/>
    <w:rsid w:val="00753B06"/>
    <w:rsid w:val="00754930"/>
    <w:rsid w:val="00754C8C"/>
    <w:rsid w:val="00754DD5"/>
    <w:rsid w:val="0075528C"/>
    <w:rsid w:val="00755C66"/>
    <w:rsid w:val="0075637C"/>
    <w:rsid w:val="00763803"/>
    <w:rsid w:val="0076445F"/>
    <w:rsid w:val="00764CB6"/>
    <w:rsid w:val="00765EF1"/>
    <w:rsid w:val="00766E06"/>
    <w:rsid w:val="007719F4"/>
    <w:rsid w:val="007723BB"/>
    <w:rsid w:val="00772665"/>
    <w:rsid w:val="00780473"/>
    <w:rsid w:val="00783B06"/>
    <w:rsid w:val="007846F3"/>
    <w:rsid w:val="00785A48"/>
    <w:rsid w:val="00785E65"/>
    <w:rsid w:val="00786348"/>
    <w:rsid w:val="0078671B"/>
    <w:rsid w:val="007876AF"/>
    <w:rsid w:val="00790B2C"/>
    <w:rsid w:val="00792D7A"/>
    <w:rsid w:val="007937CD"/>
    <w:rsid w:val="0079424D"/>
    <w:rsid w:val="00796240"/>
    <w:rsid w:val="007A0EF8"/>
    <w:rsid w:val="007A2907"/>
    <w:rsid w:val="007A4B97"/>
    <w:rsid w:val="007A4BEE"/>
    <w:rsid w:val="007A5C22"/>
    <w:rsid w:val="007A6B2F"/>
    <w:rsid w:val="007A7915"/>
    <w:rsid w:val="007A7DEA"/>
    <w:rsid w:val="007B1A6F"/>
    <w:rsid w:val="007B3680"/>
    <w:rsid w:val="007B5DF4"/>
    <w:rsid w:val="007B7C9C"/>
    <w:rsid w:val="007B7EF2"/>
    <w:rsid w:val="007C0A9C"/>
    <w:rsid w:val="007C0B4D"/>
    <w:rsid w:val="007C0BFA"/>
    <w:rsid w:val="007C1310"/>
    <w:rsid w:val="007C1C69"/>
    <w:rsid w:val="007C2C1E"/>
    <w:rsid w:val="007C2CE1"/>
    <w:rsid w:val="007C37E3"/>
    <w:rsid w:val="007C3C15"/>
    <w:rsid w:val="007C4B06"/>
    <w:rsid w:val="007C4E6C"/>
    <w:rsid w:val="007C5DB3"/>
    <w:rsid w:val="007C76D1"/>
    <w:rsid w:val="007D47DD"/>
    <w:rsid w:val="007D4AC8"/>
    <w:rsid w:val="007D5C20"/>
    <w:rsid w:val="007D77DD"/>
    <w:rsid w:val="007E037D"/>
    <w:rsid w:val="007E0F30"/>
    <w:rsid w:val="007E109E"/>
    <w:rsid w:val="007E1650"/>
    <w:rsid w:val="007E40AB"/>
    <w:rsid w:val="007E45D9"/>
    <w:rsid w:val="007F1F2E"/>
    <w:rsid w:val="007F25F1"/>
    <w:rsid w:val="007F2A38"/>
    <w:rsid w:val="007F2CC2"/>
    <w:rsid w:val="007F2FBF"/>
    <w:rsid w:val="007F49D7"/>
    <w:rsid w:val="007F7639"/>
    <w:rsid w:val="007F7C37"/>
    <w:rsid w:val="008021FD"/>
    <w:rsid w:val="008034B3"/>
    <w:rsid w:val="00803C26"/>
    <w:rsid w:val="008042E9"/>
    <w:rsid w:val="00806FC3"/>
    <w:rsid w:val="00807467"/>
    <w:rsid w:val="00807F23"/>
    <w:rsid w:val="00812F70"/>
    <w:rsid w:val="0081355C"/>
    <w:rsid w:val="00815397"/>
    <w:rsid w:val="00817189"/>
    <w:rsid w:val="00820BE2"/>
    <w:rsid w:val="00821A53"/>
    <w:rsid w:val="00821AE3"/>
    <w:rsid w:val="0082425A"/>
    <w:rsid w:val="00824A2F"/>
    <w:rsid w:val="00825E83"/>
    <w:rsid w:val="00826FBD"/>
    <w:rsid w:val="00827F77"/>
    <w:rsid w:val="00830C11"/>
    <w:rsid w:val="00831E17"/>
    <w:rsid w:val="00832F9F"/>
    <w:rsid w:val="00834383"/>
    <w:rsid w:val="00834C84"/>
    <w:rsid w:val="00835194"/>
    <w:rsid w:val="00835C60"/>
    <w:rsid w:val="0083635B"/>
    <w:rsid w:val="00837589"/>
    <w:rsid w:val="0084440F"/>
    <w:rsid w:val="00845380"/>
    <w:rsid w:val="00847A9C"/>
    <w:rsid w:val="00851169"/>
    <w:rsid w:val="0085190C"/>
    <w:rsid w:val="00852621"/>
    <w:rsid w:val="00853606"/>
    <w:rsid w:val="00853645"/>
    <w:rsid w:val="008552A9"/>
    <w:rsid w:val="008555D8"/>
    <w:rsid w:val="00857185"/>
    <w:rsid w:val="00857C8E"/>
    <w:rsid w:val="00857EB7"/>
    <w:rsid w:val="008613C9"/>
    <w:rsid w:val="00861A7A"/>
    <w:rsid w:val="00862F1A"/>
    <w:rsid w:val="0086426D"/>
    <w:rsid w:val="0086436B"/>
    <w:rsid w:val="00865AAF"/>
    <w:rsid w:val="00866517"/>
    <w:rsid w:val="00866CD1"/>
    <w:rsid w:val="00867B51"/>
    <w:rsid w:val="008709C8"/>
    <w:rsid w:val="00874FE8"/>
    <w:rsid w:val="0087513B"/>
    <w:rsid w:val="00875696"/>
    <w:rsid w:val="00876323"/>
    <w:rsid w:val="00880D5A"/>
    <w:rsid w:val="00882FD5"/>
    <w:rsid w:val="00885C39"/>
    <w:rsid w:val="00885FDE"/>
    <w:rsid w:val="008869F3"/>
    <w:rsid w:val="00887B19"/>
    <w:rsid w:val="00891B31"/>
    <w:rsid w:val="008923CC"/>
    <w:rsid w:val="008933CC"/>
    <w:rsid w:val="00893E2E"/>
    <w:rsid w:val="00895012"/>
    <w:rsid w:val="00896EEC"/>
    <w:rsid w:val="00897BCC"/>
    <w:rsid w:val="008A30E3"/>
    <w:rsid w:val="008A33D5"/>
    <w:rsid w:val="008A7E8E"/>
    <w:rsid w:val="008B09B6"/>
    <w:rsid w:val="008B447C"/>
    <w:rsid w:val="008B5FAB"/>
    <w:rsid w:val="008C0328"/>
    <w:rsid w:val="008C0573"/>
    <w:rsid w:val="008C059F"/>
    <w:rsid w:val="008C0E8A"/>
    <w:rsid w:val="008C2F77"/>
    <w:rsid w:val="008C5E43"/>
    <w:rsid w:val="008C635C"/>
    <w:rsid w:val="008C7B21"/>
    <w:rsid w:val="008D1757"/>
    <w:rsid w:val="008D1C8D"/>
    <w:rsid w:val="008D3ED0"/>
    <w:rsid w:val="008D47CB"/>
    <w:rsid w:val="008E09D7"/>
    <w:rsid w:val="008E16DA"/>
    <w:rsid w:val="008E2645"/>
    <w:rsid w:val="008E2FFB"/>
    <w:rsid w:val="008E4BF2"/>
    <w:rsid w:val="008E4F2C"/>
    <w:rsid w:val="008E684B"/>
    <w:rsid w:val="008E7871"/>
    <w:rsid w:val="008F0D63"/>
    <w:rsid w:val="008F0FB5"/>
    <w:rsid w:val="008F26E3"/>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624A"/>
    <w:rsid w:val="0091734C"/>
    <w:rsid w:val="009222D7"/>
    <w:rsid w:val="0092368F"/>
    <w:rsid w:val="0092396B"/>
    <w:rsid w:val="009243AA"/>
    <w:rsid w:val="00925962"/>
    <w:rsid w:val="00925B6B"/>
    <w:rsid w:val="0092714F"/>
    <w:rsid w:val="00930646"/>
    <w:rsid w:val="0093330E"/>
    <w:rsid w:val="00933BC0"/>
    <w:rsid w:val="00934CC8"/>
    <w:rsid w:val="0093616D"/>
    <w:rsid w:val="00937DDE"/>
    <w:rsid w:val="00941E44"/>
    <w:rsid w:val="0094233A"/>
    <w:rsid w:val="00943BC2"/>
    <w:rsid w:val="00943D1C"/>
    <w:rsid w:val="00945856"/>
    <w:rsid w:val="00947A44"/>
    <w:rsid w:val="00951DFD"/>
    <w:rsid w:val="009534AB"/>
    <w:rsid w:val="00954977"/>
    <w:rsid w:val="00954D49"/>
    <w:rsid w:val="0095573C"/>
    <w:rsid w:val="00957744"/>
    <w:rsid w:val="00963B3C"/>
    <w:rsid w:val="009648DC"/>
    <w:rsid w:val="0096710D"/>
    <w:rsid w:val="00970B4B"/>
    <w:rsid w:val="00971D71"/>
    <w:rsid w:val="00972DCE"/>
    <w:rsid w:val="0097383E"/>
    <w:rsid w:val="00973B72"/>
    <w:rsid w:val="00974D2A"/>
    <w:rsid w:val="0097536E"/>
    <w:rsid w:val="00976985"/>
    <w:rsid w:val="009803DA"/>
    <w:rsid w:val="00982229"/>
    <w:rsid w:val="00983528"/>
    <w:rsid w:val="00983E08"/>
    <w:rsid w:val="0098449A"/>
    <w:rsid w:val="00985EF0"/>
    <w:rsid w:val="0098735F"/>
    <w:rsid w:val="0099487F"/>
    <w:rsid w:val="00995171"/>
    <w:rsid w:val="009951BC"/>
    <w:rsid w:val="00996DA7"/>
    <w:rsid w:val="009975C2"/>
    <w:rsid w:val="009A0C57"/>
    <w:rsid w:val="009A0E30"/>
    <w:rsid w:val="009A13C5"/>
    <w:rsid w:val="009A2AC9"/>
    <w:rsid w:val="009A6358"/>
    <w:rsid w:val="009A684C"/>
    <w:rsid w:val="009A7757"/>
    <w:rsid w:val="009A791A"/>
    <w:rsid w:val="009A7E45"/>
    <w:rsid w:val="009B3001"/>
    <w:rsid w:val="009B4F96"/>
    <w:rsid w:val="009B6C29"/>
    <w:rsid w:val="009B7719"/>
    <w:rsid w:val="009B7E6C"/>
    <w:rsid w:val="009C21A0"/>
    <w:rsid w:val="009C5A63"/>
    <w:rsid w:val="009C5F0A"/>
    <w:rsid w:val="009C6563"/>
    <w:rsid w:val="009C6D02"/>
    <w:rsid w:val="009D0242"/>
    <w:rsid w:val="009D332E"/>
    <w:rsid w:val="009D3765"/>
    <w:rsid w:val="009D3E92"/>
    <w:rsid w:val="009D4E00"/>
    <w:rsid w:val="009D5470"/>
    <w:rsid w:val="009D5615"/>
    <w:rsid w:val="009D65E3"/>
    <w:rsid w:val="009E0AEB"/>
    <w:rsid w:val="009E3881"/>
    <w:rsid w:val="009E3EA2"/>
    <w:rsid w:val="009E4A67"/>
    <w:rsid w:val="009E4EEE"/>
    <w:rsid w:val="009E7639"/>
    <w:rsid w:val="009F0239"/>
    <w:rsid w:val="009F2615"/>
    <w:rsid w:val="009F302B"/>
    <w:rsid w:val="009F3701"/>
    <w:rsid w:val="009F7B67"/>
    <w:rsid w:val="00A0197E"/>
    <w:rsid w:val="00A032E8"/>
    <w:rsid w:val="00A06244"/>
    <w:rsid w:val="00A07A15"/>
    <w:rsid w:val="00A10DD2"/>
    <w:rsid w:val="00A11197"/>
    <w:rsid w:val="00A1184A"/>
    <w:rsid w:val="00A12DE6"/>
    <w:rsid w:val="00A1377A"/>
    <w:rsid w:val="00A14D9E"/>
    <w:rsid w:val="00A17483"/>
    <w:rsid w:val="00A17A06"/>
    <w:rsid w:val="00A21B66"/>
    <w:rsid w:val="00A24534"/>
    <w:rsid w:val="00A25647"/>
    <w:rsid w:val="00A25BB3"/>
    <w:rsid w:val="00A26D2E"/>
    <w:rsid w:val="00A271BB"/>
    <w:rsid w:val="00A30709"/>
    <w:rsid w:val="00A309BF"/>
    <w:rsid w:val="00A32B04"/>
    <w:rsid w:val="00A32B1D"/>
    <w:rsid w:val="00A3368C"/>
    <w:rsid w:val="00A341C7"/>
    <w:rsid w:val="00A349BD"/>
    <w:rsid w:val="00A37078"/>
    <w:rsid w:val="00A37A10"/>
    <w:rsid w:val="00A42138"/>
    <w:rsid w:val="00A433A4"/>
    <w:rsid w:val="00A4402C"/>
    <w:rsid w:val="00A44326"/>
    <w:rsid w:val="00A46FF4"/>
    <w:rsid w:val="00A471D8"/>
    <w:rsid w:val="00A53DC8"/>
    <w:rsid w:val="00A54474"/>
    <w:rsid w:val="00A545F0"/>
    <w:rsid w:val="00A56BF6"/>
    <w:rsid w:val="00A601EB"/>
    <w:rsid w:val="00A60979"/>
    <w:rsid w:val="00A61E23"/>
    <w:rsid w:val="00A6466F"/>
    <w:rsid w:val="00A66004"/>
    <w:rsid w:val="00A664A2"/>
    <w:rsid w:val="00A67942"/>
    <w:rsid w:val="00A71094"/>
    <w:rsid w:val="00A720C8"/>
    <w:rsid w:val="00A73DA5"/>
    <w:rsid w:val="00A75F59"/>
    <w:rsid w:val="00A8202A"/>
    <w:rsid w:val="00A83389"/>
    <w:rsid w:val="00A840EE"/>
    <w:rsid w:val="00A8595A"/>
    <w:rsid w:val="00A87DFF"/>
    <w:rsid w:val="00A910DC"/>
    <w:rsid w:val="00A96266"/>
    <w:rsid w:val="00A96692"/>
    <w:rsid w:val="00A97340"/>
    <w:rsid w:val="00A97DF0"/>
    <w:rsid w:val="00AA052A"/>
    <w:rsid w:val="00AA1AFA"/>
    <w:rsid w:val="00AA2E50"/>
    <w:rsid w:val="00AA370E"/>
    <w:rsid w:val="00AA4539"/>
    <w:rsid w:val="00AA5292"/>
    <w:rsid w:val="00AA53A0"/>
    <w:rsid w:val="00AA69F0"/>
    <w:rsid w:val="00AB00F5"/>
    <w:rsid w:val="00AB2A7F"/>
    <w:rsid w:val="00AB2F79"/>
    <w:rsid w:val="00AB3378"/>
    <w:rsid w:val="00AB51D6"/>
    <w:rsid w:val="00AB69EA"/>
    <w:rsid w:val="00AC0EFB"/>
    <w:rsid w:val="00AC2782"/>
    <w:rsid w:val="00AC59F5"/>
    <w:rsid w:val="00AC5A18"/>
    <w:rsid w:val="00AC6F29"/>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90C"/>
    <w:rsid w:val="00AF0EDA"/>
    <w:rsid w:val="00AF280F"/>
    <w:rsid w:val="00AF2FE6"/>
    <w:rsid w:val="00AF75B3"/>
    <w:rsid w:val="00AF7CA5"/>
    <w:rsid w:val="00AF7E5F"/>
    <w:rsid w:val="00B01091"/>
    <w:rsid w:val="00B01589"/>
    <w:rsid w:val="00B032D3"/>
    <w:rsid w:val="00B03BEF"/>
    <w:rsid w:val="00B0410B"/>
    <w:rsid w:val="00B069E4"/>
    <w:rsid w:val="00B107FB"/>
    <w:rsid w:val="00B10B93"/>
    <w:rsid w:val="00B1159A"/>
    <w:rsid w:val="00B11976"/>
    <w:rsid w:val="00B11AB4"/>
    <w:rsid w:val="00B11C93"/>
    <w:rsid w:val="00B121F6"/>
    <w:rsid w:val="00B13A24"/>
    <w:rsid w:val="00B155B4"/>
    <w:rsid w:val="00B158CD"/>
    <w:rsid w:val="00B1761C"/>
    <w:rsid w:val="00B2085B"/>
    <w:rsid w:val="00B20EEA"/>
    <w:rsid w:val="00B21A19"/>
    <w:rsid w:val="00B22911"/>
    <w:rsid w:val="00B22C83"/>
    <w:rsid w:val="00B233CC"/>
    <w:rsid w:val="00B24C78"/>
    <w:rsid w:val="00B260DF"/>
    <w:rsid w:val="00B275E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0E96"/>
    <w:rsid w:val="00B6161C"/>
    <w:rsid w:val="00B61EDE"/>
    <w:rsid w:val="00B64908"/>
    <w:rsid w:val="00B64F5F"/>
    <w:rsid w:val="00B65192"/>
    <w:rsid w:val="00B65D01"/>
    <w:rsid w:val="00B66E8D"/>
    <w:rsid w:val="00B6755B"/>
    <w:rsid w:val="00B70E1F"/>
    <w:rsid w:val="00B71CCF"/>
    <w:rsid w:val="00B72391"/>
    <w:rsid w:val="00B72BD1"/>
    <w:rsid w:val="00B738C6"/>
    <w:rsid w:val="00B7406E"/>
    <w:rsid w:val="00B75EC4"/>
    <w:rsid w:val="00B75F08"/>
    <w:rsid w:val="00B766FA"/>
    <w:rsid w:val="00B77411"/>
    <w:rsid w:val="00B77542"/>
    <w:rsid w:val="00B77B07"/>
    <w:rsid w:val="00B807C1"/>
    <w:rsid w:val="00B80AF1"/>
    <w:rsid w:val="00B83794"/>
    <w:rsid w:val="00B84069"/>
    <w:rsid w:val="00B86AAC"/>
    <w:rsid w:val="00B87508"/>
    <w:rsid w:val="00B90878"/>
    <w:rsid w:val="00B9130A"/>
    <w:rsid w:val="00B92E8F"/>
    <w:rsid w:val="00B94BCB"/>
    <w:rsid w:val="00B9546E"/>
    <w:rsid w:val="00BA002C"/>
    <w:rsid w:val="00BA3808"/>
    <w:rsid w:val="00BA3C82"/>
    <w:rsid w:val="00BA549F"/>
    <w:rsid w:val="00BA66D9"/>
    <w:rsid w:val="00BB22BC"/>
    <w:rsid w:val="00BB45FE"/>
    <w:rsid w:val="00BB51F3"/>
    <w:rsid w:val="00BB557B"/>
    <w:rsid w:val="00BB56B3"/>
    <w:rsid w:val="00BB584B"/>
    <w:rsid w:val="00BB6B9A"/>
    <w:rsid w:val="00BC10E7"/>
    <w:rsid w:val="00BC2311"/>
    <w:rsid w:val="00BC3534"/>
    <w:rsid w:val="00BC3BF5"/>
    <w:rsid w:val="00BC55A5"/>
    <w:rsid w:val="00BC5A69"/>
    <w:rsid w:val="00BC5BA0"/>
    <w:rsid w:val="00BC7599"/>
    <w:rsid w:val="00BC7C6C"/>
    <w:rsid w:val="00BD1654"/>
    <w:rsid w:val="00BD2EBA"/>
    <w:rsid w:val="00BD3F4C"/>
    <w:rsid w:val="00BD4382"/>
    <w:rsid w:val="00BD4E5A"/>
    <w:rsid w:val="00BD5226"/>
    <w:rsid w:val="00BD5537"/>
    <w:rsid w:val="00BD7E4C"/>
    <w:rsid w:val="00BE1729"/>
    <w:rsid w:val="00BE2529"/>
    <w:rsid w:val="00BE40A9"/>
    <w:rsid w:val="00BE623F"/>
    <w:rsid w:val="00BE6873"/>
    <w:rsid w:val="00BF0540"/>
    <w:rsid w:val="00BF173C"/>
    <w:rsid w:val="00BF1762"/>
    <w:rsid w:val="00BF43C1"/>
    <w:rsid w:val="00BF4B74"/>
    <w:rsid w:val="00BF73ED"/>
    <w:rsid w:val="00C01949"/>
    <w:rsid w:val="00C019D7"/>
    <w:rsid w:val="00C02653"/>
    <w:rsid w:val="00C028CE"/>
    <w:rsid w:val="00C02FEE"/>
    <w:rsid w:val="00C049F2"/>
    <w:rsid w:val="00C04BF9"/>
    <w:rsid w:val="00C061FC"/>
    <w:rsid w:val="00C0747F"/>
    <w:rsid w:val="00C0799B"/>
    <w:rsid w:val="00C11998"/>
    <w:rsid w:val="00C141E7"/>
    <w:rsid w:val="00C14402"/>
    <w:rsid w:val="00C14947"/>
    <w:rsid w:val="00C15B79"/>
    <w:rsid w:val="00C16655"/>
    <w:rsid w:val="00C17917"/>
    <w:rsid w:val="00C17C74"/>
    <w:rsid w:val="00C2018D"/>
    <w:rsid w:val="00C20B1A"/>
    <w:rsid w:val="00C228EC"/>
    <w:rsid w:val="00C243E3"/>
    <w:rsid w:val="00C247EB"/>
    <w:rsid w:val="00C25198"/>
    <w:rsid w:val="00C30C5D"/>
    <w:rsid w:val="00C321B9"/>
    <w:rsid w:val="00C370AE"/>
    <w:rsid w:val="00C42074"/>
    <w:rsid w:val="00C4320C"/>
    <w:rsid w:val="00C43D88"/>
    <w:rsid w:val="00C44B93"/>
    <w:rsid w:val="00C46CEE"/>
    <w:rsid w:val="00C50E49"/>
    <w:rsid w:val="00C521A9"/>
    <w:rsid w:val="00C529E9"/>
    <w:rsid w:val="00C54652"/>
    <w:rsid w:val="00C54AFB"/>
    <w:rsid w:val="00C6081C"/>
    <w:rsid w:val="00C6134B"/>
    <w:rsid w:val="00C624F7"/>
    <w:rsid w:val="00C635DD"/>
    <w:rsid w:val="00C65750"/>
    <w:rsid w:val="00C664E0"/>
    <w:rsid w:val="00C66610"/>
    <w:rsid w:val="00C700F0"/>
    <w:rsid w:val="00C72147"/>
    <w:rsid w:val="00C73694"/>
    <w:rsid w:val="00C739B8"/>
    <w:rsid w:val="00C76E7F"/>
    <w:rsid w:val="00C77684"/>
    <w:rsid w:val="00C801DF"/>
    <w:rsid w:val="00C8217E"/>
    <w:rsid w:val="00C82D37"/>
    <w:rsid w:val="00C847C2"/>
    <w:rsid w:val="00C84DE3"/>
    <w:rsid w:val="00C86CFA"/>
    <w:rsid w:val="00C871CD"/>
    <w:rsid w:val="00C87DA3"/>
    <w:rsid w:val="00C91840"/>
    <w:rsid w:val="00C92872"/>
    <w:rsid w:val="00C94AB5"/>
    <w:rsid w:val="00C94AE1"/>
    <w:rsid w:val="00C94C94"/>
    <w:rsid w:val="00C94CF0"/>
    <w:rsid w:val="00C970A6"/>
    <w:rsid w:val="00CA2602"/>
    <w:rsid w:val="00CA28D3"/>
    <w:rsid w:val="00CA42CB"/>
    <w:rsid w:val="00CA52A9"/>
    <w:rsid w:val="00CA6718"/>
    <w:rsid w:val="00CA6B8B"/>
    <w:rsid w:val="00CB0D0D"/>
    <w:rsid w:val="00CB177B"/>
    <w:rsid w:val="00CB395E"/>
    <w:rsid w:val="00CB5646"/>
    <w:rsid w:val="00CB5ED2"/>
    <w:rsid w:val="00CB6BAB"/>
    <w:rsid w:val="00CB7ADE"/>
    <w:rsid w:val="00CC24E0"/>
    <w:rsid w:val="00CC5BD4"/>
    <w:rsid w:val="00CC7931"/>
    <w:rsid w:val="00CD10CC"/>
    <w:rsid w:val="00CD3BA2"/>
    <w:rsid w:val="00CD7211"/>
    <w:rsid w:val="00CD758D"/>
    <w:rsid w:val="00CD7787"/>
    <w:rsid w:val="00CE0CE9"/>
    <w:rsid w:val="00CE0CF1"/>
    <w:rsid w:val="00CE1AA6"/>
    <w:rsid w:val="00CE1D3A"/>
    <w:rsid w:val="00CE2EA3"/>
    <w:rsid w:val="00CE3153"/>
    <w:rsid w:val="00CE51AE"/>
    <w:rsid w:val="00CE5790"/>
    <w:rsid w:val="00CE5B0A"/>
    <w:rsid w:val="00CE6863"/>
    <w:rsid w:val="00CF17DA"/>
    <w:rsid w:val="00CF2DBA"/>
    <w:rsid w:val="00CF53F9"/>
    <w:rsid w:val="00D0097A"/>
    <w:rsid w:val="00D00F01"/>
    <w:rsid w:val="00D01C6B"/>
    <w:rsid w:val="00D02035"/>
    <w:rsid w:val="00D03CDD"/>
    <w:rsid w:val="00D04971"/>
    <w:rsid w:val="00D0557D"/>
    <w:rsid w:val="00D06212"/>
    <w:rsid w:val="00D06C46"/>
    <w:rsid w:val="00D06E67"/>
    <w:rsid w:val="00D11BF8"/>
    <w:rsid w:val="00D1245D"/>
    <w:rsid w:val="00D13115"/>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4262"/>
    <w:rsid w:val="00D34F55"/>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8E"/>
    <w:rsid w:val="00D577F9"/>
    <w:rsid w:val="00D57877"/>
    <w:rsid w:val="00D61082"/>
    <w:rsid w:val="00D619C1"/>
    <w:rsid w:val="00D63FFB"/>
    <w:rsid w:val="00D647BC"/>
    <w:rsid w:val="00D65530"/>
    <w:rsid w:val="00D660E1"/>
    <w:rsid w:val="00D672FA"/>
    <w:rsid w:val="00D7269F"/>
    <w:rsid w:val="00D759D9"/>
    <w:rsid w:val="00D76657"/>
    <w:rsid w:val="00D76C36"/>
    <w:rsid w:val="00D76CE2"/>
    <w:rsid w:val="00D77128"/>
    <w:rsid w:val="00D81E21"/>
    <w:rsid w:val="00D82044"/>
    <w:rsid w:val="00D85347"/>
    <w:rsid w:val="00D868DA"/>
    <w:rsid w:val="00D873A0"/>
    <w:rsid w:val="00D90317"/>
    <w:rsid w:val="00D90338"/>
    <w:rsid w:val="00D90C15"/>
    <w:rsid w:val="00D91DC3"/>
    <w:rsid w:val="00D931AC"/>
    <w:rsid w:val="00D93286"/>
    <w:rsid w:val="00D94002"/>
    <w:rsid w:val="00D944F6"/>
    <w:rsid w:val="00D979BB"/>
    <w:rsid w:val="00DA06D2"/>
    <w:rsid w:val="00DA3957"/>
    <w:rsid w:val="00DA4060"/>
    <w:rsid w:val="00DA4528"/>
    <w:rsid w:val="00DA45B7"/>
    <w:rsid w:val="00DA4F91"/>
    <w:rsid w:val="00DA545B"/>
    <w:rsid w:val="00DA6227"/>
    <w:rsid w:val="00DA6D4C"/>
    <w:rsid w:val="00DA6FEF"/>
    <w:rsid w:val="00DA7F77"/>
    <w:rsid w:val="00DB010F"/>
    <w:rsid w:val="00DB0590"/>
    <w:rsid w:val="00DB06E8"/>
    <w:rsid w:val="00DB10C3"/>
    <w:rsid w:val="00DB2440"/>
    <w:rsid w:val="00DB4D88"/>
    <w:rsid w:val="00DB4EFB"/>
    <w:rsid w:val="00DB5BB6"/>
    <w:rsid w:val="00DB626F"/>
    <w:rsid w:val="00DB7D70"/>
    <w:rsid w:val="00DC20C6"/>
    <w:rsid w:val="00DC6DBB"/>
    <w:rsid w:val="00DC6E1E"/>
    <w:rsid w:val="00DC78C1"/>
    <w:rsid w:val="00DD0615"/>
    <w:rsid w:val="00DD0A48"/>
    <w:rsid w:val="00DD0C67"/>
    <w:rsid w:val="00DD0F3A"/>
    <w:rsid w:val="00DD1914"/>
    <w:rsid w:val="00DD2858"/>
    <w:rsid w:val="00DD2F6C"/>
    <w:rsid w:val="00DD4C9D"/>
    <w:rsid w:val="00DD6579"/>
    <w:rsid w:val="00DD6DAA"/>
    <w:rsid w:val="00DE099F"/>
    <w:rsid w:val="00DE164B"/>
    <w:rsid w:val="00DE2676"/>
    <w:rsid w:val="00DE2C0F"/>
    <w:rsid w:val="00DE37D6"/>
    <w:rsid w:val="00DE42FB"/>
    <w:rsid w:val="00DE4EF9"/>
    <w:rsid w:val="00DE6183"/>
    <w:rsid w:val="00DE7EE0"/>
    <w:rsid w:val="00DF029A"/>
    <w:rsid w:val="00DF05E6"/>
    <w:rsid w:val="00DF205A"/>
    <w:rsid w:val="00DF5350"/>
    <w:rsid w:val="00DF73B0"/>
    <w:rsid w:val="00DF7E30"/>
    <w:rsid w:val="00E0158E"/>
    <w:rsid w:val="00E02521"/>
    <w:rsid w:val="00E0541D"/>
    <w:rsid w:val="00E06389"/>
    <w:rsid w:val="00E07FF3"/>
    <w:rsid w:val="00E102BB"/>
    <w:rsid w:val="00E10727"/>
    <w:rsid w:val="00E10B67"/>
    <w:rsid w:val="00E12B04"/>
    <w:rsid w:val="00E12BA2"/>
    <w:rsid w:val="00E12C79"/>
    <w:rsid w:val="00E13FB6"/>
    <w:rsid w:val="00E14F49"/>
    <w:rsid w:val="00E15AEA"/>
    <w:rsid w:val="00E15F98"/>
    <w:rsid w:val="00E2035E"/>
    <w:rsid w:val="00E23C2E"/>
    <w:rsid w:val="00E24489"/>
    <w:rsid w:val="00E24C22"/>
    <w:rsid w:val="00E24C51"/>
    <w:rsid w:val="00E2503E"/>
    <w:rsid w:val="00E25EE4"/>
    <w:rsid w:val="00E2632A"/>
    <w:rsid w:val="00E3270E"/>
    <w:rsid w:val="00E343B6"/>
    <w:rsid w:val="00E35A3E"/>
    <w:rsid w:val="00E35F7C"/>
    <w:rsid w:val="00E37D48"/>
    <w:rsid w:val="00E400A2"/>
    <w:rsid w:val="00E406A8"/>
    <w:rsid w:val="00E4314D"/>
    <w:rsid w:val="00E4370E"/>
    <w:rsid w:val="00E43C32"/>
    <w:rsid w:val="00E44621"/>
    <w:rsid w:val="00E448A8"/>
    <w:rsid w:val="00E45415"/>
    <w:rsid w:val="00E4572F"/>
    <w:rsid w:val="00E46AC5"/>
    <w:rsid w:val="00E516C7"/>
    <w:rsid w:val="00E518F4"/>
    <w:rsid w:val="00E52D5C"/>
    <w:rsid w:val="00E537B3"/>
    <w:rsid w:val="00E54B43"/>
    <w:rsid w:val="00E54EB4"/>
    <w:rsid w:val="00E56037"/>
    <w:rsid w:val="00E57434"/>
    <w:rsid w:val="00E57572"/>
    <w:rsid w:val="00E60665"/>
    <w:rsid w:val="00E6130D"/>
    <w:rsid w:val="00E61E09"/>
    <w:rsid w:val="00E6465E"/>
    <w:rsid w:val="00E66691"/>
    <w:rsid w:val="00E67109"/>
    <w:rsid w:val="00E6754E"/>
    <w:rsid w:val="00E709C3"/>
    <w:rsid w:val="00E70A3E"/>
    <w:rsid w:val="00E71930"/>
    <w:rsid w:val="00E72ACE"/>
    <w:rsid w:val="00E74058"/>
    <w:rsid w:val="00E74302"/>
    <w:rsid w:val="00E75434"/>
    <w:rsid w:val="00E7557A"/>
    <w:rsid w:val="00E766B3"/>
    <w:rsid w:val="00E76F6D"/>
    <w:rsid w:val="00E81EFB"/>
    <w:rsid w:val="00E82898"/>
    <w:rsid w:val="00E829DB"/>
    <w:rsid w:val="00E82D61"/>
    <w:rsid w:val="00E8616C"/>
    <w:rsid w:val="00E93E58"/>
    <w:rsid w:val="00E959F4"/>
    <w:rsid w:val="00E95B6B"/>
    <w:rsid w:val="00E962B9"/>
    <w:rsid w:val="00E96C91"/>
    <w:rsid w:val="00EA1680"/>
    <w:rsid w:val="00EA2AA9"/>
    <w:rsid w:val="00EA5067"/>
    <w:rsid w:val="00EA5BDC"/>
    <w:rsid w:val="00EB4C59"/>
    <w:rsid w:val="00EB672F"/>
    <w:rsid w:val="00EC04DC"/>
    <w:rsid w:val="00EC1AC6"/>
    <w:rsid w:val="00EC2433"/>
    <w:rsid w:val="00EC2F0C"/>
    <w:rsid w:val="00ED0951"/>
    <w:rsid w:val="00ED0CDB"/>
    <w:rsid w:val="00ED1551"/>
    <w:rsid w:val="00ED213B"/>
    <w:rsid w:val="00ED3117"/>
    <w:rsid w:val="00ED4066"/>
    <w:rsid w:val="00ED77BC"/>
    <w:rsid w:val="00ED78FC"/>
    <w:rsid w:val="00EE0714"/>
    <w:rsid w:val="00EE1110"/>
    <w:rsid w:val="00EE1388"/>
    <w:rsid w:val="00EE2597"/>
    <w:rsid w:val="00EE3346"/>
    <w:rsid w:val="00EE4EDD"/>
    <w:rsid w:val="00EE6B88"/>
    <w:rsid w:val="00EE6CE0"/>
    <w:rsid w:val="00EF0CA4"/>
    <w:rsid w:val="00EF1907"/>
    <w:rsid w:val="00EF25E0"/>
    <w:rsid w:val="00EF27B3"/>
    <w:rsid w:val="00EF3D55"/>
    <w:rsid w:val="00EF472C"/>
    <w:rsid w:val="00EF4775"/>
    <w:rsid w:val="00EF64B0"/>
    <w:rsid w:val="00EF684A"/>
    <w:rsid w:val="00F01ED6"/>
    <w:rsid w:val="00F022F0"/>
    <w:rsid w:val="00F03022"/>
    <w:rsid w:val="00F03283"/>
    <w:rsid w:val="00F047F5"/>
    <w:rsid w:val="00F04F77"/>
    <w:rsid w:val="00F04FB1"/>
    <w:rsid w:val="00F05079"/>
    <w:rsid w:val="00F051EE"/>
    <w:rsid w:val="00F069C1"/>
    <w:rsid w:val="00F10C4D"/>
    <w:rsid w:val="00F111AB"/>
    <w:rsid w:val="00F12477"/>
    <w:rsid w:val="00F135C2"/>
    <w:rsid w:val="00F13E60"/>
    <w:rsid w:val="00F14C6F"/>
    <w:rsid w:val="00F154E4"/>
    <w:rsid w:val="00F16FDB"/>
    <w:rsid w:val="00F17B9D"/>
    <w:rsid w:val="00F202DB"/>
    <w:rsid w:val="00F206F9"/>
    <w:rsid w:val="00F22FB5"/>
    <w:rsid w:val="00F230B0"/>
    <w:rsid w:val="00F23EBE"/>
    <w:rsid w:val="00F245B7"/>
    <w:rsid w:val="00F26BE5"/>
    <w:rsid w:val="00F26C09"/>
    <w:rsid w:val="00F277D5"/>
    <w:rsid w:val="00F300A7"/>
    <w:rsid w:val="00F30341"/>
    <w:rsid w:val="00F3039E"/>
    <w:rsid w:val="00F3041F"/>
    <w:rsid w:val="00F317AA"/>
    <w:rsid w:val="00F32FFC"/>
    <w:rsid w:val="00F336E7"/>
    <w:rsid w:val="00F3698E"/>
    <w:rsid w:val="00F371AA"/>
    <w:rsid w:val="00F408C4"/>
    <w:rsid w:val="00F41C7E"/>
    <w:rsid w:val="00F42FA3"/>
    <w:rsid w:val="00F438CE"/>
    <w:rsid w:val="00F43F4F"/>
    <w:rsid w:val="00F44E67"/>
    <w:rsid w:val="00F45723"/>
    <w:rsid w:val="00F46466"/>
    <w:rsid w:val="00F46A26"/>
    <w:rsid w:val="00F46AE3"/>
    <w:rsid w:val="00F47A1F"/>
    <w:rsid w:val="00F54A2F"/>
    <w:rsid w:val="00F55A63"/>
    <w:rsid w:val="00F5634B"/>
    <w:rsid w:val="00F578FC"/>
    <w:rsid w:val="00F6087A"/>
    <w:rsid w:val="00F62154"/>
    <w:rsid w:val="00F6311A"/>
    <w:rsid w:val="00F64A4C"/>
    <w:rsid w:val="00F64A5F"/>
    <w:rsid w:val="00F650DC"/>
    <w:rsid w:val="00F66337"/>
    <w:rsid w:val="00F70098"/>
    <w:rsid w:val="00F700C6"/>
    <w:rsid w:val="00F71003"/>
    <w:rsid w:val="00F72C67"/>
    <w:rsid w:val="00F7499D"/>
    <w:rsid w:val="00F77979"/>
    <w:rsid w:val="00F822FE"/>
    <w:rsid w:val="00F842F3"/>
    <w:rsid w:val="00F86025"/>
    <w:rsid w:val="00F86A21"/>
    <w:rsid w:val="00F86A2D"/>
    <w:rsid w:val="00F9017A"/>
    <w:rsid w:val="00F90D62"/>
    <w:rsid w:val="00F91250"/>
    <w:rsid w:val="00F91ABD"/>
    <w:rsid w:val="00F92F5D"/>
    <w:rsid w:val="00F95BF9"/>
    <w:rsid w:val="00F9678E"/>
    <w:rsid w:val="00F97EC2"/>
    <w:rsid w:val="00FA00AD"/>
    <w:rsid w:val="00FA0C2D"/>
    <w:rsid w:val="00FA324E"/>
    <w:rsid w:val="00FA3DD0"/>
    <w:rsid w:val="00FA3FC5"/>
    <w:rsid w:val="00FA46FD"/>
    <w:rsid w:val="00FA6606"/>
    <w:rsid w:val="00FA74B9"/>
    <w:rsid w:val="00FA7DAB"/>
    <w:rsid w:val="00FA7F61"/>
    <w:rsid w:val="00FB04AB"/>
    <w:rsid w:val="00FB09DD"/>
    <w:rsid w:val="00FB1819"/>
    <w:rsid w:val="00FB3A25"/>
    <w:rsid w:val="00FB3E8B"/>
    <w:rsid w:val="00FB57F1"/>
    <w:rsid w:val="00FB602A"/>
    <w:rsid w:val="00FB79E4"/>
    <w:rsid w:val="00FB7BA9"/>
    <w:rsid w:val="00FB7D86"/>
    <w:rsid w:val="00FC340E"/>
    <w:rsid w:val="00FC4786"/>
    <w:rsid w:val="00FC50C8"/>
    <w:rsid w:val="00FC67F5"/>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6"/>
    <w:rsid w:val="00FF0F1D"/>
    <w:rsid w:val="00FF2B10"/>
    <w:rsid w:val="00FF43AF"/>
    <w:rsid w:val="00FF56A2"/>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5:docId w15:val="{EA020BA0-80B4-4AAC-A255-493D8F79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914"/>
  </w:style>
  <w:style w:type="paragraph" w:styleId="Heading1">
    <w:name w:val="heading 1"/>
    <w:basedOn w:val="ListParagraph"/>
    <w:next w:val="Normal"/>
    <w:link w:val="Heading1Char"/>
    <w:uiPriority w:val="9"/>
    <w:qFormat/>
    <w:rsid w:val="001256B2"/>
    <w:pPr>
      <w:numPr>
        <w:numId w:val="3"/>
      </w:numPr>
      <w:spacing w:before="240" w:after="120"/>
      <w:outlineLvl w:val="0"/>
    </w:pPr>
    <w:rPr>
      <w:b/>
      <w:u w:val="single"/>
    </w:rPr>
  </w:style>
  <w:style w:type="paragraph" w:styleId="Heading2">
    <w:name w:val="heading 2"/>
    <w:basedOn w:val="Default"/>
    <w:next w:val="Normal"/>
    <w:link w:val="Heading2Char"/>
    <w:uiPriority w:val="9"/>
    <w:unhideWhenUsed/>
    <w:qFormat/>
    <w:rsid w:val="001256B2"/>
    <w:pPr>
      <w:numPr>
        <w:numId w:val="20"/>
      </w:numPr>
      <w:spacing w:before="240" w:after="120"/>
      <w:outlineLvl w:val="1"/>
    </w:pPr>
    <w:rPr>
      <w:b/>
      <w:sz w:val="22"/>
      <w:szCs w:val="22"/>
    </w:rPr>
  </w:style>
  <w:style w:type="paragraph" w:styleId="Heading3">
    <w:name w:val="heading 3"/>
    <w:basedOn w:val="Normal"/>
    <w:next w:val="Normal"/>
    <w:link w:val="Heading3Char"/>
    <w:uiPriority w:val="9"/>
    <w:unhideWhenUsed/>
    <w:qFormat/>
    <w:rsid w:val="001256B2"/>
    <w:pPr>
      <w:numPr>
        <w:numId w:val="24"/>
      </w:numPr>
      <w:spacing w:after="0" w:line="240" w:lineRule="auto"/>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 w:type="character" w:customStyle="1" w:styleId="Heading1Char">
    <w:name w:val="Heading 1 Char"/>
    <w:basedOn w:val="DefaultParagraphFont"/>
    <w:link w:val="Heading1"/>
    <w:uiPriority w:val="9"/>
    <w:rsid w:val="001256B2"/>
    <w:rPr>
      <w:b/>
      <w:u w:val="single"/>
    </w:rPr>
  </w:style>
  <w:style w:type="character" w:customStyle="1" w:styleId="Heading2Char">
    <w:name w:val="Heading 2 Char"/>
    <w:basedOn w:val="DefaultParagraphFont"/>
    <w:link w:val="Heading2"/>
    <w:uiPriority w:val="9"/>
    <w:rsid w:val="001256B2"/>
    <w:rPr>
      <w:rFonts w:ascii="Calibri" w:hAnsi="Calibri" w:cs="Calibri"/>
      <w:b/>
      <w:color w:val="000000"/>
    </w:rPr>
  </w:style>
  <w:style w:type="character" w:customStyle="1" w:styleId="Heading3Char">
    <w:name w:val="Heading 3 Char"/>
    <w:basedOn w:val="DefaultParagraphFont"/>
    <w:link w:val="Heading3"/>
    <w:uiPriority w:val="9"/>
    <w:rsid w:val="001256B2"/>
    <w:rPr>
      <w:b/>
      <w:u w:val="single"/>
    </w:rPr>
  </w:style>
  <w:style w:type="paragraph" w:styleId="TOCHeading">
    <w:name w:val="TOC Heading"/>
    <w:basedOn w:val="Heading1"/>
    <w:next w:val="Normal"/>
    <w:uiPriority w:val="39"/>
    <w:unhideWhenUsed/>
    <w:qFormat/>
    <w:rsid w:val="00753B06"/>
    <w:pPr>
      <w:keepNext/>
      <w:keepLines/>
      <w:numPr>
        <w:numId w:val="0"/>
      </w:numPr>
      <w:spacing w:before="480" w:after="0"/>
      <w:contextualSpacing w:val="0"/>
      <w:outlineLvl w:val="9"/>
    </w:pPr>
    <w:rPr>
      <w:rFonts w:asciiTheme="majorHAnsi" w:eastAsiaTheme="majorEastAsia" w:hAnsiTheme="majorHAnsi" w:cstheme="majorBidi"/>
      <w:bCs/>
      <w:color w:val="365F91" w:themeColor="accent1" w:themeShade="BF"/>
      <w:sz w:val="28"/>
      <w:szCs w:val="28"/>
      <w:u w:val="none"/>
    </w:rPr>
  </w:style>
  <w:style w:type="paragraph" w:styleId="TOC1">
    <w:name w:val="toc 1"/>
    <w:basedOn w:val="Normal"/>
    <w:next w:val="Normal"/>
    <w:autoRedefine/>
    <w:uiPriority w:val="39"/>
    <w:unhideWhenUsed/>
    <w:rsid w:val="00753B06"/>
    <w:pPr>
      <w:spacing w:after="100"/>
    </w:pPr>
  </w:style>
  <w:style w:type="paragraph" w:styleId="TOC2">
    <w:name w:val="toc 2"/>
    <w:basedOn w:val="Normal"/>
    <w:next w:val="Normal"/>
    <w:autoRedefine/>
    <w:uiPriority w:val="39"/>
    <w:unhideWhenUsed/>
    <w:rsid w:val="00753B06"/>
    <w:pPr>
      <w:spacing w:after="100"/>
      <w:ind w:left="220"/>
    </w:pPr>
  </w:style>
  <w:style w:type="paragraph" w:styleId="TOC3">
    <w:name w:val="toc 3"/>
    <w:basedOn w:val="Normal"/>
    <w:next w:val="Normal"/>
    <w:autoRedefine/>
    <w:uiPriority w:val="39"/>
    <w:unhideWhenUsed/>
    <w:rsid w:val="00753B06"/>
    <w:pPr>
      <w:spacing w:after="100"/>
      <w:ind w:left="440"/>
    </w:pPr>
  </w:style>
  <w:style w:type="paragraph" w:styleId="BalloonText">
    <w:name w:val="Balloon Text"/>
    <w:basedOn w:val="Normal"/>
    <w:link w:val="BalloonTextChar"/>
    <w:uiPriority w:val="99"/>
    <w:semiHidden/>
    <w:unhideWhenUsed/>
    <w:rsid w:val="00753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B06"/>
    <w:rPr>
      <w:rFonts w:ascii="Tahoma" w:hAnsi="Tahoma" w:cs="Tahoma"/>
      <w:sz w:val="16"/>
      <w:szCs w:val="16"/>
    </w:rPr>
  </w:style>
  <w:style w:type="paragraph" w:styleId="NoSpacing">
    <w:name w:val="No Spacing"/>
    <w:link w:val="NoSpacingChar"/>
    <w:uiPriority w:val="1"/>
    <w:qFormat/>
    <w:rsid w:val="00E74058"/>
    <w:pPr>
      <w:spacing w:after="0" w:line="240" w:lineRule="auto"/>
    </w:pPr>
    <w:rPr>
      <w:rFonts w:eastAsiaTheme="minorEastAsia"/>
    </w:rPr>
  </w:style>
  <w:style w:type="character" w:customStyle="1" w:styleId="NoSpacingChar">
    <w:name w:val="No Spacing Char"/>
    <w:basedOn w:val="DefaultParagraphFont"/>
    <w:link w:val="NoSpacing"/>
    <w:uiPriority w:val="1"/>
    <w:rsid w:val="00E740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29863">
      <w:bodyDiv w:val="1"/>
      <w:marLeft w:val="0"/>
      <w:marRight w:val="0"/>
      <w:marTop w:val="0"/>
      <w:marBottom w:val="0"/>
      <w:divBdr>
        <w:top w:val="none" w:sz="0" w:space="0" w:color="auto"/>
        <w:left w:val="none" w:sz="0" w:space="0" w:color="auto"/>
        <w:bottom w:val="none" w:sz="0" w:space="0" w:color="auto"/>
        <w:right w:val="none" w:sz="0" w:space="0" w:color="auto"/>
      </w:divBdr>
      <w:divsChild>
        <w:div w:id="1166939577">
          <w:marLeft w:val="0"/>
          <w:marRight w:val="0"/>
          <w:marTop w:val="0"/>
          <w:marBottom w:val="0"/>
          <w:divBdr>
            <w:top w:val="none" w:sz="0" w:space="0" w:color="auto"/>
            <w:left w:val="none" w:sz="0" w:space="0" w:color="auto"/>
            <w:bottom w:val="none" w:sz="0" w:space="0" w:color="auto"/>
            <w:right w:val="none" w:sz="0" w:space="0" w:color="auto"/>
          </w:divBdr>
        </w:div>
        <w:div w:id="1040782715">
          <w:marLeft w:val="0"/>
          <w:marRight w:val="0"/>
          <w:marTop w:val="0"/>
          <w:marBottom w:val="0"/>
          <w:divBdr>
            <w:top w:val="none" w:sz="0" w:space="0" w:color="auto"/>
            <w:left w:val="none" w:sz="0" w:space="0" w:color="auto"/>
            <w:bottom w:val="none" w:sz="0" w:space="0" w:color="auto"/>
            <w:right w:val="none" w:sz="0" w:space="0" w:color="auto"/>
          </w:divBdr>
        </w:div>
        <w:div w:id="595358791">
          <w:marLeft w:val="0"/>
          <w:marRight w:val="0"/>
          <w:marTop w:val="0"/>
          <w:marBottom w:val="0"/>
          <w:divBdr>
            <w:top w:val="none" w:sz="0" w:space="0" w:color="auto"/>
            <w:left w:val="none" w:sz="0" w:space="0" w:color="auto"/>
            <w:bottom w:val="none" w:sz="0" w:space="0" w:color="auto"/>
            <w:right w:val="none" w:sz="0" w:space="0" w:color="auto"/>
          </w:divBdr>
        </w:div>
        <w:div w:id="174659976">
          <w:marLeft w:val="0"/>
          <w:marRight w:val="0"/>
          <w:marTop w:val="0"/>
          <w:marBottom w:val="0"/>
          <w:divBdr>
            <w:top w:val="none" w:sz="0" w:space="0" w:color="auto"/>
            <w:left w:val="none" w:sz="0" w:space="0" w:color="auto"/>
            <w:bottom w:val="none" w:sz="0" w:space="0" w:color="auto"/>
            <w:right w:val="none" w:sz="0" w:space="0" w:color="auto"/>
          </w:divBdr>
        </w:div>
        <w:div w:id="235559672">
          <w:marLeft w:val="0"/>
          <w:marRight w:val="0"/>
          <w:marTop w:val="0"/>
          <w:marBottom w:val="0"/>
          <w:divBdr>
            <w:top w:val="none" w:sz="0" w:space="0" w:color="auto"/>
            <w:left w:val="none" w:sz="0" w:space="0" w:color="auto"/>
            <w:bottom w:val="none" w:sz="0" w:space="0" w:color="auto"/>
            <w:right w:val="none" w:sz="0" w:space="0" w:color="auto"/>
          </w:divBdr>
        </w:div>
        <w:div w:id="2131625580">
          <w:marLeft w:val="0"/>
          <w:marRight w:val="0"/>
          <w:marTop w:val="0"/>
          <w:marBottom w:val="0"/>
          <w:divBdr>
            <w:top w:val="none" w:sz="0" w:space="0" w:color="auto"/>
            <w:left w:val="none" w:sz="0" w:space="0" w:color="auto"/>
            <w:bottom w:val="none" w:sz="0" w:space="0" w:color="auto"/>
            <w:right w:val="none" w:sz="0" w:space="0" w:color="auto"/>
          </w:divBdr>
        </w:div>
        <w:div w:id="1596476018">
          <w:marLeft w:val="0"/>
          <w:marRight w:val="0"/>
          <w:marTop w:val="0"/>
          <w:marBottom w:val="0"/>
          <w:divBdr>
            <w:top w:val="none" w:sz="0" w:space="0" w:color="auto"/>
            <w:left w:val="none" w:sz="0" w:space="0" w:color="auto"/>
            <w:bottom w:val="none" w:sz="0" w:space="0" w:color="auto"/>
            <w:right w:val="none" w:sz="0" w:space="0" w:color="auto"/>
          </w:divBdr>
        </w:div>
        <w:div w:id="2106268510">
          <w:marLeft w:val="0"/>
          <w:marRight w:val="0"/>
          <w:marTop w:val="0"/>
          <w:marBottom w:val="0"/>
          <w:divBdr>
            <w:top w:val="none" w:sz="0" w:space="0" w:color="auto"/>
            <w:left w:val="none" w:sz="0" w:space="0" w:color="auto"/>
            <w:bottom w:val="none" w:sz="0" w:space="0" w:color="auto"/>
            <w:right w:val="none" w:sz="0" w:space="0" w:color="auto"/>
          </w:divBdr>
        </w:div>
        <w:div w:id="2097824303">
          <w:marLeft w:val="0"/>
          <w:marRight w:val="0"/>
          <w:marTop w:val="0"/>
          <w:marBottom w:val="0"/>
          <w:divBdr>
            <w:top w:val="none" w:sz="0" w:space="0" w:color="auto"/>
            <w:left w:val="none" w:sz="0" w:space="0" w:color="auto"/>
            <w:bottom w:val="none" w:sz="0" w:space="0" w:color="auto"/>
            <w:right w:val="none" w:sz="0" w:space="0" w:color="auto"/>
          </w:divBdr>
        </w:div>
        <w:div w:id="685324424">
          <w:marLeft w:val="0"/>
          <w:marRight w:val="0"/>
          <w:marTop w:val="0"/>
          <w:marBottom w:val="0"/>
          <w:divBdr>
            <w:top w:val="none" w:sz="0" w:space="0" w:color="auto"/>
            <w:left w:val="none" w:sz="0" w:space="0" w:color="auto"/>
            <w:bottom w:val="none" w:sz="0" w:space="0" w:color="auto"/>
            <w:right w:val="none" w:sz="0" w:space="0" w:color="auto"/>
          </w:divBdr>
        </w:div>
        <w:div w:id="1402019018">
          <w:marLeft w:val="0"/>
          <w:marRight w:val="0"/>
          <w:marTop w:val="0"/>
          <w:marBottom w:val="0"/>
          <w:divBdr>
            <w:top w:val="none" w:sz="0" w:space="0" w:color="auto"/>
            <w:left w:val="none" w:sz="0" w:space="0" w:color="auto"/>
            <w:bottom w:val="none" w:sz="0" w:space="0" w:color="auto"/>
            <w:right w:val="none" w:sz="0" w:space="0" w:color="auto"/>
          </w:divBdr>
        </w:div>
        <w:div w:id="335572855">
          <w:marLeft w:val="0"/>
          <w:marRight w:val="0"/>
          <w:marTop w:val="0"/>
          <w:marBottom w:val="0"/>
          <w:divBdr>
            <w:top w:val="none" w:sz="0" w:space="0" w:color="auto"/>
            <w:left w:val="none" w:sz="0" w:space="0" w:color="auto"/>
            <w:bottom w:val="none" w:sz="0" w:space="0" w:color="auto"/>
            <w:right w:val="none" w:sz="0" w:space="0" w:color="auto"/>
          </w:divBdr>
        </w:div>
        <w:div w:id="1046028471">
          <w:marLeft w:val="0"/>
          <w:marRight w:val="0"/>
          <w:marTop w:val="0"/>
          <w:marBottom w:val="0"/>
          <w:divBdr>
            <w:top w:val="none" w:sz="0" w:space="0" w:color="auto"/>
            <w:left w:val="none" w:sz="0" w:space="0" w:color="auto"/>
            <w:bottom w:val="none" w:sz="0" w:space="0" w:color="auto"/>
            <w:right w:val="none" w:sz="0" w:space="0" w:color="auto"/>
          </w:divBdr>
        </w:div>
        <w:div w:id="1883904386">
          <w:marLeft w:val="0"/>
          <w:marRight w:val="0"/>
          <w:marTop w:val="0"/>
          <w:marBottom w:val="0"/>
          <w:divBdr>
            <w:top w:val="none" w:sz="0" w:space="0" w:color="auto"/>
            <w:left w:val="none" w:sz="0" w:space="0" w:color="auto"/>
            <w:bottom w:val="none" w:sz="0" w:space="0" w:color="auto"/>
            <w:right w:val="none" w:sz="0" w:space="0" w:color="auto"/>
          </w:divBdr>
        </w:div>
      </w:divsChild>
    </w:div>
    <w:div w:id="755439537">
      <w:bodyDiv w:val="1"/>
      <w:marLeft w:val="0"/>
      <w:marRight w:val="0"/>
      <w:marTop w:val="0"/>
      <w:marBottom w:val="0"/>
      <w:divBdr>
        <w:top w:val="none" w:sz="0" w:space="0" w:color="auto"/>
        <w:left w:val="none" w:sz="0" w:space="0" w:color="auto"/>
        <w:bottom w:val="none" w:sz="0" w:space="0" w:color="auto"/>
        <w:right w:val="none" w:sz="0" w:space="0" w:color="auto"/>
      </w:divBdr>
    </w:div>
    <w:div w:id="1486313311">
      <w:bodyDiv w:val="1"/>
      <w:marLeft w:val="0"/>
      <w:marRight w:val="0"/>
      <w:marTop w:val="0"/>
      <w:marBottom w:val="0"/>
      <w:divBdr>
        <w:top w:val="none" w:sz="0" w:space="0" w:color="auto"/>
        <w:left w:val="none" w:sz="0" w:space="0" w:color="auto"/>
        <w:bottom w:val="none" w:sz="0" w:space="0" w:color="auto"/>
        <w:right w:val="none" w:sz="0" w:space="0" w:color="auto"/>
      </w:divBdr>
    </w:div>
    <w:div w:id="19709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nu.org/licenses/gpl.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JEDi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76539-3560-417D-BAD3-84A7A003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37</Pages>
  <Words>12711</Words>
  <Characters>72454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Java Essential Dynamics Inspector</vt:lpstr>
    </vt:vector>
  </TitlesOfParts>
  <Company>UNC Charlotte, BMPG</Company>
  <LinksUpToDate>false</LinksUpToDate>
  <CharactersWithSpaces>84996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Essential Dynamics Inspector</dc:title>
  <dc:creator>Charles David, Donald Jacobs</dc:creator>
  <cp:lastModifiedBy>Charles David</cp:lastModifiedBy>
  <cp:revision>8</cp:revision>
  <cp:lastPrinted>2014-01-20T00:25:00Z</cp:lastPrinted>
  <dcterms:created xsi:type="dcterms:W3CDTF">2019-01-13T23:14:00Z</dcterms:created>
  <dcterms:modified xsi:type="dcterms:W3CDTF">2019-01-14T02:20:00Z</dcterms:modified>
</cp:coreProperties>
</file>