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9CF0" w14:textId="49A3650C" w:rsidR="00F02FAE" w:rsidRDefault="00F02FAE"/>
    <w:p w14:paraId="6ABEE8CA" w14:textId="3A65FD4B" w:rsidR="003F6191" w:rsidRDefault="003F6191"/>
    <w:p w14:paraId="6CD83787" w14:textId="5D50FD4F" w:rsidR="003F6191" w:rsidRDefault="00531239">
      <w:r>
        <w:object w:dxaOrig="8625" w:dyaOrig="6270" w14:anchorId="1B27B4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1.1pt;height:313.6pt" o:ole="">
            <v:imagedata r:id="rId4" o:title=""/>
          </v:shape>
          <o:OLEObject Type="Embed" ProgID="Visio.Drawing.15" ShapeID="_x0000_i1029" DrawAspect="Content" ObjectID="_1788791292" r:id="rId5"/>
        </w:object>
      </w:r>
    </w:p>
    <w:p w14:paraId="69479251" w14:textId="52262027" w:rsidR="00103569" w:rsidRDefault="00103569"/>
    <w:sectPr w:rsidR="0010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91"/>
    <w:rsid w:val="00103569"/>
    <w:rsid w:val="00310F3F"/>
    <w:rsid w:val="003F6191"/>
    <w:rsid w:val="00531239"/>
    <w:rsid w:val="007B76AE"/>
    <w:rsid w:val="00860131"/>
    <w:rsid w:val="00A25AAA"/>
    <w:rsid w:val="00AC48B2"/>
    <w:rsid w:val="00E357BC"/>
    <w:rsid w:val="00F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2C33"/>
  <w15:chartTrackingRefBased/>
  <w15:docId w15:val="{76E8584D-668C-4EC4-ABA8-285B758E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29</Characters>
  <Application>Microsoft Office Word</Application>
  <DocSecurity>0</DocSecurity>
  <Lines>1</Lines>
  <Paragraphs>1</Paragraphs>
  <ScaleCrop>false</ScaleCrop>
  <Company>L3Harris Technologies, Inc.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Griswold, Chase (US) - BCS</dc:creator>
  <cp:keywords/>
  <dc:description/>
  <cp:lastModifiedBy>Griswold, Chase (US) - BCS</cp:lastModifiedBy>
  <cp:revision>4</cp:revision>
  <dcterms:created xsi:type="dcterms:W3CDTF">2024-04-26T17:37:00Z</dcterms:created>
  <dcterms:modified xsi:type="dcterms:W3CDTF">2024-09-25T23:42:00Z</dcterms:modified>
</cp:coreProperties>
</file>