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9323618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EAC1E3B" w14:textId="6A5D5BFC" w:rsidR="00F9365B" w:rsidRDefault="00F9365B"/>
        <w:p w14:paraId="591BD4A2" w14:textId="1C5131FA" w:rsidR="000A671F" w:rsidRPr="00F9365B" w:rsidRDefault="00F9365B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1F70F45" wp14:editId="52AC560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1226820</wp:posOffset>
                    </wp:positionV>
                    <wp:extent cx="802640" cy="452120"/>
                    <wp:effectExtent l="0" t="0" r="0" b="5080"/>
                    <wp:wrapSquare wrapText="bothSides"/>
                    <wp:docPr id="1889413675" name="Cuadro de texto 1889413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2640" cy="452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D110CD" w14:textId="2E448F49" w:rsidR="00F9365B" w:rsidRDefault="00F9365B" w:rsidP="00F9365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10372329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2025</w:t>
                                    </w:r>
                                  </w:sdtContent>
                                </w:sdt>
                              </w:p>
                              <w:p w14:paraId="7C7E8214" w14:textId="4B9FFA11" w:rsidR="00F9365B" w:rsidRDefault="00F9365B" w:rsidP="00F9365B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F70F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889413675" o:spid="_x0000_s1026" type="#_x0000_t202" style="position:absolute;margin-left:12pt;margin-top:96.6pt;width:63.2pt;height:35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" filled="f" stroked="f" strokeweight=".5pt">
                    <v:textbox inset="0,0,0,0">
                      <w:txbxContent>
                        <w:p w14:paraId="71D110CD" w14:textId="2E448F49" w:rsidR="00F9365B" w:rsidRDefault="00F9365B" w:rsidP="00F9365B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10372329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2025</w:t>
                              </w:r>
                            </w:sdtContent>
                          </w:sdt>
                        </w:p>
                        <w:p w14:paraId="7C7E8214" w14:textId="4B9FFA11" w:rsidR="00F9365B" w:rsidRDefault="00F9365B" w:rsidP="00F9365B">
                          <w:pPr>
                            <w:pStyle w:val="Sinespaciado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B8164A" wp14:editId="3D303AC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B5FA8E" w14:textId="5A7E1952" w:rsidR="00F9365B" w:rsidRDefault="00F9365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FELIPE Salazar</w:t>
                                    </w:r>
                                  </w:p>
                                </w:sdtContent>
                              </w:sdt>
                              <w:p w14:paraId="555A1F1B" w14:textId="774BAC0B" w:rsidR="00F9365B" w:rsidRDefault="00F9365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D684305" w14:textId="791788C5" w:rsidR="00F9365B" w:rsidRDefault="00F9365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EB8164A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B5FA8E" w14:textId="5A7E1952" w:rsidR="00F9365B" w:rsidRDefault="00F9365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FELIPE Salazar</w:t>
                              </w:r>
                            </w:p>
                          </w:sdtContent>
                        </w:sdt>
                        <w:p w14:paraId="555A1F1B" w14:textId="774BAC0B" w:rsidR="00F9365B" w:rsidRDefault="00F9365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D684305" w14:textId="791788C5" w:rsidR="00F9365B" w:rsidRDefault="00F9365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E2CE21" wp14:editId="420A8B4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A9EDF" w14:textId="18961879" w:rsidR="00F9365B" w:rsidRDefault="00F9365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2025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BDBDF4" w14:textId="5FB9C1A5" w:rsidR="00F9365B" w:rsidRDefault="00F9365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F9365B">
                                      <w:rPr>
                                        <w:b/>
                                        <w:bCs/>
                                      </w:rPr>
                                      <w:t>Sistema de Gestión Administrativa para Condominios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E2CE21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54A9EDF" w14:textId="18961879" w:rsidR="00F9365B" w:rsidRDefault="00F9365B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2025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BDBDF4" w14:textId="5FB9C1A5" w:rsidR="00F9365B" w:rsidRDefault="00F9365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 w:rsidRPr="00F9365B">
                                <w:rPr>
                                  <w:b/>
                                  <w:bCs/>
                                </w:rPr>
                                <w:t>Sistema de Gestión Administrativa para Condominios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DDA9E" wp14:editId="42089F3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190953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lang w:val="es-MX"/>
        </w:rPr>
        <w:id w:val="759489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5890D4B" w14:textId="638C7840" w:rsidR="006D1EF4" w:rsidRDefault="006D1EF4">
          <w:pPr>
            <w:pStyle w:val="TtuloTDC"/>
          </w:pPr>
          <w:r>
            <w:rPr>
              <w:lang w:val="es-MX"/>
            </w:rPr>
            <w:t>Contenido</w:t>
          </w:r>
        </w:p>
        <w:p w14:paraId="10C9DE87" w14:textId="15921DDD" w:rsidR="00F9365B" w:rsidRDefault="006D1EF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03504" w:history="1">
            <w:r w:rsidR="00F9365B" w:rsidRPr="002E65A9">
              <w:rPr>
                <w:rStyle w:val="Hipervnculo"/>
                <w:b/>
                <w:bCs/>
                <w:noProof/>
              </w:rPr>
              <w:t>Introducción</w:t>
            </w:r>
            <w:r w:rsidR="00F9365B">
              <w:rPr>
                <w:noProof/>
                <w:webHidden/>
              </w:rPr>
              <w:tab/>
            </w:r>
            <w:r w:rsidR="00F9365B">
              <w:rPr>
                <w:noProof/>
                <w:webHidden/>
              </w:rPr>
              <w:fldChar w:fldCharType="begin"/>
            </w:r>
            <w:r w:rsidR="00F9365B">
              <w:rPr>
                <w:noProof/>
                <w:webHidden/>
              </w:rPr>
              <w:instrText xml:space="preserve"> PAGEREF _Toc190903504 \h </w:instrText>
            </w:r>
            <w:r w:rsidR="00F9365B">
              <w:rPr>
                <w:noProof/>
                <w:webHidden/>
              </w:rPr>
            </w:r>
            <w:r w:rsidR="00F9365B">
              <w:rPr>
                <w:noProof/>
                <w:webHidden/>
              </w:rPr>
              <w:fldChar w:fldCharType="separate"/>
            </w:r>
            <w:r w:rsidR="00F9365B">
              <w:rPr>
                <w:noProof/>
                <w:webHidden/>
              </w:rPr>
              <w:t>4</w:t>
            </w:r>
            <w:r w:rsidR="00F9365B">
              <w:rPr>
                <w:noProof/>
                <w:webHidden/>
              </w:rPr>
              <w:fldChar w:fldCharType="end"/>
            </w:r>
          </w:hyperlink>
        </w:p>
        <w:p w14:paraId="2B6AAE25" w14:textId="7294652C" w:rsidR="00F9365B" w:rsidRDefault="00F9365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0903505" w:history="1">
            <w:r w:rsidRPr="002E65A9">
              <w:rPr>
                <w:rStyle w:val="Hipervnculo"/>
                <w:b/>
                <w:bCs/>
                <w:noProof/>
              </w:rPr>
              <w:t>Propuesta de Solución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797C2" w14:textId="6476DD73" w:rsidR="00F9365B" w:rsidRDefault="00F9365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0903506" w:history="1">
            <w:r w:rsidRPr="002E65A9">
              <w:rPr>
                <w:rStyle w:val="Hipervnculo"/>
                <w:b/>
                <w:bCs/>
                <w:noProof/>
              </w:rPr>
              <w:t>Detalle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D0E8" w14:textId="76D73958" w:rsidR="00F9365B" w:rsidRDefault="00F9365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0903507" w:history="1">
            <w:r w:rsidRPr="002E65A9">
              <w:rPr>
                <w:rStyle w:val="Hipervnculo"/>
                <w:b/>
                <w:bCs/>
                <w:noProof/>
              </w:rPr>
              <w:t>Arquitectura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C2F8C" w14:textId="62897B2B" w:rsidR="00F9365B" w:rsidRDefault="00F9365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0903508" w:history="1">
            <w:r w:rsidRPr="002E65A9">
              <w:rPr>
                <w:rStyle w:val="Hipervnculo"/>
                <w:b/>
                <w:bCs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CA7B" w14:textId="26C7A2E2" w:rsidR="00F9365B" w:rsidRDefault="00F9365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0903509" w:history="1">
            <w:r w:rsidRPr="002E65A9">
              <w:rPr>
                <w:rStyle w:val="Hipervnculo"/>
                <w:b/>
                <w:bCs/>
                <w:noProof/>
              </w:rPr>
              <w:t>Funcionalidades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8223" w14:textId="4E44D3A6" w:rsidR="00F9365B" w:rsidRDefault="00F9365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0903510" w:history="1">
            <w:r w:rsidRPr="002E65A9">
              <w:rPr>
                <w:rStyle w:val="Hipervnculo"/>
                <w:b/>
                <w:bCs/>
                <w:noProof/>
              </w:rPr>
              <w:t>Datos Cuantitativos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5990" w14:textId="6FF430B1" w:rsidR="00F9365B" w:rsidRDefault="00F9365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0903511" w:history="1">
            <w:r w:rsidRPr="002E65A9">
              <w:rPr>
                <w:rStyle w:val="Hipervnculo"/>
                <w:b/>
                <w:bCs/>
                <w:noProof/>
              </w:rPr>
              <w:t>Cronograma y Entregas Iterativas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A735" w14:textId="05A38FD0" w:rsidR="00F9365B" w:rsidRDefault="00F9365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0903512" w:history="1">
            <w:r w:rsidRPr="002E65A9">
              <w:rPr>
                <w:rStyle w:val="Hipervnculo"/>
                <w:b/>
                <w:bCs/>
                <w:noProof/>
              </w:rPr>
              <w:t>Costos y Modalidad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5115" w14:textId="781D89BF" w:rsidR="00F9365B" w:rsidRDefault="00F9365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0903513" w:history="1">
            <w:r w:rsidRPr="002E65A9">
              <w:rPr>
                <w:rStyle w:val="Hipervnculo"/>
                <w:b/>
                <w:bCs/>
                <w:noProof/>
              </w:rPr>
              <w:t>Desglose Detallado de Costos del Proyecto GESAP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4847" w14:textId="5F260928" w:rsidR="00F9365B" w:rsidRDefault="00F9365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0903514" w:history="1">
            <w:r w:rsidRPr="002E65A9">
              <w:rPr>
                <w:rStyle w:val="Hipervnculo"/>
                <w:b/>
                <w:bCs/>
                <w:noProof/>
              </w:rPr>
              <w:t>Resumen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A7BB" w14:textId="29222129" w:rsidR="00F9365B" w:rsidRDefault="00F9365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0903515" w:history="1">
            <w:r w:rsidRPr="002E65A9">
              <w:rPr>
                <w:rStyle w:val="Hipervnculo"/>
                <w:b/>
                <w:bCs/>
                <w:noProof/>
              </w:rPr>
              <w:t>Notas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85E7" w14:textId="04CA3ADF" w:rsidR="00F9365B" w:rsidRDefault="00F9365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0903516" w:history="1">
            <w:r w:rsidRPr="002E65A9">
              <w:rPr>
                <w:rStyle w:val="Hipervnculo"/>
                <w:b/>
                <w:bCs/>
                <w:noProof/>
              </w:rPr>
              <w:t>Soporte y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C801" w14:textId="2D6D83EE" w:rsidR="00F9365B" w:rsidRDefault="00F9365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0903517" w:history="1">
            <w:r w:rsidRPr="002E65A9">
              <w:rPr>
                <w:rStyle w:val="Hipervnculo"/>
                <w:b/>
                <w:bCs/>
                <w:noProof/>
              </w:rPr>
              <w:t>Conclusiones y Apreciaciones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CD71" w14:textId="31D6FBCE" w:rsidR="00F9365B" w:rsidRDefault="00F9365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0903518" w:history="1">
            <w:r w:rsidRPr="002E65A9">
              <w:rPr>
                <w:rStyle w:val="Hipervnculo"/>
                <w:b/>
                <w:bCs/>
                <w:noProof/>
              </w:rPr>
              <w:t>¿Por Qué Elegir GESAP?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_Toc190903518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D04F" w14:textId="0513444B" w:rsidR="006D1EF4" w:rsidRDefault="006D1EF4">
          <w:r>
            <w:rPr>
              <w:b/>
              <w:bCs/>
              <w:lang w:val="es-MX"/>
            </w:rPr>
            <w:fldChar w:fldCharType="end"/>
          </w:r>
        </w:p>
      </w:sdtContent>
    </w:sdt>
    <w:p w14:paraId="559B98BE" w14:textId="77777777" w:rsidR="006D1EF4" w:rsidRDefault="006D1EF4" w:rsidP="000A671F">
      <w:pPr>
        <w:rPr>
          <w:b/>
          <w:bCs/>
        </w:rPr>
      </w:pPr>
    </w:p>
    <w:p w14:paraId="18D35C90" w14:textId="77777777" w:rsidR="006D1EF4" w:rsidRDefault="006D1EF4" w:rsidP="000A671F">
      <w:pPr>
        <w:rPr>
          <w:b/>
          <w:bCs/>
        </w:rPr>
      </w:pPr>
    </w:p>
    <w:p w14:paraId="37233DBF" w14:textId="77777777" w:rsidR="00F9365B" w:rsidRDefault="00F9365B" w:rsidP="000A671F">
      <w:pPr>
        <w:rPr>
          <w:b/>
          <w:bCs/>
        </w:rPr>
      </w:pPr>
    </w:p>
    <w:p w14:paraId="2637F9B2" w14:textId="77777777" w:rsidR="00F9365B" w:rsidRDefault="00F9365B" w:rsidP="000A671F">
      <w:pPr>
        <w:rPr>
          <w:b/>
          <w:bCs/>
        </w:rPr>
      </w:pPr>
    </w:p>
    <w:p w14:paraId="6DF445E7" w14:textId="77777777" w:rsidR="00F9365B" w:rsidRDefault="00F9365B" w:rsidP="000A671F">
      <w:pPr>
        <w:rPr>
          <w:b/>
          <w:bCs/>
        </w:rPr>
      </w:pPr>
    </w:p>
    <w:p w14:paraId="2EBEC15D" w14:textId="77777777" w:rsidR="00F9365B" w:rsidRDefault="00F9365B" w:rsidP="000A671F">
      <w:pPr>
        <w:rPr>
          <w:b/>
          <w:bCs/>
        </w:rPr>
      </w:pPr>
    </w:p>
    <w:p w14:paraId="7010324F" w14:textId="77777777" w:rsidR="00F9365B" w:rsidRDefault="00F9365B" w:rsidP="000A671F">
      <w:pPr>
        <w:rPr>
          <w:b/>
          <w:bCs/>
        </w:rPr>
      </w:pPr>
    </w:p>
    <w:p w14:paraId="6235D41D" w14:textId="77777777" w:rsidR="00F9365B" w:rsidRDefault="00F9365B" w:rsidP="000A671F">
      <w:pPr>
        <w:rPr>
          <w:b/>
          <w:bCs/>
        </w:rPr>
      </w:pPr>
    </w:p>
    <w:p w14:paraId="3E9CE94A" w14:textId="77777777" w:rsidR="006D1EF4" w:rsidRDefault="006D1EF4" w:rsidP="000A671F">
      <w:pPr>
        <w:rPr>
          <w:b/>
          <w:bCs/>
        </w:rPr>
      </w:pPr>
    </w:p>
    <w:p w14:paraId="3C5F7E57" w14:textId="06D112E9" w:rsidR="000A671F" w:rsidRPr="000A671F" w:rsidRDefault="000A671F" w:rsidP="006D1EF4">
      <w:pPr>
        <w:pStyle w:val="Ttulo1"/>
        <w:rPr>
          <w:b/>
          <w:bCs/>
        </w:rPr>
      </w:pPr>
      <w:bookmarkStart w:id="0" w:name="_Toc190903504"/>
      <w:r w:rsidRPr="000A671F">
        <w:rPr>
          <w:b/>
          <w:bCs/>
        </w:rPr>
        <w:lastRenderedPageBreak/>
        <w:t>Introducción</w:t>
      </w:r>
      <w:bookmarkEnd w:id="0"/>
    </w:p>
    <w:p w14:paraId="367E93A4" w14:textId="25E76677" w:rsidR="000A671F" w:rsidRPr="000A671F" w:rsidRDefault="000A671F" w:rsidP="000A671F">
      <w:r w:rsidRPr="000A671F">
        <w:t xml:space="preserve">El presente informe tiene como objetivo presentar una solución digital integral denominada </w:t>
      </w:r>
      <w:r w:rsidR="00101751" w:rsidRPr="000A671F">
        <w:rPr>
          <w:b/>
          <w:bCs/>
        </w:rPr>
        <w:t>GESAP,</w:t>
      </w:r>
      <w:r w:rsidRPr="000A671F">
        <w:t xml:space="preserve"> diseñada específicamente para optimizar la gestión administrativa de condominios. La propuesta aborda las necesidades actuales de digitalización, eliminando el uso de papel y centralizando toda la información en una plataforma segura, accesible y fácil de usar.</w:t>
      </w:r>
    </w:p>
    <w:p w14:paraId="30F2D1B9" w14:textId="77777777" w:rsidR="000A671F" w:rsidRPr="000A671F" w:rsidRDefault="000A671F" w:rsidP="000A671F">
      <w:r w:rsidRPr="000A671F">
        <w:t>La creciente demanda por sistemas que simplifiquen la administración de edificios, junto con la necesidad de transparencia y eficiencia, ha motivado el desarrollo de esta herramienta personalizada. GESAP no solo cumple con los estándares tecnológicos más avanzados, sino que también se adapta a las necesidades específicas de cada condominio, garantizando una experiencia única y profesional.</w:t>
      </w:r>
    </w:p>
    <w:p w14:paraId="04D0260C" w14:textId="1F04E6F5" w:rsidR="000A671F" w:rsidRPr="000A671F" w:rsidRDefault="000A671F" w:rsidP="006D1EF4">
      <w:pPr>
        <w:pStyle w:val="Ttulo1"/>
        <w:rPr>
          <w:b/>
          <w:bCs/>
        </w:rPr>
      </w:pPr>
      <w:bookmarkStart w:id="1" w:name="_Toc190903505"/>
      <w:r w:rsidRPr="000A671F">
        <w:rPr>
          <w:b/>
          <w:bCs/>
        </w:rPr>
        <w:t>Propuesta de Solución Digital</w:t>
      </w:r>
      <w:bookmarkEnd w:id="1"/>
    </w:p>
    <w:p w14:paraId="40505135" w14:textId="77777777" w:rsidR="000A671F" w:rsidRPr="000A671F" w:rsidRDefault="000A671F" w:rsidP="000A671F">
      <w:r w:rsidRPr="000A671F">
        <w:t>GESAP es un sistema web escalable, seguro y modular que permite gestionar todas las operaciones de un condominio desde una sola plataforma. Su diseño prioriza la usabilidad, la seguridad y la adaptabilidad, asegurando que tanto usuarios finales como administradores puedan interactuar con el sistema de manera intuitiva.</w:t>
      </w:r>
    </w:p>
    <w:p w14:paraId="64483698" w14:textId="77777777" w:rsidR="000A671F" w:rsidRPr="000A671F" w:rsidRDefault="000A671F" w:rsidP="000A671F">
      <w:r w:rsidRPr="000A671F">
        <w:t>La solución incluye módulos clave como gestión de usuarios, reservas de áreas comunes, finanzas, recursos humanos y reportes automáticos. Además, se ofrece soporte técnico durante un año y capacitación mediante manuales y videos tutoriales, garantizando una implementación exitosa.</w:t>
      </w:r>
    </w:p>
    <w:p w14:paraId="11419723" w14:textId="77777777" w:rsidR="000A671F" w:rsidRDefault="000A671F">
      <w:r>
        <w:br w:type="page"/>
      </w:r>
    </w:p>
    <w:p w14:paraId="50C1F553" w14:textId="68968129" w:rsidR="000A671F" w:rsidRPr="000A671F" w:rsidRDefault="000A671F" w:rsidP="006D1EF4">
      <w:pPr>
        <w:pStyle w:val="Ttulo1"/>
        <w:rPr>
          <w:b/>
          <w:bCs/>
        </w:rPr>
      </w:pPr>
      <w:bookmarkStart w:id="2" w:name="_Toc190903506"/>
      <w:r w:rsidRPr="000A671F">
        <w:rPr>
          <w:b/>
          <w:bCs/>
        </w:rPr>
        <w:lastRenderedPageBreak/>
        <w:t>Detalle del Proyecto</w:t>
      </w:r>
      <w:bookmarkEnd w:id="2"/>
    </w:p>
    <w:p w14:paraId="3BED4BE4" w14:textId="076BEAD8" w:rsidR="000A671F" w:rsidRPr="000A671F" w:rsidRDefault="000A671F" w:rsidP="006D1EF4">
      <w:pPr>
        <w:pStyle w:val="Ttulo2"/>
        <w:rPr>
          <w:b/>
          <w:bCs/>
        </w:rPr>
      </w:pPr>
      <w:bookmarkStart w:id="3" w:name="_Toc190903507"/>
      <w:r w:rsidRPr="000A671F">
        <w:rPr>
          <w:b/>
          <w:bCs/>
        </w:rPr>
        <w:t>Arquitectura Técnica</w:t>
      </w:r>
      <w:bookmarkEnd w:id="3"/>
    </w:p>
    <w:p w14:paraId="19854265" w14:textId="07E2F1AE" w:rsidR="000A671F" w:rsidRPr="000A671F" w:rsidRDefault="000A671F" w:rsidP="000A671F">
      <w:r w:rsidRPr="000A671F">
        <w:t xml:space="preserve">GESAP utiliza una arquitectura moderna basada en </w:t>
      </w:r>
      <w:r w:rsidRPr="000A671F">
        <w:rPr>
          <w:b/>
          <w:bCs/>
        </w:rPr>
        <w:t xml:space="preserve">microservicios </w:t>
      </w:r>
      <w:r w:rsidRPr="000A671F">
        <w:t xml:space="preserve">y </w:t>
      </w:r>
      <w:r w:rsidRPr="000A671F">
        <w:rPr>
          <w:b/>
          <w:bCs/>
        </w:rPr>
        <w:t xml:space="preserve">API </w:t>
      </w:r>
      <w:r w:rsidR="00101751" w:rsidRPr="000A671F">
        <w:rPr>
          <w:b/>
          <w:bCs/>
        </w:rPr>
        <w:t>RESTfull,</w:t>
      </w:r>
      <w:r w:rsidRPr="000A671F">
        <w:t xml:space="preserve"> lo que permite una escalabilidad óptima y un mantenimiento sencillo. A continuación, se detalla la estructura técnica: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0A671F" w:rsidRPr="000A671F" w14:paraId="59072F5B" w14:textId="77777777" w:rsidTr="009523E8">
        <w:trPr>
          <w:trHeight w:val="288"/>
        </w:trPr>
        <w:tc>
          <w:tcPr>
            <w:tcW w:w="2972" w:type="dxa"/>
            <w:noWrap/>
            <w:hideMark/>
          </w:tcPr>
          <w:p w14:paraId="1B89F400" w14:textId="06BF7287" w:rsidR="000A671F" w:rsidRPr="000A671F" w:rsidRDefault="009523E8" w:rsidP="000A671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523E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COMPONENTE</w:t>
            </w:r>
          </w:p>
        </w:tc>
        <w:tc>
          <w:tcPr>
            <w:tcW w:w="5856" w:type="dxa"/>
            <w:noWrap/>
            <w:hideMark/>
          </w:tcPr>
          <w:p w14:paraId="16626D48" w14:textId="0C89651C" w:rsidR="000A671F" w:rsidRPr="000A671F" w:rsidRDefault="009523E8" w:rsidP="000A671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523E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DESCRIPCIÓN</w:t>
            </w:r>
          </w:p>
        </w:tc>
      </w:tr>
      <w:tr w:rsidR="000A671F" w:rsidRPr="000A671F" w14:paraId="1CE49FAE" w14:textId="77777777" w:rsidTr="009523E8">
        <w:trPr>
          <w:trHeight w:val="288"/>
        </w:trPr>
        <w:tc>
          <w:tcPr>
            <w:tcW w:w="2972" w:type="dxa"/>
            <w:noWrap/>
            <w:hideMark/>
          </w:tcPr>
          <w:p w14:paraId="03B0ABDA" w14:textId="77777777" w:rsidR="000A671F" w:rsidRPr="000A671F" w:rsidRDefault="000A671F" w:rsidP="000A671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Frontend</w:t>
            </w:r>
          </w:p>
        </w:tc>
        <w:tc>
          <w:tcPr>
            <w:tcW w:w="5856" w:type="dxa"/>
            <w:noWrap/>
            <w:hideMark/>
          </w:tcPr>
          <w:p w14:paraId="2BBD6BFD" w14:textId="77777777" w:rsidR="000A671F" w:rsidRPr="000A671F" w:rsidRDefault="000A671F" w:rsidP="000A671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HTML5, CSS3, JavaScript (Bootstrap para diseño responsivo).</w:t>
            </w:r>
          </w:p>
        </w:tc>
      </w:tr>
      <w:tr w:rsidR="000A671F" w:rsidRPr="000A671F" w14:paraId="22D1910A" w14:textId="77777777" w:rsidTr="009523E8">
        <w:trPr>
          <w:trHeight w:val="288"/>
        </w:trPr>
        <w:tc>
          <w:tcPr>
            <w:tcW w:w="2972" w:type="dxa"/>
            <w:noWrap/>
            <w:hideMark/>
          </w:tcPr>
          <w:p w14:paraId="09CE96BA" w14:textId="77777777" w:rsidR="000A671F" w:rsidRPr="000A671F" w:rsidRDefault="000A671F" w:rsidP="000A671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Backend</w:t>
            </w:r>
          </w:p>
        </w:tc>
        <w:tc>
          <w:tcPr>
            <w:tcW w:w="5856" w:type="dxa"/>
            <w:noWrap/>
            <w:hideMark/>
          </w:tcPr>
          <w:p w14:paraId="5579201B" w14:textId="4EA753C9" w:rsidR="000A671F" w:rsidRPr="000A671F" w:rsidRDefault="000A671F" w:rsidP="000A671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Node.js con Express.js para manejo de API RESTfu</w:t>
            </w:r>
            <w:r w:rsidR="009523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ll.</w:t>
            </w:r>
          </w:p>
        </w:tc>
      </w:tr>
      <w:tr w:rsidR="000A671F" w:rsidRPr="000A671F" w14:paraId="19D026AA" w14:textId="77777777" w:rsidTr="009523E8">
        <w:trPr>
          <w:trHeight w:val="288"/>
        </w:trPr>
        <w:tc>
          <w:tcPr>
            <w:tcW w:w="2972" w:type="dxa"/>
            <w:noWrap/>
            <w:hideMark/>
          </w:tcPr>
          <w:p w14:paraId="5CB5EF51" w14:textId="77777777" w:rsidR="000A671F" w:rsidRPr="000A671F" w:rsidRDefault="000A671F" w:rsidP="000A671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Base de Datos</w:t>
            </w:r>
          </w:p>
        </w:tc>
        <w:tc>
          <w:tcPr>
            <w:tcW w:w="5856" w:type="dxa"/>
            <w:noWrap/>
            <w:hideMark/>
          </w:tcPr>
          <w:p w14:paraId="4AAAE997" w14:textId="77777777" w:rsidR="000A671F" w:rsidRPr="000A671F" w:rsidRDefault="000A671F" w:rsidP="000A671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MySQL para almacenamiento estructurado de datos.</w:t>
            </w:r>
          </w:p>
        </w:tc>
      </w:tr>
      <w:tr w:rsidR="000A671F" w:rsidRPr="000A671F" w14:paraId="1A700CF0" w14:textId="77777777" w:rsidTr="009523E8">
        <w:trPr>
          <w:trHeight w:val="288"/>
        </w:trPr>
        <w:tc>
          <w:tcPr>
            <w:tcW w:w="2972" w:type="dxa"/>
            <w:noWrap/>
            <w:hideMark/>
          </w:tcPr>
          <w:p w14:paraId="6168154F" w14:textId="77777777" w:rsidR="000A671F" w:rsidRPr="000A671F" w:rsidRDefault="000A671F" w:rsidP="000A671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Autenticación</w:t>
            </w:r>
          </w:p>
        </w:tc>
        <w:tc>
          <w:tcPr>
            <w:tcW w:w="5856" w:type="dxa"/>
            <w:noWrap/>
            <w:hideMark/>
          </w:tcPr>
          <w:p w14:paraId="71065176" w14:textId="77777777" w:rsidR="000A671F" w:rsidRPr="000A671F" w:rsidRDefault="000A671F" w:rsidP="000A671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JWT (JSON Web Tokens) para autenticación segura de usuarios.</w:t>
            </w:r>
          </w:p>
        </w:tc>
      </w:tr>
      <w:tr w:rsidR="000A671F" w:rsidRPr="000A671F" w14:paraId="3F30F8E2" w14:textId="77777777" w:rsidTr="009523E8">
        <w:trPr>
          <w:trHeight w:val="288"/>
        </w:trPr>
        <w:tc>
          <w:tcPr>
            <w:tcW w:w="2972" w:type="dxa"/>
            <w:noWrap/>
            <w:hideMark/>
          </w:tcPr>
          <w:p w14:paraId="57AD0A69" w14:textId="77777777" w:rsidR="000A671F" w:rsidRPr="000A671F" w:rsidRDefault="000A671F" w:rsidP="000A671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Seguridad</w:t>
            </w:r>
          </w:p>
        </w:tc>
        <w:tc>
          <w:tcPr>
            <w:tcW w:w="5856" w:type="dxa"/>
            <w:noWrap/>
            <w:hideMark/>
          </w:tcPr>
          <w:p w14:paraId="247532F7" w14:textId="77777777" w:rsidR="000A671F" w:rsidRPr="000A671F" w:rsidRDefault="000A671F" w:rsidP="000A671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Cifrado de contraseñas con bcrypt, validación de entrada y protección CSRF/XSS.</w:t>
            </w:r>
          </w:p>
        </w:tc>
      </w:tr>
      <w:tr w:rsidR="000A671F" w:rsidRPr="000A671F" w14:paraId="6EF509B5" w14:textId="77777777" w:rsidTr="009523E8">
        <w:trPr>
          <w:trHeight w:val="288"/>
        </w:trPr>
        <w:tc>
          <w:tcPr>
            <w:tcW w:w="2972" w:type="dxa"/>
            <w:noWrap/>
            <w:hideMark/>
          </w:tcPr>
          <w:p w14:paraId="54C8D70F" w14:textId="77777777" w:rsidR="000A671F" w:rsidRPr="000A671F" w:rsidRDefault="000A671F" w:rsidP="000A671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Despliegue</w:t>
            </w:r>
          </w:p>
        </w:tc>
        <w:tc>
          <w:tcPr>
            <w:tcW w:w="5856" w:type="dxa"/>
            <w:noWrap/>
            <w:hideMark/>
          </w:tcPr>
          <w:p w14:paraId="37EF35F0" w14:textId="77777777" w:rsidR="000A671F" w:rsidRPr="000A671F" w:rsidRDefault="000A671F" w:rsidP="000A671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Servidor en la nube (AWS o similar) para alta disponibilidad y rendimiento.</w:t>
            </w:r>
          </w:p>
        </w:tc>
      </w:tr>
    </w:tbl>
    <w:p w14:paraId="059D1F6D" w14:textId="77777777" w:rsidR="000A671F" w:rsidRDefault="000A671F"/>
    <w:p w14:paraId="7F7802D8" w14:textId="1084618B" w:rsidR="000A671F" w:rsidRPr="000A671F" w:rsidRDefault="000A671F" w:rsidP="006D1EF4">
      <w:pPr>
        <w:pStyle w:val="Ttulo2"/>
        <w:rPr>
          <w:b/>
          <w:bCs/>
        </w:rPr>
      </w:pPr>
      <w:bookmarkStart w:id="4" w:name="_Toc190903508"/>
      <w:r w:rsidRPr="000A671F">
        <w:rPr>
          <w:b/>
          <w:bCs/>
        </w:rPr>
        <w:t>Tecnologías Utilizadas</w:t>
      </w:r>
      <w:bookmarkEnd w:id="4"/>
    </w:p>
    <w:p w14:paraId="3A120C02" w14:textId="77777777" w:rsidR="000A671F" w:rsidRPr="000A671F" w:rsidRDefault="000A671F" w:rsidP="000A671F">
      <w:r w:rsidRPr="000A671F">
        <w:t>A continuación, se presenta una tabla con las tecnologías seleccionadas y su propósito:</w:t>
      </w:r>
    </w:p>
    <w:tbl>
      <w:tblPr>
        <w:tblW w:w="870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7"/>
        <w:gridCol w:w="5812"/>
      </w:tblGrid>
      <w:tr w:rsidR="000A671F" w:rsidRPr="000A671F" w14:paraId="312F4FC8" w14:textId="77777777" w:rsidTr="009523E8">
        <w:trPr>
          <w:trHeight w:val="288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3F8D0" w14:textId="4C510D87" w:rsidR="000A671F" w:rsidRPr="000A671F" w:rsidRDefault="009523E8" w:rsidP="000A67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523E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TECNOLOGÍA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D1A1B" w14:textId="52DD5A7D" w:rsidR="000A671F" w:rsidRPr="000A671F" w:rsidRDefault="009523E8" w:rsidP="000A67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523E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PROPÓSITO</w:t>
            </w:r>
          </w:p>
        </w:tc>
      </w:tr>
      <w:tr w:rsidR="000A671F" w:rsidRPr="000A671F" w14:paraId="34446EBC" w14:textId="77777777" w:rsidTr="009523E8">
        <w:trPr>
          <w:trHeight w:val="288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1E483" w14:textId="4058F3AB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Node.js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86C6D" w14:textId="48CF9B49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Backend para manejo de lógica del negocio y API RESTfu</w:t>
            </w:r>
            <w:r w:rsidR="009523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ll</w:t>
            </w:r>
          </w:p>
        </w:tc>
      </w:tr>
      <w:tr w:rsidR="000A671F" w:rsidRPr="000A671F" w14:paraId="4F664636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D2B93" w14:textId="21A054F8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Express.js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D8CFB" w14:textId="1EE86F49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Framework para crear rutas y endpoints de la API.</w:t>
            </w:r>
          </w:p>
        </w:tc>
      </w:tr>
      <w:tr w:rsidR="000A671F" w:rsidRPr="000A671F" w14:paraId="467B550C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4888F" w14:textId="047A8BC6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MySQL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7A96B" w14:textId="6C50D94F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Base de datos relacional para almacenar información estructurada.</w:t>
            </w:r>
          </w:p>
        </w:tc>
      </w:tr>
      <w:tr w:rsidR="000A671F" w:rsidRPr="000A671F" w14:paraId="53F38018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B45A8" w14:textId="3F85F4A8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Bootstrap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C3829" w14:textId="1107A601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Diseño responsivo y adaptativo para interfaces web.</w:t>
            </w:r>
          </w:p>
        </w:tc>
      </w:tr>
      <w:tr w:rsidR="000A671F" w:rsidRPr="000A671F" w14:paraId="238BEC8A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E6CC7" w14:textId="49FE1DFC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JWT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FD8C6" w14:textId="34D11AB3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Autenticación segura de usuarios mediante tokens.</w:t>
            </w:r>
          </w:p>
        </w:tc>
      </w:tr>
      <w:tr w:rsidR="000A671F" w:rsidRPr="000A671F" w14:paraId="77266D40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873E8" w14:textId="183A1FD2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Bcrypt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33CF6" w14:textId="08E3809A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Cifrado de contraseñas para proteger datos sensibles.</w:t>
            </w:r>
          </w:p>
        </w:tc>
      </w:tr>
      <w:tr w:rsidR="000A671F" w:rsidRPr="000A671F" w14:paraId="798BA430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615B0" w14:textId="7D26BE25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PDFKit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AD289" w14:textId="52598342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Generación de reportes en formato PDF.</w:t>
            </w:r>
          </w:p>
        </w:tc>
      </w:tr>
      <w:tr w:rsidR="000A671F" w:rsidRPr="000A671F" w14:paraId="7E51A016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F3EC9" w14:textId="1C7776B0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AWS / Google Cloud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862C2" w14:textId="2E10F9CE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Hosting en la nube para despliegue y escalabilidad.</w:t>
            </w:r>
          </w:p>
        </w:tc>
      </w:tr>
    </w:tbl>
    <w:p w14:paraId="03B9BF5B" w14:textId="73B5196B" w:rsidR="000A671F" w:rsidRDefault="000A671F">
      <w:r>
        <w:br w:type="page"/>
      </w:r>
    </w:p>
    <w:p w14:paraId="2739148D" w14:textId="5A508F7D" w:rsidR="000A671F" w:rsidRPr="000A671F" w:rsidRDefault="000A671F" w:rsidP="006D1EF4">
      <w:pPr>
        <w:pStyle w:val="Ttulo2"/>
        <w:rPr>
          <w:b/>
          <w:bCs/>
        </w:rPr>
      </w:pPr>
      <w:bookmarkStart w:id="5" w:name="_Toc190903509"/>
      <w:r w:rsidRPr="000A671F">
        <w:rPr>
          <w:b/>
          <w:bCs/>
        </w:rPr>
        <w:lastRenderedPageBreak/>
        <w:t>Funcionalidades Principales</w:t>
      </w:r>
      <w:bookmarkEnd w:id="5"/>
    </w:p>
    <w:p w14:paraId="53D63E29" w14:textId="77777777" w:rsidR="000A671F" w:rsidRPr="000A671F" w:rsidRDefault="000A671F" w:rsidP="000A671F">
      <w:r w:rsidRPr="000A671F">
        <w:t>GESAP incluye los siguientes módulos, diseñados para cubrir todas las necesidades administrativas:</w:t>
      </w:r>
    </w:p>
    <w:tbl>
      <w:tblPr>
        <w:tblW w:w="870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7"/>
        <w:gridCol w:w="5812"/>
      </w:tblGrid>
      <w:tr w:rsidR="000A671F" w:rsidRPr="000A671F" w14:paraId="5B136361" w14:textId="77777777" w:rsidTr="009523E8">
        <w:trPr>
          <w:trHeight w:val="288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CAB4" w14:textId="4AF8E53C" w:rsidR="000A671F" w:rsidRPr="000A671F" w:rsidRDefault="009523E8" w:rsidP="000A67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MODULO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3920" w14:textId="2AAEB90D" w:rsidR="000A671F" w:rsidRPr="000A671F" w:rsidRDefault="009523E8" w:rsidP="000A67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FUNCIONALIDAD</w:t>
            </w:r>
          </w:p>
        </w:tc>
      </w:tr>
      <w:tr w:rsidR="000A671F" w:rsidRPr="000A671F" w14:paraId="68C9400D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6984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Gestión de Usuarios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A84C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Creación, edición y eliminación de usuarios con roles específicos.</w:t>
            </w:r>
          </w:p>
        </w:tc>
      </w:tr>
      <w:tr w:rsidR="000A671F" w:rsidRPr="000A671F" w14:paraId="54AFE03F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27C4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Reservas de Áreas Comunes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330A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Calendario interactivo para reservar quinchos, salas de eventos y parques.</w:t>
            </w:r>
          </w:p>
        </w:tc>
      </w:tr>
      <w:tr w:rsidR="000A671F" w:rsidRPr="000A671F" w14:paraId="0AD13582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B403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Finanzas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E335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Gestión de gastos comunes, generales y compras, con reportes automáticos.</w:t>
            </w:r>
          </w:p>
        </w:tc>
      </w:tr>
      <w:tr w:rsidR="000A671F" w:rsidRPr="000A671F" w14:paraId="7799A400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7A1F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Recursos Humanos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AC16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Fichas completas de empleados, desde reclutamiento hasta finiquito.</w:t>
            </w:r>
          </w:p>
        </w:tc>
      </w:tr>
      <w:tr w:rsidR="000A671F" w:rsidRPr="000A671F" w14:paraId="70D2C282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964D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Reportes Automáticos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DD05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Generación de reportes en PDF, enviados masivamente por correo electrónico.</w:t>
            </w:r>
          </w:p>
        </w:tc>
      </w:tr>
    </w:tbl>
    <w:p w14:paraId="0AF20F40" w14:textId="77777777" w:rsidR="00666370" w:rsidRDefault="00666370"/>
    <w:p w14:paraId="2105093F" w14:textId="77777777" w:rsidR="000A671F" w:rsidRDefault="000A671F"/>
    <w:p w14:paraId="67B7E80F" w14:textId="48D82001" w:rsidR="000A671F" w:rsidRPr="000A671F" w:rsidRDefault="000A671F" w:rsidP="006D1EF4">
      <w:pPr>
        <w:pStyle w:val="Ttulo2"/>
        <w:rPr>
          <w:b/>
          <w:bCs/>
        </w:rPr>
      </w:pPr>
      <w:bookmarkStart w:id="6" w:name="_Toc190903510"/>
      <w:r w:rsidRPr="000A671F">
        <w:rPr>
          <w:b/>
          <w:bCs/>
        </w:rPr>
        <w:t>Datos Cuantitativos</w:t>
      </w:r>
      <w:bookmarkEnd w:id="6"/>
    </w:p>
    <w:p w14:paraId="154E6364" w14:textId="77777777" w:rsidR="000A671F" w:rsidRPr="000A671F" w:rsidRDefault="000A671F" w:rsidP="000A671F">
      <w:r w:rsidRPr="000A671F">
        <w:t>A continuación, se presentan los números clave del proyecto:</w:t>
      </w:r>
    </w:p>
    <w:tbl>
      <w:tblPr>
        <w:tblW w:w="870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7"/>
        <w:gridCol w:w="5812"/>
      </w:tblGrid>
      <w:tr w:rsidR="000A671F" w:rsidRPr="000A671F" w14:paraId="2A39BB18" w14:textId="77777777" w:rsidTr="009523E8">
        <w:trPr>
          <w:trHeight w:val="288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6E61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DATO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3A48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VALOR</w:t>
            </w:r>
          </w:p>
        </w:tc>
      </w:tr>
      <w:tr w:rsidR="000A671F" w:rsidRPr="000A671F" w14:paraId="14EF4F5F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4085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Número de Edificios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D5A8" w14:textId="77777777" w:rsidR="000A671F" w:rsidRPr="000A671F" w:rsidRDefault="000A671F" w:rsidP="009523E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4</w:t>
            </w:r>
          </w:p>
        </w:tc>
      </w:tr>
      <w:tr w:rsidR="000A671F" w:rsidRPr="000A671F" w14:paraId="225308A7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B1F9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Departamentos por Edificio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7BB9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a Determinar </w:t>
            </w:r>
          </w:p>
        </w:tc>
      </w:tr>
      <w:tr w:rsidR="000A671F" w:rsidRPr="000A671F" w14:paraId="2EF2EA84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BB18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Total de Departamentos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6C0C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X Cantidad de usuarios</w:t>
            </w:r>
          </w:p>
        </w:tc>
      </w:tr>
      <w:tr w:rsidR="000A671F" w:rsidRPr="000A671F" w14:paraId="43C3451A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A1D8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Roles de Usuario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B7C9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5 (Master, Admin, Encargado, Usuario, Empleado)</w:t>
            </w:r>
          </w:p>
        </w:tc>
      </w:tr>
      <w:tr w:rsidR="000A671F" w:rsidRPr="000A671F" w14:paraId="1FD2E060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E14B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Tiempo Estimado de Desarrollo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D4D6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 meses</w:t>
            </w:r>
          </w:p>
        </w:tc>
      </w:tr>
      <w:tr w:rsidR="000A671F" w:rsidRPr="000A671F" w14:paraId="16C3B880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730D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Costo Total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B20F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$1.800.000 CLP</w:t>
            </w:r>
          </w:p>
        </w:tc>
      </w:tr>
      <w:tr w:rsidR="000A671F" w:rsidRPr="000A671F" w14:paraId="4BA2BEEC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D22D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Soporte Post-Implementación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F3B8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 año</w:t>
            </w:r>
          </w:p>
        </w:tc>
      </w:tr>
      <w:tr w:rsidR="000A671F" w:rsidRPr="000A671F" w14:paraId="28AF746F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3ED9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Entregas Iterativas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DFE0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 entregas mensuales</w:t>
            </w:r>
          </w:p>
        </w:tc>
      </w:tr>
    </w:tbl>
    <w:p w14:paraId="1A0524B5" w14:textId="20FB64E6" w:rsidR="000A671F" w:rsidRDefault="000A671F"/>
    <w:p w14:paraId="675A82B3" w14:textId="77777777" w:rsidR="000A671F" w:rsidRDefault="000A671F">
      <w:r>
        <w:br w:type="page"/>
      </w:r>
    </w:p>
    <w:p w14:paraId="1F59FFF2" w14:textId="3B9E9EFE" w:rsidR="000A671F" w:rsidRPr="000A671F" w:rsidRDefault="000A671F" w:rsidP="006D1EF4">
      <w:pPr>
        <w:pStyle w:val="Ttulo1"/>
        <w:rPr>
          <w:b/>
          <w:bCs/>
        </w:rPr>
      </w:pPr>
      <w:bookmarkStart w:id="7" w:name="_Toc190903511"/>
      <w:r w:rsidRPr="000A671F">
        <w:rPr>
          <w:b/>
          <w:bCs/>
        </w:rPr>
        <w:lastRenderedPageBreak/>
        <w:t>Cronograma y Entregas Iterativas</w:t>
      </w:r>
      <w:bookmarkEnd w:id="7"/>
    </w:p>
    <w:p w14:paraId="5ABCA747" w14:textId="35A85CD6" w:rsidR="000A671F" w:rsidRPr="000A671F" w:rsidRDefault="000A671F" w:rsidP="000A671F">
      <w:r w:rsidRPr="000A671F">
        <w:t xml:space="preserve">El proyecto se desarrollará en </w:t>
      </w:r>
      <w:r w:rsidRPr="000A671F">
        <w:rPr>
          <w:b/>
          <w:bCs/>
        </w:rPr>
        <w:t xml:space="preserve">3 </w:t>
      </w:r>
      <w:r w:rsidR="00101751" w:rsidRPr="000A671F">
        <w:rPr>
          <w:b/>
          <w:bCs/>
        </w:rPr>
        <w:t>meses,</w:t>
      </w:r>
      <w:r w:rsidRPr="000A671F">
        <w:t xml:space="preserve"> siguiendo un enfoque </w:t>
      </w:r>
      <w:r w:rsidRPr="000A671F">
        <w:rPr>
          <w:b/>
          <w:bCs/>
        </w:rPr>
        <w:t xml:space="preserve">iterativo e </w:t>
      </w:r>
      <w:r w:rsidR="00101751" w:rsidRPr="000A671F">
        <w:rPr>
          <w:b/>
          <w:bCs/>
        </w:rPr>
        <w:t>incremental.</w:t>
      </w:r>
      <w:r w:rsidRPr="000A671F">
        <w:t xml:space="preserve"> A continuación, el cronograma de entregas:</w:t>
      </w:r>
    </w:p>
    <w:tbl>
      <w:tblPr>
        <w:tblW w:w="870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7"/>
        <w:gridCol w:w="5812"/>
      </w:tblGrid>
      <w:tr w:rsidR="000A671F" w:rsidRPr="000A671F" w14:paraId="6B385802" w14:textId="77777777" w:rsidTr="009523E8">
        <w:trPr>
          <w:trHeight w:val="288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DA81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MES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341F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Entrega</w:t>
            </w:r>
          </w:p>
        </w:tc>
      </w:tr>
      <w:tr w:rsidR="000A671F" w:rsidRPr="000A671F" w14:paraId="7A08DCE9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4141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Mes 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569E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Módulo de Usuarios, Login, Panel de Administración, Reservas de Áreas.</w:t>
            </w:r>
          </w:p>
        </w:tc>
      </w:tr>
      <w:tr w:rsidR="000A671F" w:rsidRPr="000A671F" w14:paraId="11F07D9C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DDF7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Mes 2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285F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Módulo de Finanzas, Reportes Automáticos, Mejoras de Seguridad.</w:t>
            </w:r>
          </w:p>
        </w:tc>
      </w:tr>
      <w:tr w:rsidR="000A671F" w:rsidRPr="000A671F" w14:paraId="467FBAC0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8CE2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Mes 3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9152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Módulo de Recursos Humanos, Optimización General, Pruebas Finales.</w:t>
            </w:r>
          </w:p>
        </w:tc>
      </w:tr>
    </w:tbl>
    <w:p w14:paraId="1086DDE5" w14:textId="77777777" w:rsidR="000A671F" w:rsidRDefault="000A671F"/>
    <w:p w14:paraId="1022F1A8" w14:textId="77777777" w:rsidR="009523E8" w:rsidRDefault="009523E8"/>
    <w:p w14:paraId="5E875A00" w14:textId="77777777" w:rsidR="009523E8" w:rsidRDefault="009523E8"/>
    <w:p w14:paraId="3A3E71AD" w14:textId="6F79EA77" w:rsidR="000A671F" w:rsidRPr="000A671F" w:rsidRDefault="000A671F" w:rsidP="006D1EF4">
      <w:pPr>
        <w:pStyle w:val="Ttulo1"/>
        <w:rPr>
          <w:b/>
          <w:bCs/>
        </w:rPr>
      </w:pPr>
      <w:bookmarkStart w:id="8" w:name="_Toc190903512"/>
      <w:r w:rsidRPr="000A671F">
        <w:rPr>
          <w:b/>
          <w:bCs/>
        </w:rPr>
        <w:t>Costos y Modalidad de Pago</w:t>
      </w:r>
      <w:bookmarkEnd w:id="8"/>
    </w:p>
    <w:p w14:paraId="089BBEB6" w14:textId="7188DBA8" w:rsidR="000A671F" w:rsidRPr="000A671F" w:rsidRDefault="000A671F" w:rsidP="000A671F">
      <w:r w:rsidRPr="000A671F">
        <w:t xml:space="preserve">El costo total del proyecto es de </w:t>
      </w:r>
      <w:r w:rsidRPr="000A671F">
        <w:rPr>
          <w:b/>
          <w:bCs/>
        </w:rPr>
        <w:t xml:space="preserve">$1.800.000 </w:t>
      </w:r>
      <w:r w:rsidR="00101751" w:rsidRPr="000A671F">
        <w:rPr>
          <w:b/>
          <w:bCs/>
        </w:rPr>
        <w:t>CLP,</w:t>
      </w:r>
      <w:r w:rsidRPr="000A671F">
        <w:t xml:space="preserve"> distribuido de la siguiente manera:</w:t>
      </w:r>
    </w:p>
    <w:tbl>
      <w:tblPr>
        <w:tblW w:w="870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7"/>
        <w:gridCol w:w="5812"/>
      </w:tblGrid>
      <w:tr w:rsidR="000A671F" w:rsidRPr="000A671F" w14:paraId="3A55F99D" w14:textId="77777777" w:rsidTr="009523E8">
        <w:trPr>
          <w:trHeight w:val="288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A747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CONCEPTO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1A19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COSTO (CLP)</w:t>
            </w:r>
          </w:p>
        </w:tc>
      </w:tr>
      <w:tr w:rsidR="000A671F" w:rsidRPr="000A671F" w14:paraId="490B735F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CF49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Desarrollo (3 meses)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CF6D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$1.800.000</w:t>
            </w:r>
          </w:p>
        </w:tc>
      </w:tr>
      <w:tr w:rsidR="000A671F" w:rsidRPr="000A671F" w14:paraId="73FC759C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D721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Soporte (1 año)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021B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Incluido</w:t>
            </w:r>
          </w:p>
        </w:tc>
      </w:tr>
    </w:tbl>
    <w:p w14:paraId="5977B4B6" w14:textId="77777777" w:rsidR="000A671F" w:rsidRDefault="000A671F"/>
    <w:p w14:paraId="388207A9" w14:textId="77777777" w:rsidR="000A671F" w:rsidRPr="000A671F" w:rsidRDefault="000A671F" w:rsidP="000A671F">
      <w:r w:rsidRPr="000A671F">
        <w:rPr>
          <w:b/>
          <w:bCs/>
        </w:rPr>
        <w:t>Modalidad de Pago:</w:t>
      </w:r>
    </w:p>
    <w:p w14:paraId="6F6CC126" w14:textId="77777777" w:rsidR="000A671F" w:rsidRPr="000A671F" w:rsidRDefault="000A671F" w:rsidP="000A671F">
      <w:pPr>
        <w:numPr>
          <w:ilvl w:val="0"/>
          <w:numId w:val="2"/>
        </w:numPr>
      </w:pPr>
      <w:r w:rsidRPr="000A671F">
        <w:rPr>
          <w:b/>
          <w:bCs/>
        </w:rPr>
        <w:t xml:space="preserve">50% al inicio del proyecto: </w:t>
      </w:r>
      <w:r w:rsidRPr="000A671F">
        <w:t>$900.000 CLP</w:t>
      </w:r>
    </w:p>
    <w:p w14:paraId="3A3AB814" w14:textId="77777777" w:rsidR="000A671F" w:rsidRPr="000A671F" w:rsidRDefault="000A671F" w:rsidP="000A671F">
      <w:pPr>
        <w:numPr>
          <w:ilvl w:val="0"/>
          <w:numId w:val="2"/>
        </w:numPr>
      </w:pPr>
      <w:r w:rsidRPr="000A671F">
        <w:rPr>
          <w:b/>
          <w:bCs/>
        </w:rPr>
        <w:t xml:space="preserve">50% al finalizar la última entrega: </w:t>
      </w:r>
      <w:r w:rsidRPr="000A671F">
        <w:t>$900.000 CLP</w:t>
      </w:r>
    </w:p>
    <w:p w14:paraId="38D66765" w14:textId="5A4DDCE0" w:rsidR="000A671F" w:rsidRDefault="000A671F"/>
    <w:p w14:paraId="64D1F11E" w14:textId="77777777" w:rsidR="009523E8" w:rsidRDefault="009523E8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bookmarkStart w:id="9" w:name="_Toc190903513"/>
      <w:r>
        <w:rPr>
          <w:b/>
          <w:bCs/>
        </w:rPr>
        <w:br w:type="page"/>
      </w:r>
    </w:p>
    <w:p w14:paraId="1B40DC99" w14:textId="781F5377" w:rsidR="000A671F" w:rsidRPr="000A671F" w:rsidRDefault="000A671F" w:rsidP="006D1EF4">
      <w:pPr>
        <w:pStyle w:val="Ttulo1"/>
        <w:rPr>
          <w:b/>
          <w:bCs/>
        </w:rPr>
      </w:pPr>
      <w:r w:rsidRPr="000A671F">
        <w:rPr>
          <w:b/>
          <w:bCs/>
        </w:rPr>
        <w:lastRenderedPageBreak/>
        <w:t>Desglose Detallado de Costos del Proyecto GESAP</w:t>
      </w:r>
      <w:bookmarkEnd w:id="9"/>
    </w:p>
    <w:p w14:paraId="225B9AFF" w14:textId="77777777" w:rsidR="000A671F" w:rsidRPr="000A671F" w:rsidRDefault="000A671F" w:rsidP="000A671F">
      <w:r w:rsidRPr="000A671F">
        <w:rPr>
          <w:b/>
          <w:bCs/>
        </w:rPr>
        <w:t>Presupuesto Total: $1.800.000 CLP</w:t>
      </w:r>
    </w:p>
    <w:tbl>
      <w:tblPr>
        <w:tblW w:w="870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7"/>
        <w:gridCol w:w="4281"/>
        <w:gridCol w:w="1531"/>
      </w:tblGrid>
      <w:tr w:rsidR="000A671F" w:rsidRPr="000A671F" w14:paraId="1B2209E9" w14:textId="77777777" w:rsidTr="009523E8">
        <w:trPr>
          <w:trHeight w:val="287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3831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CONCEPTO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8B84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DESCRIPCION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0703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COSTO (CLP)</w:t>
            </w:r>
          </w:p>
        </w:tc>
      </w:tr>
      <w:tr w:rsidR="000A671F" w:rsidRPr="000A671F" w14:paraId="75401D86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E107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1. Desarrollo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718E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2E46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$900.000</w:t>
            </w:r>
          </w:p>
        </w:tc>
      </w:tr>
      <w:tr w:rsidR="000A671F" w:rsidRPr="000A671F" w14:paraId="6EB2DFFD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A5AD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Frontend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AB65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Diseño responsivo con HTML5, CSS3, JavaScript y Bootstrap.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41D2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$250.000</w:t>
            </w:r>
          </w:p>
        </w:tc>
      </w:tr>
      <w:tr w:rsidR="000A671F" w:rsidRPr="000A671F" w14:paraId="5055DF1A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F0C8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Backend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1CDE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Desarrollo de lógica de negocio con Node.js y Express.js.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6649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$300.000</w:t>
            </w:r>
          </w:p>
        </w:tc>
      </w:tr>
      <w:tr w:rsidR="000A671F" w:rsidRPr="000A671F" w14:paraId="6E82AD04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C775" w14:textId="37B96CA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- API </w:t>
            </w:r>
            <w:r w:rsidR="009523E8"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RESTfull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9345" w14:textId="2F94721A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Creación de endpoints y rutas para comunicación entre frontend y </w:t>
            </w:r>
            <w:r w:rsidR="009523E8"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Backend</w:t>
            </w: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87A5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$150.000</w:t>
            </w:r>
          </w:p>
        </w:tc>
      </w:tr>
      <w:tr w:rsidR="000A671F" w:rsidRPr="000A671F" w14:paraId="4F3A4016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57C2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Integración de Módulos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7722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Conexión entre módulos (usuarios, finanzas, reservas, RRHH, reportes).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1C08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$200.000</w:t>
            </w:r>
          </w:p>
        </w:tc>
      </w:tr>
      <w:tr w:rsidR="000A671F" w:rsidRPr="000A671F" w14:paraId="24A3EDCC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7C63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2. Base de Datos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A720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4333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$200.000</w:t>
            </w:r>
          </w:p>
        </w:tc>
      </w:tr>
      <w:tr w:rsidR="000A671F" w:rsidRPr="000A671F" w14:paraId="108094BC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5EA9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Diseño y Modelado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520A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Creación de esquemas y relaciones en MySQL.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F88B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$100.000</w:t>
            </w:r>
          </w:p>
        </w:tc>
      </w:tr>
      <w:tr w:rsidR="000A671F" w:rsidRPr="000A671F" w14:paraId="4B15E6A2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B887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Optimización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F0C7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Indexación, consultas optimizadas y respaldo automatizado.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E50D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$50.000</w:t>
            </w:r>
          </w:p>
        </w:tc>
      </w:tr>
      <w:tr w:rsidR="000A671F" w:rsidRPr="000A671F" w14:paraId="540BD259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B68F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Seguridad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6065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Cifrado de datos sensibles y protección contra inyecciones SQL.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D15E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$50.000</w:t>
            </w:r>
          </w:p>
        </w:tc>
      </w:tr>
      <w:tr w:rsidR="000A671F" w:rsidRPr="000A671F" w14:paraId="2CD60DDA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79F2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3. Diseño UI/UX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1C0B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B7BF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$150.000</w:t>
            </w:r>
          </w:p>
        </w:tc>
      </w:tr>
      <w:tr w:rsidR="000A671F" w:rsidRPr="000A671F" w14:paraId="42B01073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3A97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Wireframes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76E4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Prototipos de interfaces para validar funcionalidades.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DFF8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$50.000</w:t>
            </w:r>
          </w:p>
        </w:tc>
      </w:tr>
      <w:tr w:rsidR="000A671F" w:rsidRPr="000A671F" w14:paraId="6BFEF8AE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E012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Diseño Visual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F9A4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Estilo gráfico, colores corporativos y diseño adaptativo.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E005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$70.000</w:t>
            </w:r>
          </w:p>
        </w:tc>
      </w:tr>
      <w:tr w:rsidR="000A671F" w:rsidRPr="000A671F" w14:paraId="430C32F3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1563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Pruebas de Usabilidad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3947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Validación de la experiencia del usuario.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291E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$30.000</w:t>
            </w:r>
          </w:p>
        </w:tc>
      </w:tr>
      <w:tr w:rsidR="000A671F" w:rsidRPr="000A671F" w14:paraId="5DD09BDD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5FF4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4. Implementación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FF03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FB19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$250.000</w:t>
            </w:r>
          </w:p>
        </w:tc>
      </w:tr>
      <w:tr w:rsidR="000A671F" w:rsidRPr="000A671F" w14:paraId="1248CD67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4674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Configuración del Servidor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8977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Instalación y configuración inicial en AWS o Google Cloud.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4BFD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$100.000</w:t>
            </w:r>
          </w:p>
        </w:tc>
      </w:tr>
      <w:tr w:rsidR="000A671F" w:rsidRPr="000A671F" w14:paraId="36B3CEB9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AD81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Despliegue Continuo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F379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Configuración de CI/CD para actualizaciones automáticas.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38FB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$50.000</w:t>
            </w:r>
          </w:p>
        </w:tc>
      </w:tr>
      <w:tr w:rsidR="000A671F" w:rsidRPr="000A671F" w14:paraId="7AA85F1E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6B5F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Pruebas de Rendimiento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DF05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Simulaciones de carga y ajustes para garantizar escalabilidad.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B5E8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$50.000</w:t>
            </w:r>
          </w:p>
        </w:tc>
      </w:tr>
      <w:tr w:rsidR="000A671F" w:rsidRPr="000A671F" w14:paraId="39FC43CA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F9EF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Capacitación Inicial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1F5E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Entrenamiento a administradores y creación de manuales/tutoriales.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0EF3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$50.000</w:t>
            </w:r>
          </w:p>
        </w:tc>
      </w:tr>
      <w:tr w:rsidR="000A671F" w:rsidRPr="000A671F" w14:paraId="6B213F3A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691D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5. Seguridad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3103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11C2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$100.000</w:t>
            </w:r>
          </w:p>
        </w:tc>
      </w:tr>
      <w:tr w:rsidR="000A671F" w:rsidRPr="000A671F" w14:paraId="5DA8DB80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88BB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Autenticación JWT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6718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Implementación de tokens seguros para usuarios.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D29E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$30.000</w:t>
            </w:r>
          </w:p>
        </w:tc>
      </w:tr>
      <w:tr w:rsidR="000A671F" w:rsidRPr="000A671F" w14:paraId="0D89EE0E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B11E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Cifrado de Contraseñas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89CA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Uso de bcrypt para proteger contraseñas almacenadas.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E593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$20.000</w:t>
            </w:r>
          </w:p>
        </w:tc>
      </w:tr>
      <w:tr w:rsidR="000A671F" w:rsidRPr="000A671F" w14:paraId="70B38DD4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44A8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Protección CSRF/XSS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DC5D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Medidas para evitar ataques comunes en aplicaciones web.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B507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$30.000</w:t>
            </w:r>
          </w:p>
        </w:tc>
      </w:tr>
      <w:tr w:rsidR="000A671F" w:rsidRPr="000A671F" w14:paraId="529FECC5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F860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Auditoría de Seguridad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462D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Revisión final de vulnerabilidades y ajustes.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1B3F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$20.000</w:t>
            </w:r>
          </w:p>
        </w:tc>
      </w:tr>
      <w:tr w:rsidR="000A671F" w:rsidRPr="000A671F" w14:paraId="7AAA6026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13D6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6. Hosting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E384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1293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$100.000</w:t>
            </w:r>
          </w:p>
        </w:tc>
      </w:tr>
      <w:tr w:rsidR="000A671F" w:rsidRPr="000A671F" w14:paraId="34EEFF6E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8E55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Hosting por 1 año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4EE2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Servidor en la nube (AWS o Google Cloud) incluido en el costo.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259E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$100.000</w:t>
            </w:r>
          </w:p>
        </w:tc>
      </w:tr>
      <w:tr w:rsidR="000A671F" w:rsidRPr="000A671F" w14:paraId="57BE46EC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016B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lastRenderedPageBreak/>
              <w:t>- Hosting por 5 años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3346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Opcional: $500.000 adicionales (no incluidos en el presupuesto total).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D042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N/A</w:t>
            </w:r>
          </w:p>
        </w:tc>
      </w:tr>
      <w:tr w:rsidR="000A671F" w:rsidRPr="000A671F" w14:paraId="2CD38761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A87F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7. Dominio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E508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3606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N/A</w:t>
            </w:r>
          </w:p>
        </w:tc>
      </w:tr>
      <w:tr w:rsidR="000A671F" w:rsidRPr="000A671F" w14:paraId="4CF4C7AB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702D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Registro de Dominio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6ECA" w14:textId="77777777" w:rsidR="00101751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Adquisición de dominio personalizado </w:t>
            </w:r>
          </w:p>
          <w:p w14:paraId="1AC54352" w14:textId="5A41DD92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</w:t>
            </w:r>
            <w:r w:rsidR="001017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www.</w:t>
            </w: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gesap.cl)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5385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$10.000 (opcional)</w:t>
            </w:r>
          </w:p>
        </w:tc>
      </w:tr>
      <w:tr w:rsidR="000A671F" w:rsidRPr="000A671F" w14:paraId="14694AE5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C75B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8. Mantenimiento Post-Lanzamiento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DEE6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0C86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$100.000</w:t>
            </w:r>
          </w:p>
        </w:tc>
      </w:tr>
      <w:tr w:rsidR="000A671F" w:rsidRPr="000A671F" w14:paraId="5389DD33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0158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Soporte Técnico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51C0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Resolución de problemas durante el primer año.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2936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$50.000</w:t>
            </w:r>
          </w:p>
        </w:tc>
      </w:tr>
      <w:tr w:rsidR="000A671F" w:rsidRPr="000A671F" w14:paraId="1ED40E4D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CC89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Actualizaciones Menores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89E6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Mejoras y correcciones de bugs durante el primer año.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0636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$50.000</w:t>
            </w:r>
          </w:p>
        </w:tc>
      </w:tr>
      <w:tr w:rsidR="000A671F" w:rsidRPr="000A671F" w14:paraId="576968B7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5ACB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9. Contingencia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E7C7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8274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$100.000</w:t>
            </w:r>
          </w:p>
        </w:tc>
      </w:tr>
      <w:tr w:rsidR="000A671F" w:rsidRPr="000A671F" w14:paraId="1B90CC4E" w14:textId="77777777" w:rsidTr="009523E8">
        <w:trPr>
          <w:trHeight w:val="287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26C0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 Reserva para Imprevistos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474E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Fondo para ajustes no previstos durante el desarrollo.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2D9E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$100.000</w:t>
            </w:r>
          </w:p>
        </w:tc>
      </w:tr>
    </w:tbl>
    <w:p w14:paraId="350CEA0A" w14:textId="77777777" w:rsidR="000A671F" w:rsidRDefault="000A671F"/>
    <w:p w14:paraId="546D08E0" w14:textId="651BF386" w:rsidR="000A671F" w:rsidRDefault="000A671F"/>
    <w:p w14:paraId="21DFB3EF" w14:textId="77777777" w:rsidR="000A671F" w:rsidRPr="000A671F" w:rsidRDefault="000A671F" w:rsidP="006D1EF4">
      <w:pPr>
        <w:pStyle w:val="Ttulo2"/>
        <w:rPr>
          <w:b/>
          <w:bCs/>
        </w:rPr>
      </w:pPr>
      <w:bookmarkStart w:id="10" w:name="_Toc190903514"/>
      <w:r w:rsidRPr="000A671F">
        <w:rPr>
          <w:b/>
          <w:bCs/>
        </w:rPr>
        <w:t>Resumen de Costos</w:t>
      </w:r>
      <w:bookmarkEnd w:id="10"/>
    </w:p>
    <w:tbl>
      <w:tblPr>
        <w:tblW w:w="870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7"/>
        <w:gridCol w:w="5812"/>
      </w:tblGrid>
      <w:tr w:rsidR="000A671F" w:rsidRPr="000A671F" w14:paraId="41F70412" w14:textId="77777777" w:rsidTr="009523E8">
        <w:trPr>
          <w:trHeight w:val="288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7002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CATEGORIA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FF54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COSTO (CLP)</w:t>
            </w:r>
          </w:p>
        </w:tc>
      </w:tr>
      <w:tr w:rsidR="000A671F" w:rsidRPr="000A671F" w14:paraId="3E50CB03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F61D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Desarrollo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8CA0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$900.000</w:t>
            </w:r>
          </w:p>
        </w:tc>
      </w:tr>
      <w:tr w:rsidR="000A671F" w:rsidRPr="000A671F" w14:paraId="5A6BBC9F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19B7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Base de Datos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6356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$200.000</w:t>
            </w:r>
          </w:p>
        </w:tc>
      </w:tr>
      <w:tr w:rsidR="000A671F" w:rsidRPr="000A671F" w14:paraId="0E894905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0CA1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Diseño UI/UX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79C5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$150.000</w:t>
            </w:r>
          </w:p>
        </w:tc>
      </w:tr>
      <w:tr w:rsidR="000A671F" w:rsidRPr="000A671F" w14:paraId="653582CF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FF1C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Implementación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BB27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$250.000</w:t>
            </w:r>
          </w:p>
        </w:tc>
      </w:tr>
      <w:tr w:rsidR="000A671F" w:rsidRPr="000A671F" w14:paraId="5186AEEC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2F84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Seguridad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BF81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$100.000</w:t>
            </w:r>
          </w:p>
        </w:tc>
      </w:tr>
      <w:tr w:rsidR="000A671F" w:rsidRPr="000A671F" w14:paraId="0B874D17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85B4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Hosting (1 año)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086E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$100.000</w:t>
            </w:r>
          </w:p>
        </w:tc>
      </w:tr>
      <w:tr w:rsidR="000A671F" w:rsidRPr="000A671F" w14:paraId="64E081F7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18C3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Mantenimiento Post-Lanzamiento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CD87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$100.000</w:t>
            </w:r>
          </w:p>
        </w:tc>
      </w:tr>
      <w:tr w:rsidR="000A671F" w:rsidRPr="000A671F" w14:paraId="3A48C0C6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DD57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Contingencia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08B5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$100.000</w:t>
            </w:r>
          </w:p>
        </w:tc>
      </w:tr>
      <w:tr w:rsidR="000A671F" w:rsidRPr="000A671F" w14:paraId="558F2AC2" w14:textId="77777777" w:rsidTr="009523E8">
        <w:trPr>
          <w:trHeight w:val="288"/>
        </w:trPr>
        <w:tc>
          <w:tcPr>
            <w:tcW w:w="2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4E8A" w14:textId="77777777" w:rsidR="000A671F" w:rsidRPr="000A671F" w:rsidRDefault="000A671F" w:rsidP="000A67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Total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B91C" w14:textId="77777777" w:rsidR="000A671F" w:rsidRPr="000A671F" w:rsidRDefault="000A671F" w:rsidP="000A671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A671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$1.800.000</w:t>
            </w:r>
          </w:p>
        </w:tc>
      </w:tr>
    </w:tbl>
    <w:p w14:paraId="2325AAD0" w14:textId="77777777" w:rsidR="000A671F" w:rsidRDefault="000A671F"/>
    <w:p w14:paraId="4C8C25E7" w14:textId="3796F6FF" w:rsidR="000A671F" w:rsidRDefault="009523E8">
      <w:r>
        <w:br w:type="page"/>
      </w:r>
    </w:p>
    <w:p w14:paraId="52E202D3" w14:textId="77777777" w:rsidR="000A671F" w:rsidRPr="000A671F" w:rsidRDefault="000A671F" w:rsidP="006D1EF4">
      <w:pPr>
        <w:pStyle w:val="Ttulo2"/>
        <w:rPr>
          <w:b/>
          <w:bCs/>
        </w:rPr>
      </w:pPr>
      <w:bookmarkStart w:id="11" w:name="_Toc190903515"/>
      <w:r w:rsidRPr="000A671F">
        <w:rPr>
          <w:b/>
          <w:bCs/>
        </w:rPr>
        <w:lastRenderedPageBreak/>
        <w:t>Notas Adicionales</w:t>
      </w:r>
      <w:bookmarkEnd w:id="11"/>
    </w:p>
    <w:p w14:paraId="43933B2F" w14:textId="7ECEE5D7" w:rsidR="000A671F" w:rsidRPr="000A671F" w:rsidRDefault="00101751" w:rsidP="006D1EF4">
      <w:pPr>
        <w:ind w:left="720"/>
      </w:pPr>
      <w:r w:rsidRPr="000A671F">
        <w:rPr>
          <w:b/>
          <w:bCs/>
        </w:rPr>
        <w:t>Dominio:</w:t>
      </w:r>
      <w:r w:rsidR="000A671F" w:rsidRPr="000A671F">
        <w:t xml:space="preserve"> El costo del dominio ($10.000 CLP) no está incluido en el presupuesto total, ya que es opcional y puede variar según el proveedor.</w:t>
      </w:r>
    </w:p>
    <w:p w14:paraId="02524E73" w14:textId="5878EE8D" w:rsidR="000A671F" w:rsidRPr="000A671F" w:rsidRDefault="000A671F" w:rsidP="006D1EF4">
      <w:pPr>
        <w:ind w:left="720"/>
      </w:pPr>
      <w:r w:rsidRPr="000A671F">
        <w:rPr>
          <w:b/>
          <w:bCs/>
        </w:rPr>
        <w:t xml:space="preserve">Hosting </w:t>
      </w:r>
      <w:r w:rsidR="00101751" w:rsidRPr="000A671F">
        <w:rPr>
          <w:b/>
          <w:bCs/>
        </w:rPr>
        <w:t>Extendido:</w:t>
      </w:r>
      <w:r w:rsidRPr="000A671F">
        <w:t xml:space="preserve"> Si se desea extender el hosting por 5 años, el costo adicional sería de $500.000 CLP, pero no afecta el presupuesto inicial.</w:t>
      </w:r>
    </w:p>
    <w:p w14:paraId="2A98331F" w14:textId="562C3820" w:rsidR="000A671F" w:rsidRPr="000A671F" w:rsidRDefault="00101751" w:rsidP="006D1EF4">
      <w:pPr>
        <w:ind w:left="720"/>
      </w:pPr>
      <w:r w:rsidRPr="000A671F">
        <w:rPr>
          <w:b/>
          <w:bCs/>
        </w:rPr>
        <w:t>Contingencia:</w:t>
      </w:r>
      <w:r w:rsidR="000A671F" w:rsidRPr="000A671F">
        <w:t xml:space="preserve"> Se ha asignado un 10% del presupuesto total ($100.000 CLP) como fondo para imprevistos, asegurando que el proyecto se complete dentro del presupuesto acordado.</w:t>
      </w:r>
    </w:p>
    <w:p w14:paraId="2BEDFF96" w14:textId="77777777" w:rsidR="000A671F" w:rsidRPr="000A671F" w:rsidRDefault="000A671F" w:rsidP="000A671F">
      <w:r w:rsidRPr="000A671F">
        <w:pict w14:anchorId="71909646">
          <v:rect id="_x0000_i1031" style="width:0;height:0" o:hralign="center" o:hrstd="t" o:hrnoshade="t" o:hr="t" fillcolor="#d1d5db" stroked="f"/>
        </w:pict>
      </w:r>
    </w:p>
    <w:p w14:paraId="6472E75F" w14:textId="77777777" w:rsidR="000A671F" w:rsidRPr="000A671F" w:rsidRDefault="000A671F" w:rsidP="000A671F">
      <w:r w:rsidRPr="000A671F">
        <w:t>Este desglose detallado permite visualizar cómo se distribuyen los recursos del presupuesto total, asegurando transparencia y claridad en cada etapa del proyecto.</w:t>
      </w:r>
    </w:p>
    <w:p w14:paraId="519D0178" w14:textId="77777777" w:rsidR="000A671F" w:rsidRPr="000A671F" w:rsidRDefault="000A671F" w:rsidP="00F9365B">
      <w:pPr>
        <w:pStyle w:val="Ttulo1"/>
        <w:rPr>
          <w:b/>
          <w:bCs/>
        </w:rPr>
      </w:pPr>
      <w:bookmarkStart w:id="12" w:name="_Toc190903516"/>
      <w:r w:rsidRPr="000A671F">
        <w:rPr>
          <w:b/>
          <w:bCs/>
        </w:rPr>
        <w:t>Soporte y Capacitación</w:t>
      </w:r>
      <w:bookmarkEnd w:id="12"/>
    </w:p>
    <w:p w14:paraId="0F4E4611" w14:textId="77777777" w:rsidR="000A671F" w:rsidRPr="000A671F" w:rsidRDefault="000A671F" w:rsidP="000A671F">
      <w:pPr>
        <w:numPr>
          <w:ilvl w:val="0"/>
          <w:numId w:val="4"/>
        </w:numPr>
      </w:pPr>
      <w:r w:rsidRPr="000A671F">
        <w:rPr>
          <w:b/>
          <w:bCs/>
        </w:rPr>
        <w:t xml:space="preserve">Soporte Técnico: </w:t>
      </w:r>
      <w:r w:rsidRPr="000A671F">
        <w:t>Durante 1 año después de la implementación, se ofrecerá soporte técnico prioritario para resolver cualquier inconveniente.</w:t>
      </w:r>
    </w:p>
    <w:p w14:paraId="48E2BC1D" w14:textId="77777777" w:rsidR="000A671F" w:rsidRPr="000A671F" w:rsidRDefault="000A671F" w:rsidP="000A671F">
      <w:pPr>
        <w:numPr>
          <w:ilvl w:val="0"/>
          <w:numId w:val="4"/>
        </w:numPr>
      </w:pPr>
      <w:r w:rsidRPr="000A671F">
        <w:rPr>
          <w:b/>
          <w:bCs/>
        </w:rPr>
        <w:t xml:space="preserve">Capacitación: </w:t>
      </w:r>
      <w:r w:rsidRPr="000A671F">
        <w:t>Se entregarán manuales y videos tutoriales para facilitar el uso del sistema. También se realizará una sesión de entrenamiento inicial con los administradores.</w:t>
      </w:r>
    </w:p>
    <w:p w14:paraId="6F0BEF0A" w14:textId="0DD9EC30" w:rsidR="000A671F" w:rsidRDefault="000A671F"/>
    <w:p w14:paraId="1E7504D3" w14:textId="77777777" w:rsidR="000A671F" w:rsidRPr="000A671F" w:rsidRDefault="000A671F" w:rsidP="00F9365B">
      <w:pPr>
        <w:pStyle w:val="Ttulo1"/>
        <w:rPr>
          <w:b/>
          <w:bCs/>
        </w:rPr>
      </w:pPr>
      <w:bookmarkStart w:id="13" w:name="_Toc190903517"/>
      <w:r w:rsidRPr="000A671F">
        <w:rPr>
          <w:b/>
          <w:bCs/>
        </w:rPr>
        <w:t>Conclusiones y Apreciaciones Técnicas</w:t>
      </w:r>
      <w:bookmarkEnd w:id="13"/>
    </w:p>
    <w:p w14:paraId="0A46C9F4" w14:textId="77777777" w:rsidR="000A671F" w:rsidRPr="000A671F" w:rsidRDefault="000A671F" w:rsidP="000A671F">
      <w:r w:rsidRPr="000A671F">
        <w:t>GESAP es una solución robusta, escalable y personalizable que aborda las necesidades específicas de la administración de condominios. Su diseño modular permite agregar funcionalidades adicionales en el futuro, mientras que su arquitectura técnica garantiza un rendimiento óptimo y una alta seguridad.</w:t>
      </w:r>
    </w:p>
    <w:p w14:paraId="58BE4B10" w14:textId="77777777" w:rsidR="000A671F" w:rsidRPr="000A671F" w:rsidRDefault="000A671F" w:rsidP="000A671F">
      <w:r w:rsidRPr="000A671F">
        <w:t>La combinación de tecnologías modernas, un enfoque iterativo y un equipo comprometido asegura que el proyecto se entregue dentro del tiempo y presupuesto acordados.</w:t>
      </w:r>
    </w:p>
    <w:p w14:paraId="0168833E" w14:textId="77777777" w:rsidR="000A671F" w:rsidRDefault="000A671F"/>
    <w:p w14:paraId="7507912D" w14:textId="01678792" w:rsidR="000A671F" w:rsidRPr="000A671F" w:rsidRDefault="000A671F" w:rsidP="00F9365B">
      <w:pPr>
        <w:pStyle w:val="Ttulo1"/>
        <w:rPr>
          <w:b/>
          <w:bCs/>
        </w:rPr>
      </w:pPr>
      <w:bookmarkStart w:id="14" w:name="_Toc190903518"/>
      <w:r w:rsidRPr="000A671F">
        <w:rPr>
          <w:b/>
          <w:bCs/>
        </w:rPr>
        <w:lastRenderedPageBreak/>
        <w:t>¿Por Qué Elegir GESAP?</w:t>
      </w:r>
      <w:bookmarkEnd w:id="14"/>
    </w:p>
    <w:p w14:paraId="3E5956A5" w14:textId="77777777" w:rsidR="000A671F" w:rsidRPr="000A671F" w:rsidRDefault="000A671F" w:rsidP="000A671F">
      <w:pPr>
        <w:numPr>
          <w:ilvl w:val="0"/>
          <w:numId w:val="5"/>
        </w:numPr>
      </w:pPr>
      <w:r w:rsidRPr="000A671F">
        <w:rPr>
          <w:b/>
          <w:bCs/>
        </w:rPr>
        <w:t xml:space="preserve">Personalización: </w:t>
      </w:r>
      <w:r w:rsidRPr="000A671F">
        <w:t>A diferencia de soluciones genéricas disponibles en el mercado, GESAP se adapta completamente a las necesidades específicas de cada condominio.</w:t>
      </w:r>
    </w:p>
    <w:p w14:paraId="045DD5FB" w14:textId="77777777" w:rsidR="000A671F" w:rsidRPr="000A671F" w:rsidRDefault="000A671F" w:rsidP="000A671F">
      <w:pPr>
        <w:numPr>
          <w:ilvl w:val="0"/>
          <w:numId w:val="5"/>
        </w:numPr>
      </w:pPr>
      <w:r w:rsidRPr="000A671F">
        <w:rPr>
          <w:b/>
          <w:bCs/>
        </w:rPr>
        <w:t xml:space="preserve">Eficiencia: </w:t>
      </w:r>
      <w:r w:rsidRPr="000A671F">
        <w:t>Elimina el uso de papel y centraliza toda la información en una plataforma única.</w:t>
      </w:r>
    </w:p>
    <w:p w14:paraId="1EE6B017" w14:textId="77777777" w:rsidR="000A671F" w:rsidRPr="000A671F" w:rsidRDefault="000A671F" w:rsidP="000A671F">
      <w:pPr>
        <w:numPr>
          <w:ilvl w:val="0"/>
          <w:numId w:val="5"/>
        </w:numPr>
      </w:pPr>
      <w:r w:rsidRPr="000A671F">
        <w:rPr>
          <w:b/>
          <w:bCs/>
        </w:rPr>
        <w:t xml:space="preserve">Seguridad: </w:t>
      </w:r>
      <w:r w:rsidRPr="000A671F">
        <w:t>Implementa cifrado de datos y autenticación segura para proteger la información sensible.</w:t>
      </w:r>
    </w:p>
    <w:p w14:paraId="12FE14C9" w14:textId="77777777" w:rsidR="000A671F" w:rsidRPr="000A671F" w:rsidRDefault="000A671F" w:rsidP="000A671F">
      <w:pPr>
        <w:numPr>
          <w:ilvl w:val="0"/>
          <w:numId w:val="5"/>
        </w:numPr>
      </w:pPr>
      <w:r w:rsidRPr="000A671F">
        <w:rPr>
          <w:b/>
          <w:bCs/>
        </w:rPr>
        <w:t xml:space="preserve">Soporte Integral: </w:t>
      </w:r>
      <w:r w:rsidRPr="000A671F">
        <w:t>Ofrece soporte técnico y capacitación durante un año, asegurando una implementación exitosa.</w:t>
      </w:r>
    </w:p>
    <w:p w14:paraId="38701FDD" w14:textId="77777777" w:rsidR="000A671F" w:rsidRPr="000A671F" w:rsidRDefault="000A671F" w:rsidP="000A671F">
      <w:r w:rsidRPr="000A671F">
        <w:t>En resumen, GESAP no solo es una solución técnica avanzada, sino también una inversión estratégica que garantiza transparencia, eficiencia y satisfacción para todos los involucrados.</w:t>
      </w:r>
    </w:p>
    <w:p w14:paraId="408327A5" w14:textId="6199959C" w:rsidR="000A671F" w:rsidRDefault="000A671F" w:rsidP="000A671F"/>
    <w:p w14:paraId="3AEBB5F3" w14:textId="77777777" w:rsidR="009523E8" w:rsidRDefault="009523E8" w:rsidP="000A671F"/>
    <w:p w14:paraId="1EBB61D5" w14:textId="77777777" w:rsidR="009523E8" w:rsidRDefault="009523E8" w:rsidP="000A671F"/>
    <w:p w14:paraId="71BE24C7" w14:textId="77777777" w:rsidR="009523E8" w:rsidRDefault="009523E8" w:rsidP="000A671F"/>
    <w:p w14:paraId="5EAA340A" w14:textId="77777777" w:rsidR="009523E8" w:rsidRDefault="009523E8" w:rsidP="000A671F"/>
    <w:p w14:paraId="5A1BEAE9" w14:textId="77777777" w:rsidR="009523E8" w:rsidRDefault="009523E8" w:rsidP="000A671F"/>
    <w:p w14:paraId="05CDE2BF" w14:textId="77777777" w:rsidR="009523E8" w:rsidRDefault="009523E8" w:rsidP="000A671F"/>
    <w:p w14:paraId="48336814" w14:textId="77777777" w:rsidR="009523E8" w:rsidRDefault="009523E8" w:rsidP="000A671F"/>
    <w:p w14:paraId="04D46A01" w14:textId="77777777" w:rsidR="009523E8" w:rsidRPr="000A671F" w:rsidRDefault="009523E8" w:rsidP="000A671F"/>
    <w:p w14:paraId="0294ADED" w14:textId="00DBB404" w:rsidR="000A671F" w:rsidRDefault="000A671F" w:rsidP="00101751">
      <w:pPr>
        <w:spacing w:after="0"/>
      </w:pPr>
      <w:r w:rsidRPr="000A671F">
        <w:rPr>
          <w:b/>
          <w:bCs/>
        </w:rPr>
        <w:t>Felipe Salazar</w:t>
      </w:r>
      <w:r w:rsidRPr="000A671F">
        <w:br/>
        <w:t>Desarrollador de Soluciones Digitales</w:t>
      </w:r>
      <w:r w:rsidRPr="000A671F">
        <w:br/>
      </w:r>
      <w:r w:rsidR="00101751" w:rsidRPr="00101751">
        <w:t>salazargierke@gmail.com</w:t>
      </w:r>
    </w:p>
    <w:p w14:paraId="38C9A038" w14:textId="189F91D8" w:rsidR="00101751" w:rsidRPr="000A671F" w:rsidRDefault="00101751" w:rsidP="00101751">
      <w:pPr>
        <w:spacing w:after="0"/>
      </w:pPr>
      <w:r>
        <w:t>+56984027087</w:t>
      </w:r>
    </w:p>
    <w:p w14:paraId="164B5FBC" w14:textId="77777777" w:rsidR="000A671F" w:rsidRDefault="000A671F"/>
    <w:sectPr w:rsidR="000A671F" w:rsidSect="00F9365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327E1"/>
    <w:multiLevelType w:val="multilevel"/>
    <w:tmpl w:val="1AC0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35FA3"/>
    <w:multiLevelType w:val="multilevel"/>
    <w:tmpl w:val="8C7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B4CBC"/>
    <w:multiLevelType w:val="multilevel"/>
    <w:tmpl w:val="2E56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81585"/>
    <w:multiLevelType w:val="multilevel"/>
    <w:tmpl w:val="6AF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9D1B3C"/>
    <w:multiLevelType w:val="multilevel"/>
    <w:tmpl w:val="20640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250606">
    <w:abstractNumId w:val="4"/>
  </w:num>
  <w:num w:numId="2" w16cid:durableId="1816487572">
    <w:abstractNumId w:val="3"/>
  </w:num>
  <w:num w:numId="3" w16cid:durableId="1770464610">
    <w:abstractNumId w:val="2"/>
  </w:num>
  <w:num w:numId="4" w16cid:durableId="1404984953">
    <w:abstractNumId w:val="0"/>
  </w:num>
  <w:num w:numId="5" w16cid:durableId="2050836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1F"/>
    <w:rsid w:val="000A671F"/>
    <w:rsid w:val="000D25B5"/>
    <w:rsid w:val="00101751"/>
    <w:rsid w:val="00666370"/>
    <w:rsid w:val="006D1EF4"/>
    <w:rsid w:val="009523E8"/>
    <w:rsid w:val="00F9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FF7C"/>
  <w15:chartTrackingRefBased/>
  <w15:docId w15:val="{6AF5FFF7-B3DB-48F5-B4CF-63DDE913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6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6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7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7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7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7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7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7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6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6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6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6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67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67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67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6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67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671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D1EF4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9365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365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9365B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F9365B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365B"/>
    <w:rPr>
      <w:rFonts w:eastAsiaTheme="minorEastAsia"/>
      <w:kern w:val="0"/>
      <w:sz w:val="22"/>
      <w:szCs w:val="22"/>
      <w:lang w:eastAsia="es-CL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101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9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5324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20111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0997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8848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7673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389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28588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885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47647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03357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76133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0742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72526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90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0B82C9-1106-4F5E-A382-7B8F42C9F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1678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</dc:title>
  <dc:subject>Sistema de Gestión Administrativa para Condominios</dc:subject>
  <dc:creator>FELIPE Salazar</dc:creator>
  <cp:keywords/>
  <dc:description/>
  <cp:lastModifiedBy>Pipe Salazar</cp:lastModifiedBy>
  <cp:revision>3</cp:revision>
  <dcterms:created xsi:type="dcterms:W3CDTF">2025-02-20T03:04:00Z</dcterms:created>
  <dcterms:modified xsi:type="dcterms:W3CDTF">2025-02-20T03:37:00Z</dcterms:modified>
</cp:coreProperties>
</file>