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indows编程中窗口的含义是什么？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indows编程中，窗口是一个可视化的区域，它可以包含用户界面元素（如按钮、文本框等），并与操作系统交互以接收事件和响应用户输入。窗口通常用于创建各种应用程序界面，如对话框、工具栏、菜单和桌面应用程序等。每个窗口都有自己的标题栏、菜单栏和控件，同时也有自己的消息处理函数来处理来自操作系统的事件消息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事件驱动的特点是什么？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响应式：程序响应用户操作或系统事件，例如点击按钮、输入文本或文件读写完成等。</w:t>
      </w:r>
    </w:p>
    <w:p>
      <w:pPr>
        <w:rPr>
          <w:rFonts w:hint="eastAsia"/>
        </w:rPr>
      </w:pPr>
      <w:r>
        <w:rPr>
          <w:rFonts w:hint="eastAsia"/>
        </w:rPr>
        <w:t>2. 异步性：事件处理通常是异步的，也就是说，在等待一个事件响应时，可以执行其他任务或等待其他事件的发生。</w:t>
      </w:r>
    </w:p>
    <w:p>
      <w:pPr>
        <w:rPr>
          <w:rFonts w:hint="eastAsia"/>
        </w:rPr>
      </w:pPr>
      <w:r>
        <w:rPr>
          <w:rFonts w:hint="eastAsia"/>
        </w:rPr>
        <w:t>3. 松耦合：事件处理程序和触发事件的代码之间通常是松散耦合的，这意味着它们可以独立开发和测试，并且可以在不影响其他部分的情况下进行修改和维护。</w:t>
      </w:r>
    </w:p>
    <w:p>
      <w:pPr>
        <w:rPr>
          <w:rFonts w:hint="eastAsia"/>
        </w:rPr>
      </w:pPr>
      <w:r>
        <w:rPr>
          <w:rFonts w:hint="eastAsia"/>
        </w:rPr>
        <w:t>4. 可扩展性：由于事件处理程序和事件生成代码之间的松耦合关系，因此可以方便地添加新的事件类型和处理程序，使程序更具可扩展性。</w:t>
      </w:r>
    </w:p>
    <w:p>
      <w:pPr>
        <w:rPr>
          <w:rFonts w:hint="eastAsia"/>
        </w:rPr>
      </w:pPr>
      <w:r>
        <w:rPr>
          <w:rFonts w:hint="eastAsia"/>
        </w:rPr>
        <w:t>5. 用户友好性：通过使用事件驱动编程，可以为用户提供直观、易用的界面，使程序更加友好和易于使用。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indows应用程序中的消息传递是如何进行的？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indows应用程序中，消息传递是通过Windows消息队列机制来实现的。当用户执行某些操作（例如单击鼠标、按下键盘等）时，Windows会将相关信息打包成一个消息，然后将其发送到消息队列中。应用程序可以使用系统提供的函数来检索和处理该消息。通过消息传递机制，Windows应用程序可以有效地响应用户输入和操作系统事件，并保持与操作系统的交互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句柄是什么？有何作用？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句柄（handle）用于标识和引用应用程序所使用的资源。句柄通常是一个整数值，可以唯一地标识某个资源或对象，例如窗口、设备上下文、文件、线程等。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1. 标识资源：通过句柄，应用程序可以唯一地引用系统中的各种资源和对象，例如窗口、文件等。</w:t>
      </w:r>
    </w:p>
    <w:p>
      <w:pPr>
        <w:rPr>
          <w:rFonts w:hint="eastAsia"/>
        </w:rPr>
      </w:pPr>
      <w:r>
        <w:rPr>
          <w:rFonts w:hint="eastAsia"/>
        </w:rPr>
        <w:t>2. 管理资源：句柄还可以用于管理和控制资源，在创建、打开、读取、写入或关闭资源时，需要使用相应的句柄来指定要操作的对象。</w:t>
      </w:r>
    </w:p>
    <w:p>
      <w:pPr>
        <w:rPr>
          <w:rFonts w:hint="eastAsia"/>
        </w:rPr>
      </w:pPr>
      <w:r>
        <w:rPr>
          <w:rFonts w:hint="eastAsia"/>
        </w:rPr>
        <w:t>3. 传递参数：有些函数调用需要传递句柄作为参数，以便操作系统能够找到要处理的对象并执行相应的操作。</w:t>
      </w:r>
    </w:p>
    <w:p>
      <w:pPr>
        <w:rPr>
          <w:rFonts w:hint="eastAsia"/>
        </w:rPr>
      </w:pPr>
      <w:r>
        <w:rPr>
          <w:rFonts w:hint="eastAsia"/>
        </w:rPr>
        <w:t>4. 优化性能：使用句柄可以提高系统性能和资源利用率，因为它允许多个应用程序共享同一个资源，并且可以方便地对其进行跨进程或跨线程的访问和共享。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indows应用程序的最基本构成应有哪些部分？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程序入口点（Entry Point）：是应用程序的启动点，当操作系统加载应用程序时，会自动调用程序入口点代码。</w:t>
      </w:r>
    </w:p>
    <w:p>
      <w:pPr>
        <w:rPr>
          <w:rFonts w:hint="eastAsia"/>
        </w:rPr>
      </w:pPr>
      <w:r>
        <w:rPr>
          <w:rFonts w:hint="eastAsia"/>
        </w:rPr>
        <w:t>2. 消息循环（Message Loop）：是应用程序的核心组成部分，它负责检查、接收和处理从操作系统发送过来的消息，并将其分派给相应的窗口或控件进行处理。</w:t>
      </w:r>
    </w:p>
    <w:p>
      <w:pPr>
        <w:rPr>
          <w:rFonts w:hint="eastAsia"/>
        </w:rPr>
      </w:pPr>
      <w:r>
        <w:rPr>
          <w:rFonts w:hint="eastAsia"/>
        </w:rPr>
        <w:t>3. 窗口过程（Window Procedure）：是窗口的消息处理函数，当窗口收到消息时，窗口过程会被调用，并对消息进行处理，并根据需要返回一个结果给操作系统。</w:t>
      </w:r>
    </w:p>
    <w:p>
      <w:pPr>
        <w:rPr>
          <w:rFonts w:hint="eastAsia"/>
        </w:rPr>
      </w:pPr>
      <w:r>
        <w:rPr>
          <w:rFonts w:hint="eastAsia"/>
        </w:rPr>
        <w:t>4. 用户界面（User Interface）：包括各种控件和窗口组成的用户交互界面，例如按钮、文本框、列表框、菜单等。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5. 应用程序逻辑（Application Logic）：是应用程序的业务逻辑部分，它定义了应用程序需要完成的功能和处理流程。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W</w:t>
      </w:r>
      <w:r>
        <w:rPr>
          <w:rFonts w:hint="eastAsia"/>
          <w:b/>
          <w:bCs/>
        </w:rPr>
        <w:t>indows应用程序常用的消息有哪些？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WM_CREATE：窗口创建消息，用于初始化窗口。</w:t>
      </w:r>
    </w:p>
    <w:p>
      <w:pPr>
        <w:rPr>
          <w:rFonts w:hint="eastAsia"/>
        </w:rPr>
      </w:pPr>
      <w:r>
        <w:rPr>
          <w:rFonts w:hint="eastAsia"/>
        </w:rPr>
        <w:t>2. WM_CLOSE：窗口关闭消息，通知窗口即将被关闭。</w:t>
      </w:r>
    </w:p>
    <w:p>
      <w:pPr>
        <w:rPr>
          <w:rFonts w:hint="eastAsia"/>
        </w:rPr>
      </w:pPr>
      <w:r>
        <w:rPr>
          <w:rFonts w:hint="eastAsia"/>
        </w:rPr>
        <w:t>3. WM_COMMAND：菜单或控件发送的命令消息，用于处理用户交互。</w:t>
      </w:r>
    </w:p>
    <w:p>
      <w:pPr>
        <w:rPr>
          <w:rFonts w:hint="eastAsia"/>
        </w:rPr>
      </w:pPr>
      <w:r>
        <w:rPr>
          <w:rFonts w:hint="eastAsia"/>
        </w:rPr>
        <w:t>4. WM_PAINT：绘制消息，触发窗口的重绘操作。</w:t>
      </w:r>
    </w:p>
    <w:p>
      <w:pPr>
        <w:rPr>
          <w:rFonts w:hint="eastAsia"/>
        </w:rPr>
      </w:pPr>
      <w:r>
        <w:rPr>
          <w:rFonts w:hint="eastAsia"/>
        </w:rPr>
        <w:t>5. WM_SIZE：窗口大小调整消息，用于处理窗口大小的变化。</w:t>
      </w:r>
    </w:p>
    <w:p>
      <w:pPr>
        <w:rPr>
          <w:rFonts w:hint="eastAsia"/>
        </w:rPr>
      </w:pPr>
      <w:r>
        <w:rPr>
          <w:rFonts w:hint="eastAsia"/>
        </w:rPr>
        <w:t>6. WM_KEYDOWN/WM_KEYUP：键盘按下/松开消息，用于处理键盘输入。</w:t>
      </w:r>
    </w:p>
    <w:p>
      <w:pPr>
        <w:rPr>
          <w:rFonts w:hint="eastAsia"/>
        </w:rPr>
      </w:pPr>
      <w:r>
        <w:rPr>
          <w:rFonts w:hint="eastAsia"/>
        </w:rPr>
        <w:t>7. WM_MOUSEMOVE/WM_LBUTTONDOWN/WM_RBUTTONDOWN：鼠标移动/左键按下/右键按下消息，用于处理鼠标输入。</w:t>
      </w:r>
    </w:p>
    <w:p>
      <w:pPr>
        <w:rPr>
          <w:rFonts w:hint="eastAsia"/>
        </w:rPr>
      </w:pPr>
      <w:r>
        <w:rPr>
          <w:rFonts w:hint="eastAsia"/>
        </w:rPr>
        <w:t>8. WM_TIMER：定时器消息，用于实现定时功能。</w:t>
      </w:r>
    </w:p>
    <w:p>
      <w:pPr>
        <w:rPr>
          <w:rFonts w:hint="eastAsia"/>
        </w:rPr>
      </w:pPr>
      <w:r>
        <w:rPr>
          <w:rFonts w:hint="eastAsia"/>
        </w:rPr>
        <w:t>9. WM_NOTIFY：通知消息，用于处理控件状态改变等事件。</w:t>
      </w:r>
    </w:p>
    <w:p>
      <w:pPr>
        <w:rPr>
          <w:rFonts w:hint="eastAsia"/>
        </w:rPr>
      </w:pPr>
      <w:r>
        <w:rPr>
          <w:rFonts w:hint="eastAsia"/>
        </w:rPr>
        <w:t>10. WM_SETFOCUS/WM_KILLFOCUS：窗口获得/失去焦点消息，用于处理窗口焦点的变化。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11E0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98</Characters>
  <Lines>0</Lines>
  <Paragraphs>0</Paragraphs>
  <TotalTime>7</TotalTime>
  <ScaleCrop>false</ScaleCrop>
  <LinksUpToDate>false</LinksUpToDate>
  <CharactersWithSpaces>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2023-03-08T14:29:44Z</dcterms:created>
  <dc:creator>Qwer-laptop</dc:creator>
  <cp:lastModifiedBy>追殇</cp:lastModifiedBy>
  <dcterms:modified xsi:type="dcterms:W3CDTF">2023-03-08T14:36:55Z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B4D4B54780294A6FB5A4E812F8A2F36F</vt:lpwstr>
  </property>
</Properties>
</file>