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2D9B" w14:textId="4C154715" w:rsidR="003F3B5F" w:rsidRDefault="003F3B5F" w:rsidP="003F3B5F">
      <w:pPr>
        <w:jc w:val="center"/>
      </w:pPr>
      <w:r>
        <w:t>SWE40006 – Software Deployment and Evolution</w:t>
      </w:r>
    </w:p>
    <w:p w14:paraId="00EA6B21" w14:textId="1AC4036D" w:rsidR="003F3B5F" w:rsidRDefault="003F3B5F" w:rsidP="003F3B5F">
      <w:pPr>
        <w:jc w:val="center"/>
      </w:pPr>
      <w:r>
        <w:t xml:space="preserve">Deployment Portfolio Task </w:t>
      </w:r>
      <w:r>
        <w:t>2</w:t>
      </w:r>
    </w:p>
    <w:p w14:paraId="3C1C7FF8" w14:textId="77777777" w:rsidR="003F3B5F" w:rsidRDefault="003F3B5F" w:rsidP="003F3B5F">
      <w:pPr>
        <w:jc w:val="center"/>
      </w:pPr>
      <w:r>
        <w:t>Daniel Johannson Tan (105075074)</w:t>
      </w:r>
    </w:p>
    <w:p w14:paraId="2C6622AA" w14:textId="77777777" w:rsidR="003F3B5F" w:rsidRDefault="003F3B5F" w:rsidP="003F3B5F">
      <w:pPr>
        <w:jc w:val="center"/>
      </w:pPr>
      <w:r>
        <w:t xml:space="preserve">Semester 2 </w:t>
      </w:r>
    </w:p>
    <w:p w14:paraId="654CA354" w14:textId="63900F5B" w:rsidR="003F3B5F" w:rsidRDefault="003F3B5F" w:rsidP="003F3B5F">
      <w:pPr>
        <w:jc w:val="center"/>
      </w:pPr>
      <w:r>
        <w:t xml:space="preserve">Submission Date: </w:t>
      </w:r>
      <w:r>
        <w:t>31</w:t>
      </w:r>
      <w:r>
        <w:t xml:space="preserve"> August 2026</w:t>
      </w:r>
    </w:p>
    <w:p w14:paraId="4822C9F9" w14:textId="77777777" w:rsidR="003F3B5F" w:rsidRDefault="003F3B5F" w:rsidP="003F3B5F">
      <w:pPr>
        <w:jc w:val="center"/>
      </w:pPr>
    </w:p>
    <w:p w14:paraId="79AB23FB" w14:textId="17DD50D8" w:rsidR="003F3B5F" w:rsidRDefault="003F3B5F" w:rsidP="003F3B5F">
      <w:pPr>
        <w:jc w:val="center"/>
      </w:pPr>
      <w:r>
        <w:t xml:space="preserve">Target Level: </w:t>
      </w:r>
      <w:r>
        <w:t>2.3</w:t>
      </w:r>
      <w:r>
        <w:t xml:space="preserve"> (</w:t>
      </w:r>
      <w:r>
        <w:t>D)</w:t>
      </w:r>
    </w:p>
    <w:p w14:paraId="3C683B0E" w14:textId="08CD98CF" w:rsidR="003F3B5F" w:rsidRDefault="003F3B5F" w:rsidP="003F3B5F">
      <w:pPr>
        <w:jc w:val="center"/>
      </w:pPr>
      <w:r>
        <w:t xml:space="preserve">Task 2.1 URL: </w:t>
      </w:r>
      <w:hyperlink r:id="rId5" w:history="1">
        <w:r w:rsidRPr="00E71CE4">
          <w:rPr>
            <w:rStyle w:val="Hyperlink"/>
          </w:rPr>
          <w:t>https://webapplication120260831174846-gxh5fbb6e9eqgnet.australiasoutheast-01.azurewebsites.net</w:t>
        </w:r>
      </w:hyperlink>
    </w:p>
    <w:p w14:paraId="285DE584" w14:textId="07503615" w:rsidR="004C62E1" w:rsidRDefault="00B231F3" w:rsidP="004C62E1">
      <w:pPr>
        <w:jc w:val="center"/>
      </w:pPr>
      <w:r>
        <w:t>Task 2.2 URL:</w:t>
      </w:r>
      <w:r w:rsidR="004C62E1">
        <w:t xml:space="preserve"> </w:t>
      </w:r>
      <w:hyperlink r:id="rId6" w:history="1">
        <w:r w:rsidR="004C62E1" w:rsidRPr="00644A9E">
          <w:rPr>
            <w:rStyle w:val="Hyperlink"/>
          </w:rPr>
          <w:t>https://studentregistrationapp-e8dqafdje3b4cddu.australiasoutheast-01.azurewebsites.net</w:t>
        </w:r>
      </w:hyperlink>
    </w:p>
    <w:p w14:paraId="2597D2A4" w14:textId="6D15CB1E" w:rsidR="004C62E1" w:rsidRDefault="004C62E1" w:rsidP="00CA22F7">
      <w:pPr>
        <w:jc w:val="center"/>
      </w:pPr>
      <w:r>
        <w:t xml:space="preserve">2.2: </w:t>
      </w:r>
      <w:r w:rsidR="00B231F3">
        <w:t xml:space="preserve"> </w:t>
      </w:r>
      <w:hyperlink r:id="rId7" w:history="1">
        <w:r w:rsidR="00B231F3" w:rsidRPr="00B231F3">
          <w:rPr>
            <w:rStyle w:val="Hyperlink"/>
          </w:rPr>
          <w:t>- WebApplication_</w:t>
        </w:r>
        <w:proofErr w:type="gramStart"/>
        <w:r w:rsidR="00B231F3" w:rsidRPr="00B231F3">
          <w:rPr>
            <w:rStyle w:val="Hyperlink"/>
          </w:rPr>
          <w:t>2._</w:t>
        </w:r>
        <w:proofErr w:type="gramEnd"/>
        <w:r w:rsidR="00B231F3" w:rsidRPr="00B231F3">
          <w:rPr>
            <w:rStyle w:val="Hyperlink"/>
          </w:rPr>
          <w:t>2</w:t>
        </w:r>
      </w:hyperlink>
      <w:r>
        <w:t xml:space="preserve"> </w:t>
      </w:r>
    </w:p>
    <w:p w14:paraId="401B557C" w14:textId="77777777" w:rsidR="004C62E1" w:rsidRDefault="004C62E1" w:rsidP="003F3B5F">
      <w:pPr>
        <w:jc w:val="center"/>
      </w:pPr>
    </w:p>
    <w:p w14:paraId="6F3A46ED" w14:textId="77777777" w:rsidR="003F3B5F" w:rsidRDefault="003F3B5F" w:rsidP="003F3B5F">
      <w:pPr>
        <w:jc w:val="center"/>
      </w:pPr>
    </w:p>
    <w:p w14:paraId="55B1F130" w14:textId="267EA0F8" w:rsidR="003F3B5F" w:rsidRDefault="003F3B5F">
      <w:r>
        <w:br w:type="page"/>
      </w:r>
    </w:p>
    <w:sdt>
      <w:sdtPr>
        <w:id w:val="15174194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22F78F0A" w14:textId="40E86C1D" w:rsidR="003F3B5F" w:rsidRDefault="003F3B5F">
          <w:pPr>
            <w:pStyle w:val="TOCHeading"/>
          </w:pPr>
          <w:r>
            <w:t>Table of Contents</w:t>
          </w:r>
        </w:p>
        <w:p w14:paraId="551C60C1" w14:textId="66910FC4" w:rsidR="00AA2B32" w:rsidRDefault="003F3B5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00980" w:history="1">
            <w:r w:rsidR="00AA2B32" w:rsidRPr="0099226E">
              <w:rPr>
                <w:rStyle w:val="Hyperlink"/>
                <w:noProof/>
              </w:rPr>
              <w:t>Task 2.1</w:t>
            </w:r>
            <w:r w:rsidR="00AA2B32">
              <w:rPr>
                <w:noProof/>
                <w:webHidden/>
              </w:rPr>
              <w:tab/>
            </w:r>
            <w:r w:rsidR="00AA2B32">
              <w:rPr>
                <w:noProof/>
                <w:webHidden/>
              </w:rPr>
              <w:fldChar w:fldCharType="begin"/>
            </w:r>
            <w:r w:rsidR="00AA2B32">
              <w:rPr>
                <w:noProof/>
                <w:webHidden/>
              </w:rPr>
              <w:instrText xml:space="preserve"> PAGEREF _Toc239100980 \h </w:instrText>
            </w:r>
            <w:r w:rsidR="00AA2B32">
              <w:rPr>
                <w:noProof/>
                <w:webHidden/>
              </w:rPr>
            </w:r>
            <w:r w:rsidR="00AA2B32">
              <w:rPr>
                <w:noProof/>
                <w:webHidden/>
              </w:rPr>
              <w:fldChar w:fldCharType="separate"/>
            </w:r>
            <w:r w:rsidR="00AA2B32">
              <w:rPr>
                <w:noProof/>
                <w:webHidden/>
              </w:rPr>
              <w:t>3</w:t>
            </w:r>
            <w:r w:rsidR="00AA2B32">
              <w:rPr>
                <w:noProof/>
                <w:webHidden/>
              </w:rPr>
              <w:fldChar w:fldCharType="end"/>
            </w:r>
          </w:hyperlink>
        </w:p>
        <w:p w14:paraId="3CB8B84F" w14:textId="137EBDDF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1" w:history="1">
            <w:r w:rsidRPr="0099226E">
              <w:rPr>
                <w:rStyle w:val="Hyperlink"/>
                <w:noProof/>
              </w:rPr>
              <w:t>Step 1: Create a new project, name and 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93A1" w14:textId="381A842B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2" w:history="1">
            <w:r w:rsidRPr="0099226E">
              <w:rPr>
                <w:rStyle w:val="Hyperlink"/>
                <w:noProof/>
              </w:rPr>
              <w:t>Step 2: running the application, and set up an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54A9" w14:textId="675816A7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3" w:history="1">
            <w:r w:rsidRPr="0099226E">
              <w:rPr>
                <w:rStyle w:val="Hyperlink"/>
                <w:noProof/>
              </w:rPr>
              <w:t>Step 3: making an azure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DB0C" w14:textId="2FB1DA12" w:rsidR="00AA2B32" w:rsidRDefault="00AA2B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4" w:history="1">
            <w:r w:rsidRPr="0099226E">
              <w:rPr>
                <w:rStyle w:val="Hyperlink"/>
                <w:noProof/>
              </w:rPr>
              <w:t>Task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1461" w14:textId="21764B13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5" w:history="1">
            <w:r w:rsidRPr="0099226E">
              <w:rPr>
                <w:rStyle w:val="Hyperlink"/>
                <w:noProof/>
              </w:rPr>
              <w:t>Step 1: Create new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AFD8" w14:textId="4ED49964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6" w:history="1">
            <w:r w:rsidRPr="0099226E">
              <w:rPr>
                <w:rStyle w:val="Hyperlink"/>
                <w:noProof/>
              </w:rPr>
              <w:t>Step 2: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CCCF" w14:textId="1A0B3D4F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7" w:history="1">
            <w:r w:rsidRPr="0099226E">
              <w:rPr>
                <w:rStyle w:val="Hyperlink"/>
                <w:noProof/>
              </w:rPr>
              <w:t>Step 3: Publish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E4C9" w14:textId="5ADC856E" w:rsidR="00AA2B32" w:rsidRDefault="00AA2B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8" w:history="1">
            <w:r w:rsidRPr="0099226E">
              <w:rPr>
                <w:rStyle w:val="Hyperlink"/>
                <w:noProof/>
              </w:rPr>
              <w:t>Task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C6B6" w14:textId="31F47F0E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9" w:history="1">
            <w:r w:rsidRPr="0099226E">
              <w:rPr>
                <w:rStyle w:val="Hyperlink"/>
                <w:noProof/>
              </w:rPr>
              <w:t>Step 1: Configure App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3BA9" w14:textId="241F6CF1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90" w:history="1">
            <w:r w:rsidRPr="0099226E">
              <w:rPr>
                <w:rStyle w:val="Hyperlink"/>
                <w:noProof/>
              </w:rPr>
              <w:t>Step 2: App Service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B2DC" w14:textId="62F4A0A3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91" w:history="1">
            <w:r w:rsidRPr="0099226E">
              <w:rPr>
                <w:rStyle w:val="Hyperlink"/>
                <w:noProof/>
              </w:rPr>
              <w:t>Step 3: Health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267D" w14:textId="1EF8947D" w:rsidR="003F3B5F" w:rsidRDefault="003F3B5F">
          <w:r>
            <w:rPr>
              <w:b/>
              <w:bCs/>
              <w:noProof/>
            </w:rPr>
            <w:fldChar w:fldCharType="end"/>
          </w:r>
        </w:p>
      </w:sdtContent>
    </w:sdt>
    <w:p w14:paraId="62F21E76" w14:textId="77777777" w:rsidR="003F3B5F" w:rsidRDefault="003F3B5F" w:rsidP="003F3B5F">
      <w:pPr>
        <w:jc w:val="center"/>
      </w:pPr>
    </w:p>
    <w:p w14:paraId="38D74710" w14:textId="7E567A1A" w:rsidR="003F3B5F" w:rsidRDefault="003F3B5F" w:rsidP="003F3B5F">
      <w:r>
        <w:br w:type="page"/>
      </w:r>
    </w:p>
    <w:p w14:paraId="5C70E686" w14:textId="7CD92BAF" w:rsidR="003F3B5F" w:rsidRDefault="003F3B5F" w:rsidP="003F3B5F">
      <w:pPr>
        <w:pStyle w:val="Heading1"/>
        <w:rPr>
          <w:noProof/>
        </w:rPr>
      </w:pPr>
      <w:bookmarkStart w:id="0" w:name="_Toc239100980"/>
      <w:r>
        <w:rPr>
          <w:noProof/>
        </w:rPr>
        <w:lastRenderedPageBreak/>
        <w:t>Task 2.1</w:t>
      </w:r>
      <w:bookmarkEnd w:id="0"/>
    </w:p>
    <w:p w14:paraId="73668F8B" w14:textId="0F8EC9F5" w:rsidR="003F3B5F" w:rsidRDefault="003F3B5F" w:rsidP="003F3B5F">
      <w:r w:rsidRPr="003F3B5F">
        <w:t>In Task 2.1, we deployed a basic ASP.NET Core web application to Microsoft Azure using Visual Studio. This involved setting up an Azure account, creating a publish profile, and publishing the application to Azure App Service. The objective was to verify that the application was successfully deployed and publicly accessible through a live URL.</w:t>
      </w:r>
    </w:p>
    <w:p w14:paraId="5C135CC2" w14:textId="7DBF3338" w:rsidR="004038DA" w:rsidRPr="003F3B5F" w:rsidRDefault="004038DA" w:rsidP="004038DA">
      <w:pPr>
        <w:pStyle w:val="Heading2"/>
      </w:pPr>
      <w:bookmarkStart w:id="1" w:name="_Toc239100981"/>
      <w:r>
        <w:t>Step 1: Create a new project, name and additional information</w:t>
      </w:r>
      <w:bookmarkEnd w:id="1"/>
    </w:p>
    <w:p w14:paraId="449B5440" w14:textId="12B59DBC" w:rsidR="00135085" w:rsidRDefault="00135085">
      <w:r w:rsidRPr="00135085">
        <w:rPr>
          <w:noProof/>
        </w:rPr>
        <w:drawing>
          <wp:inline distT="0" distB="0" distL="0" distR="0" wp14:anchorId="52D05621" wp14:editId="44373397">
            <wp:extent cx="5731510" cy="3415030"/>
            <wp:effectExtent l="0" t="0" r="2540" b="0"/>
            <wp:docPr id="851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0F70" w14:textId="6B5E89CF" w:rsidR="003F3B5F" w:rsidRPr="003F3B5F" w:rsidRDefault="003F3B5F" w:rsidP="003F3B5F">
      <w:pPr>
        <w:jc w:val="center"/>
        <w:rPr>
          <w:i/>
          <w:iCs/>
        </w:rPr>
      </w:pPr>
      <w:r>
        <w:rPr>
          <w:i/>
          <w:iCs/>
        </w:rPr>
        <w:t>Figure 1: Create a new Project</w:t>
      </w:r>
    </w:p>
    <w:p w14:paraId="18E292CE" w14:textId="562AC532" w:rsidR="00135085" w:rsidRDefault="00135085">
      <w:r w:rsidRPr="00135085">
        <w:rPr>
          <w:noProof/>
        </w:rPr>
        <w:lastRenderedPageBreak/>
        <w:drawing>
          <wp:inline distT="0" distB="0" distL="0" distR="0" wp14:anchorId="41DBE8C7" wp14:editId="1B8D7E29">
            <wp:extent cx="5731510" cy="3411855"/>
            <wp:effectExtent l="0" t="0" r="2540" b="0"/>
            <wp:docPr id="12399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20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FE0" w14:textId="5C5282D6" w:rsidR="003F3B5F" w:rsidRPr="003F3B5F" w:rsidRDefault="003F3B5F" w:rsidP="003F3B5F">
      <w:pPr>
        <w:jc w:val="center"/>
        <w:rPr>
          <w:i/>
          <w:iCs/>
        </w:rPr>
      </w:pPr>
      <w:r>
        <w:rPr>
          <w:i/>
          <w:iCs/>
        </w:rPr>
        <w:t>F</w:t>
      </w:r>
      <w:r w:rsidR="004038DA">
        <w:rPr>
          <w:i/>
          <w:iCs/>
        </w:rPr>
        <w:t>igure 2</w:t>
      </w:r>
    </w:p>
    <w:p w14:paraId="57C54CD0" w14:textId="3D251585" w:rsidR="00135085" w:rsidRDefault="00135085">
      <w:r w:rsidRPr="00135085">
        <w:rPr>
          <w:noProof/>
        </w:rPr>
        <w:drawing>
          <wp:inline distT="0" distB="0" distL="0" distR="0" wp14:anchorId="52B77212" wp14:editId="6B1AC8E6">
            <wp:extent cx="5731510" cy="3370580"/>
            <wp:effectExtent l="0" t="0" r="2540" b="1270"/>
            <wp:docPr id="7693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F9B8" w14:textId="59E57BC3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3</w:t>
      </w:r>
    </w:p>
    <w:p w14:paraId="01793AF6" w14:textId="77777777" w:rsidR="004038DA" w:rsidRDefault="004038DA" w:rsidP="004038DA">
      <w:pPr>
        <w:jc w:val="center"/>
        <w:rPr>
          <w:i/>
          <w:iCs/>
        </w:rPr>
      </w:pPr>
    </w:p>
    <w:p w14:paraId="43924108" w14:textId="77777777" w:rsidR="004038DA" w:rsidRPr="003F3B5F" w:rsidRDefault="004038DA" w:rsidP="004038DA">
      <w:pPr>
        <w:jc w:val="center"/>
        <w:rPr>
          <w:i/>
          <w:iCs/>
        </w:rPr>
      </w:pPr>
    </w:p>
    <w:p w14:paraId="7512BDE5" w14:textId="77777777" w:rsidR="004038DA" w:rsidRDefault="004038DA"/>
    <w:p w14:paraId="0D99F20B" w14:textId="77777777" w:rsidR="004038DA" w:rsidRDefault="004038DA"/>
    <w:p w14:paraId="75CEF6B6" w14:textId="61FECA9D" w:rsidR="004038DA" w:rsidRDefault="004038DA" w:rsidP="004038DA">
      <w:pPr>
        <w:pStyle w:val="Heading2"/>
      </w:pPr>
      <w:bookmarkStart w:id="2" w:name="_Toc239100982"/>
      <w:r>
        <w:lastRenderedPageBreak/>
        <w:t>Step 2: running the application, and set up an account</w:t>
      </w:r>
      <w:bookmarkEnd w:id="2"/>
      <w:r>
        <w:t xml:space="preserve"> </w:t>
      </w:r>
    </w:p>
    <w:p w14:paraId="1CB89314" w14:textId="149B54D4" w:rsidR="00135085" w:rsidRDefault="00135085">
      <w:r w:rsidRPr="00135085">
        <w:rPr>
          <w:noProof/>
        </w:rPr>
        <w:drawing>
          <wp:inline distT="0" distB="0" distL="0" distR="0" wp14:anchorId="26121119" wp14:editId="32ED1CED">
            <wp:extent cx="5731510" cy="3303905"/>
            <wp:effectExtent l="0" t="0" r="2540" b="0"/>
            <wp:docPr id="18593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52CA" w14:textId="42F5E336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4: dashboard, run the application without debugging</w:t>
      </w:r>
    </w:p>
    <w:p w14:paraId="21778A2B" w14:textId="77777777" w:rsidR="004038DA" w:rsidRDefault="004038DA" w:rsidP="004038DA">
      <w:pPr>
        <w:jc w:val="center"/>
      </w:pPr>
    </w:p>
    <w:p w14:paraId="152B8799" w14:textId="4C558A03" w:rsidR="00135085" w:rsidRDefault="00135085">
      <w:r w:rsidRPr="00135085">
        <w:rPr>
          <w:noProof/>
        </w:rPr>
        <w:drawing>
          <wp:inline distT="0" distB="0" distL="0" distR="0" wp14:anchorId="089C6D0F" wp14:editId="796CE6D4">
            <wp:extent cx="5731510" cy="3851275"/>
            <wp:effectExtent l="0" t="0" r="2540" b="0"/>
            <wp:docPr id="13510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77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B23" w14:textId="7CA4A865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5: accepting SSL Certificate</w:t>
      </w:r>
    </w:p>
    <w:p w14:paraId="4ED81139" w14:textId="77777777" w:rsidR="004038DA" w:rsidRDefault="004038DA"/>
    <w:p w14:paraId="7205A9C8" w14:textId="6B87947B" w:rsidR="00135085" w:rsidRDefault="00135085">
      <w:r w:rsidRPr="00135085">
        <w:rPr>
          <w:noProof/>
        </w:rPr>
        <w:drawing>
          <wp:inline distT="0" distB="0" distL="0" distR="0" wp14:anchorId="4B582998" wp14:editId="11C43421">
            <wp:extent cx="5731510" cy="982980"/>
            <wp:effectExtent l="0" t="0" r="2540" b="7620"/>
            <wp:docPr id="2334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3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86D3" w14:textId="6D323FB9" w:rsidR="004038DA" w:rsidRDefault="004038DA" w:rsidP="004038DA">
      <w:pPr>
        <w:jc w:val="center"/>
      </w:pPr>
      <w:r>
        <w:rPr>
          <w:i/>
          <w:iCs/>
        </w:rPr>
        <w:t xml:space="preserve">Figure </w:t>
      </w:r>
      <w:r>
        <w:rPr>
          <w:i/>
          <w:iCs/>
        </w:rPr>
        <w:t>6</w:t>
      </w:r>
    </w:p>
    <w:p w14:paraId="2BDD7BB9" w14:textId="69C58A73" w:rsidR="00135085" w:rsidRDefault="00135085">
      <w:r w:rsidRPr="00135085">
        <w:rPr>
          <w:noProof/>
        </w:rPr>
        <w:drawing>
          <wp:inline distT="0" distB="0" distL="0" distR="0" wp14:anchorId="6915B0C4" wp14:editId="002B2C6B">
            <wp:extent cx="5334744" cy="5668166"/>
            <wp:effectExtent l="0" t="0" r="0" b="8890"/>
            <wp:docPr id="762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5D01" w14:textId="388B6A99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7: install certificate</w:t>
      </w:r>
    </w:p>
    <w:p w14:paraId="035D4241" w14:textId="77777777" w:rsidR="004038DA" w:rsidRDefault="004038DA"/>
    <w:p w14:paraId="0D9A8298" w14:textId="1AD26ACA" w:rsidR="00135085" w:rsidRDefault="00135085">
      <w:r w:rsidRPr="00135085">
        <w:rPr>
          <w:noProof/>
        </w:rPr>
        <w:lastRenderedPageBreak/>
        <w:drawing>
          <wp:inline distT="0" distB="0" distL="0" distR="0" wp14:anchorId="15578C9F" wp14:editId="41C63381">
            <wp:extent cx="5731510" cy="2514600"/>
            <wp:effectExtent l="0" t="0" r="2540" b="0"/>
            <wp:docPr id="12386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1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BC4" w14:textId="61C266BB" w:rsidR="004038DA" w:rsidRDefault="004038DA" w:rsidP="004038DA">
      <w:pPr>
        <w:jc w:val="center"/>
      </w:pPr>
      <w:r>
        <w:rPr>
          <w:i/>
          <w:iCs/>
        </w:rPr>
        <w:t xml:space="preserve">Figure </w:t>
      </w:r>
      <w:r>
        <w:rPr>
          <w:i/>
          <w:iCs/>
        </w:rPr>
        <w:t>8</w:t>
      </w:r>
      <w:r w:rsidR="0094392F">
        <w:rPr>
          <w:i/>
          <w:iCs/>
        </w:rPr>
        <w:t>: Click yes to trust the IIS Express SSL certificate</w:t>
      </w:r>
    </w:p>
    <w:p w14:paraId="408A3C3A" w14:textId="2E941DB3" w:rsidR="00135085" w:rsidRDefault="00135085">
      <w:r w:rsidRPr="00135085">
        <w:rPr>
          <w:noProof/>
        </w:rPr>
        <w:drawing>
          <wp:inline distT="0" distB="0" distL="0" distR="0" wp14:anchorId="034417D3" wp14:editId="4C370A7A">
            <wp:extent cx="5731510" cy="5626100"/>
            <wp:effectExtent l="0" t="0" r="2540" b="0"/>
            <wp:docPr id="2619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3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F6A6" w14:textId="22314C72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Figure </w:t>
      </w:r>
      <w:r>
        <w:rPr>
          <w:i/>
          <w:iCs/>
        </w:rPr>
        <w:t>9</w:t>
      </w:r>
    </w:p>
    <w:p w14:paraId="077C82BD" w14:textId="1C0CDC58" w:rsidR="00135085" w:rsidRDefault="00135085">
      <w:r w:rsidRPr="00135085">
        <w:rPr>
          <w:noProof/>
        </w:rPr>
        <w:drawing>
          <wp:inline distT="0" distB="0" distL="0" distR="0" wp14:anchorId="346DEE51" wp14:editId="1584540B">
            <wp:extent cx="5731510" cy="3580765"/>
            <wp:effectExtent l="0" t="0" r="2540" b="635"/>
            <wp:docPr id="9049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5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E6FE" w14:textId="31EEB913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10: how it looks like when running using localhost</w:t>
      </w:r>
    </w:p>
    <w:p w14:paraId="53D4813D" w14:textId="3CE9B657" w:rsidR="004038DA" w:rsidRDefault="004038DA" w:rsidP="004038DA">
      <w:pPr>
        <w:pStyle w:val="Heading2"/>
      </w:pPr>
      <w:bookmarkStart w:id="3" w:name="_Toc239100983"/>
      <w:r>
        <w:t>Step 3: making an azure account</w:t>
      </w:r>
      <w:bookmarkEnd w:id="3"/>
    </w:p>
    <w:p w14:paraId="09E21F02" w14:textId="5163072E" w:rsidR="00507381" w:rsidRDefault="004038DA">
      <w:r>
        <w:t>Click on the project and then select publish, select azure and then azure app service (windows)</w:t>
      </w:r>
    </w:p>
    <w:p w14:paraId="024978B4" w14:textId="77777777" w:rsidR="00507381" w:rsidRDefault="00507381" w:rsidP="00507381">
      <w:r w:rsidRPr="0083381F">
        <w:drawing>
          <wp:inline distT="0" distB="0" distL="0" distR="0" wp14:anchorId="41A3BEDD" wp14:editId="41DDF73B">
            <wp:extent cx="5731510" cy="2669540"/>
            <wp:effectExtent l="0" t="0" r="2540" b="0"/>
            <wp:docPr id="17319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1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F658" w14:textId="0B49FB45" w:rsidR="004038DA" w:rsidRP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11: select Azure</w:t>
      </w:r>
    </w:p>
    <w:p w14:paraId="57A85533" w14:textId="3D713878" w:rsidR="00507381" w:rsidRDefault="004038DA" w:rsidP="004038DA">
      <w:pPr>
        <w:jc w:val="center"/>
      </w:pPr>
      <w:r>
        <w:lastRenderedPageBreak/>
        <w:t>e</w:t>
      </w:r>
      <w:r w:rsidR="00507381" w:rsidRPr="0083381F">
        <w:drawing>
          <wp:inline distT="0" distB="0" distL="0" distR="0" wp14:anchorId="7B626F31" wp14:editId="60DDF586">
            <wp:extent cx="4484536" cy="3185283"/>
            <wp:effectExtent l="0" t="0" r="0" b="0"/>
            <wp:docPr id="6741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00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31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E2F" w14:textId="61C77F73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12: Select Azure App Service (windows)</w:t>
      </w:r>
    </w:p>
    <w:p w14:paraId="349767A8" w14:textId="18E1B726" w:rsidR="004038DA" w:rsidRDefault="004038DA" w:rsidP="004038DA">
      <w:pPr>
        <w:jc w:val="center"/>
        <w:rPr>
          <w:i/>
          <w:iCs/>
        </w:rPr>
      </w:pPr>
      <w:r w:rsidRPr="00507381">
        <w:drawing>
          <wp:inline distT="0" distB="0" distL="0" distR="0" wp14:anchorId="24C2ED11" wp14:editId="650D7BCA">
            <wp:extent cx="4452730" cy="3400579"/>
            <wp:effectExtent l="0" t="0" r="5080" b="9525"/>
            <wp:docPr id="16671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0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687" cy="3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D326" w14:textId="3098119F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13: Create a new instance</w:t>
      </w:r>
    </w:p>
    <w:p w14:paraId="03E359F3" w14:textId="6358C22A" w:rsidR="004038DA" w:rsidRPr="004038DA" w:rsidRDefault="004038DA" w:rsidP="004038DA">
      <w:pPr>
        <w:jc w:val="center"/>
      </w:pPr>
      <w:r>
        <w:t xml:space="preserve">In this step after selecting create a new instance it will ask to add account or make a new account, at </w:t>
      </w:r>
      <w:proofErr w:type="gramStart"/>
      <w:r>
        <w:t>first</w:t>
      </w:r>
      <w:proofErr w:type="gramEnd"/>
      <w:r>
        <w:t xml:space="preserve"> I used Swinburne account and it was not eligible for the free subscription so I switched to personal account</w:t>
      </w:r>
    </w:p>
    <w:p w14:paraId="056E91C2" w14:textId="78DBE401" w:rsidR="00507381" w:rsidRDefault="004038DA" w:rsidP="004038DA">
      <w:pPr>
        <w:jc w:val="center"/>
      </w:pPr>
      <w:r w:rsidRPr="00507381">
        <w:lastRenderedPageBreak/>
        <w:drawing>
          <wp:inline distT="0" distB="0" distL="0" distR="0" wp14:anchorId="513DB45A" wp14:editId="44D544D1">
            <wp:extent cx="4882101" cy="2625495"/>
            <wp:effectExtent l="0" t="0" r="0" b="3810"/>
            <wp:docPr id="418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9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5527" cy="26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4122" w14:textId="6264B262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14: Swinburne Account is not eligible for Azure free account</w:t>
      </w:r>
    </w:p>
    <w:p w14:paraId="157AABFB" w14:textId="1B8A6617" w:rsidR="0094392F" w:rsidRDefault="0094392F" w:rsidP="004038DA">
      <w:pPr>
        <w:jc w:val="center"/>
        <w:rPr>
          <w:i/>
          <w:iCs/>
        </w:rPr>
      </w:pPr>
      <w:r w:rsidRPr="00507381">
        <w:drawing>
          <wp:inline distT="0" distB="0" distL="0" distR="0" wp14:anchorId="277B3688" wp14:editId="2DDCDCCC">
            <wp:extent cx="5731510" cy="2856865"/>
            <wp:effectExtent l="0" t="0" r="2540" b="635"/>
            <wp:docPr id="61280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09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C87F" w14:textId="77777777" w:rsidR="0094392F" w:rsidRPr="004038DA" w:rsidRDefault="0094392F" w:rsidP="0094392F">
      <w:pPr>
        <w:jc w:val="center"/>
        <w:rPr>
          <w:i/>
          <w:iCs/>
        </w:rPr>
      </w:pPr>
      <w:r>
        <w:rPr>
          <w:i/>
          <w:iCs/>
        </w:rPr>
        <w:t>Figure 15: Created a new account using personal account and it is eligible for the free azure subscription</w:t>
      </w:r>
    </w:p>
    <w:p w14:paraId="0F5C6A7C" w14:textId="77777777" w:rsidR="0094392F" w:rsidRPr="004038DA" w:rsidRDefault="0094392F" w:rsidP="004038DA">
      <w:pPr>
        <w:jc w:val="center"/>
        <w:rPr>
          <w:i/>
          <w:iCs/>
        </w:rPr>
      </w:pPr>
    </w:p>
    <w:p w14:paraId="7DDA7ABE" w14:textId="2FC319A6" w:rsidR="00507381" w:rsidRDefault="003F3B5F" w:rsidP="0094392F">
      <w:pPr>
        <w:jc w:val="center"/>
      </w:pPr>
      <w:r w:rsidRPr="003F3B5F">
        <w:lastRenderedPageBreak/>
        <w:drawing>
          <wp:inline distT="0" distB="0" distL="0" distR="0" wp14:anchorId="6ABBC540" wp14:editId="678E9E95">
            <wp:extent cx="4634166" cy="3919993"/>
            <wp:effectExtent l="0" t="0" r="0" b="4445"/>
            <wp:docPr id="208821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5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5584" cy="39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CB50" w14:textId="6DAA3CEC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16: make sure the subscription name is “Azure subscription 1” and selected “Canada Central as Hosting Plan”</w:t>
      </w:r>
    </w:p>
    <w:p w14:paraId="5BAF6CAA" w14:textId="3272CBBE" w:rsidR="003F3B5F" w:rsidRDefault="003F3B5F" w:rsidP="0094392F">
      <w:pPr>
        <w:jc w:val="center"/>
      </w:pPr>
      <w:r w:rsidRPr="003F3B5F">
        <w:drawing>
          <wp:inline distT="0" distB="0" distL="0" distR="0" wp14:anchorId="78FEFFF4" wp14:editId="5ED0B7CB">
            <wp:extent cx="4738977" cy="3751384"/>
            <wp:effectExtent l="0" t="0" r="5080" b="1905"/>
            <wp:docPr id="14091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5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791" cy="37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AEEE" w14:textId="2BD71C4D" w:rsidR="004038DA" w:rsidRP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</w:t>
      </w:r>
      <w:r w:rsidR="0094392F">
        <w:rPr>
          <w:i/>
          <w:iCs/>
        </w:rPr>
        <w:t>7</w:t>
      </w:r>
      <w:r>
        <w:rPr>
          <w:i/>
          <w:iCs/>
        </w:rPr>
        <w:t xml:space="preserve">: </w:t>
      </w:r>
      <w:r w:rsidR="0094392F">
        <w:rPr>
          <w:i/>
          <w:iCs/>
        </w:rPr>
        <w:t>Hosting Plan was not eligible (Canada Central)</w:t>
      </w:r>
    </w:p>
    <w:p w14:paraId="73EA13B5" w14:textId="2C1ED003" w:rsidR="003F3B5F" w:rsidRDefault="003F3B5F" w:rsidP="0094392F">
      <w:pPr>
        <w:jc w:val="center"/>
      </w:pPr>
      <w:r w:rsidRPr="003F3B5F">
        <w:lastRenderedPageBreak/>
        <w:drawing>
          <wp:inline distT="0" distB="0" distL="0" distR="0" wp14:anchorId="351ECFF8" wp14:editId="4CF182D0">
            <wp:extent cx="4817418" cy="3808674"/>
            <wp:effectExtent l="0" t="0" r="2540" b="1905"/>
            <wp:docPr id="183014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2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820" cy="38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AADF" w14:textId="2F178995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18: Switch Hosting Plan to Australia Southeast (it works)</w:t>
      </w:r>
    </w:p>
    <w:p w14:paraId="1A805B88" w14:textId="46D13497" w:rsidR="003F3B5F" w:rsidRDefault="003F3B5F" w:rsidP="0094392F">
      <w:pPr>
        <w:jc w:val="center"/>
      </w:pPr>
      <w:r w:rsidRPr="003F3B5F">
        <w:drawing>
          <wp:inline distT="0" distB="0" distL="0" distR="0" wp14:anchorId="62DB4E95" wp14:editId="3D1A06C8">
            <wp:extent cx="5731510" cy="4048125"/>
            <wp:effectExtent l="0" t="0" r="2540" b="9525"/>
            <wp:docPr id="14145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12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2588" w14:textId="408BE2A9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 xml:space="preserve">Figure 19: Finish </w:t>
      </w:r>
      <w:proofErr w:type="gramStart"/>
      <w:r>
        <w:rPr>
          <w:i/>
          <w:iCs/>
        </w:rPr>
        <w:t>publish</w:t>
      </w:r>
      <w:proofErr w:type="gramEnd"/>
    </w:p>
    <w:p w14:paraId="7C49F5BD" w14:textId="71FB9F98" w:rsidR="003F3B5F" w:rsidRDefault="003F3B5F" w:rsidP="0094392F">
      <w:pPr>
        <w:jc w:val="center"/>
      </w:pPr>
      <w:r w:rsidRPr="003F3B5F">
        <w:lastRenderedPageBreak/>
        <w:drawing>
          <wp:inline distT="0" distB="0" distL="0" distR="0" wp14:anchorId="5D268BD8" wp14:editId="71D82F2B">
            <wp:extent cx="4670521" cy="3299791"/>
            <wp:effectExtent l="0" t="0" r="0" b="0"/>
            <wp:docPr id="17757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7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3403" cy="33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38C2" w14:textId="38724A5B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20: Publish Finished</w:t>
      </w:r>
    </w:p>
    <w:p w14:paraId="70708250" w14:textId="616C2612" w:rsidR="003F3B5F" w:rsidRDefault="003F3B5F" w:rsidP="0094392F">
      <w:pPr>
        <w:jc w:val="center"/>
      </w:pPr>
      <w:r w:rsidRPr="003F3B5F">
        <w:drawing>
          <wp:inline distT="0" distB="0" distL="0" distR="0" wp14:anchorId="0CFD7BA6" wp14:editId="00D85129">
            <wp:extent cx="5731510" cy="2391410"/>
            <wp:effectExtent l="0" t="0" r="2540" b="8890"/>
            <wp:docPr id="1450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7DC" w14:textId="46DFD9E7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21: page where it brings when it finishes the publish and, on the page, can be found “Site: …” the site that brings to see the application deployed in Azure</w:t>
      </w:r>
    </w:p>
    <w:p w14:paraId="71C8F105" w14:textId="74C45AD3" w:rsidR="003F3B5F" w:rsidRDefault="003F3B5F" w:rsidP="0094392F">
      <w:pPr>
        <w:jc w:val="center"/>
      </w:pPr>
      <w:r w:rsidRPr="003F3B5F">
        <w:lastRenderedPageBreak/>
        <w:drawing>
          <wp:inline distT="0" distB="0" distL="0" distR="0" wp14:anchorId="2BDD4E15" wp14:editId="26F4A6F4">
            <wp:extent cx="5731510" cy="3390900"/>
            <wp:effectExtent l="0" t="0" r="2540" b="0"/>
            <wp:docPr id="16530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9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4798" w14:textId="598C632E" w:rsidR="003F3B5F" w:rsidRDefault="0094392F" w:rsidP="0094392F">
      <w:pPr>
        <w:jc w:val="center"/>
        <w:rPr>
          <w:i/>
          <w:iCs/>
        </w:rPr>
      </w:pPr>
      <w:r>
        <w:rPr>
          <w:i/>
          <w:iCs/>
        </w:rPr>
        <w:t>Figure 22: The page after clicking on the URL</w:t>
      </w:r>
    </w:p>
    <w:p w14:paraId="45D6D4FD" w14:textId="4CA80A9F" w:rsidR="00402962" w:rsidRDefault="00402962" w:rsidP="0094392F">
      <w:pPr>
        <w:jc w:val="center"/>
        <w:rPr>
          <w:i/>
          <w:iCs/>
        </w:rPr>
      </w:pPr>
      <w:r w:rsidRPr="00402962">
        <w:rPr>
          <w:i/>
          <w:iCs/>
        </w:rPr>
        <w:drawing>
          <wp:inline distT="0" distB="0" distL="0" distR="0" wp14:anchorId="65AC62B5" wp14:editId="5ADF63B7">
            <wp:extent cx="5731510" cy="2837180"/>
            <wp:effectExtent l="0" t="0" r="2540" b="1270"/>
            <wp:docPr id="19099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79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7A6F" w14:textId="029E1BE4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23: Azure portal</w:t>
      </w:r>
    </w:p>
    <w:p w14:paraId="6CB9E354" w14:textId="12936E46" w:rsidR="0094392F" w:rsidRDefault="0094392F" w:rsidP="0094392F">
      <w:pPr>
        <w:pStyle w:val="Heading1"/>
      </w:pPr>
      <w:bookmarkStart w:id="4" w:name="_Toc239100984"/>
      <w:r>
        <w:t>Task 2.2</w:t>
      </w:r>
      <w:bookmarkEnd w:id="4"/>
    </w:p>
    <w:p w14:paraId="5E6D0C44" w14:textId="2128E3BD" w:rsidR="00402962" w:rsidRDefault="00402962" w:rsidP="00402962">
      <w:r>
        <w:t>For 2.2 we will be making a simple app using C# and publish it to azure</w:t>
      </w:r>
    </w:p>
    <w:p w14:paraId="1CECF1D4" w14:textId="2AB90BBA" w:rsidR="00402962" w:rsidRDefault="00402962" w:rsidP="00402962">
      <w:pPr>
        <w:pStyle w:val="Heading2"/>
      </w:pPr>
      <w:bookmarkStart w:id="5" w:name="_Toc239100985"/>
      <w:r>
        <w:lastRenderedPageBreak/>
        <w:t>Step 1: Create new project</w:t>
      </w:r>
      <w:bookmarkEnd w:id="5"/>
    </w:p>
    <w:p w14:paraId="2A6E0143" w14:textId="2BB39BBB" w:rsidR="00402962" w:rsidRDefault="00402962" w:rsidP="00402962">
      <w:r w:rsidRPr="00402962">
        <w:drawing>
          <wp:inline distT="0" distB="0" distL="0" distR="0" wp14:anchorId="246A17FF" wp14:editId="252736D4">
            <wp:extent cx="5731510" cy="3440430"/>
            <wp:effectExtent l="0" t="0" r="2540" b="7620"/>
            <wp:docPr id="7407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8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3A6A" w14:textId="13B71785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1: create a new project</w:t>
      </w:r>
    </w:p>
    <w:p w14:paraId="4AA46943" w14:textId="3577B424" w:rsidR="00402962" w:rsidRDefault="00402962" w:rsidP="00402962">
      <w:pPr>
        <w:jc w:val="center"/>
        <w:rPr>
          <w:i/>
          <w:iCs/>
        </w:rPr>
      </w:pPr>
      <w:r w:rsidRPr="00402962">
        <w:rPr>
          <w:i/>
          <w:iCs/>
        </w:rPr>
        <w:drawing>
          <wp:inline distT="0" distB="0" distL="0" distR="0" wp14:anchorId="4C4697C1" wp14:editId="1D9A6B82">
            <wp:extent cx="5731510" cy="3370580"/>
            <wp:effectExtent l="0" t="0" r="2540" b="1270"/>
            <wp:docPr id="4994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8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6A24" w14:textId="46F968A2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2: select a name</w:t>
      </w:r>
    </w:p>
    <w:p w14:paraId="11DEB133" w14:textId="5701553B" w:rsidR="00402962" w:rsidRDefault="00402962" w:rsidP="00402962">
      <w:pPr>
        <w:jc w:val="center"/>
        <w:rPr>
          <w:i/>
          <w:iCs/>
        </w:rPr>
      </w:pPr>
      <w:r w:rsidRPr="00402962">
        <w:rPr>
          <w:i/>
          <w:iCs/>
        </w:rPr>
        <w:lastRenderedPageBreak/>
        <w:drawing>
          <wp:inline distT="0" distB="0" distL="0" distR="0" wp14:anchorId="692F8A07" wp14:editId="4375082D">
            <wp:extent cx="5731510" cy="3402965"/>
            <wp:effectExtent l="0" t="0" r="2540" b="6985"/>
            <wp:docPr id="47555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2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E380" w14:textId="24961C29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3: Create</w:t>
      </w:r>
    </w:p>
    <w:p w14:paraId="6337C983" w14:textId="60342B0C" w:rsidR="0094392F" w:rsidRDefault="00402962" w:rsidP="0094392F">
      <w:r w:rsidRPr="00402962">
        <w:drawing>
          <wp:inline distT="0" distB="0" distL="0" distR="0" wp14:anchorId="4C6446C5" wp14:editId="250EF642">
            <wp:extent cx="5731510" cy="3124200"/>
            <wp:effectExtent l="0" t="0" r="2540" b="0"/>
            <wp:docPr id="86408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43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C6F9" w14:textId="144D75B9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4: make a new file or project</w:t>
      </w:r>
    </w:p>
    <w:p w14:paraId="654C5605" w14:textId="037120E4" w:rsidR="00402962" w:rsidRDefault="00402962" w:rsidP="00402962">
      <w:pPr>
        <w:jc w:val="center"/>
        <w:rPr>
          <w:i/>
          <w:iCs/>
        </w:rPr>
      </w:pPr>
      <w:r w:rsidRPr="00402962">
        <w:lastRenderedPageBreak/>
        <w:drawing>
          <wp:inline distT="0" distB="0" distL="0" distR="0" wp14:anchorId="2607747D" wp14:editId="1FCFC22D">
            <wp:extent cx="4654550" cy="5487377"/>
            <wp:effectExtent l="0" t="0" r="0" b="0"/>
            <wp:docPr id="7813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66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6538" cy="54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4CD2" w14:textId="7BE0A7E4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5: on the right side find models and then right click and select add&gt;class</w:t>
      </w:r>
    </w:p>
    <w:p w14:paraId="3307453E" w14:textId="7D5C3DED" w:rsidR="00402962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56C09E9D" wp14:editId="1CAC8F00">
            <wp:extent cx="5731510" cy="3957955"/>
            <wp:effectExtent l="0" t="0" r="2540" b="4445"/>
            <wp:docPr id="7908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47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0A6" w14:textId="48D79A11" w:rsidR="00123C93" w:rsidRDefault="00123C93" w:rsidP="00123C93">
      <w:pPr>
        <w:pStyle w:val="Heading2"/>
      </w:pPr>
      <w:bookmarkStart w:id="6" w:name="_Toc239100986"/>
      <w:r>
        <w:t>Step 2: Codes</w:t>
      </w:r>
      <w:bookmarkEnd w:id="6"/>
    </w:p>
    <w:p w14:paraId="6BD062D1" w14:textId="6DCBA3DC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>Figure 6: create the class (rename it to the name wanted)</w:t>
      </w:r>
    </w:p>
    <w:p w14:paraId="777B289C" w14:textId="70D03EB4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000263B9" wp14:editId="77E0428F">
            <wp:extent cx="5731510" cy="1669415"/>
            <wp:effectExtent l="0" t="0" r="2540" b="6985"/>
            <wp:docPr id="188372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258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8044" w14:textId="54853A0B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7: code for </w:t>
      </w:r>
      <w:proofErr w:type="spellStart"/>
      <w:r>
        <w:rPr>
          <w:i/>
          <w:iCs/>
        </w:rPr>
        <w:t>Student.cs</w:t>
      </w:r>
      <w:proofErr w:type="spellEnd"/>
    </w:p>
    <w:p w14:paraId="17B42E04" w14:textId="6674196C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0F002B6A" wp14:editId="719245F0">
            <wp:extent cx="5731510" cy="3972560"/>
            <wp:effectExtent l="0" t="0" r="2540" b="8890"/>
            <wp:docPr id="28191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163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BE5A" w14:textId="2C49D262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8: following the previous step create a </w:t>
      </w:r>
      <w:proofErr w:type="spellStart"/>
      <w:r>
        <w:rPr>
          <w:i/>
          <w:iCs/>
        </w:rPr>
        <w:t>StudentController.cs</w:t>
      </w:r>
      <w:proofErr w:type="spellEnd"/>
      <w:r>
        <w:rPr>
          <w:i/>
          <w:iCs/>
        </w:rPr>
        <w:t xml:space="preserve"> but select Controllers instead of Models</w:t>
      </w:r>
    </w:p>
    <w:p w14:paraId="7C3E2132" w14:textId="1C7BD969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5650466B" wp14:editId="04B89CF7">
            <wp:extent cx="5731510" cy="2576195"/>
            <wp:effectExtent l="0" t="0" r="2540" b="0"/>
            <wp:docPr id="7925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6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1209" w14:textId="627C435B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9: Code for </w:t>
      </w:r>
      <w:proofErr w:type="spellStart"/>
      <w:r>
        <w:rPr>
          <w:i/>
          <w:iCs/>
        </w:rPr>
        <w:t>StudentController.cs</w:t>
      </w:r>
      <w:proofErr w:type="spellEnd"/>
    </w:p>
    <w:p w14:paraId="752057F8" w14:textId="1324FC4C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0CEFBBF7" wp14:editId="365CD162">
            <wp:extent cx="4768850" cy="3748086"/>
            <wp:effectExtent l="0" t="0" r="0" b="5080"/>
            <wp:docPr id="20491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2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9774" cy="3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9AAE" w14:textId="574797AC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10: On the right side, right click on views and add new folder name </w:t>
      </w:r>
      <w:proofErr w:type="gramStart"/>
      <w:r>
        <w:rPr>
          <w:i/>
          <w:iCs/>
        </w:rPr>
        <w:t>it</w:t>
      </w:r>
      <w:proofErr w:type="gramEnd"/>
      <w:r>
        <w:rPr>
          <w:i/>
          <w:iCs/>
        </w:rPr>
        <w:t xml:space="preserve"> Student</w:t>
      </w:r>
    </w:p>
    <w:p w14:paraId="41AE2D00" w14:textId="24FBDD61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6D68A8C7" wp14:editId="4FE44DCA">
            <wp:extent cx="4406900" cy="3117445"/>
            <wp:effectExtent l="0" t="0" r="0" b="6985"/>
            <wp:docPr id="12954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72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7719" cy="31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AE21" w14:textId="2BB0BDFA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11: right click on the </w:t>
      </w:r>
      <w:proofErr w:type="gramStart"/>
      <w:r>
        <w:rPr>
          <w:i/>
          <w:iCs/>
        </w:rPr>
        <w:t>Student</w:t>
      </w:r>
      <w:proofErr w:type="gramEnd"/>
      <w:r>
        <w:rPr>
          <w:i/>
          <w:iCs/>
        </w:rPr>
        <w:t xml:space="preserve"> folder just created and then add&gt;view and add</w:t>
      </w:r>
    </w:p>
    <w:p w14:paraId="3D5EBF50" w14:textId="2D2CFA63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318E687B" wp14:editId="569D126A">
            <wp:extent cx="5731510" cy="4024630"/>
            <wp:effectExtent l="0" t="0" r="2540" b="0"/>
            <wp:docPr id="112119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12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F30" w14:textId="41B62AD6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12: name it </w:t>
      </w:r>
      <w:proofErr w:type="spellStart"/>
      <w:r>
        <w:rPr>
          <w:i/>
          <w:iCs/>
        </w:rPr>
        <w:t>Index.cshtml</w:t>
      </w:r>
      <w:proofErr w:type="spellEnd"/>
      <w:r>
        <w:rPr>
          <w:i/>
          <w:iCs/>
        </w:rPr>
        <w:t xml:space="preserve"> and then add</w:t>
      </w:r>
    </w:p>
    <w:p w14:paraId="0E881403" w14:textId="3AAF55F7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7381C84F" wp14:editId="71969401">
            <wp:extent cx="5731510" cy="2052955"/>
            <wp:effectExtent l="0" t="0" r="2540" b="4445"/>
            <wp:docPr id="190878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76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AD76" w14:textId="341D3974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13: put into </w:t>
      </w:r>
      <w:proofErr w:type="spellStart"/>
      <w:r>
        <w:rPr>
          <w:i/>
          <w:iCs/>
        </w:rPr>
        <w:t>Index.cshtml</w:t>
      </w:r>
      <w:proofErr w:type="spellEnd"/>
    </w:p>
    <w:p w14:paraId="735068E2" w14:textId="40D41E17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24933664" wp14:editId="0E35B5A9">
            <wp:extent cx="4648200" cy="3912810"/>
            <wp:effectExtent l="0" t="0" r="0" b="0"/>
            <wp:docPr id="4040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084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9404" cy="39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F73E" w14:textId="784D8DC7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>Figure 14: right click on student folder again, and select view</w:t>
      </w:r>
    </w:p>
    <w:p w14:paraId="0C90BB49" w14:textId="22BBC6DC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18C8B81F" wp14:editId="2945E784">
            <wp:extent cx="4895850" cy="3591881"/>
            <wp:effectExtent l="0" t="0" r="0" b="8890"/>
            <wp:docPr id="9954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21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7217" cy="35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CFA7" w14:textId="7ADF4C1C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 xml:space="preserve">Figure 15: create and add (name it </w:t>
      </w:r>
      <w:proofErr w:type="spellStart"/>
      <w:r>
        <w:rPr>
          <w:i/>
          <w:iCs/>
        </w:rPr>
        <w:t>Create.cshtml</w:t>
      </w:r>
      <w:proofErr w:type="spellEnd"/>
      <w:r>
        <w:rPr>
          <w:i/>
          <w:iCs/>
        </w:rPr>
        <w:t>)</w:t>
      </w:r>
    </w:p>
    <w:p w14:paraId="297BC361" w14:textId="21421E55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009264E5" wp14:editId="25D1ED52">
            <wp:extent cx="5731510" cy="2757170"/>
            <wp:effectExtent l="0" t="0" r="2540" b="5080"/>
            <wp:docPr id="10264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1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9199" w14:textId="5C212E12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 xml:space="preserve">Figure 16: put into </w:t>
      </w:r>
      <w:proofErr w:type="spellStart"/>
      <w:r>
        <w:rPr>
          <w:i/>
          <w:iCs/>
        </w:rPr>
        <w:t>Create.cshtml</w:t>
      </w:r>
      <w:proofErr w:type="spellEnd"/>
    </w:p>
    <w:p w14:paraId="6860B451" w14:textId="6079E0A2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3EAB9D2A" wp14:editId="35BD6551">
            <wp:extent cx="5731510" cy="5908675"/>
            <wp:effectExtent l="0" t="0" r="2540" b="0"/>
            <wp:docPr id="11787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10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09B5" w14:textId="061CDE18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17: Run it and see from the web</w:t>
      </w:r>
    </w:p>
    <w:p w14:paraId="033E66FA" w14:textId="39EE58F7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07D7BFFE" wp14:editId="577DE9E0">
            <wp:extent cx="5731510" cy="2863215"/>
            <wp:effectExtent l="0" t="0" r="2540" b="0"/>
            <wp:docPr id="19504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81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E19" w14:textId="374C6F9E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 xml:space="preserve">Figure 18: Web application on the web (if doesn’t show this use </w:t>
      </w:r>
      <w:hyperlink r:id="rId49" w:history="1">
        <w:r w:rsidRPr="00B231F3">
          <w:rPr>
            <w:rStyle w:val="Hyperlink"/>
            <w:i/>
            <w:iCs/>
          </w:rPr>
          <w:t>- WebApplication</w:t>
        </w:r>
        <w:r w:rsidRPr="00B231F3">
          <w:rPr>
            <w:rStyle w:val="Hyperlink"/>
            <w:i/>
            <w:iCs/>
          </w:rPr>
          <w:t>_</w:t>
        </w:r>
        <w:proofErr w:type="gramStart"/>
        <w:r w:rsidRPr="00B231F3">
          <w:rPr>
            <w:rStyle w:val="Hyperlink"/>
            <w:i/>
            <w:iCs/>
          </w:rPr>
          <w:t>2._</w:t>
        </w:r>
        <w:proofErr w:type="gramEnd"/>
        <w:r w:rsidRPr="00B231F3">
          <w:rPr>
            <w:rStyle w:val="Hyperlink"/>
            <w:i/>
            <w:iCs/>
          </w:rPr>
          <w:t>2</w:t>
        </w:r>
      </w:hyperlink>
      <w:r>
        <w:rPr>
          <w:i/>
          <w:iCs/>
        </w:rPr>
        <w:t>)</w:t>
      </w:r>
    </w:p>
    <w:p w14:paraId="54745E9E" w14:textId="5FE96E98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19449A95" wp14:editId="66C31A7E">
            <wp:extent cx="5731510" cy="2661285"/>
            <wp:effectExtent l="0" t="0" r="2540" b="5715"/>
            <wp:docPr id="18701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591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206" w14:textId="4D1A54D3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19: Add new Student</w:t>
      </w:r>
    </w:p>
    <w:p w14:paraId="0EFFDC89" w14:textId="4BC47C6B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4BE5EC76" wp14:editId="763FC44D">
            <wp:extent cx="5731510" cy="3112770"/>
            <wp:effectExtent l="0" t="0" r="2540" b="0"/>
            <wp:docPr id="13884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42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8B8" w14:textId="66AA7BEA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20: Fill in information, and then click on Add Student</w:t>
      </w:r>
    </w:p>
    <w:p w14:paraId="56CFA1EF" w14:textId="489620D7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345EE5BE" wp14:editId="28A9BC3D">
            <wp:extent cx="5731510" cy="1254125"/>
            <wp:effectExtent l="0" t="0" r="2540" b="3175"/>
            <wp:docPr id="596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0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Figure 21: Student Created </w:t>
      </w:r>
    </w:p>
    <w:p w14:paraId="5FD4743B" w14:textId="778503AA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44EA965B" wp14:editId="2A1D4D2A">
            <wp:extent cx="5731510" cy="2200910"/>
            <wp:effectExtent l="0" t="0" r="2540" b="8890"/>
            <wp:docPr id="169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0CF0" w14:textId="5517BF2F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22: click on delete-to-delete Students information</w:t>
      </w:r>
    </w:p>
    <w:p w14:paraId="7F6F8458" w14:textId="68032B36" w:rsidR="00123C93" w:rsidRDefault="00123C93" w:rsidP="00123C93">
      <w:pPr>
        <w:pStyle w:val="Heading2"/>
      </w:pPr>
      <w:bookmarkStart w:id="7" w:name="_Toc239100987"/>
      <w:r>
        <w:lastRenderedPageBreak/>
        <w:t>Step 3: Publish</w:t>
      </w:r>
      <w:bookmarkEnd w:id="7"/>
    </w:p>
    <w:p w14:paraId="3D99314D" w14:textId="1AE72C1F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31946E84" wp14:editId="26607BD9">
            <wp:extent cx="4915586" cy="8326012"/>
            <wp:effectExtent l="0" t="0" r="0" b="0"/>
            <wp:docPr id="6949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33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510B" w14:textId="69D97A3D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lastRenderedPageBreak/>
        <w:t>Figure 23: After making sure everything is correct and running publish to Azure (right click on the project and select publish)</w:t>
      </w:r>
    </w:p>
    <w:p w14:paraId="67711795" w14:textId="4AAF685D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464389C2" wp14:editId="71ACB4D2">
            <wp:extent cx="5731510" cy="4008755"/>
            <wp:effectExtent l="0" t="0" r="2540" b="0"/>
            <wp:docPr id="18891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29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A2A0" w14:textId="7D0F15D0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24: Select Azure</w:t>
      </w:r>
    </w:p>
    <w:p w14:paraId="0369B590" w14:textId="70F9F3C5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4009D310" wp14:editId="53E3FEE5">
            <wp:extent cx="5731510" cy="3897630"/>
            <wp:effectExtent l="0" t="0" r="2540" b="7620"/>
            <wp:docPr id="10294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058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222" w14:textId="27FF680F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25: select Azure App Service (Windows)</w:t>
      </w:r>
    </w:p>
    <w:p w14:paraId="7AC0302F" w14:textId="4B78B901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drawing>
          <wp:inline distT="0" distB="0" distL="0" distR="0" wp14:anchorId="715E37F9" wp14:editId="581161E3">
            <wp:extent cx="5731510" cy="4005580"/>
            <wp:effectExtent l="0" t="0" r="2540" b="0"/>
            <wp:docPr id="10464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67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D7BC" w14:textId="7FA75B83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Figure 26: Make sure you select the correct account, and then click on create a new instance and name it </w:t>
      </w:r>
      <w:proofErr w:type="spellStart"/>
      <w:r>
        <w:rPr>
          <w:i/>
          <w:iCs/>
        </w:rPr>
        <w:t>StudentRegistrationApp</w:t>
      </w:r>
      <w:proofErr w:type="spellEnd"/>
      <w:r>
        <w:rPr>
          <w:i/>
          <w:iCs/>
        </w:rPr>
        <w:t xml:space="preserve"> (or any </w:t>
      </w:r>
      <w:proofErr w:type="gramStart"/>
      <w:r>
        <w:rPr>
          <w:i/>
          <w:iCs/>
        </w:rPr>
        <w:t>name)and</w:t>
      </w:r>
      <w:proofErr w:type="gramEnd"/>
      <w:r>
        <w:rPr>
          <w:i/>
          <w:iCs/>
        </w:rPr>
        <w:t xml:space="preserve"> then select the Hosting Plan and create</w:t>
      </w:r>
    </w:p>
    <w:p w14:paraId="7BE5D46D" w14:textId="6F252B97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drawing>
          <wp:inline distT="0" distB="0" distL="0" distR="0" wp14:anchorId="00062563" wp14:editId="2D6E3E2D">
            <wp:extent cx="5731510" cy="4025265"/>
            <wp:effectExtent l="0" t="0" r="2540" b="0"/>
            <wp:docPr id="2730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31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961E" w14:textId="73CF00BE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t>Figure 27: Click Finish</w:t>
      </w:r>
    </w:p>
    <w:p w14:paraId="5D7BE7AB" w14:textId="615FB413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lastRenderedPageBreak/>
        <w:drawing>
          <wp:inline distT="0" distB="0" distL="0" distR="0" wp14:anchorId="2F8C2CD9" wp14:editId="63BBA44D">
            <wp:extent cx="5731510" cy="4204335"/>
            <wp:effectExtent l="0" t="0" r="2540" b="5715"/>
            <wp:docPr id="626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7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12E" w14:textId="0A1D7E8F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t>Figure 28: wait until it finishes to deploy</w:t>
      </w:r>
    </w:p>
    <w:p w14:paraId="40D92F4C" w14:textId="176FACB0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drawing>
          <wp:inline distT="0" distB="0" distL="0" distR="0" wp14:anchorId="32409B67" wp14:editId="5EB1AD01">
            <wp:extent cx="5731510" cy="2792730"/>
            <wp:effectExtent l="0" t="0" r="2540" b="7620"/>
            <wp:docPr id="104001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143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4C42" w14:textId="135ACE30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t>Figure 29: find the URL on the page and click on it to be directed to the web</w:t>
      </w:r>
    </w:p>
    <w:p w14:paraId="3BAFE976" w14:textId="06542DD1" w:rsidR="00B231F3" w:rsidRDefault="004C62E1" w:rsidP="00402962">
      <w:pPr>
        <w:jc w:val="center"/>
        <w:rPr>
          <w:i/>
          <w:iCs/>
        </w:rPr>
      </w:pPr>
      <w:r>
        <w:rPr>
          <w:i/>
          <w:iCs/>
        </w:rPr>
        <w:t xml:space="preserve">URL: </w:t>
      </w:r>
      <w:hyperlink r:id="rId61" w:history="1">
        <w:r w:rsidRPr="00644A9E">
          <w:rPr>
            <w:rStyle w:val="Hyperlink"/>
            <w:i/>
            <w:iCs/>
          </w:rPr>
          <w:t>https://studentregistrationapp-e8dqafdje3b4cddu.australiasoutheast-01.azurewebsites.net</w:t>
        </w:r>
      </w:hyperlink>
    </w:p>
    <w:p w14:paraId="29B20581" w14:textId="77777777" w:rsidR="00123C93" w:rsidRDefault="00123C93" w:rsidP="00402962">
      <w:pPr>
        <w:jc w:val="center"/>
        <w:rPr>
          <w:i/>
          <w:iCs/>
        </w:rPr>
      </w:pPr>
    </w:p>
    <w:p w14:paraId="21D5D18E" w14:textId="6A3590CC" w:rsidR="00123C93" w:rsidRDefault="00123C93" w:rsidP="00123C93">
      <w:pPr>
        <w:pStyle w:val="Heading1"/>
      </w:pPr>
      <w:bookmarkStart w:id="8" w:name="_Toc239100988"/>
      <w:r>
        <w:lastRenderedPageBreak/>
        <w:t>Task 2.3</w:t>
      </w:r>
      <w:bookmarkEnd w:id="8"/>
    </w:p>
    <w:p w14:paraId="110B5DD4" w14:textId="41CBB53E" w:rsidR="00F20D99" w:rsidRPr="00F20D99" w:rsidRDefault="00F20D99" w:rsidP="00F20D99">
      <w:r>
        <w:t xml:space="preserve">For Task 2.3 we will be implementing an active health check or Azure App Service Logging </w:t>
      </w:r>
    </w:p>
    <w:p w14:paraId="4FE5D505" w14:textId="2849C6FD" w:rsidR="00123C93" w:rsidRDefault="00123C93" w:rsidP="00123C93">
      <w:pPr>
        <w:pStyle w:val="Heading2"/>
      </w:pPr>
      <w:bookmarkStart w:id="9" w:name="_Toc239100989"/>
      <w:r>
        <w:t>Step 1: Configure App Settings</w:t>
      </w:r>
      <w:bookmarkEnd w:id="9"/>
    </w:p>
    <w:p w14:paraId="57E0A459" w14:textId="3DC5564C" w:rsidR="00123C93" w:rsidRDefault="00123C93" w:rsidP="00123C93">
      <w:r w:rsidRPr="00123C93">
        <w:drawing>
          <wp:inline distT="0" distB="0" distL="0" distR="0" wp14:anchorId="568C7EE5" wp14:editId="459CB82B">
            <wp:extent cx="5731510" cy="2792095"/>
            <wp:effectExtent l="0" t="0" r="2540" b="8255"/>
            <wp:docPr id="4980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05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DD6" w14:textId="5AA22AEC" w:rsidR="00123C93" w:rsidRDefault="00123C93" w:rsidP="00123C93">
      <w:pPr>
        <w:jc w:val="center"/>
        <w:rPr>
          <w:i/>
          <w:iCs/>
        </w:rPr>
      </w:pPr>
      <w:r>
        <w:rPr>
          <w:i/>
          <w:iCs/>
        </w:rPr>
        <w:t xml:space="preserve">Figure 1: go into your </w:t>
      </w:r>
      <w:proofErr w:type="spellStart"/>
      <w:r>
        <w:rPr>
          <w:i/>
          <w:iCs/>
        </w:rPr>
        <w:t>StudentRegistrationApp</w:t>
      </w:r>
      <w:proofErr w:type="spellEnd"/>
      <w:r>
        <w:rPr>
          <w:i/>
          <w:iCs/>
        </w:rPr>
        <w:t xml:space="preserve"> and on the left side click on Settings</w:t>
      </w:r>
    </w:p>
    <w:p w14:paraId="60D75804" w14:textId="6EC4D9A0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drawing>
          <wp:inline distT="0" distB="0" distL="0" distR="0" wp14:anchorId="10DDC571" wp14:editId="4FF4ED7D">
            <wp:extent cx="5731510" cy="2658745"/>
            <wp:effectExtent l="0" t="0" r="2540" b="8255"/>
            <wp:docPr id="10778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09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EDB7" w14:textId="1DE2B703" w:rsidR="00957259" w:rsidRDefault="00957259" w:rsidP="00123C93">
      <w:pPr>
        <w:jc w:val="center"/>
        <w:rPr>
          <w:i/>
          <w:iCs/>
        </w:rPr>
      </w:pPr>
      <w:r>
        <w:rPr>
          <w:i/>
          <w:iCs/>
        </w:rPr>
        <w:t>Figure 2: find Environmental Variables</w:t>
      </w:r>
    </w:p>
    <w:p w14:paraId="439E89DD" w14:textId="18D7CE70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lastRenderedPageBreak/>
        <w:drawing>
          <wp:inline distT="0" distB="0" distL="0" distR="0" wp14:anchorId="2A175AC8" wp14:editId="7DC5EC20">
            <wp:extent cx="5731510" cy="2812415"/>
            <wp:effectExtent l="0" t="0" r="2540" b="6985"/>
            <wp:docPr id="12253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65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8F03" w14:textId="0A78EFDE" w:rsidR="00957259" w:rsidRDefault="00957259" w:rsidP="00123C93">
      <w:pPr>
        <w:jc w:val="center"/>
        <w:rPr>
          <w:i/>
          <w:iCs/>
        </w:rPr>
      </w:pPr>
      <w:r>
        <w:rPr>
          <w:i/>
          <w:iCs/>
        </w:rPr>
        <w:t>Figure 3: Click on add and then fill the Name and Value and Apply</w:t>
      </w:r>
    </w:p>
    <w:p w14:paraId="20CA52FD" w14:textId="7ABD0367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drawing>
          <wp:inline distT="0" distB="0" distL="0" distR="0" wp14:anchorId="40386DD2" wp14:editId="1769B80C">
            <wp:extent cx="5731510" cy="3185795"/>
            <wp:effectExtent l="0" t="0" r="2540" b="0"/>
            <wp:docPr id="1249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5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41B" w14:textId="27CB2B6D" w:rsidR="00957259" w:rsidRDefault="00957259" w:rsidP="00123C93">
      <w:pPr>
        <w:jc w:val="center"/>
        <w:rPr>
          <w:i/>
          <w:iCs/>
        </w:rPr>
      </w:pPr>
      <w:r>
        <w:rPr>
          <w:i/>
          <w:iCs/>
        </w:rPr>
        <w:t>Figure 4: add another one and fill the Name and Value and then Apply</w:t>
      </w:r>
    </w:p>
    <w:p w14:paraId="19632DFA" w14:textId="67B65FAE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lastRenderedPageBreak/>
        <w:drawing>
          <wp:inline distT="0" distB="0" distL="0" distR="0" wp14:anchorId="5A8188A0" wp14:editId="6E55F65A">
            <wp:extent cx="5731510" cy="1968500"/>
            <wp:effectExtent l="0" t="0" r="2540" b="0"/>
            <wp:docPr id="8043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66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70D" w14:textId="42CBBE34" w:rsidR="00957259" w:rsidRDefault="00957259" w:rsidP="00957259">
      <w:pPr>
        <w:jc w:val="center"/>
        <w:rPr>
          <w:i/>
          <w:iCs/>
        </w:rPr>
      </w:pPr>
      <w:r>
        <w:rPr>
          <w:i/>
          <w:iCs/>
        </w:rPr>
        <w:t>Figure 5: you should see it added after adding them in and then click on Apply on the bottom left</w:t>
      </w:r>
    </w:p>
    <w:p w14:paraId="514432A9" w14:textId="3F676516" w:rsidR="00F20D99" w:rsidRDefault="00F20D99" w:rsidP="00F20D99">
      <w:pPr>
        <w:pStyle w:val="Heading2"/>
      </w:pPr>
      <w:bookmarkStart w:id="10" w:name="_Toc239100990"/>
      <w:r>
        <w:t>Step 2: App Service Logs</w:t>
      </w:r>
      <w:bookmarkEnd w:id="10"/>
    </w:p>
    <w:p w14:paraId="73A6C9C8" w14:textId="1C29DD07" w:rsidR="00957259" w:rsidRDefault="00957259" w:rsidP="00957259">
      <w:pPr>
        <w:jc w:val="center"/>
        <w:rPr>
          <w:i/>
          <w:iCs/>
        </w:rPr>
      </w:pPr>
      <w:r w:rsidRPr="00957259">
        <w:rPr>
          <w:i/>
          <w:iCs/>
        </w:rPr>
        <w:drawing>
          <wp:inline distT="0" distB="0" distL="0" distR="0" wp14:anchorId="0D111ED4" wp14:editId="2B650869">
            <wp:extent cx="5731510" cy="2983230"/>
            <wp:effectExtent l="0" t="0" r="2540" b="7620"/>
            <wp:docPr id="4267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64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0670" w14:textId="64A52091" w:rsidR="00957259" w:rsidRDefault="00957259" w:rsidP="00957259">
      <w:pPr>
        <w:jc w:val="center"/>
        <w:rPr>
          <w:i/>
          <w:iCs/>
        </w:rPr>
      </w:pPr>
      <w:r>
        <w:rPr>
          <w:i/>
          <w:iCs/>
        </w:rPr>
        <w:t xml:space="preserve">Figure 6: on the left side find Monitor and click on App Service Logs </w:t>
      </w:r>
    </w:p>
    <w:p w14:paraId="5AE8BD17" w14:textId="4EA3278A" w:rsidR="00957259" w:rsidRDefault="007606D2" w:rsidP="00957259">
      <w:pPr>
        <w:jc w:val="center"/>
        <w:rPr>
          <w:i/>
          <w:iCs/>
        </w:rPr>
      </w:pPr>
      <w:r w:rsidRPr="007606D2">
        <w:rPr>
          <w:i/>
          <w:iCs/>
        </w:rPr>
        <w:lastRenderedPageBreak/>
        <w:drawing>
          <wp:inline distT="0" distB="0" distL="0" distR="0" wp14:anchorId="6430CADF" wp14:editId="778BE0AD">
            <wp:extent cx="5731510" cy="4109720"/>
            <wp:effectExtent l="0" t="0" r="2540" b="5080"/>
            <wp:docPr id="7899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55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2431" w14:textId="0799BC05" w:rsidR="00957259" w:rsidRDefault="00957259" w:rsidP="00957259">
      <w:pPr>
        <w:jc w:val="center"/>
        <w:rPr>
          <w:i/>
          <w:iCs/>
        </w:rPr>
      </w:pPr>
      <w:r>
        <w:rPr>
          <w:i/>
          <w:iCs/>
        </w:rPr>
        <w:t xml:space="preserve">Figure 7: set everything to on </w:t>
      </w:r>
      <w:r w:rsidR="007606D2">
        <w:rPr>
          <w:i/>
          <w:iCs/>
        </w:rPr>
        <w:t>except for Application logging and web server logging</w:t>
      </w:r>
    </w:p>
    <w:p w14:paraId="221FE5B6" w14:textId="218CE6F6" w:rsidR="009A7F4C" w:rsidRDefault="009A7F4C" w:rsidP="00957259">
      <w:pPr>
        <w:jc w:val="center"/>
        <w:rPr>
          <w:i/>
          <w:iCs/>
        </w:rPr>
      </w:pPr>
      <w:r w:rsidRPr="009A7F4C">
        <w:rPr>
          <w:i/>
          <w:iCs/>
        </w:rPr>
        <w:drawing>
          <wp:inline distT="0" distB="0" distL="0" distR="0" wp14:anchorId="35853519" wp14:editId="79B3C22F">
            <wp:extent cx="5731510" cy="3611880"/>
            <wp:effectExtent l="0" t="0" r="2540" b="7620"/>
            <wp:docPr id="2042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83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1C6C" w14:textId="782B5AB1" w:rsidR="009A7F4C" w:rsidRDefault="009A7F4C" w:rsidP="00957259">
      <w:pPr>
        <w:jc w:val="center"/>
        <w:rPr>
          <w:i/>
          <w:iCs/>
        </w:rPr>
      </w:pPr>
      <w:r>
        <w:rPr>
          <w:i/>
          <w:iCs/>
        </w:rPr>
        <w:t>Figure 8: find Log Stream on the left side and check on it</w:t>
      </w:r>
    </w:p>
    <w:p w14:paraId="520437D9" w14:textId="476F8BFD" w:rsidR="00F20D99" w:rsidRDefault="00F20D99" w:rsidP="00F20D99">
      <w:pPr>
        <w:pStyle w:val="Heading2"/>
      </w:pPr>
      <w:bookmarkStart w:id="11" w:name="_Toc239100991"/>
      <w:r>
        <w:lastRenderedPageBreak/>
        <w:t>Step 3: Health Check</w:t>
      </w:r>
      <w:bookmarkEnd w:id="11"/>
    </w:p>
    <w:p w14:paraId="1DC70A39" w14:textId="7218E0C1" w:rsidR="00F20D99" w:rsidRDefault="00F20D99" w:rsidP="00957259">
      <w:pPr>
        <w:jc w:val="center"/>
        <w:rPr>
          <w:i/>
          <w:iCs/>
        </w:rPr>
      </w:pPr>
      <w:r w:rsidRPr="00F20D99">
        <w:rPr>
          <w:i/>
          <w:iCs/>
        </w:rPr>
        <w:drawing>
          <wp:inline distT="0" distB="0" distL="0" distR="0" wp14:anchorId="3F733563" wp14:editId="339AD5DD">
            <wp:extent cx="5731510" cy="2770505"/>
            <wp:effectExtent l="0" t="0" r="2540" b="0"/>
            <wp:docPr id="16154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66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CCF1" w14:textId="3CB1D959" w:rsidR="00F20D99" w:rsidRDefault="00F20D99" w:rsidP="00957259">
      <w:pPr>
        <w:jc w:val="center"/>
        <w:rPr>
          <w:i/>
          <w:iCs/>
        </w:rPr>
      </w:pPr>
      <w:r>
        <w:rPr>
          <w:i/>
          <w:iCs/>
        </w:rPr>
        <w:t>Figure 9: go to the left side and find monitoring and click on Health Check and then for the path put (/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/health) and save</w:t>
      </w:r>
    </w:p>
    <w:p w14:paraId="32A9197E" w14:textId="02484EF1" w:rsidR="00F20D99" w:rsidRDefault="00F20D99" w:rsidP="00957259">
      <w:pPr>
        <w:jc w:val="center"/>
        <w:rPr>
          <w:i/>
          <w:iCs/>
        </w:rPr>
      </w:pPr>
      <w:r w:rsidRPr="00F20D99">
        <w:rPr>
          <w:i/>
          <w:iCs/>
        </w:rPr>
        <w:drawing>
          <wp:inline distT="0" distB="0" distL="0" distR="0" wp14:anchorId="2B093291" wp14:editId="3D4B8833">
            <wp:extent cx="5731510" cy="2721610"/>
            <wp:effectExtent l="0" t="0" r="2540" b="2540"/>
            <wp:docPr id="3179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8306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1C9E" w14:textId="1335EBE0" w:rsidR="00F20D99" w:rsidRDefault="00F20D99" w:rsidP="00957259">
      <w:pPr>
        <w:jc w:val="center"/>
        <w:rPr>
          <w:i/>
          <w:iCs/>
        </w:rPr>
      </w:pPr>
      <w:r>
        <w:rPr>
          <w:i/>
          <w:iCs/>
        </w:rPr>
        <w:t>Figure 10: go back to overview and check the Health Check (healthy/unhealthy)</w:t>
      </w:r>
    </w:p>
    <w:p w14:paraId="6B8FFB6F" w14:textId="77777777" w:rsidR="009A7F4C" w:rsidRDefault="009A7F4C" w:rsidP="00957259">
      <w:pPr>
        <w:jc w:val="center"/>
        <w:rPr>
          <w:i/>
          <w:iCs/>
        </w:rPr>
      </w:pPr>
    </w:p>
    <w:p w14:paraId="57E41E4C" w14:textId="77777777" w:rsidR="009A7F4C" w:rsidRDefault="009A7F4C" w:rsidP="00957259">
      <w:pPr>
        <w:jc w:val="center"/>
        <w:rPr>
          <w:i/>
          <w:iCs/>
        </w:rPr>
      </w:pPr>
    </w:p>
    <w:p w14:paraId="3777547F" w14:textId="77777777" w:rsidR="009A7F4C" w:rsidRDefault="009A7F4C" w:rsidP="00957259">
      <w:pPr>
        <w:jc w:val="center"/>
        <w:rPr>
          <w:i/>
          <w:iCs/>
        </w:rPr>
      </w:pPr>
    </w:p>
    <w:p w14:paraId="62257FC9" w14:textId="77777777" w:rsidR="0094392F" w:rsidRPr="0094392F" w:rsidRDefault="0094392F" w:rsidP="0094392F">
      <w:pPr>
        <w:pStyle w:val="Heading1"/>
      </w:pPr>
    </w:p>
    <w:p w14:paraId="0016B5CF" w14:textId="39F020A0" w:rsidR="00507381" w:rsidRDefault="00507381"/>
    <w:sectPr w:rsidR="0050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85"/>
    <w:rsid w:val="00123C93"/>
    <w:rsid w:val="00135085"/>
    <w:rsid w:val="003F3B5F"/>
    <w:rsid w:val="00402962"/>
    <w:rsid w:val="004038DA"/>
    <w:rsid w:val="004C62E1"/>
    <w:rsid w:val="00507381"/>
    <w:rsid w:val="007606D2"/>
    <w:rsid w:val="0083381F"/>
    <w:rsid w:val="0094392F"/>
    <w:rsid w:val="00957259"/>
    <w:rsid w:val="009A7F4C"/>
    <w:rsid w:val="00AA2B32"/>
    <w:rsid w:val="00B231F3"/>
    <w:rsid w:val="00B849FB"/>
    <w:rsid w:val="00C4330B"/>
    <w:rsid w:val="00C760FB"/>
    <w:rsid w:val="00CA22F7"/>
    <w:rsid w:val="00D51958"/>
    <w:rsid w:val="00DE2D0C"/>
    <w:rsid w:val="00F2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A28F4"/>
  <w15:chartTrackingRefBased/>
  <w15:docId w15:val="{769CDA04-6B9D-45F2-9401-EEDA6B1B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8DA"/>
  </w:style>
  <w:style w:type="paragraph" w:styleId="Heading1">
    <w:name w:val="heading 1"/>
    <w:basedOn w:val="Normal"/>
    <w:next w:val="Normal"/>
    <w:link w:val="Heading1Char"/>
    <w:uiPriority w:val="9"/>
    <w:qFormat/>
    <w:rsid w:val="0013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B5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F3B5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231F3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231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31F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7.png"/><Relationship Id="rId5" Type="http://schemas.openxmlformats.org/officeDocument/2006/relationships/hyperlink" Target="https://webapplication120260831174846-gxh5fbb6e9eqgnet.australiasoutheast-01.azurewebsites.net" TargetMode="External"/><Relationship Id="rId61" Type="http://schemas.openxmlformats.org/officeDocument/2006/relationships/hyperlink" Target="https://studentregistrationapp-e8dqafdje3b4cddu.australiasoutheast-01.azurewebsites.net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hyperlink" Target="https://studentregistrationapp-e8dqafdje3b4cddu.australiasoutheast-01.azurewebsites.ne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localhost:7115/Student/Index" TargetMode="External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hyperlink" Target="https://localhost:7115/Student/Index" TargetMode="External"/><Relationship Id="rId7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31409-F903-47D5-BEF6-F9CCEEB73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36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Tan</dc:creator>
  <cp:keywords/>
  <dc:description/>
  <cp:lastModifiedBy>Daniel Tan</cp:lastModifiedBy>
  <cp:revision>5</cp:revision>
  <dcterms:created xsi:type="dcterms:W3CDTF">2026-08-27T01:46:00Z</dcterms:created>
  <dcterms:modified xsi:type="dcterms:W3CDTF">2026-08-31T13:36:00Z</dcterms:modified>
</cp:coreProperties>
</file>