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1C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r>
        <w:t>Tricks :</w:t>
      </w:r>
    </w:p>
    <w:p w:rsidR="00916455" w:rsidRDefault="00916455" w:rsidP="00916455">
      <w:r>
        <w:t>2.1.3  Feature scaling</w:t>
      </w:r>
    </w:p>
    <w:p w:rsidR="006E6F3D" w:rsidRDefault="006E6F3D" w:rsidP="00916455">
      <w:r>
        <w:t>2.1.4  Learning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r>
        <w:rPr>
          <w:rFonts w:hint="eastAsia"/>
        </w:rPr>
        <w:t>const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A2F19" w:rsidRDefault="00BA2F19" w:rsidP="00916455">
      <w:r>
        <w:t xml:space="preserve">            2. </w:t>
      </w:r>
      <w:r>
        <w:rPr>
          <w:rFonts w:hint="eastAsia"/>
        </w:rPr>
        <w:t>Too many features</w:t>
      </w:r>
      <w:r>
        <w:t xml:space="preserve">  (E.g.   m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r>
        <w:t xml:space="preserve">2.3.6  Vectorization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matlab</w:t>
      </w:r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logistic regression  :  classification </w:t>
      </w:r>
    </w:p>
    <w:p w:rsidR="00A32043" w:rsidRDefault="00A32043" w:rsidP="00916455"/>
    <w:p w:rsidR="00A32043" w:rsidRDefault="00A32043" w:rsidP="00916455">
      <w:r>
        <w:t xml:space="preserve">3.1.2 logistic regression : Hypothesis representation </w:t>
      </w:r>
    </w:p>
    <w:p w:rsidR="00A32043" w:rsidRDefault="00A32043" w:rsidP="00916455">
      <w:pPr>
        <w:rPr>
          <w:sz w:val="32"/>
          <w:szCs w:val="32"/>
        </w:rPr>
      </w:pPr>
      <w:r w:rsidRPr="0059432D">
        <w:rPr>
          <w:sz w:val="32"/>
          <w:szCs w:val="32"/>
        </w:rPr>
        <w:t xml:space="preserve">          </w:t>
      </w:r>
      <w:r w:rsidR="0059432D" w:rsidRPr="0059432D">
        <w:rPr>
          <w:sz w:val="32"/>
          <w:szCs w:val="32"/>
        </w:rPr>
        <w:t>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 w:rsidR="0059432D">
        <w:rPr>
          <w:sz w:val="32"/>
          <w:szCs w:val="32"/>
        </w:rPr>
        <w:t xml:space="preserve">     z=</w:t>
      </w:r>
      <w:bookmarkStart w:id="1" w:name="OLE_LINK3"/>
      <w:bookmarkStart w:id="2" w:name="OLE_LINK4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w:bookmarkEnd w:id="1"/>
        <w:bookmarkEnd w:id="2"/>
        <m:r>
          <w:rPr>
            <w:rFonts w:ascii="Cambria Math" w:hAnsi="Cambria Math"/>
            <w:sz w:val="32"/>
            <w:szCs w:val="32"/>
          </w:rPr>
          <m:t>X</m:t>
        </m:r>
      </m:oMath>
    </w:p>
    <w:p w:rsidR="00714850" w:rsidRDefault="00714850" w:rsidP="00916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h(</w:t>
      </w:r>
      <m:oMath>
        <m:r>
          <w:rPr>
            <w:rFonts w:ascii="Cambria Math" w:hAnsi="Cambria Math"/>
          </w:rPr>
          <m:t>θ</m:t>
        </m:r>
      </m:oMath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:rsidR="00092343" w:rsidRDefault="004811A7" w:rsidP="00916455">
      <w:r>
        <w:t>3.1.3  logistic regression :</w:t>
      </w:r>
      <w:r w:rsidR="00995C82">
        <w:t xml:space="preserve"> decision </w:t>
      </w:r>
      <w:r>
        <w:t xml:space="preserve">  boundary  </w:t>
      </w:r>
    </w:p>
    <w:p w:rsidR="00995C82" w:rsidRDefault="00995C82" w:rsidP="00916455"/>
    <w:p w:rsidR="00995C82" w:rsidRDefault="00995C82" w:rsidP="00916455">
      <w:r>
        <w:t xml:space="preserve">3.2.1  </w:t>
      </w:r>
      <w:bookmarkStart w:id="3" w:name="OLE_LINK6"/>
      <w:bookmarkStart w:id="4" w:name="OLE_LINK7"/>
      <w:r>
        <w:t xml:space="preserve">logistic regression </w:t>
      </w:r>
      <w:bookmarkEnd w:id="3"/>
      <w:bookmarkEnd w:id="4"/>
      <w:r>
        <w:t xml:space="preserve">: </w:t>
      </w:r>
      <w:r w:rsidR="00714850">
        <w:t xml:space="preserve"> </w:t>
      </w:r>
      <w:r>
        <w:t xml:space="preserve">cost fuction </w:t>
      </w:r>
    </w:p>
    <w:p w:rsidR="00023446" w:rsidRDefault="00714850" w:rsidP="00916455">
      <w:r w:rsidRPr="005928B2">
        <w:rPr>
          <w:color w:val="00B050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B050"/>
          </w:rPr>
          <m:t>J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i=m</m:t>
            </m:r>
          </m:sup>
          <m:e>
            <m:r>
              <w:rPr>
                <w:rFonts w:ascii="Cambria Math" w:hAnsi="Cambria Math"/>
              </w:rPr>
              <m:t>cost(h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5" w:name="OLE_LINK2"/>
                <m:r>
                  <w:rPr>
                    <w:rFonts w:ascii="Cambria Math" w:hAnsi="Cambria Math"/>
                  </w:rPr>
                  <m:t>θ</m:t>
                </m:r>
                <w:bookmarkEnd w:id="5"/>
              </m:e>
            </m:d>
            <m:r>
              <w:rPr>
                <w:rFonts w:ascii="Cambria Math" w:hAnsi="Cambria Math"/>
              </w:rPr>
              <m:t>,y)</m:t>
            </m:r>
          </m:e>
        </m:nary>
      </m:oMath>
      <w:r>
        <w:t xml:space="preserve">   </w:t>
      </w:r>
    </w:p>
    <w:p w:rsidR="00714850" w:rsidRDefault="00023446" w:rsidP="00916455">
      <w:r>
        <w:t xml:space="preserve">           </w:t>
      </w:r>
      <w:r w:rsidR="00714850">
        <w:t>cost(h(</w:t>
      </w:r>
      <m:oMath>
        <m:r>
          <w:rPr>
            <w:rFonts w:ascii="Cambria Math" w:hAnsi="Cambria Math"/>
          </w:rPr>
          <m:t>θ</m:t>
        </m:r>
      </m:oMath>
      <w:r w:rsidR="00714850">
        <w:t>),y)=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, while  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w:bookmarkStart w:id="6" w:name="OLE_LINK5"/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w:bookmarkEnd w:id="6"/>
                <m:r>
                  <w:rPr>
                    <w:rFonts w:ascii="Cambria Math" w:hAnsi="Cambria Math"/>
                  </w:rPr>
                  <m:t>,while y=0</m:t>
                </m:r>
              </m:e>
            </m:eqArr>
          </m:e>
        </m:d>
      </m:oMath>
      <w:r>
        <w:t xml:space="preserve">      =</w:t>
      </w:r>
      <w:r w:rsidR="005928B2" w:rsidRPr="005928B2">
        <w:rPr>
          <w:color w:val="00B050"/>
        </w:rPr>
        <w:t xml:space="preserve"> </w:t>
      </w:r>
      <w:r w:rsidRPr="005928B2">
        <w:rPr>
          <w:color w:val="00B050"/>
        </w:rPr>
        <w:t>-y</w:t>
      </w:r>
      <m:oMath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</m:oMath>
      <w:r w:rsidRPr="005928B2">
        <w:rPr>
          <w:color w:val="00B050"/>
        </w:rPr>
        <w:t>-(1-y)</w:t>
      </w:r>
      <m:oMath>
        <m:r>
          <w:rPr>
            <w:rFonts w:ascii="Cambria Math" w:hAnsi="Cambria Math"/>
            <w:color w:val="00B05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1-</m:t>
                </m:r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B050"/>
          </w:rPr>
          <m:t xml:space="preserve">  </m:t>
        </m:r>
      </m:oMath>
    </w:p>
    <w:p w:rsidR="00023446" w:rsidRDefault="005928B2" w:rsidP="00916455">
      <w:r>
        <w:t xml:space="preserve"> </w:t>
      </w:r>
      <w:r w:rsidR="00023446">
        <w:t xml:space="preserve">                     </w:t>
      </w:r>
    </w:p>
    <w:p w:rsidR="00092343" w:rsidRDefault="005E39F5" w:rsidP="00916455">
      <w:r>
        <w:t>3.2.2   logistic regression : Gradient de</w:t>
      </w:r>
      <w:r w:rsidR="00011B85">
        <w:t>s</w:t>
      </w:r>
      <w:r>
        <w:t xml:space="preserve">cent </w:t>
      </w:r>
    </w:p>
    <w:p w:rsidR="005E39F5" w:rsidRDefault="005E39F5" w:rsidP="00916455">
      <w:pPr>
        <w:rPr>
          <w:sz w:val="32"/>
          <w:szCs w:val="32"/>
        </w:rPr>
      </w:pP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θ: θ-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Xθ</m:t>
            </m:r>
          </m:e>
        </m:d>
        <m:r>
          <w:rPr>
            <w:rFonts w:ascii="Cambria Math" w:hAnsi="Cambria Math"/>
          </w:rPr>
          <m:t>-Y)</m:t>
        </m:r>
      </m:oMath>
      <w:r>
        <w:t xml:space="preserve">       ,    </w:t>
      </w:r>
      <w:r>
        <w:rPr>
          <w:rFonts w:hint="eastAsia"/>
        </w:rPr>
        <w:t>其中</w:t>
      </w:r>
      <w:r w:rsidRPr="0059432D">
        <w:rPr>
          <w:sz w:val="32"/>
          <w:szCs w:val="32"/>
        </w:rPr>
        <w:t xml:space="preserve">       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>
        <w:rPr>
          <w:sz w:val="32"/>
          <w:szCs w:val="32"/>
        </w:rPr>
        <w:t xml:space="preserve">     </w:t>
      </w:r>
    </w:p>
    <w:p w:rsidR="005E39F5" w:rsidRPr="005E39F5" w:rsidRDefault="005E39F5" w:rsidP="00916455">
      <w:r w:rsidRPr="005E39F5">
        <w:t xml:space="preserve">        </w:t>
      </w:r>
      <w:r w:rsidRPr="005E39F5">
        <w:rPr>
          <w:rFonts w:hint="eastAsia"/>
        </w:rPr>
        <w:t>发现</w:t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参数迭代公式一样，只是</w:t>
      </w:r>
      <w:r>
        <w:t>h(</w:t>
      </w:r>
      <m:oMath>
        <m: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不同，最后</w:t>
      </w:r>
      <w:r>
        <w:rPr>
          <w:rFonts w:hint="eastAsia"/>
        </w:rPr>
        <w:t>cost</w:t>
      </w:r>
      <w:r>
        <w:t xml:space="preserve"> function </w:t>
      </w:r>
      <w:r>
        <w:rPr>
          <w:rFonts w:hint="eastAsia"/>
        </w:rPr>
        <w:t>也不同</w:t>
      </w:r>
    </w:p>
    <w:p w:rsidR="00714850" w:rsidRDefault="00714850" w:rsidP="00916455"/>
    <w:p w:rsidR="00011B85" w:rsidRDefault="00011B85" w:rsidP="00916455">
      <w:r>
        <w:t xml:space="preserve">3.2.3  logistic regression  : advanced optimization </w:t>
      </w:r>
      <w:r w:rsidR="00B4608A">
        <w:t xml:space="preserve">  (</w:t>
      </w:r>
      <w:r w:rsidR="00B4608A">
        <w:rPr>
          <w:rFonts w:hint="eastAsia"/>
        </w:rPr>
        <w:t>matlab</w:t>
      </w:r>
      <w:r w:rsidR="00DB7A72">
        <w:rPr>
          <w:rFonts w:hint="eastAsia"/>
        </w:rPr>
        <w:t>内置很多</w:t>
      </w:r>
      <w:r w:rsidR="00B4608A">
        <w:rPr>
          <w:rFonts w:hint="eastAsia"/>
        </w:rPr>
        <w:t>最小值优化函数</w:t>
      </w:r>
      <w:r w:rsidR="00B4608A">
        <w:t>)</w:t>
      </w:r>
    </w:p>
    <w:p w:rsidR="00011B85" w:rsidRDefault="00011B85" w:rsidP="00916455">
      <w:pPr>
        <w:rPr>
          <w:rFonts w:hint="eastAsia"/>
        </w:rPr>
      </w:pPr>
      <w:r>
        <w:t xml:space="preserve">             Gradient descent</w:t>
      </w:r>
    </w:p>
    <w:p w:rsidR="00011B85" w:rsidRDefault="00011B85" w:rsidP="00916455">
      <w:bookmarkStart w:id="7" w:name="OLE_LINK8"/>
      <w:r>
        <w:t xml:space="preserve">              Conjugate gradient</w:t>
      </w:r>
    </w:p>
    <w:bookmarkEnd w:id="7"/>
    <w:p w:rsidR="00011B85" w:rsidRDefault="00011B85" w:rsidP="00916455">
      <w:r>
        <w:t xml:space="preserve">              </w:t>
      </w:r>
      <w:bookmarkStart w:id="8" w:name="OLE_LINK9"/>
      <w:bookmarkStart w:id="9" w:name="OLE_LINK10"/>
      <w:r>
        <w:t>BFGS</w:t>
      </w:r>
      <w:bookmarkEnd w:id="8"/>
      <w:bookmarkEnd w:id="9"/>
    </w:p>
    <w:p w:rsidR="00011B85" w:rsidRDefault="00011B85" w:rsidP="00916455">
      <w:r>
        <w:t xml:space="preserve">              L-BFGS </w:t>
      </w:r>
      <w:r w:rsidR="00B4608A">
        <w:t xml:space="preserve">  </w:t>
      </w:r>
    </w:p>
    <w:p w:rsidR="00B4608A" w:rsidRDefault="00B4608A" w:rsidP="00916455">
      <w:r>
        <w:t xml:space="preserve">3.3.1 Logistic regression :     Multiclass Classification (one vs all)     </w:t>
      </w:r>
      <w:r>
        <w:rPr>
          <w:rFonts w:hint="eastAsia"/>
        </w:rPr>
        <w:t>找出</w:t>
      </w:r>
      <w:r w:rsidR="00562D73">
        <w:rPr>
          <w:rFonts w:hint="eastAsia"/>
        </w:rPr>
        <w:t>多少个分类的假设函数</w:t>
      </w:r>
      <w:r w:rsidR="00DB7A72">
        <w:rPr>
          <w:rFonts w:hint="eastAsia"/>
        </w:rPr>
        <w:t>，哪个函数概率大属于哪一种</w:t>
      </w:r>
    </w:p>
    <w:p w:rsidR="00562D73" w:rsidRDefault="00562D73" w:rsidP="00916455"/>
    <w:p w:rsidR="00562D73" w:rsidRDefault="00562D73" w:rsidP="00916455">
      <w:r>
        <w:t>3.4.1  Regularization – the problem of overfit</w:t>
      </w:r>
      <w:r w:rsidR="00DB7A72">
        <w:t xml:space="preserve"> </w:t>
      </w:r>
    </w:p>
    <w:p w:rsidR="006B33F2" w:rsidRDefault="006B33F2" w:rsidP="00916455"/>
    <w:p w:rsidR="00DB7A72" w:rsidRDefault="00DB7A72" w:rsidP="00916455">
      <w:r>
        <w:t xml:space="preserve"> 3.4.2 Regularizatio – cost function</w:t>
      </w:r>
    </w:p>
    <w:p w:rsidR="00DB7A72" w:rsidRDefault="00DB7A72" w:rsidP="00916455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(h(θ))</m:t>
            </m:r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h(θ))</m:t>
        </m:r>
      </m:oMath>
      <w:r>
        <w:t xml:space="preserve">    +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lambda</m:t>
            </m:r>
          </m:num>
          <m:den>
            <m:r>
              <w:rPr>
                <w:rFonts w:ascii="Cambria Math" w:hAnsi="Cambria Math"/>
              </w:rPr>
              <m:t>2*m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   </w:t>
      </w:r>
    </w:p>
    <w:p w:rsidR="00DB7A72" w:rsidRDefault="00DB7A72" w:rsidP="00916455"/>
    <w:p w:rsidR="00CA4B1C" w:rsidRDefault="00CA4B1C" w:rsidP="00916455"/>
    <w:p w:rsidR="00CA4B1C" w:rsidRDefault="00CA4B1C" w:rsidP="00916455">
      <w:r>
        <w:t xml:space="preserve">3.4.3  </w:t>
      </w:r>
      <w:r w:rsidR="00DB7A72">
        <w:t xml:space="preserve"> </w:t>
      </w:r>
      <w:r w:rsidR="00DB7A72">
        <w:rPr>
          <w:rFonts w:hint="eastAsia"/>
        </w:rPr>
        <w:t>规范因子过大</w:t>
      </w:r>
      <w:r w:rsidR="00DB7A72">
        <w:rPr>
          <w:rFonts w:hint="eastAsia"/>
        </w:rPr>
        <w:t xml:space="preserve"> </w:t>
      </w:r>
      <w:r w:rsidR="00DB7A72">
        <w:rPr>
          <w:rFonts w:hint="eastAsia"/>
        </w:rPr>
        <w:t>则</w:t>
      </w:r>
      <w:r w:rsidR="00DB7A72">
        <w:rPr>
          <w:rFonts w:hint="eastAsia"/>
        </w:rPr>
        <w:t>underfit</w:t>
      </w:r>
      <w:r w:rsidR="00DB7A72">
        <w:rPr>
          <w:rFonts w:hint="eastAsia"/>
        </w:rPr>
        <w:t>，过小则</w:t>
      </w:r>
      <w:r w:rsidR="00DB7A72">
        <w:rPr>
          <w:rFonts w:hint="eastAsia"/>
        </w:rPr>
        <w:t>overfit</w:t>
      </w:r>
    </w:p>
    <w:p w:rsidR="00DB7A72" w:rsidRDefault="00DB7A72" w:rsidP="00916455"/>
    <w:p w:rsidR="00B4608A" w:rsidRDefault="00A17C5F" w:rsidP="00916455">
      <w:r>
        <w:t xml:space="preserve">4.1.1 Neural Network  : </w:t>
      </w:r>
      <w:r>
        <w:rPr>
          <w:rFonts w:hint="eastAsia"/>
        </w:rPr>
        <w:t>每层</w:t>
      </w:r>
      <w:r w:rsidR="008F35A7">
        <w:rPr>
          <w:rFonts w:hint="eastAsia"/>
        </w:rPr>
        <w:t>节点和上一层</w:t>
      </w:r>
      <w:r>
        <w:rPr>
          <w:rFonts w:hint="eastAsia"/>
        </w:rPr>
        <w:t>相当于</w:t>
      </w:r>
      <w:r>
        <w:t>logistic regression</w:t>
      </w:r>
    </w:p>
    <w:p w:rsidR="0096241F" w:rsidRDefault="0096241F" w:rsidP="00916455">
      <w:bookmarkStart w:id="10" w:name="_GoBack"/>
      <w:bookmarkEnd w:id="10"/>
    </w:p>
    <w:p w:rsidR="0096241F" w:rsidRDefault="0096241F" w:rsidP="00916455">
      <w:r w:rsidRPr="0096241F">
        <w:t>5.1.2 Neural Networks - Backpropagation Algorithm</w:t>
      </w:r>
    </w:p>
    <w:p w:rsidR="00092343" w:rsidRDefault="00092343" w:rsidP="00916455"/>
    <w:sectPr w:rsidR="000923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1CC" w:rsidRDefault="00B331CC" w:rsidP="00DB7A72">
      <w:pPr>
        <w:spacing w:after="0" w:line="240" w:lineRule="auto"/>
      </w:pPr>
      <w:r>
        <w:separator/>
      </w:r>
    </w:p>
  </w:endnote>
  <w:endnote w:type="continuationSeparator" w:id="0">
    <w:p w:rsidR="00B331CC" w:rsidRDefault="00B331CC" w:rsidP="00D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1CC" w:rsidRDefault="00B331CC" w:rsidP="00DB7A72">
      <w:pPr>
        <w:spacing w:after="0" w:line="240" w:lineRule="auto"/>
      </w:pPr>
      <w:r>
        <w:separator/>
      </w:r>
    </w:p>
  </w:footnote>
  <w:footnote w:type="continuationSeparator" w:id="0">
    <w:p w:rsidR="00B331CC" w:rsidRDefault="00B331CC" w:rsidP="00DB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11B85"/>
    <w:rsid w:val="00023446"/>
    <w:rsid w:val="00092343"/>
    <w:rsid w:val="000B3869"/>
    <w:rsid w:val="00175E0B"/>
    <w:rsid w:val="002D5242"/>
    <w:rsid w:val="002F7E33"/>
    <w:rsid w:val="003E0664"/>
    <w:rsid w:val="004811A7"/>
    <w:rsid w:val="00511711"/>
    <w:rsid w:val="00562D73"/>
    <w:rsid w:val="005928B2"/>
    <w:rsid w:val="0059432D"/>
    <w:rsid w:val="005E39F5"/>
    <w:rsid w:val="006B33F2"/>
    <w:rsid w:val="006E6F3D"/>
    <w:rsid w:val="00714850"/>
    <w:rsid w:val="007A3FE9"/>
    <w:rsid w:val="0086760C"/>
    <w:rsid w:val="008F35A7"/>
    <w:rsid w:val="00916455"/>
    <w:rsid w:val="00917467"/>
    <w:rsid w:val="0096241F"/>
    <w:rsid w:val="0097542C"/>
    <w:rsid w:val="00995C82"/>
    <w:rsid w:val="00A17C5F"/>
    <w:rsid w:val="00A32043"/>
    <w:rsid w:val="00AA385D"/>
    <w:rsid w:val="00AD0FD7"/>
    <w:rsid w:val="00B331CC"/>
    <w:rsid w:val="00B4608A"/>
    <w:rsid w:val="00B47F09"/>
    <w:rsid w:val="00B67D8B"/>
    <w:rsid w:val="00BA2F19"/>
    <w:rsid w:val="00CA4B1C"/>
    <w:rsid w:val="00DB7A72"/>
    <w:rsid w:val="00E2507A"/>
    <w:rsid w:val="00F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89EB1-FB8F-4C12-BB9E-F332891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B7A72"/>
  </w:style>
  <w:style w:type="paragraph" w:styleId="a6">
    <w:name w:val="footer"/>
    <w:basedOn w:val="a"/>
    <w:link w:val="Char0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B7A72"/>
  </w:style>
  <w:style w:type="paragraph" w:styleId="a7">
    <w:name w:val="Date"/>
    <w:basedOn w:val="a"/>
    <w:next w:val="a"/>
    <w:link w:val="Char1"/>
    <w:uiPriority w:val="99"/>
    <w:semiHidden/>
    <w:unhideWhenUsed/>
    <w:rsid w:val="00DB7A72"/>
  </w:style>
  <w:style w:type="character" w:customStyle="1" w:styleId="Char1">
    <w:name w:val="日期 Char"/>
    <w:basedOn w:val="a0"/>
    <w:link w:val="a7"/>
    <w:uiPriority w:val="99"/>
    <w:semiHidden/>
    <w:rsid w:val="00DB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7</cp:revision>
  <dcterms:created xsi:type="dcterms:W3CDTF">2017-02-27T03:23:00Z</dcterms:created>
  <dcterms:modified xsi:type="dcterms:W3CDTF">2017-03-03T10:33:00Z</dcterms:modified>
</cp:coreProperties>
</file>