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5262DE">
        <w:rPr>
          <w:rFonts w:ascii="微软雅黑" w:eastAsia="微软雅黑" w:hAnsi="微软雅黑" w:hint="eastAsia"/>
        </w:rPr>
        <w:t>擒拿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5262DE">
        <w:rPr>
          <w:rFonts w:ascii="微软雅黑" w:eastAsia="微软雅黑" w:hAnsi="微软雅黑" w:cs="Arial"/>
          <w:b/>
          <w:bCs/>
          <w:color w:val="0000FF"/>
          <w:sz w:val="24"/>
        </w:rPr>
        <w:t>_catch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8F2642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5262DE">
        <w:rPr>
          <w:rFonts w:ascii="微软雅黑" w:eastAsia="微软雅黑" w:hAnsi="微软雅黑" w:cs="Arial" w:hint="eastAsia"/>
          <w:color w:val="FF0000"/>
          <w:sz w:val="24"/>
        </w:rPr>
        <w:t>擒拿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5262DE">
        <w:rPr>
          <w:rFonts w:ascii="微软雅黑" w:eastAsia="微软雅黑" w:hAnsi="微软雅黑" w:cs="Arial" w:hint="eastAsia"/>
          <w:color w:val="FF0000"/>
          <w:sz w:val="24"/>
        </w:rPr>
        <w:t>擒拿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6A68E2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擒拿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</w:t>
      </w:r>
      <w:r w:rsidR="006A68E2">
        <w:rPr>
          <w:rFonts w:ascii="微软雅黑" w:eastAsia="微软雅黑" w:hAnsi="微软雅黑" w:cs="Arial" w:hint="eastAsia"/>
          <w:sz w:val="24"/>
        </w:rPr>
        <w:t>夹子张开角度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滑动第二条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2</w:t>
      </w:r>
      <w:r>
        <w:rPr>
          <w:rFonts w:ascii="微软雅黑" w:eastAsia="微软雅黑" w:hAnsi="微软雅黑" w:cs="Arial" w:hint="eastAsia"/>
          <w:sz w:val="24"/>
        </w:rPr>
        <w:t>舵机即</w:t>
      </w:r>
      <w:r w:rsidR="006A68E2">
        <w:rPr>
          <w:rFonts w:ascii="微软雅黑" w:eastAsia="微软雅黑" w:hAnsi="微软雅黑" w:cs="Arial" w:hint="eastAsia"/>
          <w:sz w:val="24"/>
        </w:rPr>
        <w:t>关节角度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6A68E2">
        <w:rPr>
          <w:rFonts w:ascii="微软雅黑" w:eastAsia="微软雅黑" w:hAnsi="微软雅黑" w:cs="Arial" w:hint="eastAsia"/>
          <w:sz w:val="24"/>
        </w:rPr>
        <w:t>夹子夹紧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6A68E2">
        <w:rPr>
          <w:rFonts w:ascii="微软雅黑" w:eastAsia="微软雅黑" w:hAnsi="微软雅黑" w:cs="Arial" w:hint="eastAsia"/>
          <w:sz w:val="24"/>
        </w:rPr>
        <w:t>秒后松开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F50147" w:rsidRPr="00F50147" w:rsidRDefault="00F50147" w:rsidP="00F50147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F50147">
        <w:rPr>
          <w:rFonts w:ascii="微软雅黑" w:eastAsia="微软雅黑" w:hAnsi="微软雅黑" w:cs="Arial" w:hint="eastAsia"/>
          <w:color w:val="FF0000"/>
          <w:sz w:val="24"/>
        </w:rPr>
        <w:t>注意：第一次使用造型程序时，程序上传之前，需要先将舵机上的齿轮取下，</w:t>
      </w:r>
      <w:proofErr w:type="gramStart"/>
      <w:r w:rsidRPr="00F50147">
        <w:rPr>
          <w:rFonts w:ascii="微软雅黑" w:eastAsia="微软雅黑" w:hAnsi="微软雅黑" w:cs="Arial" w:hint="eastAsia"/>
          <w:color w:val="FF0000"/>
          <w:sz w:val="24"/>
        </w:rPr>
        <w:t>待程序上传完成</w:t>
      </w:r>
      <w:proofErr w:type="gramEnd"/>
      <w:r w:rsidRPr="00F50147">
        <w:rPr>
          <w:rFonts w:ascii="微软雅黑" w:eastAsia="微软雅黑" w:hAnsi="微软雅黑" w:cs="Arial" w:hint="eastAsia"/>
          <w:color w:val="FF0000"/>
          <w:sz w:val="24"/>
        </w:rPr>
        <w:t>之后舵机转至</w:t>
      </w:r>
      <w:proofErr w:type="gramStart"/>
      <w:r w:rsidRPr="00F50147">
        <w:rPr>
          <w:rFonts w:ascii="微软雅黑" w:eastAsia="微软雅黑" w:hAnsi="微软雅黑" w:cs="Arial" w:hint="eastAsia"/>
          <w:color w:val="FF0000"/>
          <w:sz w:val="24"/>
        </w:rPr>
        <w:t>初</w:t>
      </w:r>
      <w:bookmarkStart w:id="0" w:name="_GoBack"/>
      <w:bookmarkEnd w:id="0"/>
      <w:r w:rsidRPr="00F50147">
        <w:rPr>
          <w:rFonts w:ascii="微软雅黑" w:eastAsia="微软雅黑" w:hAnsi="微软雅黑" w:cs="Arial" w:hint="eastAsia"/>
          <w:color w:val="FF0000"/>
          <w:sz w:val="24"/>
        </w:rPr>
        <w:t>始位</w:t>
      </w:r>
      <w:proofErr w:type="gramEnd"/>
      <w:r w:rsidRPr="00F50147">
        <w:rPr>
          <w:rFonts w:ascii="微软雅黑" w:eastAsia="微软雅黑" w:hAnsi="微软雅黑" w:cs="Arial" w:hint="eastAsia"/>
          <w:color w:val="FF0000"/>
          <w:sz w:val="24"/>
        </w:rPr>
        <w:t>再将舵机齿轮安装上去。开启前3秒</w:t>
      </w:r>
      <w:r w:rsidRPr="00F50147">
        <w:rPr>
          <w:rFonts w:ascii="微软雅黑" w:eastAsia="微软雅黑" w:hAnsi="微软雅黑" w:cs="Arial" w:hint="eastAsia"/>
          <w:color w:val="FF0000"/>
          <w:sz w:val="24"/>
        </w:rPr>
        <w:lastRenderedPageBreak/>
        <w:t>夹子舵机是夹紧状态，即前3秒将夹子在夹紧状态下安装夹子舵机齿轮。夹子初始状态是下降。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642" w:rsidRDefault="008F2642">
      <w:r>
        <w:separator/>
      </w:r>
    </w:p>
  </w:endnote>
  <w:endnote w:type="continuationSeparator" w:id="0">
    <w:p w:rsidR="008F2642" w:rsidRDefault="008F2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642" w:rsidRDefault="008F2642">
      <w:r>
        <w:separator/>
      </w:r>
    </w:p>
  </w:footnote>
  <w:footnote w:type="continuationSeparator" w:id="0">
    <w:p w:rsidR="008F2642" w:rsidRDefault="008F26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262DE"/>
    <w:rsid w:val="0054560A"/>
    <w:rsid w:val="006A68E2"/>
    <w:rsid w:val="0077588A"/>
    <w:rsid w:val="007816AB"/>
    <w:rsid w:val="007F7A39"/>
    <w:rsid w:val="00876851"/>
    <w:rsid w:val="0089358C"/>
    <w:rsid w:val="008D6ABE"/>
    <w:rsid w:val="008F2642"/>
    <w:rsid w:val="008F618D"/>
    <w:rsid w:val="00A62F4E"/>
    <w:rsid w:val="00AB755D"/>
    <w:rsid w:val="00AE7BBD"/>
    <w:rsid w:val="00C23F76"/>
    <w:rsid w:val="00C61546"/>
    <w:rsid w:val="00CD312D"/>
    <w:rsid w:val="00D73F32"/>
    <w:rsid w:val="00F50147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8232A5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26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232</Words>
  <Characters>1329</Characters>
  <Application>Microsoft Office Word</Application>
  <DocSecurity>0</DocSecurity>
  <Lines>11</Lines>
  <Paragraphs>3</Paragraphs>
  <ScaleCrop>false</ScaleCrop>
  <Company>Win10NeT.COM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7</cp:revision>
  <dcterms:created xsi:type="dcterms:W3CDTF">2019-05-17T13:00:00Z</dcterms:created>
  <dcterms:modified xsi:type="dcterms:W3CDTF">2019-05-18T07:46:00Z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