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38C5C" w14:textId="2375D088" w:rsidR="00C1616B" w:rsidRPr="00C1616B" w:rsidRDefault="00C1616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以下控制量均是线速度控制量。</w:t>
      </w:r>
    </w:p>
    <w:p w14:paraId="11BC188D" w14:textId="4401101A" w:rsidR="00255EA6" w:rsidRPr="00772D53" w:rsidRDefault="00EF63B8">
      <w:pPr>
        <w:rPr>
          <w:rFonts w:ascii="宋体" w:eastAsia="宋体" w:hAnsi="宋体"/>
          <w:szCs w:val="21"/>
        </w:rPr>
      </w:pPr>
      <w:r w:rsidRPr="00772D53">
        <w:rPr>
          <w:rFonts w:ascii="宋体" w:eastAsia="宋体" w:hAnsi="宋体" w:hint="eastAsia"/>
          <w:szCs w:val="21"/>
        </w:rPr>
        <w:t>绝对误差下，</w:t>
      </w:r>
      <w:r w:rsidRPr="00772D53">
        <w:rPr>
          <w:rFonts w:ascii="宋体" w:eastAsia="宋体" w:hAnsi="宋体" w:hint="eastAsia"/>
          <w:b/>
          <w:bCs/>
          <w:szCs w:val="21"/>
        </w:rPr>
        <w:t>穿料长度</w:t>
      </w:r>
      <w:r w:rsidR="005B33B3" w:rsidRPr="00772D53">
        <w:rPr>
          <w:rFonts w:ascii="宋体" w:eastAsia="宋体" w:hAnsi="宋体" w:hint="eastAsia"/>
          <w:b/>
          <w:bCs/>
          <w:szCs w:val="21"/>
        </w:rPr>
        <w:t>不</w:t>
      </w:r>
      <w:r w:rsidRPr="00772D53">
        <w:rPr>
          <w:rFonts w:ascii="宋体" w:eastAsia="宋体" w:hAnsi="宋体" w:hint="eastAsia"/>
          <w:b/>
          <w:bCs/>
          <w:szCs w:val="21"/>
        </w:rPr>
        <w:t>相等</w:t>
      </w:r>
      <w:r w:rsidRPr="00772D53">
        <w:rPr>
          <w:rFonts w:ascii="宋体" w:eastAsia="宋体" w:hAnsi="宋体" w:hint="eastAsia"/>
          <w:szCs w:val="21"/>
        </w:rPr>
        <w:t>的情况，如：</w:t>
      </w:r>
    </w:p>
    <w:p w14:paraId="2C8CD0B7" w14:textId="65E9FBEF" w:rsidR="00D73DAA" w:rsidRPr="00744A7C" w:rsidRDefault="00D73DAA">
      <w:pPr>
        <w:rPr>
          <w:rFonts w:ascii="宋体" w:eastAsia="宋体" w:hAnsi="宋体"/>
          <w:szCs w:val="21"/>
        </w:rPr>
      </w:pPr>
      <w:r w:rsidRPr="00772D53">
        <w:rPr>
          <w:rFonts w:ascii="宋体" w:eastAsia="宋体" w:hAnsi="宋体"/>
          <w:szCs w:val="21"/>
        </w:rPr>
        <w:tab/>
        <w:t>L</w:t>
      </w:r>
      <w:r w:rsidRPr="00772D53">
        <w:rPr>
          <w:rFonts w:ascii="宋体" w:eastAsia="宋体" w:hAnsi="宋体" w:hint="eastAsia"/>
          <w:szCs w:val="21"/>
        </w:rPr>
        <w:t>1=6.56;%穿料长度(m)</w:t>
      </w:r>
    </w:p>
    <w:p w14:paraId="0EC1A881" w14:textId="363373C2" w:rsidR="00D73DAA" w:rsidRPr="00772D53" w:rsidRDefault="00D73DAA">
      <w:pPr>
        <w:rPr>
          <w:rFonts w:ascii="宋体" w:eastAsia="宋体" w:hAnsi="宋体"/>
          <w:szCs w:val="21"/>
        </w:rPr>
      </w:pPr>
      <w:r w:rsidRPr="00772D53">
        <w:rPr>
          <w:rFonts w:ascii="宋体" w:eastAsia="宋体" w:hAnsi="宋体"/>
          <w:szCs w:val="21"/>
        </w:rPr>
        <w:tab/>
        <w:t>L2=</w:t>
      </w:r>
      <w:r w:rsidR="005B33B3" w:rsidRPr="00772D53">
        <w:rPr>
          <w:rFonts w:ascii="宋体" w:eastAsia="宋体" w:hAnsi="宋体" w:hint="eastAsia"/>
          <w:szCs w:val="21"/>
        </w:rPr>
        <w:t>7.08</w:t>
      </w:r>
      <w:r w:rsidRPr="00772D53">
        <w:rPr>
          <w:rFonts w:ascii="宋体" w:eastAsia="宋体" w:hAnsi="宋体"/>
          <w:szCs w:val="21"/>
        </w:rPr>
        <w:t>;%</w:t>
      </w:r>
      <w:r w:rsidRPr="00772D53">
        <w:rPr>
          <w:rFonts w:ascii="宋体" w:eastAsia="宋体" w:hAnsi="宋体" w:hint="eastAsia"/>
          <w:szCs w:val="21"/>
        </w:rPr>
        <w:t>穿料长度(m</w:t>
      </w:r>
      <w:r w:rsidRPr="00772D53">
        <w:rPr>
          <w:rFonts w:ascii="宋体" w:eastAsia="宋体" w:hAnsi="宋体"/>
          <w:szCs w:val="21"/>
        </w:rPr>
        <w:t>）</w:t>
      </w:r>
    </w:p>
    <w:p w14:paraId="3541E501" w14:textId="17363554" w:rsidR="00D73DAA" w:rsidRPr="00772D53" w:rsidRDefault="00D73DAA">
      <w:pPr>
        <w:rPr>
          <w:rFonts w:ascii="宋体" w:eastAsia="宋体" w:hAnsi="宋体"/>
          <w:szCs w:val="21"/>
        </w:rPr>
      </w:pPr>
      <w:r w:rsidRPr="00772D53">
        <w:rPr>
          <w:rFonts w:ascii="宋体" w:eastAsia="宋体" w:hAnsi="宋体"/>
          <w:szCs w:val="21"/>
        </w:rPr>
        <w:tab/>
        <w:t>L3=6.</w:t>
      </w:r>
      <w:r w:rsidR="005B33B3" w:rsidRPr="00772D53">
        <w:rPr>
          <w:rFonts w:ascii="宋体" w:eastAsia="宋体" w:hAnsi="宋体" w:hint="eastAsia"/>
          <w:szCs w:val="21"/>
        </w:rPr>
        <w:t>08</w:t>
      </w:r>
      <w:r w:rsidRPr="00772D53">
        <w:rPr>
          <w:rFonts w:ascii="宋体" w:eastAsia="宋体" w:hAnsi="宋体"/>
          <w:szCs w:val="21"/>
        </w:rPr>
        <w:t>;%</w:t>
      </w:r>
      <w:r w:rsidRPr="00772D53">
        <w:rPr>
          <w:rFonts w:ascii="宋体" w:eastAsia="宋体" w:hAnsi="宋体" w:hint="eastAsia"/>
          <w:szCs w:val="21"/>
        </w:rPr>
        <w:t>穿料长度(m</w:t>
      </w:r>
      <w:r w:rsidRPr="00772D53">
        <w:rPr>
          <w:rFonts w:ascii="宋体" w:eastAsia="宋体" w:hAnsi="宋体"/>
          <w:szCs w:val="21"/>
        </w:rPr>
        <w:t>）</w:t>
      </w:r>
    </w:p>
    <w:p w14:paraId="461D55FC" w14:textId="757092BC" w:rsidR="00D73DAA" w:rsidRPr="00772D53" w:rsidRDefault="00D73DAA">
      <w:pPr>
        <w:rPr>
          <w:rFonts w:ascii="宋体" w:eastAsia="宋体" w:hAnsi="宋体"/>
          <w:szCs w:val="21"/>
        </w:rPr>
      </w:pPr>
      <w:r w:rsidRPr="00772D53">
        <w:rPr>
          <w:rFonts w:ascii="宋体" w:eastAsia="宋体" w:hAnsi="宋体"/>
          <w:szCs w:val="21"/>
        </w:rPr>
        <w:tab/>
        <w:t>L4=</w:t>
      </w:r>
      <w:r w:rsidR="005B33B3" w:rsidRPr="00772D53">
        <w:rPr>
          <w:rFonts w:ascii="宋体" w:eastAsia="宋体" w:hAnsi="宋体" w:hint="eastAsia"/>
          <w:szCs w:val="21"/>
        </w:rPr>
        <w:t>7.91</w:t>
      </w:r>
      <w:r w:rsidRPr="00772D53">
        <w:rPr>
          <w:rFonts w:ascii="宋体" w:eastAsia="宋体" w:hAnsi="宋体"/>
          <w:szCs w:val="21"/>
        </w:rPr>
        <w:t>;%</w:t>
      </w:r>
      <w:r w:rsidRPr="00772D53">
        <w:rPr>
          <w:rFonts w:ascii="宋体" w:eastAsia="宋体" w:hAnsi="宋体" w:hint="eastAsia"/>
          <w:szCs w:val="21"/>
        </w:rPr>
        <w:t>穿料长度(m</w:t>
      </w:r>
      <w:r w:rsidRPr="00772D53">
        <w:rPr>
          <w:rFonts w:ascii="宋体" w:eastAsia="宋体" w:hAnsi="宋体"/>
          <w:szCs w:val="21"/>
        </w:rPr>
        <w:t>）</w:t>
      </w:r>
    </w:p>
    <w:p w14:paraId="1102C368" w14:textId="76FAFA31" w:rsidR="00D73DAA" w:rsidRPr="00772D53" w:rsidRDefault="00D73DAA">
      <w:pPr>
        <w:rPr>
          <w:rFonts w:ascii="宋体" w:eastAsia="宋体" w:hAnsi="宋体"/>
          <w:szCs w:val="21"/>
        </w:rPr>
      </w:pPr>
      <w:r w:rsidRPr="00772D53">
        <w:rPr>
          <w:rFonts w:ascii="宋体" w:eastAsia="宋体" w:hAnsi="宋体"/>
          <w:szCs w:val="21"/>
        </w:rPr>
        <w:tab/>
        <w:t>L5=</w:t>
      </w:r>
      <w:r w:rsidR="005B33B3" w:rsidRPr="00772D53">
        <w:rPr>
          <w:rFonts w:ascii="宋体" w:eastAsia="宋体" w:hAnsi="宋体" w:hint="eastAsia"/>
          <w:szCs w:val="21"/>
        </w:rPr>
        <w:t>7.33</w:t>
      </w:r>
      <w:r w:rsidRPr="00772D53">
        <w:rPr>
          <w:rFonts w:ascii="宋体" w:eastAsia="宋体" w:hAnsi="宋体"/>
          <w:szCs w:val="21"/>
        </w:rPr>
        <w:t>;%</w:t>
      </w:r>
      <w:r w:rsidRPr="00772D53">
        <w:rPr>
          <w:rFonts w:ascii="宋体" w:eastAsia="宋体" w:hAnsi="宋体" w:hint="eastAsia"/>
          <w:szCs w:val="21"/>
        </w:rPr>
        <w:t>穿料长度(m</w:t>
      </w:r>
      <w:r w:rsidRPr="00772D53">
        <w:rPr>
          <w:rFonts w:ascii="宋体" w:eastAsia="宋体" w:hAnsi="宋体"/>
          <w:szCs w:val="21"/>
        </w:rPr>
        <w:t>）</w:t>
      </w:r>
    </w:p>
    <w:p w14:paraId="5373C6E8" w14:textId="248020A8" w:rsidR="00D73DAA" w:rsidRPr="00772D53" w:rsidRDefault="00D73DAA">
      <w:pPr>
        <w:rPr>
          <w:rFonts w:ascii="宋体" w:eastAsia="宋体" w:hAnsi="宋体"/>
          <w:szCs w:val="21"/>
        </w:rPr>
      </w:pPr>
      <w:r w:rsidRPr="00772D53">
        <w:rPr>
          <w:rFonts w:ascii="宋体" w:eastAsia="宋体" w:hAnsi="宋体"/>
          <w:szCs w:val="21"/>
        </w:rPr>
        <w:tab/>
        <w:t>L6=6.</w:t>
      </w:r>
      <w:r w:rsidR="005B33B3" w:rsidRPr="00772D53">
        <w:rPr>
          <w:rFonts w:ascii="宋体" w:eastAsia="宋体" w:hAnsi="宋体" w:hint="eastAsia"/>
          <w:szCs w:val="21"/>
        </w:rPr>
        <w:t>89</w:t>
      </w:r>
      <w:r w:rsidRPr="00772D53">
        <w:rPr>
          <w:rFonts w:ascii="宋体" w:eastAsia="宋体" w:hAnsi="宋体"/>
          <w:szCs w:val="21"/>
        </w:rPr>
        <w:t>;%</w:t>
      </w:r>
      <w:r w:rsidRPr="00772D53">
        <w:rPr>
          <w:rFonts w:ascii="宋体" w:eastAsia="宋体" w:hAnsi="宋体" w:hint="eastAsia"/>
          <w:szCs w:val="21"/>
        </w:rPr>
        <w:t>穿料长度(m</w:t>
      </w:r>
      <w:r w:rsidRPr="00772D53">
        <w:rPr>
          <w:rFonts w:ascii="宋体" w:eastAsia="宋体" w:hAnsi="宋体"/>
          <w:szCs w:val="21"/>
        </w:rPr>
        <w:t>）</w:t>
      </w:r>
    </w:p>
    <w:p w14:paraId="36CDCDFE" w14:textId="2EA54D40" w:rsidR="00EF63B8" w:rsidRPr="00772D53" w:rsidRDefault="00EF63B8">
      <w:pPr>
        <w:rPr>
          <w:rFonts w:ascii="宋体" w:eastAsia="宋体" w:hAnsi="宋体"/>
          <w:szCs w:val="21"/>
        </w:rPr>
      </w:pPr>
    </w:p>
    <w:p w14:paraId="46A608CC" w14:textId="49A9BE0C" w:rsidR="00182E7E" w:rsidRPr="00772D53" w:rsidRDefault="005B33B3" w:rsidP="005B33B3">
      <w:pPr>
        <w:ind w:firstLine="420"/>
        <w:rPr>
          <w:rFonts w:ascii="宋体" w:eastAsia="宋体" w:hAnsi="宋体"/>
          <w:szCs w:val="21"/>
        </w:rPr>
      </w:pPr>
      <w:r w:rsidRPr="00772D53">
        <w:rPr>
          <w:rFonts w:ascii="宋体" w:eastAsia="宋体" w:hAnsi="宋体" w:hint="eastAsia"/>
          <w:szCs w:val="21"/>
        </w:rPr>
        <w:t>Nr</w:t>
      </w:r>
      <w:r w:rsidR="00D76102">
        <w:rPr>
          <w:rFonts w:ascii="宋体" w:eastAsia="宋体" w:hAnsi="宋体"/>
          <w:szCs w:val="21"/>
        </w:rPr>
        <w:t>2</w:t>
      </w:r>
      <w:r w:rsidRPr="00772D53">
        <w:rPr>
          <w:rFonts w:ascii="宋体" w:eastAsia="宋体" w:hAnsi="宋体"/>
          <w:szCs w:val="21"/>
        </w:rPr>
        <w:t>=round(L1/C);Nr</w:t>
      </w:r>
      <w:r w:rsidR="00D76102">
        <w:rPr>
          <w:rFonts w:ascii="宋体" w:eastAsia="宋体" w:hAnsi="宋体"/>
          <w:szCs w:val="21"/>
        </w:rPr>
        <w:t>3</w:t>
      </w:r>
      <w:r w:rsidRPr="00772D53">
        <w:rPr>
          <w:rFonts w:ascii="宋体" w:eastAsia="宋体" w:hAnsi="宋体"/>
          <w:szCs w:val="21"/>
        </w:rPr>
        <w:t>=round(L2/C);Nr</w:t>
      </w:r>
      <w:r w:rsidR="00D76102">
        <w:rPr>
          <w:rFonts w:ascii="宋体" w:eastAsia="宋体" w:hAnsi="宋体"/>
          <w:szCs w:val="21"/>
        </w:rPr>
        <w:t>4</w:t>
      </w:r>
      <w:r w:rsidRPr="00772D53">
        <w:rPr>
          <w:rFonts w:ascii="宋体" w:eastAsia="宋体" w:hAnsi="宋体"/>
          <w:szCs w:val="21"/>
        </w:rPr>
        <w:t>=round(L3/C);</w:t>
      </w:r>
    </w:p>
    <w:p w14:paraId="605F163A" w14:textId="0613F791" w:rsidR="0043165D" w:rsidRPr="00772D53" w:rsidRDefault="005B33B3" w:rsidP="005B33B3">
      <w:pPr>
        <w:ind w:firstLine="420"/>
        <w:rPr>
          <w:rFonts w:ascii="宋体" w:eastAsia="宋体" w:hAnsi="宋体"/>
          <w:szCs w:val="21"/>
        </w:rPr>
      </w:pPr>
      <w:r w:rsidRPr="00772D53">
        <w:rPr>
          <w:rFonts w:ascii="宋体" w:eastAsia="宋体" w:hAnsi="宋体"/>
          <w:szCs w:val="21"/>
        </w:rPr>
        <w:t>Nr</w:t>
      </w:r>
      <w:r w:rsidR="00D76102">
        <w:rPr>
          <w:rFonts w:ascii="宋体" w:eastAsia="宋体" w:hAnsi="宋体"/>
          <w:szCs w:val="21"/>
        </w:rPr>
        <w:t>5</w:t>
      </w:r>
      <w:r w:rsidRPr="00772D53">
        <w:rPr>
          <w:rFonts w:ascii="宋体" w:eastAsia="宋体" w:hAnsi="宋体"/>
          <w:szCs w:val="21"/>
        </w:rPr>
        <w:t>=round(L4/C);Nr</w:t>
      </w:r>
      <w:r w:rsidR="00D76102">
        <w:rPr>
          <w:rFonts w:ascii="宋体" w:eastAsia="宋体" w:hAnsi="宋体"/>
          <w:szCs w:val="21"/>
        </w:rPr>
        <w:t>6</w:t>
      </w:r>
      <w:r w:rsidRPr="00772D53">
        <w:rPr>
          <w:rFonts w:ascii="宋体" w:eastAsia="宋体" w:hAnsi="宋体"/>
          <w:szCs w:val="21"/>
        </w:rPr>
        <w:t>=</w:t>
      </w:r>
      <w:r w:rsidRPr="00772D53">
        <w:rPr>
          <w:rFonts w:ascii="宋体" w:eastAsia="宋体" w:hAnsi="宋体" w:hint="eastAsia"/>
          <w:szCs w:val="21"/>
        </w:rPr>
        <w:t>round</w:t>
      </w:r>
      <w:r w:rsidRPr="00772D53">
        <w:rPr>
          <w:rFonts w:ascii="宋体" w:eastAsia="宋体" w:hAnsi="宋体"/>
          <w:szCs w:val="21"/>
        </w:rPr>
        <w:t>(L5/C);</w:t>
      </w:r>
      <w:r w:rsidR="00182E7E" w:rsidRPr="00772D53">
        <w:rPr>
          <w:rFonts w:ascii="宋体" w:eastAsia="宋体" w:hAnsi="宋体"/>
          <w:szCs w:val="21"/>
        </w:rPr>
        <w:t>Nr</w:t>
      </w:r>
      <w:r w:rsidR="00D76102">
        <w:rPr>
          <w:rFonts w:ascii="宋体" w:eastAsia="宋体" w:hAnsi="宋体"/>
          <w:szCs w:val="21"/>
        </w:rPr>
        <w:t>7</w:t>
      </w:r>
      <w:r w:rsidR="00182E7E" w:rsidRPr="00772D53">
        <w:rPr>
          <w:rFonts w:ascii="宋体" w:eastAsia="宋体" w:hAnsi="宋体"/>
          <w:szCs w:val="21"/>
        </w:rPr>
        <w:t>=round(L6/C);</w:t>
      </w:r>
    </w:p>
    <w:p w14:paraId="5FEF9E87" w14:textId="77777777" w:rsidR="00BB465B" w:rsidRPr="00772D53" w:rsidRDefault="00BB465B" w:rsidP="005B33B3">
      <w:pPr>
        <w:ind w:firstLine="420"/>
        <w:rPr>
          <w:rFonts w:ascii="宋体" w:eastAsia="宋体" w:hAnsi="宋体"/>
          <w:szCs w:val="21"/>
        </w:rPr>
      </w:pPr>
    </w:p>
    <w:p w14:paraId="6EDDE252" w14:textId="77777777" w:rsidR="00182E7E" w:rsidRPr="00772D53" w:rsidRDefault="00182E7E" w:rsidP="0043165D">
      <w:pPr>
        <w:rPr>
          <w:rFonts w:ascii="宋体" w:eastAsia="宋体" w:hAnsi="宋体"/>
          <w:szCs w:val="21"/>
        </w:rPr>
      </w:pPr>
      <w:r w:rsidRPr="00772D53">
        <w:rPr>
          <w:rFonts w:ascii="宋体" w:eastAsia="宋体" w:hAnsi="宋体"/>
          <w:szCs w:val="21"/>
        </w:rPr>
        <w:t>L1</w:t>
      </w:r>
      <w:r w:rsidRPr="00772D53">
        <w:rPr>
          <w:rFonts w:ascii="宋体" w:eastAsia="宋体" w:hAnsi="宋体" w:hint="eastAsia"/>
          <w:szCs w:val="21"/>
        </w:rPr>
        <w:t>，1-2单元间的穿料长度，r</w:t>
      </w:r>
      <w:r w:rsidRPr="00772D53">
        <w:rPr>
          <w:rFonts w:ascii="宋体" w:eastAsia="宋体" w:hAnsi="宋体"/>
          <w:szCs w:val="21"/>
        </w:rPr>
        <w:t>ound</w:t>
      </w:r>
      <w:r w:rsidRPr="00772D53">
        <w:rPr>
          <w:rFonts w:ascii="宋体" w:eastAsia="宋体" w:hAnsi="宋体" w:hint="eastAsia"/>
          <w:szCs w:val="21"/>
        </w:rPr>
        <w:t>函数为取整函数。如r</w:t>
      </w:r>
      <w:r w:rsidRPr="00772D53">
        <w:rPr>
          <w:rFonts w:ascii="宋体" w:eastAsia="宋体" w:hAnsi="宋体"/>
          <w:szCs w:val="21"/>
        </w:rPr>
        <w:t>ound(3/2) = 1;</w:t>
      </w:r>
    </w:p>
    <w:p w14:paraId="64762BB2" w14:textId="48B91204" w:rsidR="004F2A5C" w:rsidRDefault="004F2A5C" w:rsidP="0043165D">
      <w:pPr>
        <w:rPr>
          <w:rFonts w:ascii="宋体" w:eastAsia="宋体" w:hAnsi="宋体"/>
          <w:szCs w:val="21"/>
        </w:rPr>
      </w:pPr>
    </w:p>
    <w:p w14:paraId="436399E6" w14:textId="16076B9A" w:rsidR="009B08C8" w:rsidRDefault="009B08C8" w:rsidP="004316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M</w:t>
      </w:r>
      <w:r>
        <w:rPr>
          <w:rFonts w:ascii="宋体" w:eastAsia="宋体" w:hAnsi="宋体"/>
          <w:szCs w:val="21"/>
        </w:rPr>
        <w:t>PC</w:t>
      </w:r>
      <w:r>
        <w:rPr>
          <w:rFonts w:ascii="宋体" w:eastAsia="宋体" w:hAnsi="宋体" w:hint="eastAsia"/>
          <w:szCs w:val="21"/>
        </w:rPr>
        <w:t>控制量的</w:t>
      </w:r>
      <w:r w:rsidR="00E123AC">
        <w:rPr>
          <w:rFonts w:ascii="宋体" w:eastAsia="宋体" w:hAnsi="宋体" w:hint="eastAsia"/>
          <w:szCs w:val="21"/>
        </w:rPr>
        <w:t>积分量的</w:t>
      </w:r>
      <w:r>
        <w:rPr>
          <w:rFonts w:ascii="宋体" w:eastAsia="宋体" w:hAnsi="宋体" w:hint="eastAsia"/>
          <w:szCs w:val="21"/>
        </w:rPr>
        <w:t>计算</w:t>
      </w:r>
      <w:r w:rsidR="004F2A5C">
        <w:rPr>
          <w:rFonts w:ascii="宋体" w:eastAsia="宋体" w:hAnsi="宋体" w:hint="eastAsia"/>
          <w:szCs w:val="21"/>
        </w:rPr>
        <w:t>公式</w:t>
      </w:r>
      <w:r>
        <w:rPr>
          <w:rFonts w:ascii="宋体" w:eastAsia="宋体" w:hAnsi="宋体" w:hint="eastAsia"/>
          <w:szCs w:val="21"/>
        </w:rPr>
        <w:t>：</w:t>
      </w:r>
    </w:p>
    <w:p w14:paraId="290EEE5B" w14:textId="1E5C1290" w:rsidR="009B08C8" w:rsidRDefault="00E474A7" w:rsidP="0043165D">
      <w:pPr>
        <w:rPr>
          <w:rFonts w:ascii="宋体" w:eastAsia="宋体" w:hAnsi="宋体"/>
          <w:szCs w:val="21"/>
        </w:rPr>
      </w:pPr>
      <w:r w:rsidRPr="001D0861">
        <w:rPr>
          <w:position w:val="-50"/>
        </w:rPr>
        <w:object w:dxaOrig="8880" w:dyaOrig="1160" w14:anchorId="205FB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415.2pt;height:54pt" o:ole="">
            <v:imagedata r:id="rId6" o:title=""/>
          </v:shape>
          <o:OLEObject Type="Embed" ProgID="Equation.DSMT4" ShapeID="_x0000_i1058" DrawAspect="Content" ObjectID="_1689930346" r:id="rId7"/>
        </w:object>
      </w:r>
    </w:p>
    <w:p w14:paraId="4D40CF17" w14:textId="77777777" w:rsidR="00E474A7" w:rsidRDefault="00E474A7" w:rsidP="0043165D">
      <w:pPr>
        <w:rPr>
          <w:rFonts w:ascii="宋体" w:eastAsia="宋体" w:hAnsi="宋体" w:hint="eastAsia"/>
          <w:szCs w:val="21"/>
        </w:rPr>
      </w:pPr>
    </w:p>
    <w:p w14:paraId="2015B398" w14:textId="66499153" w:rsidR="00182E7E" w:rsidRPr="00772D53" w:rsidRDefault="005C7876" w:rsidP="002E4361">
      <w:pPr>
        <w:rPr>
          <w:rFonts w:ascii="宋体" w:eastAsia="宋体" w:hAnsi="宋体"/>
          <w:szCs w:val="21"/>
        </w:rPr>
      </w:pPr>
      <w:r w:rsidRPr="001D7F3B">
        <w:rPr>
          <w:position w:val="-12"/>
        </w:rPr>
        <w:object w:dxaOrig="880" w:dyaOrig="360" w14:anchorId="18B55FB1">
          <v:shape id="_x0000_i1026" type="#_x0000_t75" style="width:42pt;height:18pt" o:ole="">
            <v:imagedata r:id="rId8" o:title=""/>
          </v:shape>
          <o:OLEObject Type="Embed" ProgID="Equation.DSMT4" ShapeID="_x0000_i1026" DrawAspect="Content" ObjectID="_1689930347" r:id="rId9"/>
        </w:object>
      </w:r>
      <w:r>
        <w:rPr>
          <w:rFonts w:hint="eastAsia"/>
        </w:rPr>
        <w:t>是第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单元上一时刻的套色误差量，第一次计算M</w:t>
      </w:r>
      <w:r>
        <w:t>PC</w:t>
      </w:r>
      <w:r>
        <w:rPr>
          <w:rFonts w:hint="eastAsia"/>
        </w:rPr>
        <w:t>控制量时</w:t>
      </w:r>
      <w:r w:rsidRPr="001D7F3B">
        <w:rPr>
          <w:position w:val="-12"/>
        </w:rPr>
        <w:object w:dxaOrig="880" w:dyaOrig="360" w14:anchorId="686793B8">
          <v:shape id="_x0000_i1027" type="#_x0000_t75" style="width:42pt;height:18pt" o:ole="">
            <v:imagedata r:id="rId10" o:title=""/>
          </v:shape>
          <o:OLEObject Type="Embed" ProgID="Equation.DSMT4" ShapeID="_x0000_i1027" DrawAspect="Content" ObjectID="_1689930348" r:id="rId11"/>
        </w:object>
      </w:r>
      <w:r>
        <w:rPr>
          <w:rFonts w:hint="eastAsia"/>
        </w:rPr>
        <w:t>取初始时刻的误差量；</w:t>
      </w:r>
      <w:proofErr w:type="spellStart"/>
      <w:r w:rsidRPr="00772D53">
        <w:rPr>
          <w:rFonts w:ascii="宋体" w:eastAsia="宋体" w:hAnsi="宋体"/>
          <w:szCs w:val="21"/>
        </w:rPr>
        <w:t>Nr</w:t>
      </w:r>
      <w:r>
        <w:rPr>
          <w:rFonts w:ascii="宋体" w:eastAsia="宋体" w:hAnsi="宋体"/>
          <w:szCs w:val="21"/>
        </w:rPr>
        <w:t>i</w:t>
      </w:r>
      <w:proofErr w:type="spellEnd"/>
      <w:r w:rsidRPr="00772D53">
        <w:rPr>
          <w:rFonts w:ascii="宋体" w:eastAsia="宋体" w:hAnsi="宋体"/>
          <w:szCs w:val="21"/>
        </w:rPr>
        <w:t>=round(L</w:t>
      </w:r>
      <w:r>
        <w:rPr>
          <w:rFonts w:ascii="宋体" w:eastAsia="宋体" w:hAnsi="宋体"/>
          <w:szCs w:val="21"/>
        </w:rPr>
        <w:t>(i-1)</w:t>
      </w:r>
      <w:r w:rsidRPr="00772D53">
        <w:rPr>
          <w:rFonts w:ascii="宋体" w:eastAsia="宋体" w:hAnsi="宋体"/>
          <w:szCs w:val="21"/>
        </w:rPr>
        <w:t>/C);</w:t>
      </w:r>
      <w:r w:rsidR="005360E1" w:rsidRPr="002B3165">
        <w:rPr>
          <w:position w:val="-12"/>
        </w:rPr>
        <w:object w:dxaOrig="880" w:dyaOrig="380" w14:anchorId="1E5B573E">
          <v:shape id="_x0000_i1028" type="#_x0000_t75" style="width:43.8pt;height:19.2pt" o:ole="">
            <v:imagedata r:id="rId12" o:title=""/>
          </v:shape>
          <o:OLEObject Type="Embed" ProgID="Equation.DSMT4" ShapeID="_x0000_i1028" DrawAspect="Content" ObjectID="_1689930349" r:id="rId13"/>
        </w:object>
      </w:r>
      <w:r>
        <w:rPr>
          <w:rFonts w:hint="eastAsia"/>
        </w:rPr>
        <w:t>是k时刻第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单元的M</w:t>
      </w:r>
      <w:r>
        <w:t>PC</w:t>
      </w:r>
      <w:r>
        <w:rPr>
          <w:rFonts w:hint="eastAsia"/>
        </w:rPr>
        <w:t>控制量</w:t>
      </w:r>
      <w:r w:rsidR="00E123AC">
        <w:rPr>
          <w:rFonts w:hint="eastAsia"/>
        </w:rPr>
        <w:t>的积分量，即</w:t>
      </w:r>
      <w:r w:rsidR="00E123AC" w:rsidRPr="00E123AC">
        <w:rPr>
          <w:position w:val="-24"/>
        </w:rPr>
        <w:object w:dxaOrig="2240" w:dyaOrig="620" w14:anchorId="6F8403B8">
          <v:shape id="_x0000_i1029" type="#_x0000_t75" style="width:112.2pt;height:31.2pt" o:ole="">
            <v:imagedata r:id="rId14" o:title=""/>
          </v:shape>
          <o:OLEObject Type="Embed" ProgID="Equation.DSMT4" ShapeID="_x0000_i1029" DrawAspect="Content" ObjectID="_1689930350" r:id="rId15"/>
        </w:object>
      </w:r>
      <w:r w:rsidR="00E123AC">
        <w:rPr>
          <w:rFonts w:hint="eastAsia"/>
        </w:rPr>
        <w:t>，</w:t>
      </w:r>
      <w:r w:rsidR="00E123AC" w:rsidRPr="002B3165">
        <w:rPr>
          <w:position w:val="-12"/>
        </w:rPr>
        <w:object w:dxaOrig="999" w:dyaOrig="380" w14:anchorId="655EE20E">
          <v:shape id="_x0000_i1030" type="#_x0000_t75" style="width:49.8pt;height:19.2pt" o:ole="">
            <v:imagedata r:id="rId16" o:title=""/>
          </v:shape>
          <o:OLEObject Type="Embed" ProgID="Equation.DSMT4" ShapeID="_x0000_i1030" DrawAspect="Content" ObjectID="_1689930351" r:id="rId17"/>
        </w:object>
      </w:r>
      <w:r w:rsidR="00E123AC">
        <w:rPr>
          <w:rFonts w:hint="eastAsia"/>
        </w:rPr>
        <w:t>是k时刻第</w:t>
      </w:r>
      <w:proofErr w:type="spellStart"/>
      <w:r w:rsidR="00E123AC">
        <w:rPr>
          <w:rFonts w:hint="eastAsia"/>
        </w:rPr>
        <w:t>i</w:t>
      </w:r>
      <w:proofErr w:type="spellEnd"/>
      <w:r w:rsidR="00E123AC">
        <w:rPr>
          <w:rFonts w:hint="eastAsia"/>
        </w:rPr>
        <w:t>单元的M</w:t>
      </w:r>
      <w:r w:rsidR="00E123AC">
        <w:t>PC</w:t>
      </w:r>
      <w:r w:rsidR="00E123AC">
        <w:rPr>
          <w:rFonts w:hint="eastAsia"/>
        </w:rPr>
        <w:t>控制量</w:t>
      </w:r>
      <w:r>
        <w:rPr>
          <w:rFonts w:hint="eastAsia"/>
        </w:rPr>
        <w:t>。</w:t>
      </w:r>
      <w:r w:rsidR="004F2A5C">
        <w:rPr>
          <w:rFonts w:hint="eastAsia"/>
        </w:rPr>
        <w:t>由</w:t>
      </w:r>
      <w:r w:rsidR="0052591B">
        <w:rPr>
          <w:rFonts w:hint="eastAsia"/>
        </w:rPr>
        <w:t>上</w:t>
      </w:r>
      <w:r w:rsidR="004F2A5C">
        <w:rPr>
          <w:rFonts w:hint="eastAsia"/>
        </w:rPr>
        <w:t>式知，穿料长度的变化会影响公式中</w:t>
      </w:r>
      <w:proofErr w:type="spellStart"/>
      <w:r w:rsidR="004F2A5C">
        <w:rPr>
          <w:rFonts w:hint="eastAsia"/>
        </w:rPr>
        <w:t>Nr</w:t>
      </w:r>
      <w:r w:rsidR="004F2A5C">
        <w:t>i</w:t>
      </w:r>
      <w:proofErr w:type="spellEnd"/>
      <w:r w:rsidR="004F2A5C">
        <w:rPr>
          <w:rFonts w:hint="eastAsia"/>
        </w:rPr>
        <w:t>的大小，</w:t>
      </w:r>
      <w:r w:rsidR="0052591B">
        <w:rPr>
          <w:rFonts w:hint="eastAsia"/>
        </w:rPr>
        <w:t>版辊周长的变化会影响公式中</w:t>
      </w:r>
      <w:proofErr w:type="spellStart"/>
      <w:r w:rsidR="0052591B">
        <w:rPr>
          <w:rFonts w:hint="eastAsia"/>
        </w:rPr>
        <w:t>Nr</w:t>
      </w:r>
      <w:r w:rsidR="0052591B">
        <w:t>i</w:t>
      </w:r>
      <w:proofErr w:type="spellEnd"/>
      <w:r w:rsidR="0052591B">
        <w:rPr>
          <w:rFonts w:hint="eastAsia"/>
        </w:rPr>
        <w:t>的大小，</w:t>
      </w:r>
      <w:r w:rsidR="004F2A5C">
        <w:rPr>
          <w:rFonts w:hint="eastAsia"/>
        </w:rPr>
        <w:t>而色组个数的增加或减少不会影响公式系数。</w:t>
      </w:r>
    </w:p>
    <w:p w14:paraId="6F8BAEE7" w14:textId="5C9726D6" w:rsidR="00555F7F" w:rsidRDefault="00555F7F" w:rsidP="0043165D">
      <w:pPr>
        <w:rPr>
          <w:rFonts w:ascii="宋体" w:eastAsia="宋体" w:hAnsi="宋体"/>
          <w:szCs w:val="21"/>
        </w:rPr>
      </w:pPr>
    </w:p>
    <w:p w14:paraId="2DB9BC81" w14:textId="77777777" w:rsidR="00554B31" w:rsidRPr="00772D53" w:rsidRDefault="00554B31" w:rsidP="0043165D">
      <w:pPr>
        <w:rPr>
          <w:rFonts w:ascii="宋体" w:eastAsia="宋体" w:hAnsi="宋体"/>
          <w:szCs w:val="21"/>
        </w:rPr>
      </w:pPr>
    </w:p>
    <w:p w14:paraId="4EF590B0" w14:textId="20BD2989" w:rsidR="0043165D" w:rsidRDefault="00377E60" w:rsidP="0043165D">
      <w:pPr>
        <w:rPr>
          <w:rFonts w:ascii="宋体" w:eastAsia="宋体" w:hAnsi="宋体"/>
          <w:b/>
          <w:bCs/>
          <w:szCs w:val="21"/>
        </w:rPr>
      </w:pPr>
      <w:r w:rsidRPr="00772D53">
        <w:rPr>
          <w:rFonts w:ascii="宋体" w:eastAsia="宋体" w:hAnsi="宋体" w:hint="eastAsia"/>
          <w:b/>
          <w:bCs/>
          <w:szCs w:val="21"/>
        </w:rPr>
        <w:t>1-</w:t>
      </w:r>
      <w:r w:rsidR="00182E7E" w:rsidRPr="00772D53">
        <w:rPr>
          <w:rFonts w:ascii="宋体" w:eastAsia="宋体" w:hAnsi="宋体"/>
          <w:b/>
          <w:bCs/>
          <w:szCs w:val="21"/>
        </w:rPr>
        <w:t>2</w:t>
      </w:r>
      <w:r w:rsidR="00182E7E" w:rsidRPr="00772D53">
        <w:rPr>
          <w:rFonts w:ascii="宋体" w:eastAsia="宋体" w:hAnsi="宋体" w:hint="eastAsia"/>
          <w:b/>
          <w:bCs/>
          <w:szCs w:val="21"/>
        </w:rPr>
        <w:t>单元</w:t>
      </w:r>
      <w:r w:rsidRPr="00772D53">
        <w:rPr>
          <w:rFonts w:ascii="宋体" w:eastAsia="宋体" w:hAnsi="宋体" w:hint="eastAsia"/>
          <w:b/>
          <w:bCs/>
          <w:szCs w:val="21"/>
        </w:rPr>
        <w:t>间</w:t>
      </w:r>
      <w:r w:rsidR="00182E7E" w:rsidRPr="00772D53">
        <w:rPr>
          <w:rFonts w:ascii="宋体" w:eastAsia="宋体" w:hAnsi="宋体" w:hint="eastAsia"/>
          <w:b/>
          <w:bCs/>
          <w:szCs w:val="21"/>
        </w:rPr>
        <w:t>的</w:t>
      </w:r>
      <w:r w:rsidRPr="00772D53">
        <w:rPr>
          <w:rFonts w:ascii="宋体" w:eastAsia="宋体" w:hAnsi="宋体" w:hint="eastAsia"/>
          <w:b/>
          <w:bCs/>
          <w:szCs w:val="21"/>
        </w:rPr>
        <w:t>补偿</w:t>
      </w:r>
      <w:proofErr w:type="gramStart"/>
      <w:r w:rsidRPr="00772D53">
        <w:rPr>
          <w:rFonts w:ascii="宋体" w:eastAsia="宋体" w:hAnsi="宋体" w:hint="eastAsia"/>
          <w:b/>
          <w:bCs/>
          <w:szCs w:val="21"/>
        </w:rPr>
        <w:t>辊</w:t>
      </w:r>
      <w:proofErr w:type="gramEnd"/>
    </w:p>
    <w:p w14:paraId="13EF1FF3" w14:textId="177554F8" w:rsidR="00363125" w:rsidRPr="00772D53" w:rsidRDefault="00D611AF" w:rsidP="0043165D">
      <w:pPr>
        <w:rPr>
          <w:rFonts w:ascii="宋体" w:eastAsia="宋体" w:hAnsi="宋体"/>
          <w:b/>
          <w:bCs/>
          <w:szCs w:val="21"/>
        </w:rPr>
      </w:pPr>
      <w:r w:rsidRPr="00D611AF">
        <w:rPr>
          <w:position w:val="-12"/>
        </w:rPr>
        <w:object w:dxaOrig="3320" w:dyaOrig="380" w14:anchorId="274B751C">
          <v:shape id="_x0000_i1031" type="#_x0000_t75" style="width:166.2pt;height:21pt" o:ole="">
            <v:imagedata r:id="rId18" o:title=""/>
          </v:shape>
          <o:OLEObject Type="Embed" ProgID="Equation.DSMT4" ShapeID="_x0000_i1031" DrawAspect="Content" ObjectID="_1689930352" r:id="rId19"/>
        </w:object>
      </w:r>
      <w:r w:rsidR="005360E1">
        <w:rPr>
          <w:rFonts w:hint="eastAsia"/>
        </w:rPr>
        <w:t>;</w:t>
      </w:r>
      <w:r w:rsidR="00E123AC">
        <w:rPr>
          <w:rFonts w:hint="eastAsia"/>
        </w:rPr>
        <w:t>差分得到</w:t>
      </w:r>
      <w:r w:rsidR="00E123AC" w:rsidRPr="00772D53">
        <w:rPr>
          <w:rFonts w:ascii="宋体" w:eastAsia="宋体" w:hAnsi="宋体" w:hint="eastAsia"/>
          <w:szCs w:val="21"/>
        </w:rPr>
        <w:t>1-2单元补偿辊</w:t>
      </w:r>
      <w:r w:rsidR="00E123AC">
        <w:rPr>
          <w:rFonts w:ascii="宋体" w:eastAsia="宋体" w:hAnsi="宋体" w:hint="eastAsia"/>
          <w:szCs w:val="21"/>
        </w:rPr>
        <w:t>的</w:t>
      </w:r>
      <w:r w:rsidR="00E123AC">
        <w:rPr>
          <w:rFonts w:hint="eastAsia"/>
        </w:rPr>
        <w:t>M</w:t>
      </w:r>
      <w:r w:rsidR="00E123AC">
        <w:t>PC</w:t>
      </w:r>
      <w:r w:rsidR="00E123AC">
        <w:rPr>
          <w:rFonts w:hint="eastAsia"/>
        </w:rPr>
        <w:t>控制量</w:t>
      </w:r>
    </w:p>
    <w:p w14:paraId="2F038B5A" w14:textId="2DC74F67" w:rsidR="00462FC0" w:rsidRPr="00363125" w:rsidRDefault="00957FBE">
      <w:pPr>
        <w:rPr>
          <w:rFonts w:ascii="宋体" w:eastAsia="宋体" w:hAnsi="宋体"/>
          <w:szCs w:val="21"/>
        </w:rPr>
      </w:pPr>
      <w:r w:rsidRPr="00772D53">
        <w:rPr>
          <w:rFonts w:ascii="宋体" w:eastAsia="宋体" w:hAnsi="宋体"/>
          <w:position w:val="-12"/>
          <w:szCs w:val="21"/>
        </w:rPr>
        <w:object w:dxaOrig="1960" w:dyaOrig="380" w14:anchorId="677BF420">
          <v:shape id="_x0000_i1032" type="#_x0000_t75" style="width:95.4pt;height:18pt" o:ole="">
            <v:imagedata r:id="rId20" o:title=""/>
          </v:shape>
          <o:OLEObject Type="Embed" ProgID="Equation.DSMT4" ShapeID="_x0000_i1032" DrawAspect="Content" ObjectID="_1689930353" r:id="rId21"/>
        </w:object>
      </w:r>
      <w:r w:rsidR="00462FC0" w:rsidRPr="00772D53">
        <w:rPr>
          <w:rFonts w:ascii="宋体" w:eastAsia="宋体" w:hAnsi="宋体" w:hint="eastAsia"/>
          <w:szCs w:val="21"/>
        </w:rPr>
        <w:t>;</w:t>
      </w:r>
      <w:r w:rsidR="00377E60" w:rsidRPr="00772D53">
        <w:rPr>
          <w:rFonts w:ascii="宋体" w:eastAsia="宋体" w:hAnsi="宋体" w:hint="eastAsia"/>
          <w:szCs w:val="21"/>
        </w:rPr>
        <w:t>1-</w:t>
      </w:r>
      <w:r w:rsidR="00462FC0" w:rsidRPr="00772D53">
        <w:rPr>
          <w:rFonts w:ascii="宋体" w:eastAsia="宋体" w:hAnsi="宋体" w:hint="eastAsia"/>
          <w:szCs w:val="21"/>
        </w:rPr>
        <w:t>2单元</w:t>
      </w:r>
      <w:r w:rsidR="00377E60" w:rsidRPr="00772D53">
        <w:rPr>
          <w:rFonts w:ascii="宋体" w:eastAsia="宋体" w:hAnsi="宋体" w:hint="eastAsia"/>
          <w:szCs w:val="21"/>
        </w:rPr>
        <w:t>补偿辊的控制量</w:t>
      </w:r>
      <w:r w:rsidR="00462FC0" w:rsidRPr="00772D53">
        <w:rPr>
          <w:rFonts w:ascii="宋体" w:eastAsia="宋体" w:hAnsi="宋体" w:hint="eastAsia"/>
          <w:szCs w:val="21"/>
        </w:rPr>
        <w:t>只含有M</w:t>
      </w:r>
      <w:r w:rsidR="00462FC0" w:rsidRPr="00772D53">
        <w:rPr>
          <w:rFonts w:ascii="宋体" w:eastAsia="宋体" w:hAnsi="宋体"/>
          <w:szCs w:val="21"/>
        </w:rPr>
        <w:t>PC</w:t>
      </w:r>
      <w:r w:rsidR="00462FC0" w:rsidRPr="00772D53">
        <w:rPr>
          <w:rFonts w:ascii="宋体" w:eastAsia="宋体" w:hAnsi="宋体" w:hint="eastAsia"/>
          <w:szCs w:val="21"/>
        </w:rPr>
        <w:t>控制量</w:t>
      </w:r>
    </w:p>
    <w:p w14:paraId="78F1A2AC" w14:textId="77777777" w:rsidR="00216426" w:rsidRPr="00772D53" w:rsidRDefault="00216426">
      <w:pPr>
        <w:rPr>
          <w:rFonts w:ascii="宋体" w:eastAsia="宋体" w:hAnsi="宋体"/>
          <w:szCs w:val="21"/>
        </w:rPr>
      </w:pPr>
    </w:p>
    <w:p w14:paraId="193116B2" w14:textId="2F9F1A53" w:rsidR="00462FC0" w:rsidRDefault="00377E60">
      <w:pPr>
        <w:rPr>
          <w:rFonts w:ascii="宋体" w:eastAsia="宋体" w:hAnsi="宋体"/>
          <w:b/>
          <w:bCs/>
          <w:szCs w:val="21"/>
        </w:rPr>
      </w:pPr>
      <w:r w:rsidRPr="00772D53">
        <w:rPr>
          <w:rFonts w:ascii="宋体" w:eastAsia="宋体" w:hAnsi="宋体" w:hint="eastAsia"/>
          <w:b/>
          <w:bCs/>
          <w:szCs w:val="21"/>
        </w:rPr>
        <w:t>2-</w:t>
      </w:r>
      <w:r w:rsidR="00462FC0" w:rsidRPr="00772D53">
        <w:rPr>
          <w:rFonts w:ascii="宋体" w:eastAsia="宋体" w:hAnsi="宋体" w:hint="eastAsia"/>
          <w:b/>
          <w:bCs/>
          <w:szCs w:val="21"/>
        </w:rPr>
        <w:t>3单元</w:t>
      </w:r>
      <w:r w:rsidRPr="00772D53">
        <w:rPr>
          <w:rFonts w:ascii="宋体" w:eastAsia="宋体" w:hAnsi="宋体" w:hint="eastAsia"/>
          <w:b/>
          <w:bCs/>
          <w:szCs w:val="21"/>
        </w:rPr>
        <w:t>间的补偿</w:t>
      </w:r>
      <w:proofErr w:type="gramStart"/>
      <w:r w:rsidRPr="00772D53">
        <w:rPr>
          <w:rFonts w:ascii="宋体" w:eastAsia="宋体" w:hAnsi="宋体" w:hint="eastAsia"/>
          <w:b/>
          <w:bCs/>
          <w:szCs w:val="21"/>
        </w:rPr>
        <w:t>辊</w:t>
      </w:r>
      <w:proofErr w:type="gramEnd"/>
    </w:p>
    <w:p w14:paraId="05C1A930" w14:textId="786D87AD" w:rsidR="00363125" w:rsidRPr="00772D53" w:rsidRDefault="0050558F">
      <w:pPr>
        <w:rPr>
          <w:rFonts w:ascii="宋体" w:eastAsia="宋体" w:hAnsi="宋体"/>
          <w:b/>
          <w:bCs/>
          <w:szCs w:val="21"/>
        </w:rPr>
      </w:pPr>
      <w:r w:rsidRPr="0050558F">
        <w:rPr>
          <w:position w:val="-12"/>
        </w:rPr>
        <w:object w:dxaOrig="3400" w:dyaOrig="380" w14:anchorId="7138074D">
          <v:shape id="_x0000_i1033" type="#_x0000_t75" style="width:172.2pt;height:21pt" o:ole="">
            <v:imagedata r:id="rId22" o:title=""/>
          </v:shape>
          <o:OLEObject Type="Embed" ProgID="Equation.DSMT4" ShapeID="_x0000_i1033" DrawAspect="Content" ObjectID="_1689930354" r:id="rId23"/>
        </w:object>
      </w:r>
      <w:r w:rsidR="00E123AC">
        <w:rPr>
          <w:rFonts w:hint="eastAsia"/>
        </w:rPr>
        <w:t>;差分得到</w:t>
      </w:r>
      <w:r w:rsidR="00E123AC">
        <w:rPr>
          <w:rFonts w:ascii="宋体" w:eastAsia="宋体" w:hAnsi="宋体"/>
          <w:szCs w:val="21"/>
        </w:rPr>
        <w:t>2-3</w:t>
      </w:r>
      <w:r w:rsidR="00E123AC" w:rsidRPr="00772D53">
        <w:rPr>
          <w:rFonts w:ascii="宋体" w:eastAsia="宋体" w:hAnsi="宋体" w:hint="eastAsia"/>
          <w:szCs w:val="21"/>
        </w:rPr>
        <w:t>单元补偿辊</w:t>
      </w:r>
      <w:r w:rsidR="00E123AC">
        <w:rPr>
          <w:rFonts w:ascii="宋体" w:eastAsia="宋体" w:hAnsi="宋体" w:hint="eastAsia"/>
          <w:szCs w:val="21"/>
        </w:rPr>
        <w:t>的</w:t>
      </w:r>
      <w:r w:rsidR="00E123AC">
        <w:rPr>
          <w:rFonts w:hint="eastAsia"/>
        </w:rPr>
        <w:t>M</w:t>
      </w:r>
      <w:r w:rsidR="00E123AC">
        <w:t>PC</w:t>
      </w:r>
      <w:r w:rsidR="00E123AC">
        <w:rPr>
          <w:rFonts w:hint="eastAsia"/>
        </w:rPr>
        <w:t>控制量</w:t>
      </w:r>
    </w:p>
    <w:p w14:paraId="6F4553DE" w14:textId="69571E5B" w:rsidR="009D58D0" w:rsidRPr="00363125" w:rsidRDefault="00957FBE">
      <w:pPr>
        <w:rPr>
          <w:rFonts w:ascii="宋体" w:eastAsia="宋体" w:hAnsi="宋体"/>
          <w:szCs w:val="21"/>
        </w:rPr>
      </w:pPr>
      <w:r w:rsidRPr="00AE4E22">
        <w:rPr>
          <w:position w:val="-24"/>
        </w:rPr>
        <w:object w:dxaOrig="5800" w:dyaOrig="620" w14:anchorId="2E3B4F97">
          <v:shape id="_x0000_i1034" type="#_x0000_t75" style="width:289.2pt;height:30pt" o:ole="">
            <v:imagedata r:id="rId24" o:title=""/>
          </v:shape>
          <o:OLEObject Type="Embed" ProgID="Equation.DSMT4" ShapeID="_x0000_i1034" DrawAspect="Content" ObjectID="_1689930355" r:id="rId25"/>
        </w:object>
      </w:r>
      <w:r w:rsidR="00363125">
        <w:rPr>
          <w:rFonts w:hint="eastAsia"/>
        </w:rPr>
        <w:t>;</w:t>
      </w:r>
      <w:r w:rsidR="007423BF" w:rsidRPr="00772D53">
        <w:rPr>
          <w:rFonts w:ascii="宋体" w:eastAsia="宋体" w:hAnsi="宋体" w:hint="eastAsia"/>
          <w:szCs w:val="21"/>
        </w:rPr>
        <w:t>2-3单元补偿</w:t>
      </w:r>
      <w:proofErr w:type="gramStart"/>
      <w:r w:rsidR="007423BF" w:rsidRPr="00772D53">
        <w:rPr>
          <w:rFonts w:ascii="宋体" w:eastAsia="宋体" w:hAnsi="宋体" w:hint="eastAsia"/>
          <w:szCs w:val="21"/>
        </w:rPr>
        <w:t>辊</w:t>
      </w:r>
      <w:proofErr w:type="gramEnd"/>
      <w:r w:rsidR="007423BF" w:rsidRPr="00772D53">
        <w:rPr>
          <w:rFonts w:ascii="宋体" w:eastAsia="宋体" w:hAnsi="宋体" w:hint="eastAsia"/>
          <w:szCs w:val="21"/>
        </w:rPr>
        <w:t>关于1-2单元补偿</w:t>
      </w:r>
      <w:proofErr w:type="gramStart"/>
      <w:r w:rsidR="007423BF" w:rsidRPr="00772D53">
        <w:rPr>
          <w:rFonts w:ascii="宋体" w:eastAsia="宋体" w:hAnsi="宋体" w:hint="eastAsia"/>
          <w:szCs w:val="21"/>
        </w:rPr>
        <w:t>辊</w:t>
      </w:r>
      <w:proofErr w:type="gramEnd"/>
      <w:r w:rsidR="007423BF" w:rsidRPr="00772D53">
        <w:rPr>
          <w:rFonts w:ascii="宋体" w:eastAsia="宋体" w:hAnsi="宋体" w:hint="eastAsia"/>
          <w:szCs w:val="21"/>
        </w:rPr>
        <w:t>M</w:t>
      </w:r>
      <w:r w:rsidR="007423BF" w:rsidRPr="00772D53">
        <w:rPr>
          <w:rFonts w:ascii="宋体" w:eastAsia="宋体" w:hAnsi="宋体"/>
          <w:szCs w:val="21"/>
        </w:rPr>
        <w:t>PC</w:t>
      </w:r>
      <w:r w:rsidR="007423BF" w:rsidRPr="00772D53">
        <w:rPr>
          <w:rFonts w:ascii="宋体" w:eastAsia="宋体" w:hAnsi="宋体" w:hint="eastAsia"/>
          <w:szCs w:val="21"/>
        </w:rPr>
        <w:t>控制量的解耦控制式</w:t>
      </w:r>
    </w:p>
    <w:p w14:paraId="62045C50" w14:textId="7CFDF8FD" w:rsidR="00462FC0" w:rsidRDefault="00957FBE">
      <w:pPr>
        <w:rPr>
          <w:rFonts w:ascii="宋体" w:eastAsia="宋体" w:hAnsi="宋体"/>
          <w:szCs w:val="21"/>
        </w:rPr>
      </w:pPr>
      <w:r w:rsidRPr="00772D53">
        <w:rPr>
          <w:rFonts w:ascii="宋体" w:eastAsia="宋体" w:hAnsi="宋体"/>
          <w:position w:val="-12"/>
          <w:szCs w:val="21"/>
        </w:rPr>
        <w:object w:dxaOrig="2920" w:dyaOrig="380" w14:anchorId="713C0055">
          <v:shape id="_x0000_i1035" type="#_x0000_t75" style="width:2in;height:18pt" o:ole="">
            <v:imagedata r:id="rId26" o:title=""/>
          </v:shape>
          <o:OLEObject Type="Embed" ProgID="Equation.DSMT4" ShapeID="_x0000_i1035" DrawAspect="Content" ObjectID="_1689930356" r:id="rId27"/>
        </w:object>
      </w:r>
      <w:r w:rsidR="00462FC0" w:rsidRPr="00772D53">
        <w:rPr>
          <w:rFonts w:ascii="宋体" w:eastAsia="宋体" w:hAnsi="宋体"/>
          <w:szCs w:val="21"/>
        </w:rPr>
        <w:t>;</w:t>
      </w:r>
      <w:r w:rsidR="00377E60" w:rsidRPr="00772D53">
        <w:rPr>
          <w:rFonts w:ascii="宋体" w:eastAsia="宋体" w:hAnsi="宋体" w:hint="eastAsia"/>
          <w:szCs w:val="21"/>
        </w:rPr>
        <w:t>2-3单元补偿</w:t>
      </w:r>
      <w:proofErr w:type="gramStart"/>
      <w:r w:rsidR="00377E60" w:rsidRPr="00772D53">
        <w:rPr>
          <w:rFonts w:ascii="宋体" w:eastAsia="宋体" w:hAnsi="宋体" w:hint="eastAsia"/>
          <w:szCs w:val="21"/>
        </w:rPr>
        <w:t>辊</w:t>
      </w:r>
      <w:proofErr w:type="gramEnd"/>
      <w:r w:rsidR="00377E60" w:rsidRPr="00772D53">
        <w:rPr>
          <w:rFonts w:ascii="宋体" w:eastAsia="宋体" w:hAnsi="宋体" w:hint="eastAsia"/>
          <w:szCs w:val="21"/>
        </w:rPr>
        <w:t>控制量由</w:t>
      </w:r>
      <w:r w:rsidR="007423BF" w:rsidRPr="00772D53">
        <w:rPr>
          <w:rFonts w:ascii="宋体" w:eastAsia="宋体" w:hAnsi="宋体" w:hint="eastAsia"/>
          <w:szCs w:val="21"/>
        </w:rPr>
        <w:t>对1-2单元补偿辊的解耦控制式</w:t>
      </w:r>
      <w:r w:rsidR="007423BF" w:rsidRPr="00772D53">
        <w:rPr>
          <w:rFonts w:ascii="宋体" w:eastAsia="宋体" w:hAnsi="宋体" w:hint="eastAsia"/>
          <w:szCs w:val="21"/>
        </w:rPr>
        <w:lastRenderedPageBreak/>
        <w:t>加上2-3单元补偿辊的M</w:t>
      </w:r>
      <w:r w:rsidR="007423BF" w:rsidRPr="00772D53">
        <w:rPr>
          <w:rFonts w:ascii="宋体" w:eastAsia="宋体" w:hAnsi="宋体"/>
          <w:szCs w:val="21"/>
        </w:rPr>
        <w:t>PC</w:t>
      </w:r>
      <w:r w:rsidR="007423BF" w:rsidRPr="00772D53">
        <w:rPr>
          <w:rFonts w:ascii="宋体" w:eastAsia="宋体" w:hAnsi="宋体" w:hint="eastAsia"/>
          <w:szCs w:val="21"/>
        </w:rPr>
        <w:t>控制量</w:t>
      </w:r>
    </w:p>
    <w:p w14:paraId="44621117" w14:textId="01366E8F" w:rsidR="00462FC0" w:rsidRPr="00772D53" w:rsidRDefault="00462FC0">
      <w:pPr>
        <w:rPr>
          <w:rFonts w:ascii="宋体" w:eastAsia="宋体" w:hAnsi="宋体"/>
          <w:szCs w:val="21"/>
        </w:rPr>
      </w:pPr>
    </w:p>
    <w:p w14:paraId="5D9DA123" w14:textId="20307619" w:rsidR="00462FC0" w:rsidRDefault="007423BF">
      <w:pPr>
        <w:rPr>
          <w:rFonts w:ascii="宋体" w:eastAsia="宋体" w:hAnsi="宋体"/>
          <w:b/>
          <w:bCs/>
          <w:szCs w:val="21"/>
        </w:rPr>
      </w:pPr>
      <w:r w:rsidRPr="00772D53">
        <w:rPr>
          <w:rFonts w:ascii="宋体" w:eastAsia="宋体" w:hAnsi="宋体" w:hint="eastAsia"/>
          <w:b/>
          <w:bCs/>
          <w:szCs w:val="21"/>
        </w:rPr>
        <w:t>3-</w:t>
      </w:r>
      <w:r w:rsidR="00462FC0" w:rsidRPr="00772D53">
        <w:rPr>
          <w:rFonts w:ascii="宋体" w:eastAsia="宋体" w:hAnsi="宋体" w:hint="eastAsia"/>
          <w:b/>
          <w:bCs/>
          <w:szCs w:val="21"/>
        </w:rPr>
        <w:t>4单元</w:t>
      </w:r>
      <w:r w:rsidRPr="00772D53">
        <w:rPr>
          <w:rFonts w:ascii="宋体" w:eastAsia="宋体" w:hAnsi="宋体" w:hint="eastAsia"/>
          <w:b/>
          <w:bCs/>
          <w:szCs w:val="21"/>
        </w:rPr>
        <w:t>间的补偿</w:t>
      </w:r>
      <w:proofErr w:type="gramStart"/>
      <w:r w:rsidRPr="00772D53">
        <w:rPr>
          <w:rFonts w:ascii="宋体" w:eastAsia="宋体" w:hAnsi="宋体" w:hint="eastAsia"/>
          <w:b/>
          <w:bCs/>
          <w:szCs w:val="21"/>
        </w:rPr>
        <w:t>辊</w:t>
      </w:r>
      <w:proofErr w:type="gramEnd"/>
    </w:p>
    <w:p w14:paraId="68E1F0A6" w14:textId="3FC92822" w:rsidR="0020685D" w:rsidRPr="00772D53" w:rsidRDefault="0050558F">
      <w:pPr>
        <w:rPr>
          <w:rFonts w:ascii="宋体" w:eastAsia="宋体" w:hAnsi="宋体"/>
          <w:b/>
          <w:bCs/>
          <w:szCs w:val="21"/>
        </w:rPr>
      </w:pPr>
      <w:r w:rsidRPr="0050558F">
        <w:rPr>
          <w:position w:val="-12"/>
        </w:rPr>
        <w:object w:dxaOrig="3400" w:dyaOrig="380" w14:anchorId="3B43660D">
          <v:shape id="_x0000_i1036" type="#_x0000_t75" style="width:172.2pt;height:21pt" o:ole="">
            <v:imagedata r:id="rId28" o:title=""/>
          </v:shape>
          <o:OLEObject Type="Embed" ProgID="Equation.DSMT4" ShapeID="_x0000_i1036" DrawAspect="Content" ObjectID="_1689930357" r:id="rId29"/>
        </w:object>
      </w:r>
      <w:r w:rsidR="00E123AC">
        <w:t>;</w:t>
      </w:r>
      <w:r w:rsidR="00E123AC">
        <w:rPr>
          <w:rFonts w:hint="eastAsia"/>
        </w:rPr>
        <w:t>差分得到</w:t>
      </w:r>
      <w:r w:rsidR="00E123AC">
        <w:rPr>
          <w:rFonts w:ascii="宋体" w:eastAsia="宋体" w:hAnsi="宋体"/>
          <w:szCs w:val="21"/>
        </w:rPr>
        <w:t>3-4</w:t>
      </w:r>
      <w:r w:rsidR="00E123AC" w:rsidRPr="00772D53">
        <w:rPr>
          <w:rFonts w:ascii="宋体" w:eastAsia="宋体" w:hAnsi="宋体" w:hint="eastAsia"/>
          <w:szCs w:val="21"/>
        </w:rPr>
        <w:t>单元补偿辊</w:t>
      </w:r>
      <w:r w:rsidR="00E123AC">
        <w:rPr>
          <w:rFonts w:ascii="宋体" w:eastAsia="宋体" w:hAnsi="宋体" w:hint="eastAsia"/>
          <w:szCs w:val="21"/>
        </w:rPr>
        <w:t>的</w:t>
      </w:r>
      <w:r w:rsidR="00E123AC">
        <w:rPr>
          <w:rFonts w:hint="eastAsia"/>
        </w:rPr>
        <w:t>M</w:t>
      </w:r>
      <w:r w:rsidR="00E123AC">
        <w:t>PC</w:t>
      </w:r>
      <w:r w:rsidR="00E123AC">
        <w:rPr>
          <w:rFonts w:hint="eastAsia"/>
        </w:rPr>
        <w:t>控制量</w:t>
      </w:r>
    </w:p>
    <w:p w14:paraId="61824437" w14:textId="1D8A4973" w:rsidR="00D57811" w:rsidRPr="00772D53" w:rsidRDefault="00957FBE">
      <w:pPr>
        <w:rPr>
          <w:rFonts w:ascii="宋体" w:eastAsia="宋体" w:hAnsi="宋体"/>
          <w:szCs w:val="21"/>
        </w:rPr>
      </w:pPr>
      <w:r w:rsidRPr="00772D53">
        <w:rPr>
          <w:rFonts w:ascii="宋体" w:eastAsia="宋体" w:hAnsi="宋体"/>
          <w:position w:val="-24"/>
          <w:szCs w:val="21"/>
        </w:rPr>
        <w:object w:dxaOrig="5800" w:dyaOrig="620" w14:anchorId="780166E6">
          <v:shape id="_x0000_i1037" type="#_x0000_t75" style="width:289.2pt;height:30pt" o:ole="">
            <v:imagedata r:id="rId30" o:title=""/>
          </v:shape>
          <o:OLEObject Type="Embed" ProgID="Equation.DSMT4" ShapeID="_x0000_i1037" DrawAspect="Content" ObjectID="_1689930358" r:id="rId31"/>
        </w:object>
      </w:r>
      <w:r w:rsidR="00962A7E" w:rsidRPr="00772D53">
        <w:rPr>
          <w:rFonts w:ascii="宋体" w:eastAsia="宋体" w:hAnsi="宋体"/>
          <w:szCs w:val="21"/>
        </w:rPr>
        <w:t>;3-4</w:t>
      </w:r>
      <w:r w:rsidR="00962A7E" w:rsidRPr="00772D53">
        <w:rPr>
          <w:rFonts w:ascii="宋体" w:eastAsia="宋体" w:hAnsi="宋体" w:hint="eastAsia"/>
          <w:szCs w:val="21"/>
        </w:rPr>
        <w:t>单元补偿</w:t>
      </w:r>
      <w:proofErr w:type="gramStart"/>
      <w:r w:rsidR="00962A7E" w:rsidRPr="00772D53">
        <w:rPr>
          <w:rFonts w:ascii="宋体" w:eastAsia="宋体" w:hAnsi="宋体" w:hint="eastAsia"/>
          <w:szCs w:val="21"/>
        </w:rPr>
        <w:t>辊</w:t>
      </w:r>
      <w:proofErr w:type="gramEnd"/>
      <w:r w:rsidR="00962A7E" w:rsidRPr="00772D53">
        <w:rPr>
          <w:rFonts w:ascii="宋体" w:eastAsia="宋体" w:hAnsi="宋体" w:hint="eastAsia"/>
          <w:szCs w:val="21"/>
        </w:rPr>
        <w:t>关于1-2单元补偿</w:t>
      </w:r>
      <w:proofErr w:type="gramStart"/>
      <w:r w:rsidR="00962A7E" w:rsidRPr="00772D53">
        <w:rPr>
          <w:rFonts w:ascii="宋体" w:eastAsia="宋体" w:hAnsi="宋体" w:hint="eastAsia"/>
          <w:szCs w:val="21"/>
        </w:rPr>
        <w:t>辊</w:t>
      </w:r>
      <w:proofErr w:type="gramEnd"/>
      <w:r w:rsidR="00962A7E" w:rsidRPr="00772D53">
        <w:rPr>
          <w:rFonts w:ascii="宋体" w:eastAsia="宋体" w:hAnsi="宋体" w:hint="eastAsia"/>
          <w:szCs w:val="21"/>
        </w:rPr>
        <w:t>M</w:t>
      </w:r>
      <w:r w:rsidR="00962A7E" w:rsidRPr="00772D53">
        <w:rPr>
          <w:rFonts w:ascii="宋体" w:eastAsia="宋体" w:hAnsi="宋体"/>
          <w:szCs w:val="21"/>
        </w:rPr>
        <w:t>PC</w:t>
      </w:r>
      <w:r w:rsidR="00962A7E" w:rsidRPr="00772D53">
        <w:rPr>
          <w:rFonts w:ascii="宋体" w:eastAsia="宋体" w:hAnsi="宋体" w:hint="eastAsia"/>
          <w:szCs w:val="21"/>
        </w:rPr>
        <w:t>控制量的解耦控制式</w:t>
      </w:r>
    </w:p>
    <w:p w14:paraId="01859F0F" w14:textId="7F2E3321" w:rsidR="00D57811" w:rsidRPr="00772D53" w:rsidRDefault="00957FBE">
      <w:pPr>
        <w:rPr>
          <w:rFonts w:ascii="宋体" w:eastAsia="宋体" w:hAnsi="宋体"/>
          <w:szCs w:val="21"/>
        </w:rPr>
      </w:pPr>
      <w:r w:rsidRPr="00772D53">
        <w:rPr>
          <w:rFonts w:ascii="宋体" w:eastAsia="宋体" w:hAnsi="宋体"/>
          <w:position w:val="-24"/>
          <w:szCs w:val="21"/>
        </w:rPr>
        <w:object w:dxaOrig="5800" w:dyaOrig="620" w14:anchorId="37D7CC42">
          <v:shape id="_x0000_i1038" type="#_x0000_t75" style="width:289.8pt;height:30pt" o:ole="">
            <v:imagedata r:id="rId32" o:title=""/>
          </v:shape>
          <o:OLEObject Type="Embed" ProgID="Equation.DSMT4" ShapeID="_x0000_i1038" DrawAspect="Content" ObjectID="_1689930359" r:id="rId33"/>
        </w:object>
      </w:r>
      <w:r w:rsidR="00962A7E" w:rsidRPr="00772D53">
        <w:rPr>
          <w:rFonts w:ascii="宋体" w:eastAsia="宋体" w:hAnsi="宋体"/>
          <w:szCs w:val="21"/>
        </w:rPr>
        <w:t>;</w:t>
      </w:r>
      <w:r w:rsidR="00962A7E" w:rsidRPr="00772D53">
        <w:rPr>
          <w:rFonts w:ascii="宋体" w:eastAsia="宋体" w:hAnsi="宋体" w:hint="eastAsia"/>
          <w:szCs w:val="21"/>
        </w:rPr>
        <w:t>3-4单元补偿</w:t>
      </w:r>
      <w:proofErr w:type="gramStart"/>
      <w:r w:rsidR="00962A7E" w:rsidRPr="00772D53">
        <w:rPr>
          <w:rFonts w:ascii="宋体" w:eastAsia="宋体" w:hAnsi="宋体" w:hint="eastAsia"/>
          <w:szCs w:val="21"/>
        </w:rPr>
        <w:t>辊</w:t>
      </w:r>
      <w:proofErr w:type="gramEnd"/>
      <w:r w:rsidR="00962A7E" w:rsidRPr="00772D53">
        <w:rPr>
          <w:rFonts w:ascii="宋体" w:eastAsia="宋体" w:hAnsi="宋体" w:hint="eastAsia"/>
          <w:szCs w:val="21"/>
        </w:rPr>
        <w:t>关于2-3单元补偿</w:t>
      </w:r>
      <w:proofErr w:type="gramStart"/>
      <w:r w:rsidR="00962A7E" w:rsidRPr="00772D53">
        <w:rPr>
          <w:rFonts w:ascii="宋体" w:eastAsia="宋体" w:hAnsi="宋体" w:hint="eastAsia"/>
          <w:szCs w:val="21"/>
        </w:rPr>
        <w:t>辊</w:t>
      </w:r>
      <w:proofErr w:type="gramEnd"/>
      <w:r w:rsidR="00962A7E" w:rsidRPr="00772D53">
        <w:rPr>
          <w:rFonts w:ascii="宋体" w:eastAsia="宋体" w:hAnsi="宋体" w:hint="eastAsia"/>
          <w:szCs w:val="21"/>
        </w:rPr>
        <w:t>M</w:t>
      </w:r>
      <w:r w:rsidR="00962A7E" w:rsidRPr="00772D53">
        <w:rPr>
          <w:rFonts w:ascii="宋体" w:eastAsia="宋体" w:hAnsi="宋体"/>
          <w:szCs w:val="21"/>
        </w:rPr>
        <w:t>PC</w:t>
      </w:r>
      <w:r w:rsidR="00962A7E" w:rsidRPr="00772D53">
        <w:rPr>
          <w:rFonts w:ascii="宋体" w:eastAsia="宋体" w:hAnsi="宋体" w:hint="eastAsia"/>
          <w:szCs w:val="21"/>
        </w:rPr>
        <w:t>控制量的解耦控制式</w:t>
      </w:r>
    </w:p>
    <w:p w14:paraId="50831F04" w14:textId="3C7A9222" w:rsidR="005F3275" w:rsidRPr="00772D53" w:rsidRDefault="00957FBE">
      <w:pPr>
        <w:rPr>
          <w:rFonts w:ascii="宋体" w:eastAsia="宋体" w:hAnsi="宋体"/>
          <w:szCs w:val="21"/>
        </w:rPr>
      </w:pPr>
      <w:r w:rsidRPr="00772D53">
        <w:rPr>
          <w:rFonts w:ascii="宋体" w:eastAsia="宋体" w:hAnsi="宋体"/>
          <w:position w:val="-12"/>
          <w:szCs w:val="21"/>
        </w:rPr>
        <w:object w:dxaOrig="3960" w:dyaOrig="380" w14:anchorId="3F6DE3B1">
          <v:shape id="_x0000_i1039" type="#_x0000_t75" style="width:201.6pt;height:18pt" o:ole="">
            <v:imagedata r:id="rId34" o:title=""/>
          </v:shape>
          <o:OLEObject Type="Embed" ProgID="Equation.DSMT4" ShapeID="_x0000_i1039" DrawAspect="Content" ObjectID="_1689930360" r:id="rId35"/>
        </w:object>
      </w:r>
      <w:r w:rsidR="00962A7E" w:rsidRPr="00772D53">
        <w:rPr>
          <w:rFonts w:ascii="宋体" w:eastAsia="宋体" w:hAnsi="宋体"/>
          <w:szCs w:val="21"/>
        </w:rPr>
        <w:t>;</w:t>
      </w:r>
      <w:r w:rsidR="00962A7E" w:rsidRPr="00772D53">
        <w:rPr>
          <w:rFonts w:ascii="宋体" w:eastAsia="宋体" w:hAnsi="宋体" w:hint="eastAsia"/>
          <w:szCs w:val="21"/>
        </w:rPr>
        <w:t>3-4单元补偿</w:t>
      </w:r>
      <w:proofErr w:type="gramStart"/>
      <w:r w:rsidR="00962A7E" w:rsidRPr="00772D53">
        <w:rPr>
          <w:rFonts w:ascii="宋体" w:eastAsia="宋体" w:hAnsi="宋体" w:hint="eastAsia"/>
          <w:szCs w:val="21"/>
        </w:rPr>
        <w:t>辊</w:t>
      </w:r>
      <w:proofErr w:type="gramEnd"/>
      <w:r w:rsidR="00962A7E" w:rsidRPr="00772D53">
        <w:rPr>
          <w:rFonts w:ascii="宋体" w:eastAsia="宋体" w:hAnsi="宋体" w:hint="eastAsia"/>
          <w:szCs w:val="21"/>
        </w:rPr>
        <w:t>控制量由对1-2单元补偿辊的解耦控制式加上对2-3单元补偿辊的解耦控制式加上3-4单元补偿辊的M</w:t>
      </w:r>
      <w:r w:rsidR="00962A7E" w:rsidRPr="00772D53">
        <w:rPr>
          <w:rFonts w:ascii="宋体" w:eastAsia="宋体" w:hAnsi="宋体"/>
          <w:szCs w:val="21"/>
        </w:rPr>
        <w:t>PC</w:t>
      </w:r>
      <w:r w:rsidR="00962A7E" w:rsidRPr="00772D53">
        <w:rPr>
          <w:rFonts w:ascii="宋体" w:eastAsia="宋体" w:hAnsi="宋体" w:hint="eastAsia"/>
          <w:szCs w:val="21"/>
        </w:rPr>
        <w:t>控制量</w:t>
      </w:r>
    </w:p>
    <w:p w14:paraId="4AC6B746" w14:textId="77777777" w:rsidR="00175B67" w:rsidRPr="00772D53" w:rsidRDefault="00175B67">
      <w:pPr>
        <w:rPr>
          <w:rFonts w:ascii="宋体" w:eastAsia="宋体" w:hAnsi="宋体"/>
          <w:szCs w:val="21"/>
        </w:rPr>
      </w:pPr>
    </w:p>
    <w:p w14:paraId="1A165E08" w14:textId="00B2D85B" w:rsidR="00462FC0" w:rsidRDefault="00962A7E">
      <w:pPr>
        <w:rPr>
          <w:rFonts w:ascii="宋体" w:eastAsia="宋体" w:hAnsi="宋体"/>
          <w:b/>
          <w:bCs/>
          <w:szCs w:val="21"/>
        </w:rPr>
      </w:pPr>
      <w:r w:rsidRPr="00772D53">
        <w:rPr>
          <w:rFonts w:ascii="宋体" w:eastAsia="宋体" w:hAnsi="宋体" w:hint="eastAsia"/>
          <w:b/>
          <w:bCs/>
          <w:szCs w:val="21"/>
        </w:rPr>
        <w:t>4-</w:t>
      </w:r>
      <w:r w:rsidR="00462FC0" w:rsidRPr="00772D53">
        <w:rPr>
          <w:rFonts w:ascii="宋体" w:eastAsia="宋体" w:hAnsi="宋体" w:hint="eastAsia"/>
          <w:b/>
          <w:bCs/>
          <w:szCs w:val="21"/>
        </w:rPr>
        <w:t>5单元</w:t>
      </w:r>
      <w:r w:rsidRPr="00772D53">
        <w:rPr>
          <w:rFonts w:ascii="宋体" w:eastAsia="宋体" w:hAnsi="宋体" w:hint="eastAsia"/>
          <w:b/>
          <w:bCs/>
          <w:szCs w:val="21"/>
        </w:rPr>
        <w:t>间的补偿</w:t>
      </w:r>
      <w:proofErr w:type="gramStart"/>
      <w:r w:rsidRPr="00772D53">
        <w:rPr>
          <w:rFonts w:ascii="宋体" w:eastAsia="宋体" w:hAnsi="宋体" w:hint="eastAsia"/>
          <w:b/>
          <w:bCs/>
          <w:szCs w:val="21"/>
        </w:rPr>
        <w:t>辊</w:t>
      </w:r>
      <w:proofErr w:type="gramEnd"/>
    </w:p>
    <w:p w14:paraId="6822C923" w14:textId="23ED1EBB" w:rsidR="0020685D" w:rsidRPr="00772D53" w:rsidRDefault="0050558F">
      <w:pPr>
        <w:rPr>
          <w:rFonts w:ascii="宋体" w:eastAsia="宋体" w:hAnsi="宋体"/>
          <w:b/>
          <w:bCs/>
          <w:szCs w:val="21"/>
        </w:rPr>
      </w:pPr>
      <w:r w:rsidRPr="0050558F">
        <w:rPr>
          <w:position w:val="-12"/>
        </w:rPr>
        <w:object w:dxaOrig="3400" w:dyaOrig="380" w14:anchorId="7B40BA75">
          <v:shape id="_x0000_i1040" type="#_x0000_t75" style="width:172.2pt;height:21pt" o:ole="">
            <v:imagedata r:id="rId36" o:title=""/>
          </v:shape>
          <o:OLEObject Type="Embed" ProgID="Equation.DSMT4" ShapeID="_x0000_i1040" DrawAspect="Content" ObjectID="_1689930361" r:id="rId37"/>
        </w:object>
      </w:r>
      <w:r w:rsidR="00E123AC">
        <w:t>;</w:t>
      </w:r>
      <w:r w:rsidR="00E123AC">
        <w:rPr>
          <w:rFonts w:hint="eastAsia"/>
        </w:rPr>
        <w:t>差分得到</w:t>
      </w:r>
      <w:r w:rsidR="00E123AC">
        <w:rPr>
          <w:rFonts w:ascii="宋体" w:eastAsia="宋体" w:hAnsi="宋体"/>
          <w:szCs w:val="21"/>
        </w:rPr>
        <w:t>4-5</w:t>
      </w:r>
      <w:r w:rsidR="00E123AC" w:rsidRPr="00772D53">
        <w:rPr>
          <w:rFonts w:ascii="宋体" w:eastAsia="宋体" w:hAnsi="宋体" w:hint="eastAsia"/>
          <w:szCs w:val="21"/>
        </w:rPr>
        <w:t>单元补偿辊</w:t>
      </w:r>
      <w:r w:rsidR="00E123AC">
        <w:rPr>
          <w:rFonts w:ascii="宋体" w:eastAsia="宋体" w:hAnsi="宋体" w:hint="eastAsia"/>
          <w:szCs w:val="21"/>
        </w:rPr>
        <w:t>的</w:t>
      </w:r>
      <w:r w:rsidR="00E123AC">
        <w:rPr>
          <w:rFonts w:hint="eastAsia"/>
        </w:rPr>
        <w:t>M</w:t>
      </w:r>
      <w:r w:rsidR="00E123AC">
        <w:t>PC</w:t>
      </w:r>
      <w:r w:rsidR="00E123AC">
        <w:rPr>
          <w:rFonts w:hint="eastAsia"/>
        </w:rPr>
        <w:t>控制量</w:t>
      </w:r>
    </w:p>
    <w:p w14:paraId="1E1B0A7B" w14:textId="5D9258D0" w:rsidR="00175B67" w:rsidRPr="00772D53" w:rsidRDefault="00957FBE">
      <w:pPr>
        <w:rPr>
          <w:rFonts w:ascii="宋体" w:eastAsia="宋体" w:hAnsi="宋体"/>
          <w:szCs w:val="21"/>
        </w:rPr>
      </w:pPr>
      <w:r w:rsidRPr="00772D53">
        <w:rPr>
          <w:rFonts w:ascii="宋体" w:eastAsia="宋体" w:hAnsi="宋体"/>
          <w:position w:val="-24"/>
          <w:szCs w:val="21"/>
        </w:rPr>
        <w:object w:dxaOrig="5800" w:dyaOrig="620" w14:anchorId="7D975444">
          <v:shape id="_x0000_i1041" type="#_x0000_t75" style="width:289.2pt;height:30pt" o:ole="">
            <v:imagedata r:id="rId38" o:title=""/>
          </v:shape>
          <o:OLEObject Type="Embed" ProgID="Equation.DSMT4" ShapeID="_x0000_i1041" DrawAspect="Content" ObjectID="_1689930362" r:id="rId39"/>
        </w:object>
      </w:r>
      <w:r w:rsidR="00175B67" w:rsidRPr="00772D53">
        <w:rPr>
          <w:rFonts w:ascii="宋体" w:eastAsia="宋体" w:hAnsi="宋体"/>
          <w:szCs w:val="21"/>
        </w:rPr>
        <w:t>;4-5</w:t>
      </w:r>
      <w:r w:rsidR="00175B67" w:rsidRPr="00772D53">
        <w:rPr>
          <w:rFonts w:ascii="宋体" w:eastAsia="宋体" w:hAnsi="宋体" w:hint="eastAsia"/>
          <w:szCs w:val="21"/>
        </w:rPr>
        <w:t>单元补偿</w:t>
      </w:r>
      <w:proofErr w:type="gramStart"/>
      <w:r w:rsidR="00175B67" w:rsidRPr="00772D53">
        <w:rPr>
          <w:rFonts w:ascii="宋体" w:eastAsia="宋体" w:hAnsi="宋体" w:hint="eastAsia"/>
          <w:szCs w:val="21"/>
        </w:rPr>
        <w:t>辊</w:t>
      </w:r>
      <w:proofErr w:type="gramEnd"/>
      <w:r w:rsidR="00175B67" w:rsidRPr="00772D53">
        <w:rPr>
          <w:rFonts w:ascii="宋体" w:eastAsia="宋体" w:hAnsi="宋体" w:hint="eastAsia"/>
          <w:szCs w:val="21"/>
        </w:rPr>
        <w:t>关于1-2单元补偿</w:t>
      </w:r>
      <w:proofErr w:type="gramStart"/>
      <w:r w:rsidR="00175B67" w:rsidRPr="00772D53">
        <w:rPr>
          <w:rFonts w:ascii="宋体" w:eastAsia="宋体" w:hAnsi="宋体" w:hint="eastAsia"/>
          <w:szCs w:val="21"/>
        </w:rPr>
        <w:t>辊</w:t>
      </w:r>
      <w:proofErr w:type="gramEnd"/>
      <w:r w:rsidR="00175B67" w:rsidRPr="00772D53">
        <w:rPr>
          <w:rFonts w:ascii="宋体" w:eastAsia="宋体" w:hAnsi="宋体" w:hint="eastAsia"/>
          <w:szCs w:val="21"/>
        </w:rPr>
        <w:t>M</w:t>
      </w:r>
      <w:r w:rsidR="00175B67" w:rsidRPr="00772D53">
        <w:rPr>
          <w:rFonts w:ascii="宋体" w:eastAsia="宋体" w:hAnsi="宋体"/>
          <w:szCs w:val="21"/>
        </w:rPr>
        <w:t>PC</w:t>
      </w:r>
      <w:r w:rsidR="00175B67" w:rsidRPr="00772D53">
        <w:rPr>
          <w:rFonts w:ascii="宋体" w:eastAsia="宋体" w:hAnsi="宋体" w:hint="eastAsia"/>
          <w:szCs w:val="21"/>
        </w:rPr>
        <w:t>控制量的解耦控制式</w:t>
      </w:r>
    </w:p>
    <w:p w14:paraId="1B7D2EAA" w14:textId="13F0CDBB" w:rsidR="00175B67" w:rsidRPr="00772D53" w:rsidRDefault="00957FBE">
      <w:pPr>
        <w:rPr>
          <w:rFonts w:ascii="宋体" w:eastAsia="宋体" w:hAnsi="宋体"/>
          <w:szCs w:val="21"/>
        </w:rPr>
      </w:pPr>
      <w:r w:rsidRPr="00772D53">
        <w:rPr>
          <w:rFonts w:ascii="宋体" w:eastAsia="宋体" w:hAnsi="宋体"/>
          <w:position w:val="-24"/>
          <w:szCs w:val="21"/>
        </w:rPr>
        <w:object w:dxaOrig="5800" w:dyaOrig="620" w14:anchorId="7301DEDB">
          <v:shape id="_x0000_i1042" type="#_x0000_t75" style="width:289.8pt;height:30pt" o:ole="">
            <v:imagedata r:id="rId40" o:title=""/>
          </v:shape>
          <o:OLEObject Type="Embed" ProgID="Equation.DSMT4" ShapeID="_x0000_i1042" DrawAspect="Content" ObjectID="_1689930363" r:id="rId41"/>
        </w:object>
      </w:r>
      <w:r w:rsidR="00175B67" w:rsidRPr="00772D53">
        <w:rPr>
          <w:rFonts w:ascii="宋体" w:eastAsia="宋体" w:hAnsi="宋体"/>
          <w:szCs w:val="21"/>
        </w:rPr>
        <w:t>;</w:t>
      </w:r>
      <w:r w:rsidR="00175B67" w:rsidRPr="00772D53">
        <w:rPr>
          <w:rFonts w:ascii="宋体" w:eastAsia="宋体" w:hAnsi="宋体" w:hint="eastAsia"/>
          <w:szCs w:val="21"/>
        </w:rPr>
        <w:t>4-5单元补偿</w:t>
      </w:r>
      <w:proofErr w:type="gramStart"/>
      <w:r w:rsidR="00175B67" w:rsidRPr="00772D53">
        <w:rPr>
          <w:rFonts w:ascii="宋体" w:eastAsia="宋体" w:hAnsi="宋体" w:hint="eastAsia"/>
          <w:szCs w:val="21"/>
        </w:rPr>
        <w:t>辊</w:t>
      </w:r>
      <w:proofErr w:type="gramEnd"/>
      <w:r w:rsidR="00175B67" w:rsidRPr="00772D53">
        <w:rPr>
          <w:rFonts w:ascii="宋体" w:eastAsia="宋体" w:hAnsi="宋体" w:hint="eastAsia"/>
          <w:szCs w:val="21"/>
        </w:rPr>
        <w:t>关于2-3单元补偿</w:t>
      </w:r>
      <w:proofErr w:type="gramStart"/>
      <w:r w:rsidR="00175B67" w:rsidRPr="00772D53">
        <w:rPr>
          <w:rFonts w:ascii="宋体" w:eastAsia="宋体" w:hAnsi="宋体" w:hint="eastAsia"/>
          <w:szCs w:val="21"/>
        </w:rPr>
        <w:t>辊</w:t>
      </w:r>
      <w:proofErr w:type="gramEnd"/>
      <w:r w:rsidR="00175B67" w:rsidRPr="00772D53">
        <w:rPr>
          <w:rFonts w:ascii="宋体" w:eastAsia="宋体" w:hAnsi="宋体" w:hint="eastAsia"/>
          <w:szCs w:val="21"/>
        </w:rPr>
        <w:t>M</w:t>
      </w:r>
      <w:r w:rsidR="00175B67" w:rsidRPr="00772D53">
        <w:rPr>
          <w:rFonts w:ascii="宋体" w:eastAsia="宋体" w:hAnsi="宋体"/>
          <w:szCs w:val="21"/>
        </w:rPr>
        <w:t>PC</w:t>
      </w:r>
      <w:r w:rsidR="00175B67" w:rsidRPr="00772D53">
        <w:rPr>
          <w:rFonts w:ascii="宋体" w:eastAsia="宋体" w:hAnsi="宋体" w:hint="eastAsia"/>
          <w:szCs w:val="21"/>
        </w:rPr>
        <w:t>控制量的解耦控制式</w:t>
      </w:r>
    </w:p>
    <w:p w14:paraId="1A21870A" w14:textId="265ED352" w:rsidR="00175B67" w:rsidRPr="00772D53" w:rsidRDefault="00957FBE">
      <w:pPr>
        <w:rPr>
          <w:rFonts w:ascii="宋体" w:eastAsia="宋体" w:hAnsi="宋体"/>
          <w:szCs w:val="21"/>
        </w:rPr>
      </w:pPr>
      <w:r w:rsidRPr="00772D53">
        <w:rPr>
          <w:rFonts w:ascii="宋体" w:eastAsia="宋体" w:hAnsi="宋体"/>
          <w:position w:val="-24"/>
          <w:szCs w:val="21"/>
        </w:rPr>
        <w:object w:dxaOrig="5800" w:dyaOrig="620" w14:anchorId="2306EDBA">
          <v:shape id="_x0000_i1043" type="#_x0000_t75" style="width:289.2pt;height:30pt" o:ole="">
            <v:imagedata r:id="rId42" o:title=""/>
          </v:shape>
          <o:OLEObject Type="Embed" ProgID="Equation.DSMT4" ShapeID="_x0000_i1043" DrawAspect="Content" ObjectID="_1689930364" r:id="rId43"/>
        </w:object>
      </w:r>
      <w:r w:rsidR="00175B67" w:rsidRPr="00772D53">
        <w:rPr>
          <w:rFonts w:ascii="宋体" w:eastAsia="宋体" w:hAnsi="宋体"/>
          <w:szCs w:val="21"/>
        </w:rPr>
        <w:t>;</w:t>
      </w:r>
      <w:r w:rsidR="00175B67" w:rsidRPr="00772D53">
        <w:rPr>
          <w:rFonts w:ascii="宋体" w:eastAsia="宋体" w:hAnsi="宋体" w:hint="eastAsia"/>
          <w:szCs w:val="21"/>
        </w:rPr>
        <w:t>4-5单元补偿</w:t>
      </w:r>
      <w:proofErr w:type="gramStart"/>
      <w:r w:rsidR="00175B67" w:rsidRPr="00772D53">
        <w:rPr>
          <w:rFonts w:ascii="宋体" w:eastAsia="宋体" w:hAnsi="宋体" w:hint="eastAsia"/>
          <w:szCs w:val="21"/>
        </w:rPr>
        <w:t>辊</w:t>
      </w:r>
      <w:proofErr w:type="gramEnd"/>
      <w:r w:rsidR="00175B67" w:rsidRPr="00772D53">
        <w:rPr>
          <w:rFonts w:ascii="宋体" w:eastAsia="宋体" w:hAnsi="宋体" w:hint="eastAsia"/>
          <w:szCs w:val="21"/>
        </w:rPr>
        <w:t>关于3-4单元补偿</w:t>
      </w:r>
      <w:proofErr w:type="gramStart"/>
      <w:r w:rsidR="00175B67" w:rsidRPr="00772D53">
        <w:rPr>
          <w:rFonts w:ascii="宋体" w:eastAsia="宋体" w:hAnsi="宋体" w:hint="eastAsia"/>
          <w:szCs w:val="21"/>
        </w:rPr>
        <w:t>辊</w:t>
      </w:r>
      <w:proofErr w:type="gramEnd"/>
      <w:r w:rsidR="00175B67" w:rsidRPr="00772D53">
        <w:rPr>
          <w:rFonts w:ascii="宋体" w:eastAsia="宋体" w:hAnsi="宋体" w:hint="eastAsia"/>
          <w:szCs w:val="21"/>
        </w:rPr>
        <w:t>M</w:t>
      </w:r>
      <w:r w:rsidR="00175B67" w:rsidRPr="00772D53">
        <w:rPr>
          <w:rFonts w:ascii="宋体" w:eastAsia="宋体" w:hAnsi="宋体"/>
          <w:szCs w:val="21"/>
        </w:rPr>
        <w:t>PC</w:t>
      </w:r>
      <w:r w:rsidR="00175B67" w:rsidRPr="00772D53">
        <w:rPr>
          <w:rFonts w:ascii="宋体" w:eastAsia="宋体" w:hAnsi="宋体" w:hint="eastAsia"/>
          <w:szCs w:val="21"/>
        </w:rPr>
        <w:t>控制量的解耦控制式</w:t>
      </w:r>
    </w:p>
    <w:p w14:paraId="6EC57965" w14:textId="03804D11" w:rsidR="003116DA" w:rsidRPr="00772D53" w:rsidRDefault="00957FBE">
      <w:pPr>
        <w:rPr>
          <w:rFonts w:ascii="宋体" w:eastAsia="宋体" w:hAnsi="宋体"/>
          <w:szCs w:val="21"/>
        </w:rPr>
      </w:pPr>
      <w:r w:rsidRPr="00772D53">
        <w:rPr>
          <w:rFonts w:ascii="宋体" w:eastAsia="宋体" w:hAnsi="宋体"/>
          <w:position w:val="-12"/>
          <w:szCs w:val="21"/>
        </w:rPr>
        <w:object w:dxaOrig="4880" w:dyaOrig="380" w14:anchorId="07097120">
          <v:shape id="_x0000_i1044" type="#_x0000_t75" style="width:246pt;height:18pt" o:ole="">
            <v:imagedata r:id="rId44" o:title=""/>
          </v:shape>
          <o:OLEObject Type="Embed" ProgID="Equation.DSMT4" ShapeID="_x0000_i1044" DrawAspect="Content" ObjectID="_1689930365" r:id="rId45"/>
        </w:object>
      </w:r>
      <w:r w:rsidR="00175B67" w:rsidRPr="00772D53">
        <w:rPr>
          <w:rFonts w:ascii="宋体" w:eastAsia="宋体" w:hAnsi="宋体" w:hint="eastAsia"/>
          <w:szCs w:val="21"/>
        </w:rPr>
        <w:t>;4-5单元补偿</w:t>
      </w:r>
      <w:proofErr w:type="gramStart"/>
      <w:r w:rsidR="00175B67" w:rsidRPr="00772D53">
        <w:rPr>
          <w:rFonts w:ascii="宋体" w:eastAsia="宋体" w:hAnsi="宋体" w:hint="eastAsia"/>
          <w:szCs w:val="21"/>
        </w:rPr>
        <w:t>辊</w:t>
      </w:r>
      <w:proofErr w:type="gramEnd"/>
      <w:r w:rsidR="00175B67" w:rsidRPr="00772D53">
        <w:rPr>
          <w:rFonts w:ascii="宋体" w:eastAsia="宋体" w:hAnsi="宋体" w:hint="eastAsia"/>
          <w:szCs w:val="21"/>
        </w:rPr>
        <w:t>控制量由对1-2单元补偿辊</w:t>
      </w:r>
      <w:r w:rsidR="0014124A" w:rsidRPr="00772D53">
        <w:rPr>
          <w:rFonts w:ascii="宋体" w:eastAsia="宋体" w:hAnsi="宋体" w:hint="eastAsia"/>
          <w:szCs w:val="21"/>
        </w:rPr>
        <w:t>的解耦控制式加上对2-3单元补偿辊的解耦控制式加上对3-4单元补偿辊的解耦控制式加上4-5单元补偿辊的M</w:t>
      </w:r>
      <w:r w:rsidR="0014124A" w:rsidRPr="00772D53">
        <w:rPr>
          <w:rFonts w:ascii="宋体" w:eastAsia="宋体" w:hAnsi="宋体"/>
          <w:szCs w:val="21"/>
        </w:rPr>
        <w:t>PC</w:t>
      </w:r>
      <w:r w:rsidR="0014124A" w:rsidRPr="00772D53">
        <w:rPr>
          <w:rFonts w:ascii="宋体" w:eastAsia="宋体" w:hAnsi="宋体" w:hint="eastAsia"/>
          <w:szCs w:val="21"/>
        </w:rPr>
        <w:t>控制量</w:t>
      </w:r>
    </w:p>
    <w:p w14:paraId="3DAD6F4D" w14:textId="4193B636" w:rsidR="00462FC0" w:rsidRPr="00772D53" w:rsidRDefault="00462FC0">
      <w:pPr>
        <w:rPr>
          <w:rFonts w:ascii="宋体" w:eastAsia="宋体" w:hAnsi="宋体"/>
          <w:szCs w:val="21"/>
        </w:rPr>
      </w:pPr>
    </w:p>
    <w:p w14:paraId="623CA2CC" w14:textId="46B2637C" w:rsidR="00462FC0" w:rsidRDefault="0014124A">
      <w:pPr>
        <w:rPr>
          <w:rFonts w:ascii="宋体" w:eastAsia="宋体" w:hAnsi="宋体"/>
          <w:b/>
          <w:bCs/>
          <w:szCs w:val="21"/>
        </w:rPr>
      </w:pPr>
      <w:r w:rsidRPr="00772D53">
        <w:rPr>
          <w:rFonts w:ascii="宋体" w:eastAsia="宋体" w:hAnsi="宋体" w:hint="eastAsia"/>
          <w:b/>
          <w:bCs/>
          <w:szCs w:val="21"/>
        </w:rPr>
        <w:t>5-</w:t>
      </w:r>
      <w:r w:rsidR="00462FC0" w:rsidRPr="00772D53">
        <w:rPr>
          <w:rFonts w:ascii="宋体" w:eastAsia="宋体" w:hAnsi="宋体" w:hint="eastAsia"/>
          <w:b/>
          <w:bCs/>
          <w:szCs w:val="21"/>
        </w:rPr>
        <w:t>6单元</w:t>
      </w:r>
      <w:r w:rsidRPr="00772D53">
        <w:rPr>
          <w:rFonts w:ascii="宋体" w:eastAsia="宋体" w:hAnsi="宋体" w:hint="eastAsia"/>
          <w:b/>
          <w:bCs/>
          <w:szCs w:val="21"/>
        </w:rPr>
        <w:t>间</w:t>
      </w:r>
      <w:r w:rsidR="00462FC0" w:rsidRPr="00772D53">
        <w:rPr>
          <w:rFonts w:ascii="宋体" w:eastAsia="宋体" w:hAnsi="宋体" w:hint="eastAsia"/>
          <w:b/>
          <w:bCs/>
          <w:szCs w:val="21"/>
        </w:rPr>
        <w:t>的</w:t>
      </w:r>
      <w:r w:rsidRPr="00772D53">
        <w:rPr>
          <w:rFonts w:ascii="宋体" w:eastAsia="宋体" w:hAnsi="宋体" w:hint="eastAsia"/>
          <w:b/>
          <w:bCs/>
          <w:szCs w:val="21"/>
        </w:rPr>
        <w:t>补偿</w:t>
      </w:r>
      <w:proofErr w:type="gramStart"/>
      <w:r w:rsidRPr="00772D53">
        <w:rPr>
          <w:rFonts w:ascii="宋体" w:eastAsia="宋体" w:hAnsi="宋体" w:hint="eastAsia"/>
          <w:b/>
          <w:bCs/>
          <w:szCs w:val="21"/>
        </w:rPr>
        <w:t>辊</w:t>
      </w:r>
      <w:proofErr w:type="gramEnd"/>
    </w:p>
    <w:p w14:paraId="449F5E51" w14:textId="45890319" w:rsidR="0020685D" w:rsidRPr="00772D53" w:rsidRDefault="0050558F">
      <w:pPr>
        <w:rPr>
          <w:rFonts w:ascii="宋体" w:eastAsia="宋体" w:hAnsi="宋体"/>
          <w:b/>
          <w:bCs/>
          <w:szCs w:val="21"/>
        </w:rPr>
      </w:pPr>
      <w:r w:rsidRPr="0050558F">
        <w:rPr>
          <w:position w:val="-12"/>
        </w:rPr>
        <w:object w:dxaOrig="3400" w:dyaOrig="380" w14:anchorId="6F21E11D">
          <v:shape id="_x0000_i1045" type="#_x0000_t75" style="width:172.2pt;height:21pt" o:ole="">
            <v:imagedata r:id="rId46" o:title=""/>
          </v:shape>
          <o:OLEObject Type="Embed" ProgID="Equation.DSMT4" ShapeID="_x0000_i1045" DrawAspect="Content" ObjectID="_1689930366" r:id="rId47"/>
        </w:object>
      </w:r>
      <w:r w:rsidR="00E123AC">
        <w:t>;</w:t>
      </w:r>
      <w:r w:rsidR="00E123AC">
        <w:rPr>
          <w:rFonts w:hint="eastAsia"/>
        </w:rPr>
        <w:t>差分得到</w:t>
      </w:r>
      <w:r w:rsidR="00E123AC">
        <w:rPr>
          <w:rFonts w:ascii="宋体" w:eastAsia="宋体" w:hAnsi="宋体"/>
          <w:szCs w:val="21"/>
        </w:rPr>
        <w:t>5-6</w:t>
      </w:r>
      <w:r w:rsidR="00E123AC" w:rsidRPr="00772D53">
        <w:rPr>
          <w:rFonts w:ascii="宋体" w:eastAsia="宋体" w:hAnsi="宋体" w:hint="eastAsia"/>
          <w:szCs w:val="21"/>
        </w:rPr>
        <w:t>单元补偿辊</w:t>
      </w:r>
      <w:r w:rsidR="00E123AC">
        <w:rPr>
          <w:rFonts w:ascii="宋体" w:eastAsia="宋体" w:hAnsi="宋体" w:hint="eastAsia"/>
          <w:szCs w:val="21"/>
        </w:rPr>
        <w:t>的</w:t>
      </w:r>
      <w:r w:rsidR="00E123AC">
        <w:rPr>
          <w:rFonts w:hint="eastAsia"/>
        </w:rPr>
        <w:t>M</w:t>
      </w:r>
      <w:r w:rsidR="00E123AC">
        <w:t>PC</w:t>
      </w:r>
      <w:r w:rsidR="00E123AC">
        <w:rPr>
          <w:rFonts w:hint="eastAsia"/>
        </w:rPr>
        <w:t>控制量</w:t>
      </w:r>
    </w:p>
    <w:p w14:paraId="16F2A490" w14:textId="12EBAF0D" w:rsidR="0014124A" w:rsidRPr="00772D53" w:rsidRDefault="00957FBE">
      <w:pPr>
        <w:rPr>
          <w:rFonts w:ascii="宋体" w:eastAsia="宋体" w:hAnsi="宋体"/>
          <w:szCs w:val="21"/>
        </w:rPr>
      </w:pPr>
      <w:r w:rsidRPr="00772D53">
        <w:rPr>
          <w:rFonts w:ascii="宋体" w:eastAsia="宋体" w:hAnsi="宋体"/>
          <w:position w:val="-24"/>
          <w:szCs w:val="21"/>
        </w:rPr>
        <w:object w:dxaOrig="5800" w:dyaOrig="620" w14:anchorId="3A08E18E">
          <v:shape id="_x0000_i1046" type="#_x0000_t75" style="width:289.2pt;height:30pt" o:ole="">
            <v:imagedata r:id="rId48" o:title=""/>
          </v:shape>
          <o:OLEObject Type="Embed" ProgID="Equation.DSMT4" ShapeID="_x0000_i1046" DrawAspect="Content" ObjectID="_1689930367" r:id="rId49"/>
        </w:object>
      </w:r>
      <w:r w:rsidR="0014124A" w:rsidRPr="00772D53">
        <w:rPr>
          <w:rFonts w:ascii="宋体" w:eastAsia="宋体" w:hAnsi="宋体"/>
          <w:szCs w:val="21"/>
        </w:rPr>
        <w:t>;</w:t>
      </w:r>
      <w:r w:rsidR="0014124A" w:rsidRPr="00772D53">
        <w:rPr>
          <w:rFonts w:ascii="宋体" w:eastAsia="宋体" w:hAnsi="宋体" w:hint="eastAsia"/>
          <w:szCs w:val="21"/>
        </w:rPr>
        <w:t>5-6单元补偿</w:t>
      </w:r>
      <w:proofErr w:type="gramStart"/>
      <w:r w:rsidR="0014124A" w:rsidRPr="00772D53">
        <w:rPr>
          <w:rFonts w:ascii="宋体" w:eastAsia="宋体" w:hAnsi="宋体" w:hint="eastAsia"/>
          <w:szCs w:val="21"/>
        </w:rPr>
        <w:t>辊</w:t>
      </w:r>
      <w:proofErr w:type="gramEnd"/>
      <w:r w:rsidR="0014124A" w:rsidRPr="00772D53">
        <w:rPr>
          <w:rFonts w:ascii="宋体" w:eastAsia="宋体" w:hAnsi="宋体" w:hint="eastAsia"/>
          <w:szCs w:val="21"/>
        </w:rPr>
        <w:t>关于1-2单元补偿</w:t>
      </w:r>
      <w:proofErr w:type="gramStart"/>
      <w:r w:rsidR="0014124A" w:rsidRPr="00772D53">
        <w:rPr>
          <w:rFonts w:ascii="宋体" w:eastAsia="宋体" w:hAnsi="宋体" w:hint="eastAsia"/>
          <w:szCs w:val="21"/>
        </w:rPr>
        <w:t>辊</w:t>
      </w:r>
      <w:proofErr w:type="gramEnd"/>
      <w:r w:rsidR="0014124A" w:rsidRPr="00772D53">
        <w:rPr>
          <w:rFonts w:ascii="宋体" w:eastAsia="宋体" w:hAnsi="宋体" w:hint="eastAsia"/>
          <w:szCs w:val="21"/>
        </w:rPr>
        <w:t>M</w:t>
      </w:r>
      <w:r w:rsidR="0014124A" w:rsidRPr="00772D53">
        <w:rPr>
          <w:rFonts w:ascii="宋体" w:eastAsia="宋体" w:hAnsi="宋体"/>
          <w:szCs w:val="21"/>
        </w:rPr>
        <w:t>PC</w:t>
      </w:r>
      <w:r w:rsidR="0014124A" w:rsidRPr="00772D53">
        <w:rPr>
          <w:rFonts w:ascii="宋体" w:eastAsia="宋体" w:hAnsi="宋体" w:hint="eastAsia"/>
          <w:szCs w:val="21"/>
        </w:rPr>
        <w:t>控制量的解耦控制式</w:t>
      </w:r>
    </w:p>
    <w:p w14:paraId="32A6B01B" w14:textId="58F29BEA" w:rsidR="0014124A" w:rsidRPr="00772D53" w:rsidRDefault="00957FBE">
      <w:pPr>
        <w:rPr>
          <w:rFonts w:ascii="宋体" w:eastAsia="宋体" w:hAnsi="宋体"/>
          <w:szCs w:val="21"/>
        </w:rPr>
      </w:pPr>
      <w:r w:rsidRPr="00772D53">
        <w:rPr>
          <w:rFonts w:ascii="宋体" w:eastAsia="宋体" w:hAnsi="宋体"/>
          <w:position w:val="-24"/>
          <w:szCs w:val="21"/>
        </w:rPr>
        <w:object w:dxaOrig="5800" w:dyaOrig="620" w14:anchorId="10378843">
          <v:shape id="_x0000_i1047" type="#_x0000_t75" style="width:289.8pt;height:30pt" o:ole="">
            <v:imagedata r:id="rId50" o:title=""/>
          </v:shape>
          <o:OLEObject Type="Embed" ProgID="Equation.DSMT4" ShapeID="_x0000_i1047" DrawAspect="Content" ObjectID="_1689930368" r:id="rId51"/>
        </w:object>
      </w:r>
      <w:r w:rsidR="00E839BC" w:rsidRPr="00772D53">
        <w:rPr>
          <w:rFonts w:ascii="宋体" w:eastAsia="宋体" w:hAnsi="宋体"/>
          <w:szCs w:val="21"/>
        </w:rPr>
        <w:t>;</w:t>
      </w:r>
      <w:r w:rsidR="00E839BC" w:rsidRPr="00772D53">
        <w:rPr>
          <w:rFonts w:ascii="宋体" w:eastAsia="宋体" w:hAnsi="宋体" w:hint="eastAsia"/>
          <w:szCs w:val="21"/>
        </w:rPr>
        <w:t>5-6单元补偿</w:t>
      </w:r>
      <w:proofErr w:type="gramStart"/>
      <w:r w:rsidR="00E839BC" w:rsidRPr="00772D53">
        <w:rPr>
          <w:rFonts w:ascii="宋体" w:eastAsia="宋体" w:hAnsi="宋体" w:hint="eastAsia"/>
          <w:szCs w:val="21"/>
        </w:rPr>
        <w:t>辊</w:t>
      </w:r>
      <w:proofErr w:type="gramEnd"/>
      <w:r w:rsidR="00E839BC" w:rsidRPr="00772D53">
        <w:rPr>
          <w:rFonts w:ascii="宋体" w:eastAsia="宋体" w:hAnsi="宋体" w:hint="eastAsia"/>
          <w:szCs w:val="21"/>
        </w:rPr>
        <w:t>关于2-3单元补偿</w:t>
      </w:r>
      <w:proofErr w:type="gramStart"/>
      <w:r w:rsidR="00E839BC" w:rsidRPr="00772D53">
        <w:rPr>
          <w:rFonts w:ascii="宋体" w:eastAsia="宋体" w:hAnsi="宋体" w:hint="eastAsia"/>
          <w:szCs w:val="21"/>
        </w:rPr>
        <w:t>辊</w:t>
      </w:r>
      <w:proofErr w:type="gramEnd"/>
      <w:r w:rsidR="00E839BC" w:rsidRPr="00772D53">
        <w:rPr>
          <w:rFonts w:ascii="宋体" w:eastAsia="宋体" w:hAnsi="宋体" w:hint="eastAsia"/>
          <w:szCs w:val="21"/>
        </w:rPr>
        <w:t>M</w:t>
      </w:r>
      <w:r w:rsidR="00E839BC" w:rsidRPr="00772D53">
        <w:rPr>
          <w:rFonts w:ascii="宋体" w:eastAsia="宋体" w:hAnsi="宋体"/>
          <w:szCs w:val="21"/>
        </w:rPr>
        <w:t>PC</w:t>
      </w:r>
      <w:r w:rsidR="00E839BC" w:rsidRPr="00772D53">
        <w:rPr>
          <w:rFonts w:ascii="宋体" w:eastAsia="宋体" w:hAnsi="宋体" w:hint="eastAsia"/>
          <w:szCs w:val="21"/>
        </w:rPr>
        <w:t>控制量的解耦控制式</w:t>
      </w:r>
    </w:p>
    <w:p w14:paraId="0C8CFEE9" w14:textId="264A0D66" w:rsidR="0014124A" w:rsidRPr="00772D53" w:rsidRDefault="00957FBE">
      <w:pPr>
        <w:rPr>
          <w:rFonts w:ascii="宋体" w:eastAsia="宋体" w:hAnsi="宋体"/>
          <w:szCs w:val="21"/>
        </w:rPr>
      </w:pPr>
      <w:r w:rsidRPr="00772D53">
        <w:rPr>
          <w:rFonts w:ascii="宋体" w:eastAsia="宋体" w:hAnsi="宋体"/>
          <w:position w:val="-24"/>
          <w:szCs w:val="21"/>
        </w:rPr>
        <w:object w:dxaOrig="5800" w:dyaOrig="620" w14:anchorId="78AC1775">
          <v:shape id="_x0000_i1048" type="#_x0000_t75" style="width:289.2pt;height:30pt" o:ole="">
            <v:imagedata r:id="rId52" o:title=""/>
          </v:shape>
          <o:OLEObject Type="Embed" ProgID="Equation.DSMT4" ShapeID="_x0000_i1048" DrawAspect="Content" ObjectID="_1689930369" r:id="rId53"/>
        </w:object>
      </w:r>
      <w:r w:rsidR="00E839BC" w:rsidRPr="00772D53">
        <w:rPr>
          <w:rFonts w:ascii="宋体" w:eastAsia="宋体" w:hAnsi="宋体"/>
          <w:szCs w:val="21"/>
        </w:rPr>
        <w:t>;</w:t>
      </w:r>
      <w:r w:rsidR="00E839BC" w:rsidRPr="00772D53">
        <w:rPr>
          <w:rFonts w:ascii="宋体" w:eastAsia="宋体" w:hAnsi="宋体" w:hint="eastAsia"/>
          <w:szCs w:val="21"/>
        </w:rPr>
        <w:t>5-6单元补偿</w:t>
      </w:r>
      <w:proofErr w:type="gramStart"/>
      <w:r w:rsidR="00E839BC" w:rsidRPr="00772D53">
        <w:rPr>
          <w:rFonts w:ascii="宋体" w:eastAsia="宋体" w:hAnsi="宋体" w:hint="eastAsia"/>
          <w:szCs w:val="21"/>
        </w:rPr>
        <w:t>辊</w:t>
      </w:r>
      <w:proofErr w:type="gramEnd"/>
      <w:r w:rsidR="00E839BC" w:rsidRPr="00772D53">
        <w:rPr>
          <w:rFonts w:ascii="宋体" w:eastAsia="宋体" w:hAnsi="宋体" w:hint="eastAsia"/>
          <w:szCs w:val="21"/>
        </w:rPr>
        <w:t>关于3</w:t>
      </w:r>
      <w:r w:rsidR="00E839BC" w:rsidRPr="00772D53">
        <w:rPr>
          <w:rFonts w:ascii="宋体" w:eastAsia="宋体" w:hAnsi="宋体"/>
          <w:szCs w:val="21"/>
        </w:rPr>
        <w:t>-4</w:t>
      </w:r>
      <w:r w:rsidR="00E839BC" w:rsidRPr="00772D53">
        <w:rPr>
          <w:rFonts w:ascii="宋体" w:eastAsia="宋体" w:hAnsi="宋体" w:hint="eastAsia"/>
          <w:szCs w:val="21"/>
        </w:rPr>
        <w:t>单元补偿</w:t>
      </w:r>
      <w:proofErr w:type="gramStart"/>
      <w:r w:rsidR="00E839BC" w:rsidRPr="00772D53">
        <w:rPr>
          <w:rFonts w:ascii="宋体" w:eastAsia="宋体" w:hAnsi="宋体" w:hint="eastAsia"/>
          <w:szCs w:val="21"/>
        </w:rPr>
        <w:t>辊</w:t>
      </w:r>
      <w:proofErr w:type="gramEnd"/>
      <w:r w:rsidR="00E839BC" w:rsidRPr="00772D53">
        <w:rPr>
          <w:rFonts w:ascii="宋体" w:eastAsia="宋体" w:hAnsi="宋体" w:hint="eastAsia"/>
          <w:szCs w:val="21"/>
        </w:rPr>
        <w:t>M</w:t>
      </w:r>
      <w:r w:rsidR="00E839BC" w:rsidRPr="00772D53">
        <w:rPr>
          <w:rFonts w:ascii="宋体" w:eastAsia="宋体" w:hAnsi="宋体"/>
          <w:szCs w:val="21"/>
        </w:rPr>
        <w:t>PC</w:t>
      </w:r>
      <w:r w:rsidR="00E839BC" w:rsidRPr="00772D53">
        <w:rPr>
          <w:rFonts w:ascii="宋体" w:eastAsia="宋体" w:hAnsi="宋体" w:hint="eastAsia"/>
          <w:szCs w:val="21"/>
        </w:rPr>
        <w:t>控制量的解耦控制式</w:t>
      </w:r>
    </w:p>
    <w:p w14:paraId="4D8BD54E" w14:textId="01103662" w:rsidR="0014124A" w:rsidRPr="00772D53" w:rsidRDefault="00957FBE">
      <w:pPr>
        <w:rPr>
          <w:rFonts w:ascii="宋体" w:eastAsia="宋体" w:hAnsi="宋体"/>
          <w:szCs w:val="21"/>
        </w:rPr>
      </w:pPr>
      <w:r w:rsidRPr="00772D53">
        <w:rPr>
          <w:rFonts w:ascii="宋体" w:eastAsia="宋体" w:hAnsi="宋体"/>
          <w:position w:val="-24"/>
          <w:szCs w:val="21"/>
        </w:rPr>
        <w:object w:dxaOrig="5800" w:dyaOrig="620" w14:anchorId="2FB9C2B5">
          <v:shape id="_x0000_i1049" type="#_x0000_t75" style="width:289.8pt;height:30pt" o:ole="">
            <v:imagedata r:id="rId54" o:title=""/>
          </v:shape>
          <o:OLEObject Type="Embed" ProgID="Equation.DSMT4" ShapeID="_x0000_i1049" DrawAspect="Content" ObjectID="_1689930370" r:id="rId55"/>
        </w:object>
      </w:r>
      <w:r w:rsidR="00E839BC" w:rsidRPr="00772D53">
        <w:rPr>
          <w:rFonts w:ascii="宋体" w:eastAsia="宋体" w:hAnsi="宋体"/>
          <w:szCs w:val="21"/>
        </w:rPr>
        <w:t>;</w:t>
      </w:r>
      <w:r w:rsidR="00E839BC" w:rsidRPr="00772D53">
        <w:rPr>
          <w:rFonts w:ascii="宋体" w:eastAsia="宋体" w:hAnsi="宋体" w:hint="eastAsia"/>
          <w:szCs w:val="21"/>
        </w:rPr>
        <w:t>5-6单元补偿</w:t>
      </w:r>
      <w:proofErr w:type="gramStart"/>
      <w:r w:rsidR="00E839BC" w:rsidRPr="00772D53">
        <w:rPr>
          <w:rFonts w:ascii="宋体" w:eastAsia="宋体" w:hAnsi="宋体" w:hint="eastAsia"/>
          <w:szCs w:val="21"/>
        </w:rPr>
        <w:t>辊</w:t>
      </w:r>
      <w:proofErr w:type="gramEnd"/>
      <w:r w:rsidR="00E839BC" w:rsidRPr="00772D53">
        <w:rPr>
          <w:rFonts w:ascii="宋体" w:eastAsia="宋体" w:hAnsi="宋体" w:hint="eastAsia"/>
          <w:szCs w:val="21"/>
        </w:rPr>
        <w:t>关于4-5单元补偿</w:t>
      </w:r>
      <w:proofErr w:type="gramStart"/>
      <w:r w:rsidR="00E839BC" w:rsidRPr="00772D53">
        <w:rPr>
          <w:rFonts w:ascii="宋体" w:eastAsia="宋体" w:hAnsi="宋体" w:hint="eastAsia"/>
          <w:szCs w:val="21"/>
        </w:rPr>
        <w:t>辊</w:t>
      </w:r>
      <w:proofErr w:type="gramEnd"/>
      <w:r w:rsidR="00E839BC" w:rsidRPr="00772D53">
        <w:rPr>
          <w:rFonts w:ascii="宋体" w:eastAsia="宋体" w:hAnsi="宋体" w:hint="eastAsia"/>
          <w:szCs w:val="21"/>
        </w:rPr>
        <w:t>M</w:t>
      </w:r>
      <w:r w:rsidR="00E839BC" w:rsidRPr="00772D53">
        <w:rPr>
          <w:rFonts w:ascii="宋体" w:eastAsia="宋体" w:hAnsi="宋体"/>
          <w:szCs w:val="21"/>
        </w:rPr>
        <w:t>PC</w:t>
      </w:r>
      <w:r w:rsidR="00E839BC" w:rsidRPr="00772D53">
        <w:rPr>
          <w:rFonts w:ascii="宋体" w:eastAsia="宋体" w:hAnsi="宋体" w:hint="eastAsia"/>
          <w:szCs w:val="21"/>
        </w:rPr>
        <w:t>控制量的解耦控制式</w:t>
      </w:r>
    </w:p>
    <w:p w14:paraId="461C72BC" w14:textId="7D979CFB" w:rsidR="003116DA" w:rsidRPr="00772D53" w:rsidRDefault="00957FBE">
      <w:pPr>
        <w:rPr>
          <w:rFonts w:ascii="宋体" w:eastAsia="宋体" w:hAnsi="宋体"/>
          <w:szCs w:val="21"/>
        </w:rPr>
      </w:pPr>
      <w:r w:rsidRPr="00772D53">
        <w:rPr>
          <w:rFonts w:ascii="宋体" w:eastAsia="宋体" w:hAnsi="宋体"/>
          <w:position w:val="-12"/>
          <w:szCs w:val="21"/>
        </w:rPr>
        <w:object w:dxaOrig="5720" w:dyaOrig="380" w14:anchorId="311E1CB2">
          <v:shape id="_x0000_i1050" type="#_x0000_t75" style="width:285pt;height:18pt" o:ole="">
            <v:imagedata r:id="rId56" o:title=""/>
          </v:shape>
          <o:OLEObject Type="Embed" ProgID="Equation.DSMT4" ShapeID="_x0000_i1050" DrawAspect="Content" ObjectID="_1689930371" r:id="rId57"/>
        </w:object>
      </w:r>
      <w:r w:rsidR="00E839BC" w:rsidRPr="00772D53">
        <w:rPr>
          <w:rFonts w:ascii="宋体" w:eastAsia="宋体" w:hAnsi="宋体"/>
          <w:szCs w:val="21"/>
        </w:rPr>
        <w:t>;</w:t>
      </w:r>
      <w:r w:rsidR="00E839BC" w:rsidRPr="00772D53">
        <w:rPr>
          <w:rFonts w:ascii="宋体" w:eastAsia="宋体" w:hAnsi="宋体" w:hint="eastAsia"/>
          <w:szCs w:val="21"/>
        </w:rPr>
        <w:t>5-6单元补偿</w:t>
      </w:r>
      <w:proofErr w:type="gramStart"/>
      <w:r w:rsidR="00E839BC" w:rsidRPr="00772D53">
        <w:rPr>
          <w:rFonts w:ascii="宋体" w:eastAsia="宋体" w:hAnsi="宋体" w:hint="eastAsia"/>
          <w:szCs w:val="21"/>
        </w:rPr>
        <w:t>辊</w:t>
      </w:r>
      <w:proofErr w:type="gramEnd"/>
      <w:r w:rsidR="00C328C1" w:rsidRPr="00772D53">
        <w:rPr>
          <w:rFonts w:ascii="宋体" w:eastAsia="宋体" w:hAnsi="宋体" w:hint="eastAsia"/>
          <w:szCs w:val="21"/>
        </w:rPr>
        <w:t>控制量由对1-2单元补偿辊的解耦控制式加上对2-3单元补偿辊的解耦控制式加上对3-4单元补偿辊的解耦控制式加上对4-5单元补偿辊的解耦控制式加上5-6单元补偿辊的M</w:t>
      </w:r>
      <w:r w:rsidR="00C328C1" w:rsidRPr="00772D53">
        <w:rPr>
          <w:rFonts w:ascii="宋体" w:eastAsia="宋体" w:hAnsi="宋体"/>
          <w:szCs w:val="21"/>
        </w:rPr>
        <w:t>PC</w:t>
      </w:r>
      <w:r w:rsidR="00C328C1" w:rsidRPr="00772D53">
        <w:rPr>
          <w:rFonts w:ascii="宋体" w:eastAsia="宋体" w:hAnsi="宋体" w:hint="eastAsia"/>
          <w:szCs w:val="21"/>
        </w:rPr>
        <w:t>控制量</w:t>
      </w:r>
    </w:p>
    <w:p w14:paraId="182F2946" w14:textId="644F317A" w:rsidR="00462FC0" w:rsidRPr="00772D53" w:rsidRDefault="00462FC0">
      <w:pPr>
        <w:rPr>
          <w:rFonts w:ascii="宋体" w:eastAsia="宋体" w:hAnsi="宋体"/>
          <w:szCs w:val="21"/>
        </w:rPr>
      </w:pPr>
    </w:p>
    <w:p w14:paraId="7EE98F35" w14:textId="417740EB" w:rsidR="00462FC0" w:rsidRDefault="00927DB5">
      <w:pPr>
        <w:rPr>
          <w:rFonts w:ascii="宋体" w:eastAsia="宋体" w:hAnsi="宋体"/>
          <w:b/>
          <w:bCs/>
          <w:szCs w:val="21"/>
        </w:rPr>
      </w:pPr>
      <w:r w:rsidRPr="00772D53">
        <w:rPr>
          <w:rFonts w:ascii="宋体" w:eastAsia="宋体" w:hAnsi="宋体" w:hint="eastAsia"/>
          <w:b/>
          <w:bCs/>
          <w:szCs w:val="21"/>
        </w:rPr>
        <w:t>6-</w:t>
      </w:r>
      <w:r w:rsidR="00462FC0" w:rsidRPr="00772D53">
        <w:rPr>
          <w:rFonts w:ascii="宋体" w:eastAsia="宋体" w:hAnsi="宋体" w:hint="eastAsia"/>
          <w:b/>
          <w:bCs/>
          <w:szCs w:val="21"/>
        </w:rPr>
        <w:t>7单元</w:t>
      </w:r>
      <w:r w:rsidRPr="00772D53">
        <w:rPr>
          <w:rFonts w:ascii="宋体" w:eastAsia="宋体" w:hAnsi="宋体" w:hint="eastAsia"/>
          <w:b/>
          <w:bCs/>
          <w:szCs w:val="21"/>
        </w:rPr>
        <w:t>间</w:t>
      </w:r>
      <w:r w:rsidR="00462FC0" w:rsidRPr="00772D53">
        <w:rPr>
          <w:rFonts w:ascii="宋体" w:eastAsia="宋体" w:hAnsi="宋体" w:hint="eastAsia"/>
          <w:b/>
          <w:bCs/>
          <w:szCs w:val="21"/>
        </w:rPr>
        <w:t>的</w:t>
      </w:r>
      <w:r w:rsidRPr="00772D53">
        <w:rPr>
          <w:rFonts w:ascii="宋体" w:eastAsia="宋体" w:hAnsi="宋体" w:hint="eastAsia"/>
          <w:b/>
          <w:bCs/>
          <w:szCs w:val="21"/>
        </w:rPr>
        <w:t>补偿</w:t>
      </w:r>
      <w:proofErr w:type="gramStart"/>
      <w:r w:rsidRPr="00772D53">
        <w:rPr>
          <w:rFonts w:ascii="宋体" w:eastAsia="宋体" w:hAnsi="宋体" w:hint="eastAsia"/>
          <w:b/>
          <w:bCs/>
          <w:szCs w:val="21"/>
        </w:rPr>
        <w:t>辊</w:t>
      </w:r>
      <w:proofErr w:type="gramEnd"/>
    </w:p>
    <w:p w14:paraId="170249F2" w14:textId="73B37AF1" w:rsidR="0020685D" w:rsidRPr="00772D53" w:rsidRDefault="0050558F">
      <w:pPr>
        <w:rPr>
          <w:rFonts w:ascii="宋体" w:eastAsia="宋体" w:hAnsi="宋体"/>
          <w:b/>
          <w:bCs/>
          <w:szCs w:val="21"/>
        </w:rPr>
      </w:pPr>
      <w:r w:rsidRPr="0050558F">
        <w:rPr>
          <w:position w:val="-12"/>
        </w:rPr>
        <w:object w:dxaOrig="3400" w:dyaOrig="380" w14:anchorId="70718F0B">
          <v:shape id="_x0000_i1051" type="#_x0000_t75" style="width:172.2pt;height:21pt" o:ole="">
            <v:imagedata r:id="rId58" o:title=""/>
          </v:shape>
          <o:OLEObject Type="Embed" ProgID="Equation.DSMT4" ShapeID="_x0000_i1051" DrawAspect="Content" ObjectID="_1689930372" r:id="rId59"/>
        </w:object>
      </w:r>
      <w:r w:rsidR="00E123AC">
        <w:t>;</w:t>
      </w:r>
      <w:r w:rsidR="00E123AC">
        <w:rPr>
          <w:rFonts w:hint="eastAsia"/>
        </w:rPr>
        <w:t>差分得到</w:t>
      </w:r>
      <w:r w:rsidR="00E123AC">
        <w:rPr>
          <w:rFonts w:ascii="宋体" w:eastAsia="宋体" w:hAnsi="宋体"/>
          <w:szCs w:val="21"/>
        </w:rPr>
        <w:t>6-7</w:t>
      </w:r>
      <w:r w:rsidR="00E123AC" w:rsidRPr="00772D53">
        <w:rPr>
          <w:rFonts w:ascii="宋体" w:eastAsia="宋体" w:hAnsi="宋体" w:hint="eastAsia"/>
          <w:szCs w:val="21"/>
        </w:rPr>
        <w:t>单元补偿辊</w:t>
      </w:r>
      <w:r w:rsidR="00E123AC">
        <w:rPr>
          <w:rFonts w:ascii="宋体" w:eastAsia="宋体" w:hAnsi="宋体" w:hint="eastAsia"/>
          <w:szCs w:val="21"/>
        </w:rPr>
        <w:t>的</w:t>
      </w:r>
      <w:r w:rsidR="00E123AC">
        <w:rPr>
          <w:rFonts w:hint="eastAsia"/>
        </w:rPr>
        <w:t>M</w:t>
      </w:r>
      <w:r w:rsidR="00E123AC">
        <w:t>PC</w:t>
      </w:r>
      <w:r w:rsidR="00E123AC">
        <w:rPr>
          <w:rFonts w:hint="eastAsia"/>
        </w:rPr>
        <w:t>控制量</w:t>
      </w:r>
    </w:p>
    <w:p w14:paraId="6D33CEC8" w14:textId="2D1A14AD" w:rsidR="001B5C38" w:rsidRPr="00772D53" w:rsidRDefault="00957FBE">
      <w:pPr>
        <w:rPr>
          <w:rFonts w:ascii="宋体" w:eastAsia="宋体" w:hAnsi="宋体"/>
          <w:szCs w:val="21"/>
        </w:rPr>
      </w:pPr>
      <w:r w:rsidRPr="00772D53">
        <w:rPr>
          <w:rFonts w:ascii="宋体" w:eastAsia="宋体" w:hAnsi="宋体"/>
          <w:position w:val="-24"/>
          <w:szCs w:val="21"/>
        </w:rPr>
        <w:object w:dxaOrig="5800" w:dyaOrig="620" w14:anchorId="777D3085">
          <v:shape id="_x0000_i1052" type="#_x0000_t75" style="width:289.2pt;height:30pt" o:ole="">
            <v:imagedata r:id="rId60" o:title=""/>
          </v:shape>
          <o:OLEObject Type="Embed" ProgID="Equation.DSMT4" ShapeID="_x0000_i1052" DrawAspect="Content" ObjectID="_1689930373" r:id="rId61"/>
        </w:object>
      </w:r>
      <w:r w:rsidR="00927DB5" w:rsidRPr="00772D53">
        <w:rPr>
          <w:rFonts w:ascii="宋体" w:eastAsia="宋体" w:hAnsi="宋体"/>
          <w:szCs w:val="21"/>
        </w:rPr>
        <w:t>;</w:t>
      </w:r>
      <w:r w:rsidR="00927DB5" w:rsidRPr="00772D53">
        <w:rPr>
          <w:rFonts w:ascii="宋体" w:eastAsia="宋体" w:hAnsi="宋体" w:hint="eastAsia"/>
          <w:szCs w:val="21"/>
        </w:rPr>
        <w:t>6-7单元补偿</w:t>
      </w:r>
      <w:proofErr w:type="gramStart"/>
      <w:r w:rsidR="00927DB5" w:rsidRPr="00772D53">
        <w:rPr>
          <w:rFonts w:ascii="宋体" w:eastAsia="宋体" w:hAnsi="宋体" w:hint="eastAsia"/>
          <w:szCs w:val="21"/>
        </w:rPr>
        <w:t>辊</w:t>
      </w:r>
      <w:proofErr w:type="gramEnd"/>
      <w:r w:rsidR="00927DB5" w:rsidRPr="00772D53">
        <w:rPr>
          <w:rFonts w:ascii="宋体" w:eastAsia="宋体" w:hAnsi="宋体" w:hint="eastAsia"/>
          <w:szCs w:val="21"/>
        </w:rPr>
        <w:t>关于1-2单元补偿</w:t>
      </w:r>
      <w:proofErr w:type="gramStart"/>
      <w:r w:rsidR="00927DB5" w:rsidRPr="00772D53">
        <w:rPr>
          <w:rFonts w:ascii="宋体" w:eastAsia="宋体" w:hAnsi="宋体" w:hint="eastAsia"/>
          <w:szCs w:val="21"/>
        </w:rPr>
        <w:t>辊</w:t>
      </w:r>
      <w:proofErr w:type="gramEnd"/>
      <w:r w:rsidR="00927DB5" w:rsidRPr="00772D53">
        <w:rPr>
          <w:rFonts w:ascii="宋体" w:eastAsia="宋体" w:hAnsi="宋体" w:hint="eastAsia"/>
          <w:szCs w:val="21"/>
        </w:rPr>
        <w:t>M</w:t>
      </w:r>
      <w:r w:rsidR="00927DB5" w:rsidRPr="00772D53">
        <w:rPr>
          <w:rFonts w:ascii="宋体" w:eastAsia="宋体" w:hAnsi="宋体"/>
          <w:szCs w:val="21"/>
        </w:rPr>
        <w:t>PC</w:t>
      </w:r>
      <w:r w:rsidR="00927DB5" w:rsidRPr="00772D53">
        <w:rPr>
          <w:rFonts w:ascii="宋体" w:eastAsia="宋体" w:hAnsi="宋体" w:hint="eastAsia"/>
          <w:szCs w:val="21"/>
        </w:rPr>
        <w:t>控制量的解耦控制式</w:t>
      </w:r>
    </w:p>
    <w:p w14:paraId="38625983" w14:textId="09A031A1" w:rsidR="001B5C38" w:rsidRPr="00772D53" w:rsidRDefault="00957FBE">
      <w:pPr>
        <w:rPr>
          <w:rFonts w:ascii="宋体" w:eastAsia="宋体" w:hAnsi="宋体"/>
          <w:szCs w:val="21"/>
        </w:rPr>
      </w:pPr>
      <w:r w:rsidRPr="00772D53">
        <w:rPr>
          <w:rFonts w:ascii="宋体" w:eastAsia="宋体" w:hAnsi="宋体"/>
          <w:position w:val="-24"/>
          <w:szCs w:val="21"/>
        </w:rPr>
        <w:object w:dxaOrig="5800" w:dyaOrig="620" w14:anchorId="0817DAC0">
          <v:shape id="_x0000_i1053" type="#_x0000_t75" style="width:289.8pt;height:30pt" o:ole="">
            <v:imagedata r:id="rId62" o:title=""/>
          </v:shape>
          <o:OLEObject Type="Embed" ProgID="Equation.DSMT4" ShapeID="_x0000_i1053" DrawAspect="Content" ObjectID="_1689930374" r:id="rId63"/>
        </w:object>
      </w:r>
      <w:r w:rsidR="00927DB5" w:rsidRPr="00772D53">
        <w:rPr>
          <w:rFonts w:ascii="宋体" w:eastAsia="宋体" w:hAnsi="宋体"/>
          <w:szCs w:val="21"/>
        </w:rPr>
        <w:t>;</w:t>
      </w:r>
      <w:r w:rsidR="00927DB5" w:rsidRPr="00772D53">
        <w:rPr>
          <w:rFonts w:ascii="宋体" w:eastAsia="宋体" w:hAnsi="宋体" w:hint="eastAsia"/>
          <w:szCs w:val="21"/>
        </w:rPr>
        <w:t>6-7单元补偿</w:t>
      </w:r>
      <w:proofErr w:type="gramStart"/>
      <w:r w:rsidR="00927DB5" w:rsidRPr="00772D53">
        <w:rPr>
          <w:rFonts w:ascii="宋体" w:eastAsia="宋体" w:hAnsi="宋体" w:hint="eastAsia"/>
          <w:szCs w:val="21"/>
        </w:rPr>
        <w:t>辊</w:t>
      </w:r>
      <w:proofErr w:type="gramEnd"/>
      <w:r w:rsidR="00927DB5" w:rsidRPr="00772D53">
        <w:rPr>
          <w:rFonts w:ascii="宋体" w:eastAsia="宋体" w:hAnsi="宋体" w:hint="eastAsia"/>
          <w:szCs w:val="21"/>
        </w:rPr>
        <w:t>关于2-3单元补偿</w:t>
      </w:r>
      <w:proofErr w:type="gramStart"/>
      <w:r w:rsidR="00927DB5" w:rsidRPr="00772D53">
        <w:rPr>
          <w:rFonts w:ascii="宋体" w:eastAsia="宋体" w:hAnsi="宋体" w:hint="eastAsia"/>
          <w:szCs w:val="21"/>
        </w:rPr>
        <w:t>辊</w:t>
      </w:r>
      <w:proofErr w:type="gramEnd"/>
      <w:r w:rsidR="00927DB5" w:rsidRPr="00772D53">
        <w:rPr>
          <w:rFonts w:ascii="宋体" w:eastAsia="宋体" w:hAnsi="宋体" w:hint="eastAsia"/>
          <w:szCs w:val="21"/>
        </w:rPr>
        <w:t>M</w:t>
      </w:r>
      <w:r w:rsidR="00927DB5" w:rsidRPr="00772D53">
        <w:rPr>
          <w:rFonts w:ascii="宋体" w:eastAsia="宋体" w:hAnsi="宋体"/>
          <w:szCs w:val="21"/>
        </w:rPr>
        <w:t>PC</w:t>
      </w:r>
      <w:r w:rsidR="00927DB5" w:rsidRPr="00772D53">
        <w:rPr>
          <w:rFonts w:ascii="宋体" w:eastAsia="宋体" w:hAnsi="宋体" w:hint="eastAsia"/>
          <w:szCs w:val="21"/>
        </w:rPr>
        <w:t>控制量的解耦控制式</w:t>
      </w:r>
    </w:p>
    <w:p w14:paraId="60B5D141" w14:textId="408CF0F7" w:rsidR="001B5C38" w:rsidRPr="00772D53" w:rsidRDefault="00957FBE">
      <w:pPr>
        <w:rPr>
          <w:rFonts w:ascii="宋体" w:eastAsia="宋体" w:hAnsi="宋体"/>
          <w:szCs w:val="21"/>
        </w:rPr>
      </w:pPr>
      <w:r w:rsidRPr="00772D53">
        <w:rPr>
          <w:rFonts w:ascii="宋体" w:eastAsia="宋体" w:hAnsi="宋体"/>
          <w:position w:val="-24"/>
          <w:szCs w:val="21"/>
        </w:rPr>
        <w:object w:dxaOrig="5880" w:dyaOrig="620" w14:anchorId="7584C764">
          <v:shape id="_x0000_i1054" type="#_x0000_t75" style="width:293.4pt;height:30pt" o:ole="">
            <v:imagedata r:id="rId64" o:title=""/>
          </v:shape>
          <o:OLEObject Type="Embed" ProgID="Equation.DSMT4" ShapeID="_x0000_i1054" DrawAspect="Content" ObjectID="_1689930375" r:id="rId65"/>
        </w:object>
      </w:r>
      <w:r w:rsidR="00927DB5" w:rsidRPr="00772D53">
        <w:rPr>
          <w:rFonts w:ascii="宋体" w:eastAsia="宋体" w:hAnsi="宋体"/>
          <w:szCs w:val="21"/>
        </w:rPr>
        <w:t>;</w:t>
      </w:r>
      <w:r w:rsidR="00927DB5" w:rsidRPr="00772D53">
        <w:rPr>
          <w:rFonts w:ascii="宋体" w:eastAsia="宋体" w:hAnsi="宋体" w:hint="eastAsia"/>
          <w:szCs w:val="21"/>
        </w:rPr>
        <w:t>6-7单元补偿</w:t>
      </w:r>
      <w:proofErr w:type="gramStart"/>
      <w:r w:rsidR="00927DB5" w:rsidRPr="00772D53">
        <w:rPr>
          <w:rFonts w:ascii="宋体" w:eastAsia="宋体" w:hAnsi="宋体" w:hint="eastAsia"/>
          <w:szCs w:val="21"/>
        </w:rPr>
        <w:t>辊</w:t>
      </w:r>
      <w:proofErr w:type="gramEnd"/>
      <w:r w:rsidR="00927DB5" w:rsidRPr="00772D53">
        <w:rPr>
          <w:rFonts w:ascii="宋体" w:eastAsia="宋体" w:hAnsi="宋体" w:hint="eastAsia"/>
          <w:szCs w:val="21"/>
        </w:rPr>
        <w:t>关于3</w:t>
      </w:r>
      <w:r w:rsidR="00927DB5" w:rsidRPr="00772D53">
        <w:rPr>
          <w:rFonts w:ascii="宋体" w:eastAsia="宋体" w:hAnsi="宋体"/>
          <w:szCs w:val="21"/>
        </w:rPr>
        <w:t>-4</w:t>
      </w:r>
      <w:r w:rsidR="00927DB5" w:rsidRPr="00772D53">
        <w:rPr>
          <w:rFonts w:ascii="宋体" w:eastAsia="宋体" w:hAnsi="宋体" w:hint="eastAsia"/>
          <w:szCs w:val="21"/>
        </w:rPr>
        <w:t>单元补偿</w:t>
      </w:r>
      <w:proofErr w:type="gramStart"/>
      <w:r w:rsidR="00927DB5" w:rsidRPr="00772D53">
        <w:rPr>
          <w:rFonts w:ascii="宋体" w:eastAsia="宋体" w:hAnsi="宋体" w:hint="eastAsia"/>
          <w:szCs w:val="21"/>
        </w:rPr>
        <w:t>辊</w:t>
      </w:r>
      <w:proofErr w:type="gramEnd"/>
      <w:r w:rsidR="00927DB5" w:rsidRPr="00772D53">
        <w:rPr>
          <w:rFonts w:ascii="宋体" w:eastAsia="宋体" w:hAnsi="宋体" w:hint="eastAsia"/>
          <w:szCs w:val="21"/>
        </w:rPr>
        <w:t>M</w:t>
      </w:r>
      <w:r w:rsidR="00927DB5" w:rsidRPr="00772D53">
        <w:rPr>
          <w:rFonts w:ascii="宋体" w:eastAsia="宋体" w:hAnsi="宋体"/>
          <w:szCs w:val="21"/>
        </w:rPr>
        <w:t>PC</w:t>
      </w:r>
      <w:r w:rsidR="00927DB5" w:rsidRPr="00772D53">
        <w:rPr>
          <w:rFonts w:ascii="宋体" w:eastAsia="宋体" w:hAnsi="宋体" w:hint="eastAsia"/>
          <w:szCs w:val="21"/>
        </w:rPr>
        <w:t>控制量的解耦控制式</w:t>
      </w:r>
    </w:p>
    <w:p w14:paraId="11830460" w14:textId="66425803" w:rsidR="001B5C38" w:rsidRPr="00772D53" w:rsidRDefault="00E8061D">
      <w:pPr>
        <w:rPr>
          <w:rFonts w:ascii="宋体" w:eastAsia="宋体" w:hAnsi="宋体"/>
          <w:szCs w:val="21"/>
        </w:rPr>
      </w:pPr>
      <w:r w:rsidRPr="00772D53">
        <w:rPr>
          <w:rFonts w:ascii="宋体" w:eastAsia="宋体" w:hAnsi="宋体"/>
          <w:position w:val="-24"/>
          <w:szCs w:val="21"/>
        </w:rPr>
        <w:object w:dxaOrig="5800" w:dyaOrig="620" w14:anchorId="24F7A47E">
          <v:shape id="_x0000_i1055" type="#_x0000_t75" style="width:289.8pt;height:30pt" o:ole="">
            <v:imagedata r:id="rId66" o:title=""/>
          </v:shape>
          <o:OLEObject Type="Embed" ProgID="Equation.DSMT4" ShapeID="_x0000_i1055" DrawAspect="Content" ObjectID="_1689930376" r:id="rId67"/>
        </w:object>
      </w:r>
      <w:r w:rsidR="00927DB5" w:rsidRPr="00772D53">
        <w:rPr>
          <w:rFonts w:ascii="宋体" w:eastAsia="宋体" w:hAnsi="宋体"/>
          <w:szCs w:val="21"/>
        </w:rPr>
        <w:t>;</w:t>
      </w:r>
      <w:r w:rsidR="00927DB5" w:rsidRPr="00772D53">
        <w:rPr>
          <w:rFonts w:ascii="宋体" w:eastAsia="宋体" w:hAnsi="宋体" w:hint="eastAsia"/>
          <w:szCs w:val="21"/>
        </w:rPr>
        <w:t>6-7单元补偿</w:t>
      </w:r>
      <w:proofErr w:type="gramStart"/>
      <w:r w:rsidR="00927DB5" w:rsidRPr="00772D53">
        <w:rPr>
          <w:rFonts w:ascii="宋体" w:eastAsia="宋体" w:hAnsi="宋体" w:hint="eastAsia"/>
          <w:szCs w:val="21"/>
        </w:rPr>
        <w:t>辊</w:t>
      </w:r>
      <w:proofErr w:type="gramEnd"/>
      <w:r w:rsidR="00927DB5" w:rsidRPr="00772D53">
        <w:rPr>
          <w:rFonts w:ascii="宋体" w:eastAsia="宋体" w:hAnsi="宋体" w:hint="eastAsia"/>
          <w:szCs w:val="21"/>
        </w:rPr>
        <w:t>关于4-5单元补偿</w:t>
      </w:r>
      <w:proofErr w:type="gramStart"/>
      <w:r w:rsidR="00927DB5" w:rsidRPr="00772D53">
        <w:rPr>
          <w:rFonts w:ascii="宋体" w:eastAsia="宋体" w:hAnsi="宋体" w:hint="eastAsia"/>
          <w:szCs w:val="21"/>
        </w:rPr>
        <w:t>辊</w:t>
      </w:r>
      <w:proofErr w:type="gramEnd"/>
      <w:r w:rsidR="00927DB5" w:rsidRPr="00772D53">
        <w:rPr>
          <w:rFonts w:ascii="宋体" w:eastAsia="宋体" w:hAnsi="宋体" w:hint="eastAsia"/>
          <w:szCs w:val="21"/>
        </w:rPr>
        <w:t>M</w:t>
      </w:r>
      <w:r w:rsidR="00927DB5" w:rsidRPr="00772D53">
        <w:rPr>
          <w:rFonts w:ascii="宋体" w:eastAsia="宋体" w:hAnsi="宋体"/>
          <w:szCs w:val="21"/>
        </w:rPr>
        <w:t>PC</w:t>
      </w:r>
      <w:r w:rsidR="00927DB5" w:rsidRPr="00772D53">
        <w:rPr>
          <w:rFonts w:ascii="宋体" w:eastAsia="宋体" w:hAnsi="宋体" w:hint="eastAsia"/>
          <w:szCs w:val="21"/>
        </w:rPr>
        <w:t>控制量的解耦控制式</w:t>
      </w:r>
    </w:p>
    <w:p w14:paraId="7C56908F" w14:textId="6A095381" w:rsidR="001B5C38" w:rsidRPr="00772D53" w:rsidRDefault="00E8061D">
      <w:pPr>
        <w:rPr>
          <w:rFonts w:ascii="宋体" w:eastAsia="宋体" w:hAnsi="宋体"/>
          <w:szCs w:val="21"/>
        </w:rPr>
      </w:pPr>
      <w:r w:rsidRPr="00772D53">
        <w:rPr>
          <w:rFonts w:ascii="宋体" w:eastAsia="宋体" w:hAnsi="宋体"/>
          <w:position w:val="-24"/>
          <w:szCs w:val="21"/>
        </w:rPr>
        <w:object w:dxaOrig="5800" w:dyaOrig="620" w14:anchorId="3C71F363">
          <v:shape id="_x0000_i1056" type="#_x0000_t75" style="width:289.2pt;height:30pt" o:ole="">
            <v:imagedata r:id="rId68" o:title=""/>
          </v:shape>
          <o:OLEObject Type="Embed" ProgID="Equation.DSMT4" ShapeID="_x0000_i1056" DrawAspect="Content" ObjectID="_1689930377" r:id="rId69"/>
        </w:object>
      </w:r>
      <w:r w:rsidR="00927DB5" w:rsidRPr="00772D53">
        <w:rPr>
          <w:rFonts w:ascii="宋体" w:eastAsia="宋体" w:hAnsi="宋体"/>
          <w:szCs w:val="21"/>
        </w:rPr>
        <w:t>;</w:t>
      </w:r>
      <w:r w:rsidR="00927DB5" w:rsidRPr="00772D53">
        <w:rPr>
          <w:rFonts w:ascii="宋体" w:eastAsia="宋体" w:hAnsi="宋体" w:hint="eastAsia"/>
          <w:szCs w:val="21"/>
        </w:rPr>
        <w:t>6-7单元补偿</w:t>
      </w:r>
      <w:proofErr w:type="gramStart"/>
      <w:r w:rsidR="00927DB5" w:rsidRPr="00772D53">
        <w:rPr>
          <w:rFonts w:ascii="宋体" w:eastAsia="宋体" w:hAnsi="宋体" w:hint="eastAsia"/>
          <w:szCs w:val="21"/>
        </w:rPr>
        <w:t>辊</w:t>
      </w:r>
      <w:proofErr w:type="gramEnd"/>
      <w:r w:rsidR="00927DB5" w:rsidRPr="00772D53">
        <w:rPr>
          <w:rFonts w:ascii="宋体" w:eastAsia="宋体" w:hAnsi="宋体" w:hint="eastAsia"/>
          <w:szCs w:val="21"/>
        </w:rPr>
        <w:t>关于5-6单元补偿</w:t>
      </w:r>
      <w:proofErr w:type="gramStart"/>
      <w:r w:rsidR="00927DB5" w:rsidRPr="00772D53">
        <w:rPr>
          <w:rFonts w:ascii="宋体" w:eastAsia="宋体" w:hAnsi="宋体" w:hint="eastAsia"/>
          <w:szCs w:val="21"/>
        </w:rPr>
        <w:t>辊</w:t>
      </w:r>
      <w:proofErr w:type="gramEnd"/>
      <w:r w:rsidR="00927DB5" w:rsidRPr="00772D53">
        <w:rPr>
          <w:rFonts w:ascii="宋体" w:eastAsia="宋体" w:hAnsi="宋体" w:hint="eastAsia"/>
          <w:szCs w:val="21"/>
        </w:rPr>
        <w:t>M</w:t>
      </w:r>
      <w:r w:rsidR="00927DB5" w:rsidRPr="00772D53">
        <w:rPr>
          <w:rFonts w:ascii="宋体" w:eastAsia="宋体" w:hAnsi="宋体"/>
          <w:szCs w:val="21"/>
        </w:rPr>
        <w:t>PC</w:t>
      </w:r>
      <w:r w:rsidR="00927DB5" w:rsidRPr="00772D53">
        <w:rPr>
          <w:rFonts w:ascii="宋体" w:eastAsia="宋体" w:hAnsi="宋体" w:hint="eastAsia"/>
          <w:szCs w:val="21"/>
        </w:rPr>
        <w:t>控制量的解耦控制式</w:t>
      </w:r>
    </w:p>
    <w:p w14:paraId="4C574A63" w14:textId="45B3961E" w:rsidR="001B5C38" w:rsidRDefault="00E8061D">
      <w:pPr>
        <w:rPr>
          <w:rFonts w:ascii="宋体" w:eastAsia="宋体" w:hAnsi="宋体"/>
          <w:szCs w:val="21"/>
        </w:rPr>
      </w:pPr>
      <w:r w:rsidRPr="00772D53">
        <w:rPr>
          <w:rFonts w:ascii="宋体" w:eastAsia="宋体" w:hAnsi="宋体"/>
          <w:position w:val="-12"/>
          <w:szCs w:val="21"/>
        </w:rPr>
        <w:object w:dxaOrig="7020" w:dyaOrig="380" w14:anchorId="3856882C">
          <v:shape id="_x0000_i1057" type="#_x0000_t75" style="width:357pt;height:18pt" o:ole="">
            <v:imagedata r:id="rId70" o:title=""/>
          </v:shape>
          <o:OLEObject Type="Embed" ProgID="Equation.DSMT4" ShapeID="_x0000_i1057" DrawAspect="Content" ObjectID="_1689930378" r:id="rId71"/>
        </w:object>
      </w:r>
      <w:r w:rsidR="00927DB5" w:rsidRPr="00772D53">
        <w:rPr>
          <w:rFonts w:ascii="宋体" w:eastAsia="宋体" w:hAnsi="宋体"/>
          <w:szCs w:val="21"/>
        </w:rPr>
        <w:t>;</w:t>
      </w:r>
      <w:r w:rsidR="00927DB5" w:rsidRPr="00772D53">
        <w:rPr>
          <w:rFonts w:ascii="宋体" w:eastAsia="宋体" w:hAnsi="宋体" w:hint="eastAsia"/>
          <w:szCs w:val="21"/>
        </w:rPr>
        <w:t>6-7单元补偿</w:t>
      </w:r>
      <w:proofErr w:type="gramStart"/>
      <w:r w:rsidR="00927DB5" w:rsidRPr="00772D53">
        <w:rPr>
          <w:rFonts w:ascii="宋体" w:eastAsia="宋体" w:hAnsi="宋体" w:hint="eastAsia"/>
          <w:szCs w:val="21"/>
        </w:rPr>
        <w:t>辊</w:t>
      </w:r>
      <w:proofErr w:type="gramEnd"/>
      <w:r w:rsidR="00927DB5" w:rsidRPr="00772D53">
        <w:rPr>
          <w:rFonts w:ascii="宋体" w:eastAsia="宋体" w:hAnsi="宋体" w:hint="eastAsia"/>
          <w:szCs w:val="21"/>
        </w:rPr>
        <w:t>控制量由对1-2单元补偿辊的解耦控制式加上对2-3单元补偿辊的解耦控制式加上对3-4单元补偿辊的解耦控制式加上对4-5单元补偿辊的解耦控制式加上对5-6单元补偿辊的解耦控制式加上6-7单元补偿辊的M</w:t>
      </w:r>
      <w:r w:rsidR="00927DB5" w:rsidRPr="00772D53">
        <w:rPr>
          <w:rFonts w:ascii="宋体" w:eastAsia="宋体" w:hAnsi="宋体"/>
          <w:szCs w:val="21"/>
        </w:rPr>
        <w:t>PC</w:t>
      </w:r>
      <w:r w:rsidR="00927DB5" w:rsidRPr="00772D53">
        <w:rPr>
          <w:rFonts w:ascii="宋体" w:eastAsia="宋体" w:hAnsi="宋体" w:hint="eastAsia"/>
          <w:szCs w:val="21"/>
        </w:rPr>
        <w:t>控制量</w:t>
      </w:r>
    </w:p>
    <w:p w14:paraId="6ABEEF88" w14:textId="595C3557" w:rsidR="003116DA" w:rsidRPr="00772D53" w:rsidRDefault="003116DA">
      <w:pPr>
        <w:rPr>
          <w:rFonts w:ascii="宋体" w:eastAsia="宋体" w:hAnsi="宋体"/>
          <w:szCs w:val="21"/>
        </w:rPr>
      </w:pPr>
    </w:p>
    <w:sectPr w:rsidR="003116DA" w:rsidRPr="00772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3DFD8" w14:textId="77777777" w:rsidR="004B3A98" w:rsidRDefault="004B3A98" w:rsidP="00EF63B8">
      <w:r>
        <w:separator/>
      </w:r>
    </w:p>
  </w:endnote>
  <w:endnote w:type="continuationSeparator" w:id="0">
    <w:p w14:paraId="10BADF56" w14:textId="77777777" w:rsidR="004B3A98" w:rsidRDefault="004B3A98" w:rsidP="00EF6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60113" w14:textId="77777777" w:rsidR="004B3A98" w:rsidRDefault="004B3A98" w:rsidP="00EF63B8">
      <w:r>
        <w:separator/>
      </w:r>
    </w:p>
  </w:footnote>
  <w:footnote w:type="continuationSeparator" w:id="0">
    <w:p w14:paraId="7BADCD28" w14:textId="77777777" w:rsidR="004B3A98" w:rsidRDefault="004B3A98" w:rsidP="00EF63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2A"/>
    <w:rsid w:val="0005322A"/>
    <w:rsid w:val="00106122"/>
    <w:rsid w:val="0014124A"/>
    <w:rsid w:val="00175B67"/>
    <w:rsid w:val="00182E7E"/>
    <w:rsid w:val="001B5C38"/>
    <w:rsid w:val="0020685D"/>
    <w:rsid w:val="00216426"/>
    <w:rsid w:val="00235B48"/>
    <w:rsid w:val="00253825"/>
    <w:rsid w:val="00255EA6"/>
    <w:rsid w:val="002638B5"/>
    <w:rsid w:val="002A78D4"/>
    <w:rsid w:val="002E4361"/>
    <w:rsid w:val="003116DA"/>
    <w:rsid w:val="00352706"/>
    <w:rsid w:val="00363125"/>
    <w:rsid w:val="00377E60"/>
    <w:rsid w:val="0043165D"/>
    <w:rsid w:val="00462FC0"/>
    <w:rsid w:val="00476114"/>
    <w:rsid w:val="004B2FF7"/>
    <w:rsid w:val="004B3A98"/>
    <w:rsid w:val="004F2A5C"/>
    <w:rsid w:val="0050558F"/>
    <w:rsid w:val="0052591B"/>
    <w:rsid w:val="005328BC"/>
    <w:rsid w:val="005360E1"/>
    <w:rsid w:val="00554B31"/>
    <w:rsid w:val="00555F7F"/>
    <w:rsid w:val="005B33B3"/>
    <w:rsid w:val="005C7876"/>
    <w:rsid w:val="005F3275"/>
    <w:rsid w:val="00696D15"/>
    <w:rsid w:val="006B394F"/>
    <w:rsid w:val="00707050"/>
    <w:rsid w:val="007423BF"/>
    <w:rsid w:val="00744A7C"/>
    <w:rsid w:val="00772D53"/>
    <w:rsid w:val="0079133E"/>
    <w:rsid w:val="00792EF3"/>
    <w:rsid w:val="007C6E54"/>
    <w:rsid w:val="008200D6"/>
    <w:rsid w:val="009140C4"/>
    <w:rsid w:val="00927DB5"/>
    <w:rsid w:val="00957FBE"/>
    <w:rsid w:val="00962A7E"/>
    <w:rsid w:val="009B08C8"/>
    <w:rsid w:val="009D58D0"/>
    <w:rsid w:val="00B12B46"/>
    <w:rsid w:val="00B534AD"/>
    <w:rsid w:val="00B60BDB"/>
    <w:rsid w:val="00BB465B"/>
    <w:rsid w:val="00C1616B"/>
    <w:rsid w:val="00C328C1"/>
    <w:rsid w:val="00C452ED"/>
    <w:rsid w:val="00D57811"/>
    <w:rsid w:val="00D608E1"/>
    <w:rsid w:val="00D611AF"/>
    <w:rsid w:val="00D65D57"/>
    <w:rsid w:val="00D73DAA"/>
    <w:rsid w:val="00D76102"/>
    <w:rsid w:val="00E123AC"/>
    <w:rsid w:val="00E474A7"/>
    <w:rsid w:val="00E8061D"/>
    <w:rsid w:val="00E839BC"/>
    <w:rsid w:val="00EB02FC"/>
    <w:rsid w:val="00EB3482"/>
    <w:rsid w:val="00EC6109"/>
    <w:rsid w:val="00ED1F78"/>
    <w:rsid w:val="00EF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392066"/>
  <w15:chartTrackingRefBased/>
  <w15:docId w15:val="{6CDFF707-8EF6-417C-AD24-13C0E9AC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3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63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63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63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1" Type="http://schemas.openxmlformats.org/officeDocument/2006/relationships/styles" Target="styles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xueqin</dc:creator>
  <cp:keywords/>
  <dc:description/>
  <cp:lastModifiedBy>huang xueqin</cp:lastModifiedBy>
  <cp:revision>7</cp:revision>
  <dcterms:created xsi:type="dcterms:W3CDTF">2021-07-13T01:39:00Z</dcterms:created>
  <dcterms:modified xsi:type="dcterms:W3CDTF">2021-08-08T04:14:00Z</dcterms:modified>
</cp:coreProperties>
</file>