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switch：</w:t>
      </w:r>
    </w:p>
    <w:p>
      <w:pPr>
        <w:pStyle w:val="3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一、</w:t>
      </w:r>
      <w:r>
        <w:rPr>
          <w:rFonts w:hint="eastAsia"/>
          <w:color w:val="C00000"/>
          <w:lang w:val="en-US" w:eastAsia="zh-CN"/>
        </w:rPr>
        <w:t>switch有以下规则：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</w:t>
      </w:r>
      <w:r>
        <w:rPr>
          <w:rFonts w:hint="eastAsia" w:ascii="微软雅黑" w:hAnsi="微软雅黑" w:eastAsia="微软雅黑" w:cs="微软雅黑"/>
        </w:rPr>
        <w:t>switch 语句中的变量类型可以是： byte、short、int 或者 char。从 Java SE 7 开始，switch 支持字符串类型了，同时 case 标签必须为字符串常量或字面量。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</w:t>
      </w:r>
      <w:r>
        <w:rPr>
          <w:rFonts w:hint="eastAsia" w:ascii="微软雅黑" w:hAnsi="微软雅黑" w:eastAsia="微软雅黑" w:cs="微软雅黑"/>
        </w:rPr>
        <w:t>switch 语句可以拥有多个 case 语句。每个 case 后面跟一个要比较的值和冒号。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</w:t>
      </w:r>
      <w:r>
        <w:rPr>
          <w:rFonts w:hint="eastAsia" w:ascii="微软雅黑" w:hAnsi="微软雅黑" w:eastAsia="微软雅黑" w:cs="微软雅黑"/>
        </w:rPr>
        <w:t>case 语句中的值的数据类型必须与变量的数据类型相同，而且只能是常量或者字面常量。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</w:t>
      </w:r>
      <w:r>
        <w:rPr>
          <w:rFonts w:hint="eastAsia" w:ascii="微软雅黑" w:hAnsi="微软雅黑" w:eastAsia="微软雅黑" w:cs="微软雅黑"/>
        </w:rPr>
        <w:t>当变量的值与 case 语句的值相等时，那么 case 语句之后的语句开始执行，直到 break 语句出现才会跳出 switch 语句。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5）</w:t>
      </w:r>
      <w:r>
        <w:rPr>
          <w:rFonts w:hint="eastAsia" w:ascii="微软雅黑" w:hAnsi="微软雅黑" w:eastAsia="微软雅黑" w:cs="微软雅黑"/>
        </w:rPr>
        <w:t>当遇到 break 语句时，switch 语句终止。程序跳转到 switch 语句后面的语句执行。case 语句不必须要包含 break 语句。如果没有 break 语句出现，程序会继续执行下一条 case 语句，直到出现 break 语句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（这是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case穿透现象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6）</w:t>
      </w:r>
      <w:r>
        <w:rPr>
          <w:rFonts w:hint="eastAsia" w:ascii="微软雅黑" w:hAnsi="微软雅黑" w:eastAsia="微软雅黑" w:cs="微软雅黑"/>
        </w:rPr>
        <w:t>switch 语句可以包含一个 default 分支，该分支必须是 switch 语句的最后一个分支。default 在没有 case 语句的值和变量值相等的时候执行。default 分支不需要 break 语句。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5A66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2017-12-25T12:18:49Z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