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bookmarkStart w:id="0" w:name="_GoBack"/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24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StringLookupTest</w:t>
      </w:r>
      <w:r>
        <w:rPr>
          <w:rFonts w:ascii="微软雅黑" w:hAnsi="微软雅黑" w:eastAsia="微软雅黑"/>
          <w:b/>
          <w:bCs/>
          <w:sz w:val="28"/>
          <w:szCs w:val="32"/>
        </w:rPr>
        <w:t>-U-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bookmarkEnd w:id="0"/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验证是否支持查找内容的复制，粘贴，编辑操作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IDE已经完成了查找、替换的功能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在查找的文本框中输入文字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对文字进行编辑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复制该文本框的文字并进行粘贴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t>查找内容可以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支持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复制，粘贴，编辑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等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操作。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68580</wp:posOffset>
            </wp:positionV>
            <wp:extent cx="2127885" cy="1682115"/>
            <wp:effectExtent l="0" t="0" r="5715" b="9525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21702" t="19803" r="36026" b="20832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15240</wp:posOffset>
            </wp:positionV>
            <wp:extent cx="2203450" cy="1743710"/>
            <wp:effectExtent l="0" t="0" r="6350" b="889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21847" t="20060" r="36315" b="2108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p/>
    <w:p/>
    <w:p>
      <w:pPr>
        <w:rPr>
          <w:rFonts w:hint="eastAsia" w:ascii="华文中宋" w:hAnsi="华文中宋" w:eastAsia="华文中宋"/>
          <w:sz w:val="24"/>
          <w:szCs w:val="28"/>
        </w:rPr>
      </w:pP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编辑、复制、粘贴等操作均可正常执行，与预期结果相符。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结果相符。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683F1"/>
    <w:multiLevelType w:val="singleLevel"/>
    <w:tmpl w:val="ABD683F1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40802D9D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253</Characters>
  <Lines>2</Lines>
  <Paragraphs>1</Paragraphs>
  <TotalTime>4</TotalTime>
  <ScaleCrop>false</ScaleCrop>
  <LinksUpToDate>false</LinksUpToDate>
  <CharactersWithSpaces>254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2022-12-07T11:37:38Z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A6ABFDE6B8DE47279F9F62DB848FA23B</vt:lpwstr>
  </property>
</Properties>
</file>