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m:t>
        </m:r>
        <m:r>
          <w:rPr>
            <w:rFonts w:ascii="Cambria Math" w:eastAsiaTheme="minorEastAsia" w:hAnsi="Cambria Math" w:cs="Calibri"/>
            <w:lang w:val="en-US"/>
          </w:rPr>
          <m:t xml:space="preserv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m:t>
        </m:r>
        <m:r>
          <w:rPr>
            <w:rFonts w:ascii="Cambria Math" w:eastAsiaTheme="minorEastAsia" w:hAnsi="Cambria Math" w:cs="Calibri"/>
            <w:lang w:val="en-US"/>
          </w:rPr>
          <m:t>is compact</m:t>
        </m:r>
        <m:r>
          <w:rPr>
            <w:rFonts w:ascii="Cambria Math" w:eastAsiaTheme="minorEastAsia" w:hAnsi="Cambria Math" w:cs="Calibri"/>
            <w:lang w:val="en-US"/>
          </w:rPr>
          <m: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w:t>
      </w:r>
      <w:r w:rsidRPr="00245460">
        <w:rPr>
          <w:rFonts w:ascii="Calibri" w:hAnsi="Calibri" w:cs="Calibri"/>
          <w:lang w:val="en-US"/>
        </w:rPr>
        <w:t>exists</w:t>
      </w:r>
      <w:r w:rsidRPr="00245460">
        <w:rPr>
          <w:rFonts w:ascii="Calibri" w:hAnsi="Calibri" w:cs="Calibri"/>
          <w:lang w:val="en-US"/>
        </w:rPr>
        <w:t xml:space="preserve">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w:t>
      </w:r>
      <w:r w:rsidRPr="00245460">
        <w:rPr>
          <w:rFonts w:ascii="Calibri" w:eastAsiaTheme="minorEastAsia" w:hAnsi="Calibri" w:cs="Calibri"/>
          <w:lang w:val="en-US"/>
        </w:rPr>
        <w:t xml:space="preserve">.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w:t>
      </w:r>
      <w:r w:rsidRPr="00245460">
        <w:rPr>
          <w:rFonts w:ascii="Calibri" w:eastAsiaTheme="minorEastAsia" w:hAnsi="Calibri" w:cs="Calibri"/>
          <w:lang w:val="en-US"/>
        </w:rPr>
        <w:t>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24546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c</w:t>
      </w:r>
      <w:r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w:t>
      </w:r>
      <w:r w:rsidRPr="006968A7">
        <w:rPr>
          <w:rFonts w:ascii="Calibri" w:hAnsi="Calibri" w:cs="Calibri"/>
        </w:rPr>
        <w:t xml:space="preserve">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r w:rsidRPr="006968A7">
        <w:rPr>
          <w:rFonts w:ascii="Calibri" w:hAnsi="Calibri" w:cs="Calibri"/>
        </w:rPr>
        <w:t>.</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 xml:space="preserve">In addition, the momentum method can smooth out updates in cases of oscillations—such as when the learning rate is too </w:t>
      </w:r>
      <w:r w:rsidRPr="00F96FE1">
        <w:rPr>
          <w:rFonts w:ascii="Calibri" w:hAnsi="Calibri" w:cs="Calibri"/>
          <w:lang w:val="en-US"/>
        </w:rPr>
        <w:t>large,</w:t>
      </w:r>
      <w:r w:rsidRPr="00F96FE1">
        <w:rPr>
          <w:rFonts w:ascii="Calibri" w:hAnsi="Calibri" w:cs="Calibri"/>
          <w:lang w:val="en-US"/>
        </w:rPr>
        <w:t xml:space="preserv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W</m:t>
          </m:r>
          <m:r>
            <w:rPr>
              <w:rFonts w:ascii="Cambria Math" w:hAnsi="Cambria Math" w:cs="Calibri"/>
              <w:lang w:val="en-US"/>
            </w:rPr>
            <m:t xml:space="preserve">=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X</m:t>
          </m:r>
          <m:r>
            <w:rPr>
              <w:rFonts w:ascii="Cambria Math" w:eastAsiaTheme="minorEastAsia" w:hAnsi="Cambria Math" w:cs="Calibri"/>
              <w:lang w:val="en-US"/>
            </w:rPr>
            <m:t xml:space="preserve">=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m:t>
                </m:r>
                <m:r>
                  <w:rPr>
                    <w:rFonts w:ascii="Cambria Math" w:eastAsiaTheme="minorEastAsia" w:hAnsi="Cambria Math" w:cs="Calibri"/>
                    <w:lang w:val="en-US"/>
                  </w:rPr>
                  <m:t>=1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m:t>
              </m:r>
              <m:r>
                <w:rPr>
                  <w:rFonts w:ascii="Cambria Math" w:eastAsiaTheme="minorEastAsia" w:hAnsi="Cambria Math" w:cs="Calibri"/>
                  <w:lang w:val="en-US"/>
                </w:rPr>
                <m:t>=1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m:t>
                  </m:r>
                  <m:r>
                    <w:rPr>
                      <w:rFonts w:ascii="Cambria Math" w:eastAsiaTheme="minorEastAsia" w:hAnsi="Cambria Math" w:cs="Calibri"/>
                      <w:lang w:val="en-US"/>
                    </w:rPr>
                    <m:t>=1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m:t>
                  </m:r>
                  <m:r>
                    <w:rPr>
                      <w:rFonts w:ascii="Cambria Math" w:eastAsiaTheme="minorEastAsia" w:hAnsi="Cambria Math" w:cs="Calibri"/>
                      <w:lang w:val="en-US"/>
                    </w:rPr>
                    <m:t>=1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m:t>
                      </m:r>
                      <m:r>
                        <w:rPr>
                          <w:rFonts w:ascii="Cambria Math" w:eastAsiaTheme="minorEastAsia" w:hAnsi="Cambria Math" w:cs="Calibri"/>
                          <w:lang w:val="en-US"/>
                        </w:rPr>
                        <m:t>=1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CD4606"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r>
            <w:rPr>
              <w:rFonts w:ascii="Cambria Math" w:hAnsi="Cambria Math" w:cs="Calibri"/>
              <w:vertAlign w:val="subscript"/>
              <w:lang w:val="en-US"/>
            </w:rPr>
            <m:t>1</m:t>
          </m:r>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51511149" w14:textId="108B22A0" w:rsidR="00D941A4" w:rsidRPr="00245460" w:rsidRDefault="00892772" w:rsidP="00B3133B">
      <w:pPr>
        <w:rPr>
          <w:rFonts w:ascii="Calibri" w:hAnsi="Calibri" w:cs="Calibri"/>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r w:rsidR="00D941A4" w:rsidRPr="00245460">
        <w:rPr>
          <w:rFonts w:ascii="Calibri" w:hAnsi="Calibri" w:cs="Calibri"/>
          <w:u w:val="single"/>
          <w:lang w:val="en-US"/>
        </w:rPr>
        <w:br w:type="page"/>
      </w:r>
    </w:p>
    <w:p w14:paraId="590AF7BB" w14:textId="0B081D19" w:rsidR="00773A13" w:rsidRPr="00245460" w:rsidRDefault="00773A13" w:rsidP="00773A13">
      <w:pPr>
        <w:rPr>
          <w:rFonts w:ascii="Calibri" w:hAnsi="Calibri" w:cs="Calibri"/>
          <w:b/>
          <w:bCs/>
          <w:u w:val="single"/>
          <w:lang w:val="en-US"/>
        </w:rPr>
      </w:pPr>
      <w:r w:rsidRPr="00245460">
        <w:rPr>
          <w:rFonts w:ascii="Calibri" w:hAnsi="Calibri" w:cs="Calibri"/>
          <w:b/>
          <w:bCs/>
          <w:u w:val="single"/>
          <w:lang w:val="en-US"/>
        </w:rPr>
        <w:lastRenderedPageBreak/>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 xml:space="preserve">L. De Luigi, A. Cardace, R. Spezialetti, P. Zama Ramirez, S. Salti, and L. </w:t>
      </w:r>
      <w:proofErr w:type="gramStart"/>
      <w:r w:rsidR="007D32E5" w:rsidRPr="00245460">
        <w:rPr>
          <w:rFonts w:ascii="Calibri" w:hAnsi="Calibri" w:cs="Calibri"/>
        </w:rPr>
        <w:t>Di</w:t>
      </w:r>
      <w:proofErr w:type="gramEnd"/>
      <w:r w:rsidR="007D32E5" w:rsidRPr="00245460">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0"/>
  </w:num>
  <w:num w:numId="2" w16cid:durableId="59066115">
    <w:abstractNumId w:val="9"/>
  </w:num>
  <w:num w:numId="3" w16cid:durableId="629432222">
    <w:abstractNumId w:val="8"/>
  </w:num>
  <w:num w:numId="4" w16cid:durableId="3099121">
    <w:abstractNumId w:val="7"/>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2"/>
  </w:num>
  <w:num w:numId="10" w16cid:durableId="848367392">
    <w:abstractNumId w:val="6"/>
  </w:num>
  <w:num w:numId="11" w16cid:durableId="128939077">
    <w:abstractNumId w:val="11"/>
  </w:num>
  <w:num w:numId="12" w16cid:durableId="395781564">
    <w:abstractNumId w:val="0"/>
  </w:num>
  <w:num w:numId="13" w16cid:durableId="249706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30CB6"/>
    <w:rsid w:val="00245460"/>
    <w:rsid w:val="00246851"/>
    <w:rsid w:val="002716CE"/>
    <w:rsid w:val="00273587"/>
    <w:rsid w:val="002B2969"/>
    <w:rsid w:val="002C6C97"/>
    <w:rsid w:val="002D05C2"/>
    <w:rsid w:val="002D4454"/>
    <w:rsid w:val="0030244A"/>
    <w:rsid w:val="0032068F"/>
    <w:rsid w:val="0034213B"/>
    <w:rsid w:val="003925B2"/>
    <w:rsid w:val="003C2BFE"/>
    <w:rsid w:val="00454DC5"/>
    <w:rsid w:val="004A3E63"/>
    <w:rsid w:val="004B1EC2"/>
    <w:rsid w:val="004D3E7B"/>
    <w:rsid w:val="004E4DE9"/>
    <w:rsid w:val="004E6408"/>
    <w:rsid w:val="005047FD"/>
    <w:rsid w:val="00507F2A"/>
    <w:rsid w:val="00531BF6"/>
    <w:rsid w:val="00551EC7"/>
    <w:rsid w:val="005B32CA"/>
    <w:rsid w:val="005E46EF"/>
    <w:rsid w:val="00600B8A"/>
    <w:rsid w:val="00647EFF"/>
    <w:rsid w:val="006968A7"/>
    <w:rsid w:val="00696CC6"/>
    <w:rsid w:val="006B017E"/>
    <w:rsid w:val="006B19B3"/>
    <w:rsid w:val="006D7715"/>
    <w:rsid w:val="00702233"/>
    <w:rsid w:val="0074474A"/>
    <w:rsid w:val="007713CA"/>
    <w:rsid w:val="00773A13"/>
    <w:rsid w:val="00773E21"/>
    <w:rsid w:val="007D32E5"/>
    <w:rsid w:val="0086679E"/>
    <w:rsid w:val="00892772"/>
    <w:rsid w:val="008D4781"/>
    <w:rsid w:val="008E5301"/>
    <w:rsid w:val="008E58D7"/>
    <w:rsid w:val="009501D2"/>
    <w:rsid w:val="009727AB"/>
    <w:rsid w:val="00984129"/>
    <w:rsid w:val="009D07C5"/>
    <w:rsid w:val="009D524E"/>
    <w:rsid w:val="009E595C"/>
    <w:rsid w:val="00A050CD"/>
    <w:rsid w:val="00A1003E"/>
    <w:rsid w:val="00A17526"/>
    <w:rsid w:val="00A30EBF"/>
    <w:rsid w:val="00A32759"/>
    <w:rsid w:val="00A816C2"/>
    <w:rsid w:val="00A9051A"/>
    <w:rsid w:val="00A97BD1"/>
    <w:rsid w:val="00AF57B9"/>
    <w:rsid w:val="00B11951"/>
    <w:rsid w:val="00B27D52"/>
    <w:rsid w:val="00B3133B"/>
    <w:rsid w:val="00B77F13"/>
    <w:rsid w:val="00B86618"/>
    <w:rsid w:val="00BA6E5A"/>
    <w:rsid w:val="00BB4E3A"/>
    <w:rsid w:val="00BF4A1E"/>
    <w:rsid w:val="00C04F86"/>
    <w:rsid w:val="00C0668D"/>
    <w:rsid w:val="00C07ED2"/>
    <w:rsid w:val="00C40156"/>
    <w:rsid w:val="00C616C3"/>
    <w:rsid w:val="00CA4BA8"/>
    <w:rsid w:val="00CA682E"/>
    <w:rsid w:val="00CC3DBC"/>
    <w:rsid w:val="00CD4606"/>
    <w:rsid w:val="00CD48A9"/>
    <w:rsid w:val="00D15BB8"/>
    <w:rsid w:val="00D51861"/>
    <w:rsid w:val="00D579E8"/>
    <w:rsid w:val="00D647EA"/>
    <w:rsid w:val="00D941A4"/>
    <w:rsid w:val="00DD46C8"/>
    <w:rsid w:val="00E13D1F"/>
    <w:rsid w:val="00E40559"/>
    <w:rsid w:val="00E82B77"/>
    <w:rsid w:val="00E93987"/>
    <w:rsid w:val="00EA1185"/>
    <w:rsid w:val="00EA13BC"/>
    <w:rsid w:val="00EA1597"/>
    <w:rsid w:val="00EA2BEC"/>
    <w:rsid w:val="00EA7C1D"/>
    <w:rsid w:val="00EE5DBA"/>
    <w:rsid w:val="00F00B81"/>
    <w:rsid w:val="00F0582E"/>
    <w:rsid w:val="00F40AF7"/>
    <w:rsid w:val="00F55E38"/>
    <w:rsid w:val="00F96FE1"/>
    <w:rsid w:val="00FA731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14</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106</cp:revision>
  <dcterms:created xsi:type="dcterms:W3CDTF">2024-10-03T13:28:00Z</dcterms:created>
  <dcterms:modified xsi:type="dcterms:W3CDTF">2024-10-14T12:46:00Z</dcterms:modified>
</cp:coreProperties>
</file>