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1B" w:rsidRDefault="00E1391B" w:rsidP="00E13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1391B" w:rsidRDefault="00E1391B" w:rsidP="00E1391B">
      <w:pPr>
        <w:pStyle w:val="a3"/>
        <w:ind w:left="420" w:firstLineChars="0" w:firstLine="0"/>
      </w:pPr>
      <w:r>
        <w:rPr>
          <w:rFonts w:hint="eastAsia"/>
        </w:rPr>
        <w:t>所有控件增加属性</w:t>
      </w:r>
      <w:r>
        <w:rPr>
          <w:rFonts w:hint="eastAsia"/>
        </w:rPr>
        <w:t>: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1089"/>
        <w:gridCol w:w="1067"/>
        <w:gridCol w:w="1053"/>
        <w:gridCol w:w="3374"/>
        <w:gridCol w:w="2597"/>
      </w:tblGrid>
      <w:tr w:rsidR="00E1391B" w:rsidTr="008113D6">
        <w:tc>
          <w:tcPr>
            <w:tcW w:w="1089" w:type="dxa"/>
          </w:tcPr>
          <w:p w:rsidR="00E1391B" w:rsidRDefault="00E1391B" w:rsidP="00E139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67" w:type="dxa"/>
          </w:tcPr>
          <w:p w:rsidR="00E1391B" w:rsidRDefault="00E1391B" w:rsidP="00E139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3" w:type="dxa"/>
          </w:tcPr>
          <w:p w:rsidR="00E1391B" w:rsidRDefault="00E1391B" w:rsidP="00E139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3374" w:type="dxa"/>
          </w:tcPr>
          <w:p w:rsidR="00E1391B" w:rsidRDefault="00E1391B" w:rsidP="00E139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97" w:type="dxa"/>
            <w:shd w:val="clear" w:color="auto" w:fill="auto"/>
          </w:tcPr>
          <w:p w:rsidR="00E1391B" w:rsidRDefault="00E1391B" w:rsidP="00E1391B">
            <w:pPr>
              <w:widowControl/>
              <w:jc w:val="center"/>
            </w:pPr>
            <w:r>
              <w:rPr>
                <w:rFonts w:hint="eastAsia"/>
              </w:rPr>
              <w:t>代码接口</w:t>
            </w:r>
          </w:p>
        </w:tc>
      </w:tr>
      <w:tr w:rsidR="00E1391B" w:rsidTr="008113D6">
        <w:tc>
          <w:tcPr>
            <w:tcW w:w="1089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drag</w:t>
            </w:r>
          </w:p>
        </w:tc>
        <w:tc>
          <w:tcPr>
            <w:tcW w:w="1067" w:type="dxa"/>
          </w:tcPr>
          <w:p w:rsidR="00E1391B" w:rsidRDefault="00E1391B" w:rsidP="00E1391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053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3374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代表控件是否可拖拽</w:t>
            </w:r>
          </w:p>
        </w:tc>
        <w:tc>
          <w:tcPr>
            <w:tcW w:w="2597" w:type="dxa"/>
            <w:shd w:val="clear" w:color="auto" w:fill="auto"/>
          </w:tcPr>
          <w:p w:rsidR="00E1391B" w:rsidRDefault="00E139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SetDrag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IsDrag</w:t>
            </w:r>
            <w:proofErr w:type="spellEnd"/>
          </w:p>
        </w:tc>
      </w:tr>
      <w:tr w:rsidR="00E1391B" w:rsidTr="008113D6">
        <w:tc>
          <w:tcPr>
            <w:tcW w:w="1089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drop</w:t>
            </w:r>
          </w:p>
        </w:tc>
        <w:tc>
          <w:tcPr>
            <w:tcW w:w="1067" w:type="dxa"/>
          </w:tcPr>
          <w:p w:rsidR="00E1391B" w:rsidRDefault="00E1391B" w:rsidP="00E1391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053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3374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代表控件是否可接受拖拽</w:t>
            </w:r>
          </w:p>
        </w:tc>
        <w:tc>
          <w:tcPr>
            <w:tcW w:w="2597" w:type="dxa"/>
            <w:shd w:val="clear" w:color="auto" w:fill="auto"/>
          </w:tcPr>
          <w:p w:rsidR="00E1391B" w:rsidRDefault="00E139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SetDrop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IsDrop</w:t>
            </w:r>
            <w:proofErr w:type="spellEnd"/>
          </w:p>
        </w:tc>
      </w:tr>
      <w:tr w:rsidR="00E1391B" w:rsidTr="008113D6">
        <w:tc>
          <w:tcPr>
            <w:tcW w:w="1089" w:type="dxa"/>
          </w:tcPr>
          <w:p w:rsidR="00E1391B" w:rsidRPr="00E1391B" w:rsidRDefault="00E1391B" w:rsidP="00E1391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dropdata</w:t>
            </w:r>
            <w:proofErr w:type="spellEnd"/>
          </w:p>
        </w:tc>
        <w:tc>
          <w:tcPr>
            <w:tcW w:w="1067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3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3374" w:type="dxa"/>
          </w:tcPr>
          <w:p w:rsidR="00E1391B" w:rsidRDefault="00E1391B" w:rsidP="00E1391B">
            <w:pPr>
              <w:pStyle w:val="a3"/>
              <w:ind w:firstLineChars="0" w:firstLine="0"/>
            </w:pPr>
            <w:r>
              <w:rPr>
                <w:rFonts w:hint="eastAsia"/>
              </w:rPr>
              <w:t>代表控件可接受拖拽的数据类型名</w:t>
            </w:r>
          </w:p>
        </w:tc>
        <w:tc>
          <w:tcPr>
            <w:tcW w:w="2597" w:type="dxa"/>
            <w:shd w:val="clear" w:color="auto" w:fill="auto"/>
          </w:tcPr>
          <w:p w:rsidR="00E1391B" w:rsidRDefault="00E1391B" w:rsidP="00E757B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SetDr</w:t>
            </w:r>
            <w:r w:rsidR="00E757B8">
              <w:rPr>
                <w:rFonts w:hint="eastAsia"/>
              </w:rPr>
              <w:t>op</w:t>
            </w:r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GetDr</w:t>
            </w:r>
            <w:r w:rsidR="00E757B8">
              <w:rPr>
                <w:rFonts w:hint="eastAsia"/>
              </w:rPr>
              <w:t>op</w:t>
            </w:r>
            <w:r>
              <w:rPr>
                <w:rFonts w:hint="eastAsia"/>
              </w:rPr>
              <w:t>Data</w:t>
            </w:r>
            <w:proofErr w:type="spellEnd"/>
          </w:p>
        </w:tc>
      </w:tr>
    </w:tbl>
    <w:p w:rsidR="00E1391B" w:rsidRDefault="00E1391B" w:rsidP="00E1391B"/>
    <w:p w:rsidR="00E1391B" w:rsidRDefault="00E1391B" w:rsidP="00E13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</w:p>
    <w:p w:rsidR="005A07AF" w:rsidRDefault="00E1391B" w:rsidP="005A07AF">
      <w:pPr>
        <w:ind w:left="420"/>
      </w:pPr>
      <w:r>
        <w:rPr>
          <w:rFonts w:hint="eastAsia"/>
        </w:rPr>
        <w:t>拖拽过程中，源、目</w:t>
      </w:r>
      <w:r w:rsidR="005A07AF">
        <w:rPr>
          <w:rFonts w:hint="eastAsia"/>
        </w:rPr>
        <w:t>标</w:t>
      </w:r>
      <w:r>
        <w:rPr>
          <w:rFonts w:hint="eastAsia"/>
        </w:rPr>
        <w:t>控件将会收到以下消息通知</w:t>
      </w:r>
      <w:r>
        <w:rPr>
          <w:rFonts w:hint="eastAsia"/>
        </w:rPr>
        <w:t xml:space="preserve">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733"/>
        <w:gridCol w:w="1486"/>
        <w:gridCol w:w="1276"/>
        <w:gridCol w:w="1417"/>
        <w:gridCol w:w="2694"/>
      </w:tblGrid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消息</w:t>
            </w:r>
          </w:p>
        </w:tc>
        <w:tc>
          <w:tcPr>
            <w:tcW w:w="1486" w:type="dxa"/>
          </w:tcPr>
          <w:p w:rsidR="005A07AF" w:rsidRDefault="005A07AF" w:rsidP="00E1391B">
            <w:proofErr w:type="spellStart"/>
            <w:r>
              <w:rPr>
                <w:rFonts w:hint="eastAsia"/>
              </w:rPr>
              <w:t>wparam</w:t>
            </w:r>
            <w:proofErr w:type="spellEnd"/>
          </w:p>
        </w:tc>
        <w:tc>
          <w:tcPr>
            <w:tcW w:w="1276" w:type="dxa"/>
          </w:tcPr>
          <w:p w:rsidR="005A07AF" w:rsidRDefault="005A07AF" w:rsidP="00E1391B">
            <w:proofErr w:type="spellStart"/>
            <w:r>
              <w:rPr>
                <w:rFonts w:hint="eastAsia"/>
              </w:rPr>
              <w:t>lparam</w:t>
            </w:r>
            <w:proofErr w:type="spellEnd"/>
          </w:p>
        </w:tc>
        <w:tc>
          <w:tcPr>
            <w:tcW w:w="1417" w:type="dxa"/>
          </w:tcPr>
          <w:p w:rsidR="005A07AF" w:rsidRDefault="005A07AF" w:rsidP="005A07AF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说明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DUI_MSGTYPE_DRAGSTART</w:t>
            </w:r>
          </w:p>
        </w:tc>
        <w:tc>
          <w:tcPr>
            <w:tcW w:w="148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27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源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拖拽开始前发送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DUI_MSGTYPE_DRAGDONE</w:t>
            </w:r>
          </w:p>
        </w:tc>
        <w:tc>
          <w:tcPr>
            <w:tcW w:w="148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27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源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拖</w:t>
            </w:r>
            <w:proofErr w:type="gramStart"/>
            <w:r>
              <w:rPr>
                <w:rFonts w:hint="eastAsia"/>
              </w:rPr>
              <w:t>放完成</w:t>
            </w:r>
            <w:proofErr w:type="gramEnd"/>
            <w:r>
              <w:rPr>
                <w:rFonts w:hint="eastAsia"/>
              </w:rPr>
              <w:t>后发送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DUI_MSGTYPE_DRAGCANCEL</w:t>
            </w:r>
          </w:p>
        </w:tc>
        <w:tc>
          <w:tcPr>
            <w:tcW w:w="148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27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目标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拖放取消（无目标控件或拖放过程中失去焦点）后发送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DUI_MSGTYPE_DRAGENTER</w:t>
            </w:r>
          </w:p>
        </w:tc>
        <w:tc>
          <w:tcPr>
            <w:tcW w:w="148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27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目标</w:t>
            </w:r>
          </w:p>
        </w:tc>
        <w:tc>
          <w:tcPr>
            <w:tcW w:w="2694" w:type="dxa"/>
          </w:tcPr>
          <w:p w:rsidR="005A07AF" w:rsidRDefault="005A07AF" w:rsidP="005A07AF">
            <w:r>
              <w:rPr>
                <w:rFonts w:hint="eastAsia"/>
              </w:rPr>
              <w:t>拖拽进入目标控件后发送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DUI_MSGTYPE_DRAGOVER</w:t>
            </w:r>
          </w:p>
        </w:tc>
        <w:tc>
          <w:tcPr>
            <w:tcW w:w="1486" w:type="dxa"/>
          </w:tcPr>
          <w:p w:rsidR="005A07AF" w:rsidRDefault="005A07AF" w:rsidP="00E1391B">
            <w:proofErr w:type="spellStart"/>
            <w:r>
              <w:rPr>
                <w:rFonts w:hint="eastAsia"/>
              </w:rPr>
              <w:t>CControlUI</w:t>
            </w:r>
            <w:proofErr w:type="spellEnd"/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源控件指针</w:t>
            </w:r>
          </w:p>
        </w:tc>
        <w:tc>
          <w:tcPr>
            <w:tcW w:w="1276" w:type="dxa"/>
          </w:tcPr>
          <w:p w:rsidR="005A07AF" w:rsidRDefault="005A07AF" w:rsidP="00E1391B">
            <w:r>
              <w:rPr>
                <w:rFonts w:hint="eastAsia"/>
              </w:rPr>
              <w:t xml:space="preserve">LPPOINT </w:t>
            </w:r>
            <w:r>
              <w:rPr>
                <w:rFonts w:hint="eastAsia"/>
              </w:rPr>
              <w:t>当前光标坐标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目标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光标拖拽在目标空间上移动时发送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DUI_MSGTYPE_DRAGLEAVE</w:t>
            </w:r>
          </w:p>
        </w:tc>
        <w:tc>
          <w:tcPr>
            <w:tcW w:w="148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276" w:type="dxa"/>
          </w:tcPr>
          <w:p w:rsidR="005A07AF" w:rsidRDefault="005A07AF" w:rsidP="00E1391B"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目标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拖拽离开目标控件时发送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DUI_MSGTYPE_DRAGDROP</w:t>
            </w:r>
          </w:p>
        </w:tc>
        <w:tc>
          <w:tcPr>
            <w:tcW w:w="1486" w:type="dxa"/>
          </w:tcPr>
          <w:p w:rsidR="005A07AF" w:rsidRDefault="005A07AF" w:rsidP="00E1391B">
            <w:proofErr w:type="spellStart"/>
            <w:r>
              <w:rPr>
                <w:rFonts w:hint="eastAsia"/>
              </w:rPr>
              <w:t>CControlUI</w:t>
            </w:r>
            <w:proofErr w:type="spellEnd"/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源控件指针</w:t>
            </w:r>
          </w:p>
        </w:tc>
        <w:tc>
          <w:tcPr>
            <w:tcW w:w="1276" w:type="dxa"/>
          </w:tcPr>
          <w:p w:rsidR="005A07AF" w:rsidRDefault="005A07AF" w:rsidP="00E1391B">
            <w:r>
              <w:rPr>
                <w:rFonts w:hint="eastAsia"/>
              </w:rPr>
              <w:t xml:space="preserve">LPPOINT </w:t>
            </w:r>
            <w:r>
              <w:rPr>
                <w:rFonts w:hint="eastAsia"/>
              </w:rPr>
              <w:t>当前光标坐标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目标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拖放松开鼠标后发送</w:t>
            </w:r>
          </w:p>
        </w:tc>
      </w:tr>
      <w:tr w:rsidR="005A07AF" w:rsidTr="005A07AF">
        <w:tc>
          <w:tcPr>
            <w:tcW w:w="2733" w:type="dxa"/>
          </w:tcPr>
          <w:p w:rsidR="005A07AF" w:rsidRDefault="005A07AF" w:rsidP="00E1391B">
            <w:r>
              <w:rPr>
                <w:rFonts w:hint="eastAsia"/>
              </w:rPr>
              <w:t>DUI_MSGTYPE_DRAG_ SCROLL</w:t>
            </w:r>
          </w:p>
        </w:tc>
        <w:tc>
          <w:tcPr>
            <w:tcW w:w="1486" w:type="dxa"/>
          </w:tcPr>
          <w:p w:rsidR="005A07AF" w:rsidRDefault="00F5539F" w:rsidP="00E1391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滚动模式</w:t>
            </w:r>
          </w:p>
        </w:tc>
        <w:tc>
          <w:tcPr>
            <w:tcW w:w="1276" w:type="dxa"/>
          </w:tcPr>
          <w:p w:rsidR="00F5539F" w:rsidRDefault="00F5539F" w:rsidP="00E1391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* </w:t>
            </w:r>
          </w:p>
          <w:p w:rsidR="005A07AF" w:rsidRDefault="00F5539F" w:rsidP="00E1391B">
            <w:r>
              <w:rPr>
                <w:rFonts w:hint="eastAsia"/>
              </w:rPr>
              <w:t>滚动速度</w:t>
            </w:r>
          </w:p>
        </w:tc>
        <w:tc>
          <w:tcPr>
            <w:tcW w:w="1417" w:type="dxa"/>
          </w:tcPr>
          <w:p w:rsidR="005A07AF" w:rsidRDefault="005A07AF" w:rsidP="00E1391B">
            <w:r>
              <w:rPr>
                <w:rFonts w:hint="eastAsia"/>
              </w:rPr>
              <w:t>目标</w:t>
            </w:r>
          </w:p>
        </w:tc>
        <w:tc>
          <w:tcPr>
            <w:tcW w:w="2694" w:type="dxa"/>
          </w:tcPr>
          <w:p w:rsidR="005A07AF" w:rsidRDefault="005A07AF" w:rsidP="00E1391B">
            <w:r>
              <w:rPr>
                <w:rFonts w:hint="eastAsia"/>
              </w:rPr>
              <w:t>拖放自动滚动前发送</w:t>
            </w:r>
          </w:p>
        </w:tc>
      </w:tr>
    </w:tbl>
    <w:p w:rsidR="00E20117" w:rsidRDefault="00E20117" w:rsidP="00E1391B"/>
    <w:p w:rsidR="005A07AF" w:rsidRDefault="001B1953" w:rsidP="005A07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特殊控件</w:t>
      </w:r>
    </w:p>
    <w:p w:rsidR="005A07AF" w:rsidRDefault="001B1953" w:rsidP="001B1953">
      <w:pPr>
        <w:ind w:firstLineChars="200" w:firstLine="420"/>
      </w:pPr>
      <w:r>
        <w:rPr>
          <w:rFonts w:hint="eastAsia"/>
        </w:rPr>
        <w:t>从</w:t>
      </w:r>
      <w:r w:rsidR="005A07AF">
        <w:rPr>
          <w:rFonts w:hint="eastAsia"/>
        </w:rPr>
        <w:t>以下控件不能触发拖放：</w:t>
      </w:r>
      <w:r w:rsidR="005A07AF">
        <w:rPr>
          <w:rFonts w:hint="eastAsia"/>
        </w:rPr>
        <w:tab/>
      </w:r>
    </w:p>
    <w:p w:rsidR="005A07AF" w:rsidRDefault="005A07AF" w:rsidP="001B1953">
      <w:pPr>
        <w:ind w:firstLineChars="400" w:firstLine="840"/>
      </w:pPr>
      <w:r>
        <w:rPr>
          <w:rFonts w:hint="eastAsia"/>
        </w:rPr>
        <w:t xml:space="preserve">1. </w:t>
      </w:r>
      <w:r>
        <w:rPr>
          <w:rFonts w:hint="eastAsia"/>
        </w:rPr>
        <w:t>禁用的控件</w:t>
      </w:r>
      <w:r>
        <w:rPr>
          <w:rFonts w:hint="eastAsia"/>
        </w:rPr>
        <w:t>;</w:t>
      </w:r>
    </w:p>
    <w:p w:rsidR="005A07AF" w:rsidRDefault="005A07AF" w:rsidP="005A07AF">
      <w:pPr>
        <w:pStyle w:val="a3"/>
        <w:ind w:left="420"/>
      </w:pPr>
      <w:r>
        <w:t>2. Button/Option/Edit/</w:t>
      </w:r>
      <w:proofErr w:type="spellStart"/>
      <w:r>
        <w:t>RichEdit</w:t>
      </w:r>
      <w:proofErr w:type="spellEnd"/>
      <w:r>
        <w:t>/Combo/Scrollbar</w:t>
      </w:r>
      <w:r>
        <w:rPr>
          <w:rFonts w:hint="eastAsia"/>
        </w:rPr>
        <w:t>;</w:t>
      </w:r>
    </w:p>
    <w:p w:rsidR="005A07AF" w:rsidRDefault="005A07AF" w:rsidP="005A07AF">
      <w:pPr>
        <w:pStyle w:val="a3"/>
        <w:ind w:left="42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ListHeader</w:t>
      </w:r>
      <w:proofErr w:type="spellEnd"/>
      <w:r>
        <w:rPr>
          <w:rFonts w:hint="eastAsia"/>
        </w:rPr>
        <w:t>可拖动的分隔符</w:t>
      </w:r>
      <w:r>
        <w:rPr>
          <w:rFonts w:hint="eastAsia"/>
        </w:rPr>
        <w:t>;</w:t>
      </w:r>
    </w:p>
    <w:p w:rsidR="005A07AF" w:rsidRDefault="005A07AF" w:rsidP="005A07AF">
      <w:pPr>
        <w:pStyle w:val="a3"/>
        <w:ind w:left="420" w:firstLineChars="0" w:firstLine="0"/>
      </w:pPr>
      <w:r>
        <w:rPr>
          <w:rFonts w:hint="eastAsia"/>
        </w:rPr>
        <w:tab/>
        <w:t xml:space="preserve">4. </w:t>
      </w:r>
      <w:r>
        <w:rPr>
          <w:rFonts w:hint="eastAsia"/>
        </w:rPr>
        <w:t>横</w:t>
      </w:r>
      <w:r>
        <w:rPr>
          <w:rFonts w:hint="eastAsia"/>
        </w:rPr>
        <w:t>/</w:t>
      </w:r>
      <w:r>
        <w:rPr>
          <w:rFonts w:hint="eastAsia"/>
        </w:rPr>
        <w:t>纵向布局的分隔符。</w:t>
      </w:r>
    </w:p>
    <w:p w:rsidR="001B1953" w:rsidRDefault="001B1953" w:rsidP="001B1953"/>
    <w:p w:rsidR="001B1953" w:rsidRDefault="001B1953" w:rsidP="001B1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</w:p>
    <w:p w:rsidR="001B1953" w:rsidRPr="005A07AF" w:rsidRDefault="001B1953" w:rsidP="001B1953">
      <w:pPr>
        <w:ind w:firstLineChars="200" w:firstLine="42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DragDataMgr</w:t>
      </w:r>
      <w:proofErr w:type="spellEnd"/>
      <w:r>
        <w:rPr>
          <w:rFonts w:hint="eastAsia"/>
        </w:rPr>
        <w:t>类进行拖放过程中数据的操作，用户可以使用</w:t>
      </w:r>
      <w:proofErr w:type="spellStart"/>
      <w:r>
        <w:rPr>
          <w:rFonts w:hint="eastAsia"/>
        </w:rPr>
        <w:t>Duilib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GetDragDataMgr</w:t>
      </w:r>
      <w:proofErr w:type="spellEnd"/>
      <w:r>
        <w:rPr>
          <w:rFonts w:hint="eastAsia"/>
        </w:rPr>
        <w:t>获取接口类指针。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668"/>
        <w:gridCol w:w="2409"/>
        <w:gridCol w:w="2552"/>
        <w:gridCol w:w="2126"/>
      </w:tblGrid>
      <w:tr w:rsidR="001B1953" w:rsidTr="008113D6">
        <w:tc>
          <w:tcPr>
            <w:tcW w:w="1668" w:type="dxa"/>
          </w:tcPr>
          <w:p w:rsidR="001B1953" w:rsidRDefault="001B1953" w:rsidP="001B1953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409" w:type="dxa"/>
          </w:tcPr>
          <w:p w:rsidR="001B1953" w:rsidRDefault="001B1953" w:rsidP="001B195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1B1953" w:rsidRDefault="001B1953" w:rsidP="001B1953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:rsidR="001B1953" w:rsidRDefault="001B1953" w:rsidP="001B195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1953" w:rsidTr="008113D6">
        <w:tc>
          <w:tcPr>
            <w:tcW w:w="1668" w:type="dxa"/>
          </w:tcPr>
          <w:p w:rsidR="001B1953" w:rsidRDefault="001B1953" w:rsidP="001B1953">
            <w:proofErr w:type="spellStart"/>
            <w:r>
              <w:t>SetData</w:t>
            </w:r>
            <w:proofErr w:type="spellEnd"/>
          </w:p>
        </w:tc>
        <w:tc>
          <w:tcPr>
            <w:tcW w:w="2409" w:type="dxa"/>
          </w:tcPr>
          <w:p w:rsidR="001B1953" w:rsidRDefault="001B1953" w:rsidP="001B1953">
            <w:r>
              <w:rPr>
                <w:rFonts w:hint="eastAsia"/>
              </w:rPr>
              <w:t>数据类型名</w:t>
            </w:r>
            <w:r>
              <w:rPr>
                <w:rFonts w:hint="eastAsia"/>
              </w:rPr>
              <w:t>(</w:t>
            </w:r>
            <w:r>
              <w:t>LPCTSTR</w:t>
            </w:r>
            <w:r>
              <w:rPr>
                <w:rFonts w:hint="eastAsia"/>
              </w:rPr>
              <w:t>)</w:t>
            </w:r>
          </w:p>
          <w:p w:rsidR="001B1953" w:rsidRDefault="001B1953" w:rsidP="001B1953">
            <w:r>
              <w:rPr>
                <w:rFonts w:hint="eastAsia"/>
              </w:rPr>
              <w:t>数据指针</w:t>
            </w:r>
            <w:r>
              <w:rPr>
                <w:rFonts w:hint="eastAsia"/>
              </w:rPr>
              <w:t>(LPVOID)</w:t>
            </w:r>
          </w:p>
          <w:p w:rsidR="001B1953" w:rsidRDefault="001B1953" w:rsidP="001B1953">
            <w:r>
              <w:rPr>
                <w:rFonts w:hint="eastAsia"/>
              </w:rPr>
              <w:t>数据大小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1B1953" w:rsidRDefault="001B1953" w:rsidP="001B1953"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1B1953" w:rsidRDefault="001B1953" w:rsidP="001B1953">
            <w:r>
              <w:rPr>
                <w:rFonts w:hint="eastAsia"/>
              </w:rPr>
              <w:t>将会冲掉上一次没有清空的数据</w:t>
            </w:r>
          </w:p>
        </w:tc>
      </w:tr>
      <w:tr w:rsidR="001B1953" w:rsidTr="008113D6">
        <w:tc>
          <w:tcPr>
            <w:tcW w:w="1668" w:type="dxa"/>
          </w:tcPr>
          <w:p w:rsidR="001B1953" w:rsidRDefault="001B1953" w:rsidP="001B1953">
            <w:proofErr w:type="spellStart"/>
            <w:r>
              <w:t>GetDataName</w:t>
            </w:r>
            <w:proofErr w:type="spellEnd"/>
          </w:p>
        </w:tc>
        <w:tc>
          <w:tcPr>
            <w:tcW w:w="2409" w:type="dxa"/>
          </w:tcPr>
          <w:p w:rsidR="001B1953" w:rsidRDefault="001B1953" w:rsidP="001B1953">
            <w:r>
              <w:rPr>
                <w:rFonts w:hint="eastAsia"/>
              </w:rPr>
              <w:t>NULL</w:t>
            </w:r>
          </w:p>
        </w:tc>
        <w:tc>
          <w:tcPr>
            <w:tcW w:w="2552" w:type="dxa"/>
          </w:tcPr>
          <w:p w:rsidR="001B1953" w:rsidRDefault="001B1953" w:rsidP="001B1953">
            <w:r>
              <w:rPr>
                <w:rFonts w:hint="eastAsia"/>
              </w:rPr>
              <w:t>当前管理器中的数据类型名</w:t>
            </w:r>
            <w:r>
              <w:rPr>
                <w:rFonts w:hint="eastAsia"/>
              </w:rPr>
              <w:t>(</w:t>
            </w:r>
            <w:r>
              <w:t>LPCTSTR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1B1953" w:rsidRDefault="001B1953" w:rsidP="001B1953"/>
        </w:tc>
      </w:tr>
      <w:tr w:rsidR="001B1953" w:rsidTr="008113D6">
        <w:tc>
          <w:tcPr>
            <w:tcW w:w="1668" w:type="dxa"/>
          </w:tcPr>
          <w:p w:rsidR="001B1953" w:rsidRDefault="001B1953" w:rsidP="001B1953">
            <w:proofErr w:type="spellStart"/>
            <w:r>
              <w:t>GetData</w:t>
            </w:r>
            <w:proofErr w:type="spellEnd"/>
          </w:p>
        </w:tc>
        <w:tc>
          <w:tcPr>
            <w:tcW w:w="2409" w:type="dxa"/>
          </w:tcPr>
          <w:p w:rsidR="001B1953" w:rsidRDefault="001B1953" w:rsidP="001B1953">
            <w:r>
              <w:rPr>
                <w:rFonts w:hint="eastAsia"/>
              </w:rPr>
              <w:t>接收数据指针</w:t>
            </w:r>
            <w:r>
              <w:rPr>
                <w:rFonts w:hint="eastAsia"/>
              </w:rPr>
              <w:t>(</w:t>
            </w:r>
            <w:r w:rsidR="00A00926" w:rsidRPr="00A00926">
              <w:t>LPVOID</w:t>
            </w:r>
            <w:r>
              <w:rPr>
                <w:rFonts w:hint="eastAsia"/>
              </w:rPr>
              <w:t>)</w:t>
            </w:r>
          </w:p>
          <w:p w:rsidR="001B1953" w:rsidRDefault="001B1953" w:rsidP="001B1953">
            <w:r>
              <w:rPr>
                <w:rFonts w:hint="eastAsia"/>
              </w:rPr>
              <w:t>接收的数据大小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&amp;)</w:t>
            </w:r>
          </w:p>
        </w:tc>
        <w:tc>
          <w:tcPr>
            <w:tcW w:w="2552" w:type="dxa"/>
          </w:tcPr>
          <w:p w:rsidR="001B1953" w:rsidRDefault="001B1953" w:rsidP="001B1953"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1B1953" w:rsidRDefault="001B1953" w:rsidP="001B1953">
            <w:r>
              <w:rPr>
                <w:rFonts w:hint="eastAsia"/>
              </w:rPr>
              <w:t>管理器无数据时返回</w:t>
            </w:r>
            <w:r>
              <w:rPr>
                <w:rFonts w:hint="eastAsia"/>
              </w:rPr>
              <w:t>false</w:t>
            </w:r>
          </w:p>
        </w:tc>
        <w:tc>
          <w:tcPr>
            <w:tcW w:w="2126" w:type="dxa"/>
          </w:tcPr>
          <w:p w:rsidR="001B1953" w:rsidRDefault="001B1953" w:rsidP="001B1953">
            <w:r>
              <w:rPr>
                <w:rFonts w:hint="eastAsia"/>
              </w:rPr>
              <w:t>获取数据后会自动清空数据</w:t>
            </w:r>
          </w:p>
        </w:tc>
      </w:tr>
      <w:tr w:rsidR="001B1953" w:rsidTr="008113D6">
        <w:tc>
          <w:tcPr>
            <w:tcW w:w="1668" w:type="dxa"/>
          </w:tcPr>
          <w:p w:rsidR="001B1953" w:rsidRDefault="001B1953" w:rsidP="001B1953">
            <w:proofErr w:type="spellStart"/>
            <w:r>
              <w:t>ReleaseData</w:t>
            </w:r>
            <w:proofErr w:type="spellEnd"/>
          </w:p>
        </w:tc>
        <w:tc>
          <w:tcPr>
            <w:tcW w:w="2409" w:type="dxa"/>
          </w:tcPr>
          <w:p w:rsidR="001B1953" w:rsidRDefault="001B1953" w:rsidP="001B1953">
            <w:r>
              <w:rPr>
                <w:rFonts w:hint="eastAsia"/>
              </w:rPr>
              <w:t>NULL</w:t>
            </w:r>
          </w:p>
        </w:tc>
        <w:tc>
          <w:tcPr>
            <w:tcW w:w="2552" w:type="dxa"/>
          </w:tcPr>
          <w:p w:rsidR="001B1953" w:rsidRDefault="001B1953" w:rsidP="001B1953"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)</w:t>
            </w:r>
          </w:p>
          <w:p w:rsidR="001B1953" w:rsidRDefault="001B1953" w:rsidP="001B1953">
            <w:r>
              <w:rPr>
                <w:rFonts w:hint="eastAsia"/>
              </w:rPr>
              <w:t>管理器无数据时返回</w:t>
            </w:r>
            <w:r>
              <w:rPr>
                <w:rFonts w:hint="eastAsia"/>
              </w:rPr>
              <w:t>false</w:t>
            </w:r>
          </w:p>
        </w:tc>
        <w:tc>
          <w:tcPr>
            <w:tcW w:w="2126" w:type="dxa"/>
          </w:tcPr>
          <w:p w:rsidR="001B1953" w:rsidRDefault="001B1953" w:rsidP="001B1953">
            <w:r>
              <w:rPr>
                <w:rFonts w:hint="eastAsia"/>
              </w:rPr>
              <w:t>手动清空数据</w:t>
            </w:r>
          </w:p>
        </w:tc>
      </w:tr>
    </w:tbl>
    <w:p w:rsidR="001B1953" w:rsidRDefault="001B1953" w:rsidP="001B1953">
      <w:pPr>
        <w:ind w:firstLineChars="200" w:firstLine="420"/>
      </w:pPr>
    </w:p>
    <w:p w:rsidR="00F5539F" w:rsidRDefault="00F5539F" w:rsidP="00F55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自动滚动</w:t>
      </w:r>
    </w:p>
    <w:p w:rsidR="00F5539F" w:rsidRDefault="00F5539F" w:rsidP="00F5539F">
      <w:pPr>
        <w:ind w:firstLineChars="200" w:firstLine="420"/>
      </w:pPr>
      <w:r>
        <w:rPr>
          <w:rFonts w:hint="eastAsia"/>
        </w:rPr>
        <w:t>当拖拽至所有容器类（派生于</w:t>
      </w:r>
      <w:proofErr w:type="spellStart"/>
      <w:r>
        <w:rPr>
          <w:rFonts w:hint="eastAsia"/>
        </w:rPr>
        <w:t>CContainerUI</w:t>
      </w:r>
      <w:proofErr w:type="spellEnd"/>
      <w:r>
        <w:rPr>
          <w:rFonts w:hint="eastAsia"/>
        </w:rPr>
        <w:t>）的控件边缘时，如果该控件有对应滚动条，该容器将会向相应方向</w:t>
      </w:r>
      <w:r w:rsidR="00343F3A">
        <w:rPr>
          <w:rFonts w:hint="eastAsia"/>
        </w:rPr>
        <w:t>以</w:t>
      </w:r>
      <w:r w:rsidR="00343F3A">
        <w:rPr>
          <w:rFonts w:hint="eastAsia"/>
        </w:rPr>
        <w:t>300ms</w:t>
      </w:r>
      <w:r w:rsidR="00343F3A">
        <w:rPr>
          <w:rFonts w:hint="eastAsia"/>
        </w:rPr>
        <w:t>的周期</w:t>
      </w:r>
      <w:r>
        <w:rPr>
          <w:rFonts w:hint="eastAsia"/>
        </w:rPr>
        <w:t>自动滚动；</w:t>
      </w:r>
    </w:p>
    <w:p w:rsidR="00F5539F" w:rsidRDefault="00F5539F" w:rsidP="00F5539F">
      <w:pPr>
        <w:ind w:firstLineChars="200" w:firstLine="420"/>
      </w:pPr>
      <w:r>
        <w:rPr>
          <w:rFonts w:hint="eastAsia"/>
        </w:rPr>
        <w:t>滚动的方案：</w:t>
      </w:r>
    </w:p>
    <w:p w:rsidR="00F5539F" w:rsidRDefault="00F5539F" w:rsidP="00F5539F">
      <w:pPr>
        <w:ind w:firstLineChars="200" w:firstLine="420"/>
      </w:pPr>
      <w:r>
        <w:rPr>
          <w:rFonts w:hint="eastAsia"/>
        </w:rPr>
        <w:t>滚动区域：容器内边距</w:t>
      </w:r>
      <w:r>
        <w:rPr>
          <w:rFonts w:hint="eastAsia"/>
        </w:rPr>
        <w:t>(inset)</w:t>
      </w:r>
      <w:r>
        <w:rPr>
          <w:rFonts w:hint="eastAsia"/>
        </w:rPr>
        <w:t>内</w:t>
      </w:r>
      <w:r>
        <w:rPr>
          <w:rFonts w:hint="eastAsia"/>
        </w:rPr>
        <w:t>12</w:t>
      </w:r>
      <w:r>
        <w:rPr>
          <w:rFonts w:hint="eastAsia"/>
        </w:rPr>
        <w:t>个像素的</w:t>
      </w:r>
      <w:r>
        <w:rPr>
          <w:rFonts w:hint="eastAsia"/>
        </w:rPr>
        <w:t>RECT</w:t>
      </w:r>
      <w:r>
        <w:rPr>
          <w:rFonts w:hint="eastAsia"/>
        </w:rPr>
        <w:t>内，到容器边距内</w:t>
      </w:r>
      <w:r>
        <w:rPr>
          <w:rFonts w:hint="eastAsia"/>
        </w:rPr>
        <w:t>25</w:t>
      </w:r>
      <w:r>
        <w:rPr>
          <w:rFonts w:hint="eastAsia"/>
        </w:rPr>
        <w:t>像素的</w:t>
      </w:r>
      <w:r>
        <w:rPr>
          <w:rFonts w:hint="eastAsia"/>
        </w:rPr>
        <w:t>RECT</w:t>
      </w:r>
      <w:r>
        <w:rPr>
          <w:rFonts w:hint="eastAsia"/>
        </w:rPr>
        <w:t>外为慢速滚动区域，在此区域慢速滚动；</w:t>
      </w:r>
    </w:p>
    <w:p w:rsidR="00F5539F" w:rsidRDefault="00343F3A" w:rsidP="00343F3A">
      <w:pPr>
        <w:ind w:firstLineChars="200"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E0FD35" wp14:editId="3E5ECC98">
                <wp:simplePos x="0" y="0"/>
                <wp:positionH relativeFrom="column">
                  <wp:posOffset>-410845</wp:posOffset>
                </wp:positionH>
                <wp:positionV relativeFrom="paragraph">
                  <wp:posOffset>294640</wp:posOffset>
                </wp:positionV>
                <wp:extent cx="6607175" cy="3182620"/>
                <wp:effectExtent l="0" t="0" r="22225" b="0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3182620"/>
                          <a:chOff x="0" y="0"/>
                          <a:chExt cx="6607498" cy="318262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037455" cy="31826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29396" y="129396"/>
                            <a:ext cx="4761230" cy="294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67419" y="250166"/>
                            <a:ext cx="4449445" cy="27000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74452" y="457200"/>
                            <a:ext cx="3974465" cy="2346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线形标注 1(带强调线) 6"/>
                        <wps:cNvSpPr/>
                        <wps:spPr>
                          <a:xfrm>
                            <a:off x="5218981" y="198407"/>
                            <a:ext cx="845185" cy="318770"/>
                          </a:xfrm>
                          <a:prstGeom prst="accentCallout1">
                            <a:avLst>
                              <a:gd name="adj1" fmla="val 18750"/>
                              <a:gd name="adj2" fmla="val -8333"/>
                              <a:gd name="adj3" fmla="val 120618"/>
                              <a:gd name="adj4" fmla="val -2200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92D" w:rsidRDefault="00F1592D" w:rsidP="00F159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容器边框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线形标注 1(带强调线) 7"/>
                        <wps:cNvSpPr/>
                        <wps:spPr>
                          <a:xfrm>
                            <a:off x="5218981" y="854015"/>
                            <a:ext cx="1121410" cy="318770"/>
                          </a:xfrm>
                          <a:prstGeom prst="accentCallout1">
                            <a:avLst>
                              <a:gd name="adj1" fmla="val 18750"/>
                              <a:gd name="adj2" fmla="val -8333"/>
                              <a:gd name="adj3" fmla="val 66495"/>
                              <a:gd name="adj4" fmla="val -3067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92D" w:rsidRDefault="00F1592D" w:rsidP="00F159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容器内边距</w:t>
                              </w:r>
                              <w:r>
                                <w:rPr>
                                  <w:rFonts w:hint="eastAsia"/>
                                </w:rPr>
                                <w:t>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线形标注 1(带强调线) 8"/>
                        <wps:cNvSpPr/>
                        <wps:spPr>
                          <a:xfrm>
                            <a:off x="5080958" y="1466490"/>
                            <a:ext cx="1526540" cy="318770"/>
                          </a:xfrm>
                          <a:prstGeom prst="accentCallout1">
                            <a:avLst>
                              <a:gd name="adj1" fmla="val 18750"/>
                              <a:gd name="adj2" fmla="val -8333"/>
                              <a:gd name="adj3" fmla="val 85438"/>
                              <a:gd name="adj4" fmla="val -2414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92D" w:rsidRDefault="00F1592D" w:rsidP="00F1592D">
                              <w:r>
                                <w:rPr>
                                  <w:rFonts w:hint="eastAsia"/>
                                </w:rPr>
                                <w:t>内边距内</w:t>
                              </w:r>
                              <w:r>
                                <w:rPr>
                                  <w:rFonts w:hint="eastAsia"/>
                                </w:rPr>
                                <w:t>12pix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RECT</w:t>
                              </w:r>
                            </w:p>
                            <w:p w:rsidR="00F1592D" w:rsidRDefault="00F1592D" w:rsidP="00F159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线形标注 1(带强调线) 9"/>
                        <wps:cNvSpPr/>
                        <wps:spPr>
                          <a:xfrm>
                            <a:off x="5037826" y="2216988"/>
                            <a:ext cx="1526540" cy="318770"/>
                          </a:xfrm>
                          <a:prstGeom prst="accentCallout1">
                            <a:avLst>
                              <a:gd name="adj1" fmla="val 18750"/>
                              <a:gd name="adj2" fmla="val -8333"/>
                              <a:gd name="adj3" fmla="val 58376"/>
                              <a:gd name="adj4" fmla="val -3939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92D" w:rsidRDefault="00F1592D" w:rsidP="00F1592D">
                              <w:r>
                                <w:rPr>
                                  <w:rFonts w:hint="eastAsia"/>
                                </w:rPr>
                                <w:t>内边距内</w:t>
                              </w:r>
                              <w:r>
                                <w:rPr>
                                  <w:rFonts w:hint="eastAsia"/>
                                </w:rPr>
                                <w:t>25pix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RECT</w:t>
                              </w:r>
                            </w:p>
                            <w:p w:rsidR="00F1592D" w:rsidRDefault="00F1592D" w:rsidP="00F159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26" style="position:absolute;left:0;text-align:left;margin-left:-32.35pt;margin-top:23.2pt;width:520.25pt;height:250.6pt;z-index:251658240" coordsize="66074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">
                <v:rect id="矩形 2" o:spid="_x0000_s1027" style="position:absolute;width:50374;height:31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VjMEA&#10;AADaAAAADwAAAGRycy9kb3ducmV2LnhtbESPwWrDMBBE74X8g9hCb43cHEpxrJhiCCSXUNvJfWNt&#10;LbfWylhKbP99VSj0OMzMGybLZ9uLO42+c6zgZZ2AIG6c7rhVcK73z28gfEDW2DsmBQt5yHerhwxT&#10;7SYu6V6FVkQI+xQVmBCGVErfGLLo124gjt6nGy2GKMdW6hGnCLe93CTJq7TYcVwwOFBhqPmublbB&#10;ifYf54vE6fi18O1am7ksWqPU0+P8vgURaA7/4b/2QSvYwO+Ve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R1YzBAAAA2gAAAA8AAAAAAAAAAAAAAAAAmAIAAGRycy9kb3du&#10;cmV2LnhtbFBLBQYAAAAABAAEAPUAAACGAwAAAAA=&#10;" fillcolor="#0d0d0d [3069]" stroked="f" strokeweight="2pt"/>
                <v:rect id="矩形 3" o:spid="_x0000_s1028" style="position:absolute;left:1293;top:1293;width:47613;height:29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TcMMA&#10;AADaAAAADwAAAGRycy9kb3ducmV2LnhtbESPQWsCMRSE74L/ITyhN83aoshqlFqo9NiqlHp7bJ6b&#10;pZuXsMm6a3+9KQgeh5n5hllteluLCzWhcqxgOslAEBdOV1wqOB7exwsQISJrrB2TgisF2KyHgxXm&#10;2nX8RZd9LEWCcMhRgYnR51KGwpDFMHGeOHln11iMSTal1A12CW5r+Zxlc2mx4rRg0NOboeJ331oF&#10;fnf8PJ3N1nfz6/ds15ftz1/VKvU06l+XICL18RG+tz+0ghf4v5Ju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PTcMMAAADaAAAADwAAAAAAAAAAAAAAAACYAgAAZHJzL2Rv&#10;d25yZXYueG1sUEsFBgAAAAAEAAQA9QAAAIgDAAAAAA==&#10;" fillcolor="#4f81bd [3204]" stroked="f" strokeweight="2pt"/>
                <v:rect id="矩形 4" o:spid="_x0000_s1029" style="position:absolute;left:2674;top:2501;width:44494;height:27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i2MQA&#10;AADaAAAADwAAAGRycy9kb3ducmV2LnhtbESPQWvCQBSE74X+h+UVvBTdKKVIzEakEKgIhUZFvT2y&#10;zySYfRuyaxL/fbdQ6HGYmW+YZD2aRvTUudqygvksAkFcWF1zqeCwz6ZLEM4ja2wsk4IHOVinz08J&#10;xtoO/E197ksRIOxiVFB538ZSuqIig25mW+LgXW1n0AfZlVJ3OAS4aeQiit6lwZrDQoUtfVRU3PK7&#10;UXBqsqW59dv8PIy782Wuj1+vWabU5GXcrEB4Gv1/+K/9qRW8we+VcAN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4tjEAAAA2gAAAA8AAAAAAAAAAAAAAAAAmAIAAGRycy9k&#10;b3ducmV2LnhtbFBLBQYAAAAABAAEAPUAAACJAwAAAAA=&#10;" fillcolor="#c2d69b [1942]" stroked="f" strokeweight="2pt"/>
                <v:rect id="矩形 5" o:spid="_x0000_s1030" style="position:absolute;left:4744;top:4572;width:39745;height:2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gjMIA&#10;AADaAAAADwAAAGRycy9kb3ducmV2LnhtbESPT4vCMBTE7wv7HcITvK2piqt2jbKoBU+Cf8Drs3nb&#10;FpuX0sS2fnsjCHscZuY3zGLVmVI0VLvCsoLhIAJBnFpdcKbgfEq+ZiCcR9ZYWiYFD3KwWn5+LDDW&#10;tuUDNUefiQBhF6OC3PsqltKlORl0A1sRB+/P1gZ9kHUmdY1tgJtSjqLoWxosOCzkWNE6p/R2vBsF&#10;rttM20d5G8+byzjaX7fJmTBRqt/rfn9AeOr8f/jd3mkFE3hdCT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yCMwgAAANoAAAAPAAAAAAAAAAAAAAAAAJgCAABkcnMvZG93&#10;bnJldi54bWxQSwUGAAAAAAQABAD1AAAAhwMAAAAA&#10;" fillcolor="#d99594 [1941]" stroked="f" strokeweight="2pt"/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线形标注 1(带强调线) 6" o:spid="_x0000_s1031" type="#_x0000_t44" style="position:absolute;left:52189;top:1984;width:8452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kLcQA&#10;AADaAAAADwAAAGRycy9kb3ducmV2LnhtbESPQWuDQBSE74X+h+UVeilxbQ8arBuRQCCBXGoSyPHh&#10;vqrEfSvu1mh/fbdQ6HGYmW+YvJhNLyYaXWdZwWsUgyCure64UXA+7VZrEM4ja+wtk4KFHBSbx4cc&#10;M23v/EFT5RsRIOwyVNB6P2RSurolgy6yA3HwPu1o0Ac5NlKPeA9w08u3OE6kwY7DQosDbVuqb9WX&#10;UVC93E7JlB7o+1IeqzQ9LtdeLko9P83lOwhPs/8P/7X3WkECv1fC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pC3EAAAA2gAAAA8AAAAAAAAAAAAAAAAAmAIAAGRycy9k&#10;b3ducmV2LnhtbFBLBQYAAAAABAAEAPUAAACJAwAAAAA=&#10;" adj="-4753,26053" fillcolor="#4f81bd [3204]" strokecolor="#243f60 [1604]" strokeweight="2pt">
                  <v:textbox>
                    <w:txbxContent>
                      <w:p w:rsidR="00F1592D" w:rsidRDefault="00F1592D" w:rsidP="00F1592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容器边框</w:t>
                        </w:r>
                      </w:p>
                    </w:txbxContent>
                  </v:textbox>
                  <o:callout v:ext="edit" minusy="t"/>
                </v:shape>
                <v:shape id="线形标注 1(带强调线) 7" o:spid="_x0000_s1032" type="#_x0000_t44" style="position:absolute;left:52189;top:8540;width:1121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3xWcQA&#10;AADaAAAADwAAAGRycy9kb3ducmV2LnhtbESPQWvCQBSE7wX/w/IEL0U3erASsxEVhPbYRAq9PbPP&#10;JJh9m2S3Sfrvu4VCj8PMfMMkh8k0YqDe1ZYVrFcRCOLC6ppLBdf8styBcB5ZY2OZFHyTg0M6e0ow&#10;1nbkdxoyX4oAYRejgsr7NpbSFRUZdCvbEgfvbnuDPsi+lLrHMcBNIzdRtJUGaw4LFbZ0rqh4ZF9G&#10;gS7qbZdnY3fqnvPb8LH+vF52b0ot5tNxD8LT5P/Df+1XreAFfq+EG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t8VnEAAAA2gAAAA8AAAAAAAAAAAAAAAAAmAIAAGRycy9k&#10;b3ducmV2LnhtbFBLBQYAAAAABAAEAPUAAACJAwAAAAA=&#10;" adj="-6625,14363" fillcolor="#4f81bd [3204]" strokecolor="#243f60 [1604]" strokeweight="2pt">
                  <v:textbox>
                    <w:txbxContent>
                      <w:p w:rsidR="00F1592D" w:rsidRDefault="00F1592D" w:rsidP="00F1592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容器内边距</w:t>
                        </w:r>
                        <w:r>
                          <w:rPr>
                            <w:rFonts w:hint="eastAsia"/>
                          </w:rPr>
                          <w:t>RECT</w:t>
                        </w:r>
                      </w:p>
                    </w:txbxContent>
                  </v:textbox>
                  <o:callout v:ext="edit" minusy="t"/>
                </v:shape>
                <v:shape id="线形标注 1(带强调线) 8" o:spid="_x0000_s1033" type="#_x0000_t44" style="position:absolute;left:50809;top:14664;width:15265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3YI78A&#10;AADaAAAADwAAAGRycy9kb3ducmV2LnhtbERPTUsDMRC9C/6HMEIvYrP2UHXbtGhhQYQeunXvQzLd&#10;LCaTsEnb9d+bQ8Hj432vt5N34kJjGgIreJ5XIIh1MAP3Cr6PzdMriJSRDbrApOCXEmw393drrE24&#10;8oEube5FCeFUowKbc6ylTNqSxzQPkbhwpzB6zAWOvTQjXku4d3JRVUvpceDSYDHSzpL+ac9eQRei&#10;s8696RdtvvbNR9t08bFTavYwva9AZJryv/jm/jQKytZypdw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rdgjvwAAANoAAAAPAAAAAAAAAAAAAAAAAJgCAABkcnMvZG93bnJl&#10;di54bWxQSwUGAAAAAAQABAD1AAAAhAMAAAAA&#10;" adj="-5215,18455" fillcolor="#4f81bd [3204]" strokecolor="#243f60 [1604]" strokeweight="2pt">
                  <v:textbox>
                    <w:txbxContent>
                      <w:p w:rsidR="00F1592D" w:rsidRDefault="00F1592D" w:rsidP="00F1592D">
                        <w:r>
                          <w:rPr>
                            <w:rFonts w:hint="eastAsia"/>
                          </w:rPr>
                          <w:t>内边距内</w:t>
                        </w:r>
                        <w:r>
                          <w:rPr>
                            <w:rFonts w:hint="eastAsia"/>
                          </w:rPr>
                          <w:t>12pix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RECT</w:t>
                        </w:r>
                      </w:p>
                      <w:p w:rsidR="00F1592D" w:rsidRDefault="00F1592D" w:rsidP="00F1592D"/>
                    </w:txbxContent>
                  </v:textbox>
                  <o:callout v:ext="edit" minusy="t"/>
                </v:shape>
                <v:shape id="线形标注 1(带强调线) 9" o:spid="_x0000_s1034" type="#_x0000_t44" style="position:absolute;left:50378;top:22169;width:15265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reVMIA&#10;AADaAAAADwAAAGRycy9kb3ducmV2LnhtbESPQYvCMBSE7wv+h/AEb2uqgrrVKCqILp6se9i9PZpn&#10;W2xeShK1/vuNIHgcZuYbZr5sTS1u5HxlWcGgn4Agzq2uuFDwc9p+TkH4gKyxtkwKHuRhueh8zDHV&#10;9s5HumWhEBHCPkUFZQhNKqXPSzLo+7Yhjt7ZOoMhSldI7fAe4aaWwyQZS4MVx4USG9qUlF+yq1Hw&#10;7Ubr6vgXdpgMN/vMPia/0/ygVK/brmYgArXhHX619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t5UwgAAANoAAAAPAAAAAAAAAAAAAAAAAJgCAABkcnMvZG93&#10;bnJldi54bWxQSwUGAAAAAAQABAD1AAAAhwMAAAAA&#10;" adj="-8510,12609" fillcolor="#4f81bd [3204]" strokecolor="#243f60 [1604]" strokeweight="2pt">
                  <v:textbox>
                    <w:txbxContent>
                      <w:p w:rsidR="00F1592D" w:rsidRDefault="00F1592D" w:rsidP="00F1592D">
                        <w:r>
                          <w:rPr>
                            <w:rFonts w:hint="eastAsia"/>
                          </w:rPr>
                          <w:t>内边距内</w:t>
                        </w:r>
                        <w:r>
                          <w:rPr>
                            <w:rFonts w:hint="eastAsia"/>
                          </w:rPr>
                          <w:t>25pix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RECT</w:t>
                        </w:r>
                      </w:p>
                      <w:p w:rsidR="00F1592D" w:rsidRDefault="00F1592D" w:rsidP="00F1592D"/>
                    </w:txbxContent>
                  </v:textbox>
                  <o:callout v:ext="edit" minusy="t"/>
                </v:shape>
                <w10:wrap type="square"/>
              </v:group>
            </w:pict>
          </mc:Fallback>
        </mc:AlternateContent>
      </w:r>
      <w:r w:rsidR="00F5539F">
        <w:rPr>
          <w:rFonts w:hint="eastAsia"/>
        </w:rPr>
        <w:t>容器内边距内</w:t>
      </w:r>
      <w:r w:rsidR="00F5539F">
        <w:rPr>
          <w:rFonts w:hint="eastAsia"/>
        </w:rPr>
        <w:t>12</w:t>
      </w:r>
      <w:r w:rsidR="00F5539F">
        <w:rPr>
          <w:rFonts w:hint="eastAsia"/>
        </w:rPr>
        <w:t>个像素外为快速滚动区域，在此区域快速滚动。</w:t>
      </w:r>
    </w:p>
    <w:p w:rsidR="00343F3A" w:rsidRDefault="00343F3A" w:rsidP="00343F3A">
      <w:pPr>
        <w:ind w:firstLineChars="200" w:firstLine="420"/>
      </w:pPr>
      <w:r>
        <w:rPr>
          <w:rFonts w:hint="eastAsia"/>
        </w:rPr>
        <w:t>如上图，浅绿色为慢速滚动区域，蓝色为快速滚动区域，其他区域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自动滚动。</w:t>
      </w:r>
    </w:p>
    <w:p w:rsidR="00343F3A" w:rsidRDefault="00343F3A" w:rsidP="00343F3A">
      <w:pPr>
        <w:ind w:firstLine="420"/>
      </w:pPr>
      <w:r>
        <w:rPr>
          <w:rFonts w:hint="eastAsia"/>
        </w:rPr>
        <w:t>自动滚动前的消息：</w:t>
      </w:r>
    </w:p>
    <w:p w:rsidR="00343F3A" w:rsidRDefault="00343F3A" w:rsidP="00343F3A">
      <w:pPr>
        <w:ind w:firstLine="420"/>
      </w:pPr>
      <w:r>
        <w:rPr>
          <w:rFonts w:hint="eastAsia"/>
        </w:rPr>
        <w:t xml:space="preserve">DUI_MSGTYPE_DRAG_SCROLL </w:t>
      </w:r>
    </w:p>
    <w:p w:rsidR="00343F3A" w:rsidRDefault="00343F3A" w:rsidP="00343F3A">
      <w:pPr>
        <w:ind w:firstLine="420"/>
      </w:pPr>
      <w:r>
        <w:rPr>
          <w:rFonts w:hint="eastAsia"/>
        </w:rPr>
        <w:t>消息类型：同步</w:t>
      </w:r>
    </w:p>
    <w:p w:rsidR="00343F3A" w:rsidRDefault="00343F3A" w:rsidP="00343F3A">
      <w:r>
        <w:rPr>
          <w:rFonts w:hint="eastAsia"/>
        </w:rPr>
        <w:tab/>
      </w:r>
      <w:r>
        <w:rPr>
          <w:rFonts w:hint="eastAsia"/>
        </w:rPr>
        <w:t>消息参数：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:</w:t>
      </w:r>
      <w:r>
        <w:rPr>
          <w:rFonts w:hint="eastAsia"/>
        </w:rPr>
        <w:t>滚动模式</w:t>
      </w:r>
      <w:r>
        <w:rPr>
          <w:rFonts w:hint="eastAsia"/>
        </w:rPr>
        <w:t>(DUI_DRAGSCROLL_SLOW/FAST)</w:t>
      </w:r>
    </w:p>
    <w:p w:rsidR="00343F3A" w:rsidRPr="00343F3A" w:rsidRDefault="00343F3A" w:rsidP="00343F3A">
      <w:pPr>
        <w:ind w:left="1470" w:hangingChars="700" w:hanging="1470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r>
        <w:rPr>
          <w:rFonts w:hint="eastAsia"/>
        </w:rPr>
        <w:t>滚动速度倍率</w:t>
      </w:r>
      <w:r>
        <w:rPr>
          <w:rFonts w:hint="eastAsia"/>
        </w:rPr>
        <w:t>(</w:t>
      </w:r>
      <w:r>
        <w:rPr>
          <w:rFonts w:hint="eastAsia"/>
        </w:rPr>
        <w:t>以每</w:t>
      </w:r>
      <w:r>
        <w:rPr>
          <w:rFonts w:hint="eastAsia"/>
        </w:rPr>
        <w:t>300ms (*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>)*8 pix</w:t>
      </w:r>
      <w:r>
        <w:rPr>
          <w:rFonts w:hint="eastAsia"/>
        </w:rPr>
        <w:t>的速度滚动</w:t>
      </w:r>
      <w:r>
        <w:rPr>
          <w:rFonts w:hint="eastAsia"/>
        </w:rPr>
        <w:t>)</w:t>
      </w:r>
      <w:r>
        <w:rPr>
          <w:rFonts w:hint="eastAsia"/>
        </w:rPr>
        <w:t>用户可修改，</w:t>
      </w:r>
      <w:r w:rsidR="0043255A">
        <w:rPr>
          <w:rFonts w:hint="eastAsia"/>
        </w:rPr>
        <w:t>设为</w:t>
      </w:r>
      <w:r w:rsidR="0043255A">
        <w:rPr>
          <w:rFonts w:hint="eastAsia"/>
        </w:rPr>
        <w:t>0</w:t>
      </w:r>
      <w:proofErr w:type="gramStart"/>
      <w:r w:rsidR="0043255A">
        <w:rPr>
          <w:rFonts w:hint="eastAsia"/>
        </w:rPr>
        <w:t>不</w:t>
      </w:r>
      <w:proofErr w:type="gramEnd"/>
      <w:r w:rsidR="0043255A">
        <w:rPr>
          <w:rFonts w:hint="eastAsia"/>
        </w:rPr>
        <w:t>自动滚动；</w:t>
      </w:r>
      <w:r>
        <w:rPr>
          <w:rFonts w:hint="eastAsia"/>
        </w:rPr>
        <w:t>默认慢速</w:t>
      </w:r>
      <w:r>
        <w:rPr>
          <w:rFonts w:hint="eastAsia"/>
        </w:rPr>
        <w:t>1</w:t>
      </w:r>
      <w:r>
        <w:rPr>
          <w:rFonts w:hint="eastAsia"/>
        </w:rPr>
        <w:t>倍，快速</w:t>
      </w:r>
      <w:r>
        <w:rPr>
          <w:rFonts w:hint="eastAsia"/>
        </w:rPr>
        <w:t>10</w:t>
      </w:r>
      <w:r>
        <w:rPr>
          <w:rFonts w:hint="eastAsia"/>
        </w:rPr>
        <w:t>倍</w:t>
      </w:r>
      <w:r w:rsidR="0043255A">
        <w:rPr>
          <w:rFonts w:hint="eastAsia"/>
        </w:rPr>
        <w:t>。</w:t>
      </w:r>
    </w:p>
    <w:p w:rsidR="00343F3A" w:rsidRPr="00343F3A" w:rsidRDefault="00343F3A" w:rsidP="00343F3A">
      <w:pPr>
        <w:ind w:firstLineChars="200" w:firstLine="420"/>
      </w:pPr>
    </w:p>
    <w:p w:rsidR="00F5539F" w:rsidRDefault="000C13F8" w:rsidP="000C13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自动响应</w:t>
      </w:r>
    </w:p>
    <w:p w:rsidR="000C13F8" w:rsidRDefault="000C13F8" w:rsidP="000C13F8">
      <w:p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CDuiDragControlUI</w:t>
      </w:r>
      <w:proofErr w:type="spellEnd"/>
      <w:r w:rsidR="006F027D">
        <w:rPr>
          <w:rFonts w:hint="eastAsia"/>
        </w:rPr>
        <w:t>::</w:t>
      </w:r>
      <w:proofErr w:type="spellStart"/>
      <w:r w:rsidR="006F027D">
        <w:rPr>
          <w:rFonts w:hint="eastAsia"/>
        </w:rPr>
        <w:t>DoEvent</w:t>
      </w:r>
      <w:proofErr w:type="spellEnd"/>
      <w:r>
        <w:rPr>
          <w:rFonts w:hint="eastAsia"/>
        </w:rPr>
        <w:t>中，对一些常用控件的拖放响应进行了定义；</w:t>
      </w:r>
    </w:p>
    <w:p w:rsidR="000C13F8" w:rsidRDefault="000C13F8" w:rsidP="000C13F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目前支持的控件：</w:t>
      </w:r>
    </w:p>
    <w:p w:rsidR="000C13F8" w:rsidRDefault="006F027D" w:rsidP="006F02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 xml:space="preserve">1. </w:t>
      </w:r>
      <w:proofErr w:type="spellStart"/>
      <w:r w:rsidR="000C13F8" w:rsidRPr="000C13F8">
        <w:t>VerticalLayout</w:t>
      </w:r>
      <w:proofErr w:type="spellEnd"/>
      <w:r w:rsidR="000C13F8">
        <w:rPr>
          <w:rFonts w:hint="eastAsia"/>
        </w:rPr>
        <w:t>及其派生类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HorizontalLayout</w:t>
      </w:r>
      <w:proofErr w:type="spellEnd"/>
      <w:r>
        <w:rPr>
          <w:rFonts w:hint="eastAsia"/>
        </w:rPr>
        <w:t>及其派生类，响应方式为在拖拽位置插入一个虚拟控件，拖拽结束时移出虚拟控件。</w:t>
      </w:r>
    </w:p>
    <w:p w:rsidR="006F027D" w:rsidRDefault="00AE2DA6" w:rsidP="00AE2DA6">
      <w:pPr>
        <w:ind w:firstLine="420"/>
      </w:pPr>
      <w:r>
        <w:rPr>
          <w:rFonts w:hint="eastAsia"/>
        </w:rPr>
        <w:t>控件增加了一下属性以配置自动响应效果：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992"/>
        <w:gridCol w:w="2552"/>
        <w:gridCol w:w="3543"/>
      </w:tblGrid>
      <w:tr w:rsidR="002F3B79" w:rsidTr="00350323">
        <w:tc>
          <w:tcPr>
            <w:tcW w:w="1809" w:type="dxa"/>
          </w:tcPr>
          <w:p w:rsidR="00AE2DA6" w:rsidRDefault="00AE2DA6" w:rsidP="00D8501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851" w:type="dxa"/>
          </w:tcPr>
          <w:p w:rsidR="00AE2DA6" w:rsidRDefault="00AE2DA6" w:rsidP="00D8501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AE2DA6" w:rsidRDefault="00AE2DA6" w:rsidP="00D8501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2552" w:type="dxa"/>
          </w:tcPr>
          <w:p w:rsidR="00AE2DA6" w:rsidRDefault="00AE2DA6" w:rsidP="00D8501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543" w:type="dxa"/>
            <w:shd w:val="clear" w:color="auto" w:fill="auto"/>
          </w:tcPr>
          <w:p w:rsidR="00AE2DA6" w:rsidRDefault="00AE2DA6" w:rsidP="00D85011">
            <w:pPr>
              <w:widowControl/>
              <w:jc w:val="center"/>
            </w:pPr>
            <w:r>
              <w:rPr>
                <w:rFonts w:hint="eastAsia"/>
              </w:rPr>
              <w:t>代码接口</w:t>
            </w:r>
          </w:p>
        </w:tc>
      </w:tr>
      <w:tr w:rsidR="002F3B79" w:rsidTr="00350323">
        <w:tc>
          <w:tcPr>
            <w:tcW w:w="1809" w:type="dxa"/>
          </w:tcPr>
          <w:p w:rsidR="00AE2DA6" w:rsidRDefault="00AE2DA6" w:rsidP="00D850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autorespond</w:t>
            </w:r>
            <w:proofErr w:type="spellEnd"/>
          </w:p>
        </w:tc>
        <w:tc>
          <w:tcPr>
            <w:tcW w:w="851" w:type="dxa"/>
          </w:tcPr>
          <w:p w:rsidR="00AE2DA6" w:rsidRDefault="00AE2DA6" w:rsidP="00D850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992" w:type="dxa"/>
          </w:tcPr>
          <w:p w:rsidR="00AE2DA6" w:rsidRDefault="00AE2DA6" w:rsidP="00D85011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552" w:type="dxa"/>
          </w:tcPr>
          <w:p w:rsidR="00AE2DA6" w:rsidRDefault="00AE2DA6" w:rsidP="00AE2DA6">
            <w:pPr>
              <w:pStyle w:val="a3"/>
              <w:ind w:firstLineChars="0" w:firstLine="0"/>
            </w:pPr>
            <w:r>
              <w:rPr>
                <w:rFonts w:hint="eastAsia"/>
              </w:rPr>
              <w:t>代表是否使用自动响应</w:t>
            </w:r>
          </w:p>
        </w:tc>
        <w:tc>
          <w:tcPr>
            <w:tcW w:w="3543" w:type="dxa"/>
            <w:shd w:val="clear" w:color="auto" w:fill="auto"/>
          </w:tcPr>
          <w:p w:rsidR="00AE2DA6" w:rsidRDefault="00AE2DA6" w:rsidP="00AE2DA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SetAutoRespond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GetAutoRespond</w:t>
            </w:r>
            <w:proofErr w:type="spellEnd"/>
          </w:p>
        </w:tc>
      </w:tr>
      <w:tr w:rsidR="002F3B79" w:rsidTr="00350323">
        <w:tc>
          <w:tcPr>
            <w:tcW w:w="1809" w:type="dxa"/>
          </w:tcPr>
          <w:p w:rsidR="00AE2DA6" w:rsidRDefault="00AE2DA6" w:rsidP="00D850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virtualctrlsize</w:t>
            </w:r>
            <w:proofErr w:type="spellEnd"/>
          </w:p>
        </w:tc>
        <w:tc>
          <w:tcPr>
            <w:tcW w:w="851" w:type="dxa"/>
          </w:tcPr>
          <w:p w:rsidR="00AE2DA6" w:rsidRDefault="00AE2DA6" w:rsidP="00AE2DA6">
            <w:pPr>
              <w:pStyle w:val="a3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:rsidR="00AE2DA6" w:rsidRDefault="00AE2DA6" w:rsidP="00D85011">
            <w:pPr>
              <w:pStyle w:val="a3"/>
              <w:ind w:firstLineChars="0" w:firstLine="0"/>
            </w:pPr>
            <w:r>
              <w:rPr>
                <w:rFonts w:hint="eastAsia"/>
              </w:rPr>
              <w:t>0,0</w:t>
            </w:r>
          </w:p>
        </w:tc>
        <w:tc>
          <w:tcPr>
            <w:tcW w:w="2552" w:type="dxa"/>
          </w:tcPr>
          <w:p w:rsidR="00AE2DA6" w:rsidRDefault="00AE2DA6" w:rsidP="00350323">
            <w:pPr>
              <w:pStyle w:val="a3"/>
              <w:ind w:firstLineChars="0" w:firstLine="0"/>
            </w:pPr>
            <w:r>
              <w:rPr>
                <w:rFonts w:hint="eastAsia"/>
              </w:rPr>
              <w:t>插入虚拟控件的大小</w:t>
            </w:r>
            <w:r>
              <w:rPr>
                <w:rFonts w:hint="eastAsia"/>
              </w:rPr>
              <w:t>,</w:t>
            </w:r>
            <w:r w:rsidR="00350323">
              <w:t xml:space="preserve"> </w:t>
            </w:r>
          </w:p>
        </w:tc>
        <w:tc>
          <w:tcPr>
            <w:tcW w:w="3543" w:type="dxa"/>
            <w:shd w:val="clear" w:color="auto" w:fill="auto"/>
          </w:tcPr>
          <w:p w:rsidR="00AE2DA6" w:rsidRDefault="00AE2DA6" w:rsidP="00D85011">
            <w:pPr>
              <w:widowControl/>
              <w:jc w:val="left"/>
            </w:pPr>
            <w:proofErr w:type="spellStart"/>
            <w:r w:rsidRPr="00AE2DA6">
              <w:t>SetVirtualCtrlSize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</w:t>
            </w:r>
            <w:r w:rsidRPr="00AE2DA6">
              <w:t>etVirtualCtrlSize</w:t>
            </w:r>
            <w:proofErr w:type="spellEnd"/>
          </w:p>
        </w:tc>
      </w:tr>
      <w:tr w:rsidR="002F3B79" w:rsidTr="00350323">
        <w:tc>
          <w:tcPr>
            <w:tcW w:w="1809" w:type="dxa"/>
          </w:tcPr>
          <w:p w:rsidR="00AE2DA6" w:rsidRPr="00E1391B" w:rsidRDefault="00AE2DA6" w:rsidP="00D850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virtualctrlpadding</w:t>
            </w:r>
            <w:proofErr w:type="spellEnd"/>
          </w:p>
        </w:tc>
        <w:tc>
          <w:tcPr>
            <w:tcW w:w="851" w:type="dxa"/>
          </w:tcPr>
          <w:p w:rsidR="00AE2DA6" w:rsidRDefault="00AE2DA6" w:rsidP="00D85011">
            <w:pPr>
              <w:pStyle w:val="a3"/>
              <w:ind w:firstLineChars="0" w:firstLine="0"/>
            </w:pPr>
            <w:r>
              <w:rPr>
                <w:rFonts w:hint="eastAsia"/>
              </w:rPr>
              <w:t>RECT</w:t>
            </w:r>
          </w:p>
        </w:tc>
        <w:tc>
          <w:tcPr>
            <w:tcW w:w="992" w:type="dxa"/>
          </w:tcPr>
          <w:p w:rsidR="00AE2DA6" w:rsidRDefault="00AE2DA6" w:rsidP="00D85011">
            <w:pPr>
              <w:pStyle w:val="a3"/>
              <w:ind w:firstLineChars="0" w:firstLine="0"/>
            </w:pPr>
            <w:r>
              <w:rPr>
                <w:rFonts w:hint="eastAsia"/>
              </w:rPr>
              <w:t>0,0,0,0</w:t>
            </w:r>
          </w:p>
        </w:tc>
        <w:tc>
          <w:tcPr>
            <w:tcW w:w="2552" w:type="dxa"/>
          </w:tcPr>
          <w:p w:rsidR="00AE2DA6" w:rsidRDefault="00AE2DA6" w:rsidP="00AE2DA6">
            <w:pPr>
              <w:pStyle w:val="a3"/>
              <w:ind w:firstLineChars="0" w:firstLine="0"/>
            </w:pPr>
            <w:r>
              <w:rPr>
                <w:rFonts w:hint="eastAsia"/>
              </w:rPr>
              <w:t>插入虚拟控件外边距</w:t>
            </w:r>
          </w:p>
        </w:tc>
        <w:tc>
          <w:tcPr>
            <w:tcW w:w="3543" w:type="dxa"/>
            <w:shd w:val="clear" w:color="auto" w:fill="auto"/>
          </w:tcPr>
          <w:p w:rsidR="00AE2DA6" w:rsidRDefault="00AE2DA6" w:rsidP="00AE2DA6">
            <w:pPr>
              <w:widowControl/>
              <w:jc w:val="left"/>
            </w:pPr>
            <w:proofErr w:type="spellStart"/>
            <w:r w:rsidRPr="00AE2DA6">
              <w:t>SetVirtualCtrl</w:t>
            </w:r>
            <w:r>
              <w:rPr>
                <w:rFonts w:hint="eastAsia"/>
              </w:rPr>
              <w:t>Padding</w:t>
            </w:r>
            <w:proofErr w:type="spellEnd"/>
            <w:r>
              <w:rPr>
                <w:rFonts w:hint="eastAsia"/>
              </w:rPr>
              <w:t>/</w:t>
            </w:r>
            <w:r w:rsidRPr="00AE2DA6"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 w:rsidRPr="00AE2DA6">
              <w:t>etVirtualCtrl</w:t>
            </w:r>
            <w:r>
              <w:rPr>
                <w:rFonts w:hint="eastAsia"/>
              </w:rPr>
              <w:t>Padding</w:t>
            </w:r>
            <w:proofErr w:type="spellEnd"/>
          </w:p>
        </w:tc>
      </w:tr>
      <w:tr w:rsidR="002F3B79" w:rsidTr="00350323">
        <w:tc>
          <w:tcPr>
            <w:tcW w:w="1809" w:type="dxa"/>
          </w:tcPr>
          <w:p w:rsidR="00AE2DA6" w:rsidRPr="00E1391B" w:rsidRDefault="00F626A6" w:rsidP="00D850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virtualctrl</w:t>
            </w:r>
            <w:r w:rsidR="00AE2DA6">
              <w:rPr>
                <w:rFonts w:hint="eastAsia"/>
              </w:rPr>
              <w:t>bkcolor</w:t>
            </w:r>
            <w:proofErr w:type="spellEnd"/>
          </w:p>
        </w:tc>
        <w:tc>
          <w:tcPr>
            <w:tcW w:w="851" w:type="dxa"/>
          </w:tcPr>
          <w:p w:rsidR="00AE2DA6" w:rsidRDefault="00AE2DA6" w:rsidP="00D850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dword</w:t>
            </w:r>
            <w:proofErr w:type="spellEnd"/>
          </w:p>
        </w:tc>
        <w:tc>
          <w:tcPr>
            <w:tcW w:w="992" w:type="dxa"/>
          </w:tcPr>
          <w:p w:rsidR="00AE2DA6" w:rsidRDefault="00AE2DA6" w:rsidP="00D8501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AE2DA6" w:rsidRDefault="00AE2DA6" w:rsidP="00350323">
            <w:pPr>
              <w:pStyle w:val="a3"/>
              <w:ind w:firstLineChars="0" w:firstLine="0"/>
            </w:pPr>
            <w:r>
              <w:rPr>
                <w:rFonts w:hint="eastAsia"/>
              </w:rPr>
              <w:t>插入控件</w:t>
            </w:r>
            <w:r w:rsidR="002F3B79">
              <w:rPr>
                <w:rFonts w:hint="eastAsia"/>
              </w:rPr>
              <w:t>的背景色</w:t>
            </w:r>
            <w:r w:rsidR="002F3B79">
              <w:rPr>
                <w:rFonts w:hint="eastAsia"/>
              </w:rPr>
              <w:t>,</w:t>
            </w:r>
            <w:r w:rsidR="002F3B79">
              <w:rPr>
                <w:rFonts w:hint="eastAsia"/>
              </w:rPr>
              <w:t>填</w:t>
            </w:r>
          </w:p>
        </w:tc>
        <w:tc>
          <w:tcPr>
            <w:tcW w:w="3543" w:type="dxa"/>
            <w:shd w:val="clear" w:color="auto" w:fill="auto"/>
          </w:tcPr>
          <w:p w:rsidR="00AE2DA6" w:rsidRDefault="00AE2DA6" w:rsidP="00D8501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SetDragData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GetDragData</w:t>
            </w:r>
            <w:proofErr w:type="spellEnd"/>
          </w:p>
        </w:tc>
      </w:tr>
    </w:tbl>
    <w:p w:rsidR="00FE2138" w:rsidRDefault="00E75674" w:rsidP="00FE2138">
      <w:pPr>
        <w:ind w:firstLine="420"/>
      </w:pPr>
      <w:r>
        <w:rPr>
          <w:rFonts w:hint="eastAsia"/>
        </w:rPr>
        <w:t xml:space="preserve">   2.TreeView </w:t>
      </w:r>
      <w:r>
        <w:rPr>
          <w:rFonts w:hint="eastAsia"/>
        </w:rPr>
        <w:t>除了插入虚拟控件之外，还会即时展开拖放下方的结点</w:t>
      </w:r>
    </w:p>
    <w:p w:rsidR="00FE2138" w:rsidRDefault="00FE2138" w:rsidP="00FE2138">
      <w:pPr>
        <w:ind w:firstLine="420"/>
      </w:pPr>
      <w:r>
        <w:rPr>
          <w:rFonts w:hint="eastAsia"/>
        </w:rPr>
        <w:lastRenderedPageBreak/>
        <w:t>七、其他</w:t>
      </w:r>
    </w:p>
    <w:p w:rsidR="00FE2138" w:rsidRDefault="00420529" w:rsidP="009F376A">
      <w:pPr>
        <w:ind w:firstLineChars="400" w:firstLine="840"/>
        <w:jc w:val="left"/>
      </w:pPr>
      <w:r>
        <w:rPr>
          <w:rFonts w:hint="eastAsia"/>
        </w:rPr>
        <w:t>2013.12.13</w:t>
      </w:r>
      <w:r>
        <w:rPr>
          <w:rFonts w:hint="eastAsia"/>
        </w:rPr>
        <w:t>添加</w:t>
      </w:r>
      <w:r w:rsidR="00FE2138">
        <w:rPr>
          <w:rFonts w:hint="eastAsia"/>
        </w:rPr>
        <w:t>支持</w:t>
      </w:r>
      <w:r>
        <w:rPr>
          <w:rFonts w:hint="eastAsia"/>
        </w:rPr>
        <w:t>在源控件中自定义其</w:t>
      </w:r>
      <w:r w:rsidR="00FE2138">
        <w:rPr>
          <w:rFonts w:hint="eastAsia"/>
        </w:rPr>
        <w:t>拖拽出来的“影子”窗口</w:t>
      </w:r>
      <w:r>
        <w:rPr>
          <w:rFonts w:hint="eastAsia"/>
        </w:rPr>
        <w:t>的</w:t>
      </w:r>
      <w:r w:rsidR="00FE2138">
        <w:rPr>
          <w:rFonts w:hint="eastAsia"/>
        </w:rPr>
        <w:t>大小及背景图片。</w:t>
      </w:r>
      <w:r w:rsidR="00FE2138">
        <w:rPr>
          <w:rFonts w:hint="eastAsia"/>
        </w:rPr>
        <w:t xml:space="preserve"> </w:t>
      </w:r>
    </w:p>
    <w:tbl>
      <w:tblPr>
        <w:tblStyle w:val="a4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708"/>
        <w:gridCol w:w="2694"/>
        <w:gridCol w:w="3543"/>
      </w:tblGrid>
      <w:tr w:rsidR="00FE2138" w:rsidTr="00B8170E">
        <w:tc>
          <w:tcPr>
            <w:tcW w:w="1844" w:type="dxa"/>
          </w:tcPr>
          <w:p w:rsidR="00FE2138" w:rsidRDefault="00FE2138" w:rsidP="008919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:rsidR="00FE2138" w:rsidRDefault="00FE2138" w:rsidP="008919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FE2138" w:rsidRDefault="00FE2138" w:rsidP="008919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2694" w:type="dxa"/>
          </w:tcPr>
          <w:p w:rsidR="00FE2138" w:rsidRDefault="00FE2138" w:rsidP="008919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543" w:type="dxa"/>
            <w:shd w:val="clear" w:color="auto" w:fill="auto"/>
          </w:tcPr>
          <w:p w:rsidR="00FE2138" w:rsidRDefault="00FE2138" w:rsidP="008919A6">
            <w:pPr>
              <w:widowControl/>
              <w:jc w:val="center"/>
            </w:pPr>
            <w:r>
              <w:rPr>
                <w:rFonts w:hint="eastAsia"/>
              </w:rPr>
              <w:t>代码接口</w:t>
            </w:r>
          </w:p>
        </w:tc>
      </w:tr>
      <w:tr w:rsidR="00FE2138" w:rsidTr="00B8170E">
        <w:tc>
          <w:tcPr>
            <w:tcW w:w="1844" w:type="dxa"/>
          </w:tcPr>
          <w:p w:rsidR="00FE2138" w:rsidRDefault="00464CD8" w:rsidP="00464CD8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E2138" w:rsidRDefault="009F376A" w:rsidP="008919A6">
            <w:pPr>
              <w:pStyle w:val="a3"/>
              <w:ind w:firstLineChars="0" w:firstLine="0"/>
            </w:pPr>
            <w:r>
              <w:rPr>
                <w:rFonts w:hint="eastAsia"/>
              </w:rPr>
              <w:t>HBITMAP</w:t>
            </w:r>
          </w:p>
        </w:tc>
        <w:tc>
          <w:tcPr>
            <w:tcW w:w="708" w:type="dxa"/>
          </w:tcPr>
          <w:p w:rsidR="00FE2138" w:rsidRDefault="00FE2138" w:rsidP="008919A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2694" w:type="dxa"/>
          </w:tcPr>
          <w:p w:rsidR="00FE2138" w:rsidRDefault="00FE2138" w:rsidP="008919A6">
            <w:pPr>
              <w:pStyle w:val="a3"/>
              <w:ind w:firstLineChars="0" w:firstLine="0"/>
            </w:pPr>
            <w:r>
              <w:rPr>
                <w:rFonts w:hint="eastAsia"/>
              </w:rPr>
              <w:t>自定义“影子”背景图片，如果不设置或设为空，将默认使用控件截图</w:t>
            </w:r>
          </w:p>
        </w:tc>
        <w:tc>
          <w:tcPr>
            <w:tcW w:w="3543" w:type="dxa"/>
            <w:shd w:val="clear" w:color="auto" w:fill="auto"/>
          </w:tcPr>
          <w:p w:rsidR="00FE2138" w:rsidRDefault="00FE2138" w:rsidP="00FE2138">
            <w:pPr>
              <w:widowControl/>
              <w:jc w:val="left"/>
            </w:pPr>
            <w:proofErr w:type="spellStart"/>
            <w:r>
              <w:t>SetDragShadowBmp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GetDragShadowBmp</w:t>
            </w:r>
            <w:proofErr w:type="spellEnd"/>
          </w:p>
        </w:tc>
      </w:tr>
      <w:tr w:rsidR="00FE2138" w:rsidTr="00B8170E">
        <w:tc>
          <w:tcPr>
            <w:tcW w:w="1844" w:type="dxa"/>
          </w:tcPr>
          <w:p w:rsidR="00FE2138" w:rsidRDefault="00464CD8" w:rsidP="00464CD8">
            <w:proofErr w:type="spellStart"/>
            <w:r>
              <w:rPr>
                <w:rFonts w:hint="eastAsia"/>
              </w:rPr>
              <w:t>dragshadowsize</w:t>
            </w:r>
            <w:proofErr w:type="spellEnd"/>
          </w:p>
        </w:tc>
        <w:tc>
          <w:tcPr>
            <w:tcW w:w="1134" w:type="dxa"/>
          </w:tcPr>
          <w:p w:rsidR="00FE2138" w:rsidRDefault="00FE2138" w:rsidP="008919A6">
            <w:pPr>
              <w:pStyle w:val="a3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708" w:type="dxa"/>
          </w:tcPr>
          <w:p w:rsidR="00FE2138" w:rsidRDefault="00FE2138" w:rsidP="008919A6">
            <w:pPr>
              <w:pStyle w:val="a3"/>
              <w:ind w:firstLineChars="0" w:firstLine="0"/>
            </w:pPr>
            <w:r>
              <w:rPr>
                <w:rFonts w:hint="eastAsia"/>
              </w:rPr>
              <w:t>0,0</w:t>
            </w:r>
          </w:p>
        </w:tc>
        <w:tc>
          <w:tcPr>
            <w:tcW w:w="2694" w:type="dxa"/>
          </w:tcPr>
          <w:p w:rsidR="00FE2138" w:rsidRDefault="00464CD8" w:rsidP="00464CD8">
            <w:pPr>
              <w:pStyle w:val="a3"/>
              <w:ind w:firstLineChars="0" w:firstLine="0"/>
            </w:pPr>
            <w:r>
              <w:rPr>
                <w:rFonts w:hint="eastAsia"/>
              </w:rPr>
              <w:t>自定义“影子”窗口</w:t>
            </w:r>
            <w:r w:rsidR="00FE2138">
              <w:rPr>
                <w:rFonts w:hint="eastAsia"/>
              </w:rPr>
              <w:t>的大小</w:t>
            </w:r>
            <w:r>
              <w:rPr>
                <w:rFonts w:hint="eastAsia"/>
              </w:rPr>
              <w:t>，不设置或设为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默认使用</w:t>
            </w:r>
            <w:proofErr w:type="gramStart"/>
            <w:r>
              <w:rPr>
                <w:rFonts w:hint="eastAsia"/>
              </w:rPr>
              <w:t>控件原大小</w:t>
            </w:r>
            <w:proofErr w:type="gramEnd"/>
          </w:p>
        </w:tc>
        <w:tc>
          <w:tcPr>
            <w:tcW w:w="3543" w:type="dxa"/>
            <w:shd w:val="clear" w:color="auto" w:fill="auto"/>
          </w:tcPr>
          <w:p w:rsidR="00FE2138" w:rsidRPr="00FE2138" w:rsidRDefault="00FE2138" w:rsidP="00FE2138">
            <w:pPr>
              <w:widowControl/>
              <w:jc w:val="left"/>
            </w:pPr>
            <w:proofErr w:type="spellStart"/>
            <w:r>
              <w:t>SetDragShadowSize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GetDragShadowSize</w:t>
            </w:r>
            <w:proofErr w:type="spellEnd"/>
          </w:p>
        </w:tc>
      </w:tr>
      <w:tr w:rsidR="008A5E32" w:rsidTr="00B8170E">
        <w:tc>
          <w:tcPr>
            <w:tcW w:w="1844" w:type="dxa"/>
          </w:tcPr>
          <w:p w:rsidR="00D070E3" w:rsidRDefault="00A57ACF" w:rsidP="00D070E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proofErr w:type="spellStart"/>
            <w:r w:rsidRPr="00A57ACF">
              <w:rPr>
                <w:rFonts w:hint="eastAsia"/>
              </w:rPr>
              <w:t>d</w:t>
            </w:r>
            <w:r w:rsidR="00D070E3" w:rsidRPr="00B8170E">
              <w:t>ragshadowalpha</w:t>
            </w:r>
            <w:proofErr w:type="spellEnd"/>
          </w:p>
          <w:p w:rsidR="008A5E32" w:rsidRPr="00165383" w:rsidRDefault="008A5E32" w:rsidP="00464CD8"/>
        </w:tc>
        <w:tc>
          <w:tcPr>
            <w:tcW w:w="1134" w:type="dxa"/>
          </w:tcPr>
          <w:p w:rsidR="008A5E32" w:rsidRDefault="00451AC1" w:rsidP="008919A6">
            <w:pPr>
              <w:pStyle w:val="a3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08" w:type="dxa"/>
          </w:tcPr>
          <w:p w:rsidR="008A5E32" w:rsidRDefault="00E964D2" w:rsidP="008919A6">
            <w:pPr>
              <w:pStyle w:val="a3"/>
              <w:ind w:firstLineChars="0" w:firstLine="0"/>
            </w:pPr>
            <w:r>
              <w:rPr>
                <w:rFonts w:hint="eastAsia"/>
              </w:rPr>
              <w:t>150</w:t>
            </w:r>
          </w:p>
        </w:tc>
        <w:tc>
          <w:tcPr>
            <w:tcW w:w="2694" w:type="dxa"/>
          </w:tcPr>
          <w:p w:rsidR="008A5E32" w:rsidRDefault="00C7403B" w:rsidP="00464CD8">
            <w:pPr>
              <w:pStyle w:val="a3"/>
              <w:ind w:firstLineChars="0" w:firstLine="0"/>
            </w:pPr>
            <w:r>
              <w:rPr>
                <w:rFonts w:hint="eastAsia"/>
              </w:rPr>
              <w:t>自定义拖拽窗口的透明度</w:t>
            </w:r>
          </w:p>
        </w:tc>
        <w:tc>
          <w:tcPr>
            <w:tcW w:w="3543" w:type="dxa"/>
            <w:shd w:val="clear" w:color="auto" w:fill="auto"/>
          </w:tcPr>
          <w:p w:rsidR="008A5E32" w:rsidRPr="00C7403B" w:rsidRDefault="0000563B" w:rsidP="00FE213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SetDragWnd</w:t>
            </w:r>
            <w:r w:rsidR="00C7403B">
              <w:rPr>
                <w:rFonts w:hint="eastAsia"/>
              </w:rPr>
              <w:t>Alpha</w:t>
            </w:r>
            <w:proofErr w:type="spellEnd"/>
            <w:r w:rsidR="00C7403B">
              <w:rPr>
                <w:rFonts w:hint="eastAsia"/>
              </w:rPr>
              <w:t>/</w:t>
            </w:r>
            <w:proofErr w:type="spellStart"/>
            <w:r w:rsidR="00C7403B">
              <w:rPr>
                <w:rFonts w:hint="eastAsia"/>
              </w:rPr>
              <w:t>GetDrag</w:t>
            </w:r>
            <w:r w:rsidR="004A511F">
              <w:rPr>
                <w:rFonts w:hint="eastAsia"/>
              </w:rPr>
              <w:t>Wnd</w:t>
            </w:r>
            <w:r w:rsidR="00C7403B">
              <w:rPr>
                <w:rFonts w:hint="eastAsia"/>
              </w:rPr>
              <w:t>Alpha</w:t>
            </w:r>
            <w:proofErr w:type="spellEnd"/>
          </w:p>
        </w:tc>
      </w:tr>
    </w:tbl>
    <w:p w:rsidR="00FE2138" w:rsidRPr="00FE2138" w:rsidRDefault="00FE2138" w:rsidP="00FE2138">
      <w:pPr>
        <w:ind w:firstLine="420"/>
      </w:pPr>
      <w:bookmarkStart w:id="0" w:name="_GoBack"/>
      <w:bookmarkEnd w:id="0"/>
    </w:p>
    <w:sectPr w:rsidR="00FE2138" w:rsidRPr="00FE2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F11"/>
    <w:multiLevelType w:val="hybridMultilevel"/>
    <w:tmpl w:val="C0B21636"/>
    <w:lvl w:ilvl="0" w:tplc="227413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C47DF"/>
    <w:multiLevelType w:val="hybridMultilevel"/>
    <w:tmpl w:val="F788A390"/>
    <w:lvl w:ilvl="0" w:tplc="692412FE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EE"/>
    <w:rsid w:val="0000563B"/>
    <w:rsid w:val="00033B6F"/>
    <w:rsid w:val="000C13F8"/>
    <w:rsid w:val="00165383"/>
    <w:rsid w:val="001B1953"/>
    <w:rsid w:val="002F3B79"/>
    <w:rsid w:val="00343F3A"/>
    <w:rsid w:val="00350323"/>
    <w:rsid w:val="00420529"/>
    <w:rsid w:val="0043255A"/>
    <w:rsid w:val="00451AC1"/>
    <w:rsid w:val="00464CD8"/>
    <w:rsid w:val="004A511F"/>
    <w:rsid w:val="005A07AF"/>
    <w:rsid w:val="006F027D"/>
    <w:rsid w:val="008113D6"/>
    <w:rsid w:val="008A5E32"/>
    <w:rsid w:val="009770EE"/>
    <w:rsid w:val="009F376A"/>
    <w:rsid w:val="00A00926"/>
    <w:rsid w:val="00A57ACF"/>
    <w:rsid w:val="00AE2DA6"/>
    <w:rsid w:val="00B8170E"/>
    <w:rsid w:val="00C7403B"/>
    <w:rsid w:val="00D070E3"/>
    <w:rsid w:val="00E1391B"/>
    <w:rsid w:val="00E20117"/>
    <w:rsid w:val="00E75674"/>
    <w:rsid w:val="00E757B8"/>
    <w:rsid w:val="00E964D2"/>
    <w:rsid w:val="00EC5953"/>
    <w:rsid w:val="00F1592D"/>
    <w:rsid w:val="00F5539F"/>
    <w:rsid w:val="00F626A6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91B"/>
    <w:pPr>
      <w:ind w:firstLineChars="200" w:firstLine="420"/>
    </w:pPr>
  </w:style>
  <w:style w:type="table" w:styleId="a4">
    <w:name w:val="Table Grid"/>
    <w:basedOn w:val="a1"/>
    <w:uiPriority w:val="59"/>
    <w:rsid w:val="00E13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91B"/>
    <w:pPr>
      <w:ind w:firstLineChars="200" w:firstLine="420"/>
    </w:pPr>
  </w:style>
  <w:style w:type="table" w:styleId="a4">
    <w:name w:val="Table Grid"/>
    <w:basedOn w:val="a1"/>
    <w:uiPriority w:val="59"/>
    <w:rsid w:val="00E13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周航</dc:creator>
  <cp:keywords/>
  <dc:description/>
  <cp:lastModifiedBy>吕冠娇</cp:lastModifiedBy>
  <cp:revision>38</cp:revision>
  <dcterms:created xsi:type="dcterms:W3CDTF">2013-08-28T02:48:00Z</dcterms:created>
  <dcterms:modified xsi:type="dcterms:W3CDTF">2014-03-21T02:49:00Z</dcterms:modified>
</cp:coreProperties>
</file>