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25E51A" w14:textId="2CCDFDBB" w:rsidR="00252FF0" w:rsidRPr="00880714" w:rsidRDefault="006135A0" w:rsidP="0006079E">
      <w:pPr>
        <w:jc w:val="center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t>CV hw</w:t>
      </w:r>
      <w:r w:rsidR="003E1B9E">
        <w:rPr>
          <w:b/>
          <w:sz w:val="44"/>
          <w:szCs w:val="44"/>
        </w:rPr>
        <w:t>9</w:t>
      </w:r>
      <w:r w:rsidR="0098441C" w:rsidRPr="00880714">
        <w:rPr>
          <w:b/>
          <w:sz w:val="44"/>
          <w:szCs w:val="44"/>
        </w:rPr>
        <w:t xml:space="preserve"> / </w:t>
      </w:r>
      <w:r w:rsidR="0098441C" w:rsidRPr="00880714">
        <w:rPr>
          <w:b/>
          <w:sz w:val="44"/>
          <w:szCs w:val="44"/>
        </w:rPr>
        <w:t>電機所</w:t>
      </w:r>
      <w:r w:rsidR="0098441C" w:rsidRPr="00880714">
        <w:rPr>
          <w:b/>
          <w:sz w:val="44"/>
          <w:szCs w:val="44"/>
        </w:rPr>
        <w:t xml:space="preserve">R06921082 </w:t>
      </w:r>
      <w:r w:rsidR="0098441C" w:rsidRPr="00880714">
        <w:rPr>
          <w:b/>
          <w:sz w:val="44"/>
          <w:szCs w:val="44"/>
        </w:rPr>
        <w:t>陳與賢</w:t>
      </w:r>
    </w:p>
    <w:p w14:paraId="31D318AC" w14:textId="158CA6ED" w:rsidR="0098441C" w:rsidRPr="00880714" w:rsidRDefault="0006079E" w:rsidP="0098441C">
      <w:pPr>
        <w:rPr>
          <w:rFonts w:ascii="微軟正黑體" w:eastAsia="微軟正黑體" w:hAnsi="微軟正黑體"/>
          <w:b/>
          <w:color w:val="FF0000"/>
          <w:sz w:val="36"/>
          <w:szCs w:val="36"/>
        </w:rPr>
      </w:pPr>
      <w:r w:rsidRPr="00880714">
        <w:rPr>
          <w:rFonts w:ascii="微軟正黑體" w:eastAsia="微軟正黑體" w:hAnsi="微軟正黑體"/>
          <w:b/>
          <w:color w:val="FF0000"/>
          <w:sz w:val="36"/>
          <w:szCs w:val="36"/>
        </w:rPr>
        <w:t>D</w:t>
      </w:r>
      <w:r w:rsidR="0098441C" w:rsidRPr="00880714">
        <w:rPr>
          <w:rFonts w:ascii="微軟正黑體" w:eastAsia="微軟正黑體" w:hAnsi="微軟正黑體"/>
          <w:b/>
          <w:color w:val="FF0000"/>
          <w:sz w:val="36"/>
          <w:szCs w:val="36"/>
        </w:rPr>
        <w:t>escription</w:t>
      </w:r>
      <w:r w:rsidRPr="00880714">
        <w:rPr>
          <w:rFonts w:ascii="微軟正黑體" w:eastAsia="微軟正黑體" w:hAnsi="微軟正黑體"/>
          <w:b/>
          <w:color w:val="FF0000"/>
          <w:sz w:val="36"/>
          <w:szCs w:val="36"/>
        </w:rPr>
        <w:t>:</w:t>
      </w:r>
    </w:p>
    <w:p w14:paraId="09DAF10A" w14:textId="2DC347CA" w:rsidR="0070411B" w:rsidRPr="00DA65C2" w:rsidRDefault="0098441C" w:rsidP="008223B1">
      <w:pPr>
        <w:ind w:left="480" w:firstLine="480"/>
        <w:rPr>
          <w:sz w:val="28"/>
          <w:szCs w:val="28"/>
        </w:rPr>
      </w:pPr>
      <w:r w:rsidRPr="0098441C">
        <w:rPr>
          <w:sz w:val="28"/>
          <w:szCs w:val="28"/>
        </w:rPr>
        <w:t>利用</w:t>
      </w:r>
      <w:r w:rsidRPr="0098441C">
        <w:rPr>
          <w:sz w:val="28"/>
          <w:szCs w:val="28"/>
        </w:rPr>
        <w:t>python</w:t>
      </w:r>
      <w:r w:rsidRPr="0098441C">
        <w:rPr>
          <w:sz w:val="28"/>
          <w:szCs w:val="28"/>
        </w:rPr>
        <w:t>來處理</w:t>
      </w:r>
      <w:r w:rsidRPr="0098441C">
        <w:rPr>
          <w:sz w:val="28"/>
          <w:szCs w:val="28"/>
        </w:rPr>
        <w:t>bmp</w:t>
      </w:r>
      <w:r w:rsidRPr="0098441C">
        <w:rPr>
          <w:sz w:val="28"/>
          <w:szCs w:val="28"/>
        </w:rPr>
        <w:t>檔，</w:t>
      </w:r>
      <w:r w:rsidR="003E1B9E">
        <w:rPr>
          <w:rFonts w:hint="eastAsia"/>
          <w:sz w:val="28"/>
          <w:szCs w:val="28"/>
        </w:rPr>
        <w:t>使用各種</w:t>
      </w:r>
      <w:r w:rsidR="003E1B9E">
        <w:rPr>
          <w:sz w:val="28"/>
          <w:szCs w:val="28"/>
        </w:rPr>
        <w:t>mask</w:t>
      </w:r>
      <w:r w:rsidR="008223B1">
        <w:rPr>
          <w:rFonts w:hint="eastAsia"/>
          <w:sz w:val="28"/>
          <w:szCs w:val="28"/>
        </w:rPr>
        <w:t>以及</w:t>
      </w:r>
      <w:r w:rsidR="008223B1">
        <w:rPr>
          <w:sz w:val="28"/>
          <w:szCs w:val="28"/>
        </w:rPr>
        <w:t>threshold</w:t>
      </w:r>
      <w:r w:rsidR="003E1B9E">
        <w:rPr>
          <w:rFonts w:hint="eastAsia"/>
          <w:sz w:val="28"/>
          <w:szCs w:val="28"/>
        </w:rPr>
        <w:t>來做</w:t>
      </w:r>
      <w:r w:rsidR="003E1B9E">
        <w:rPr>
          <w:sz w:val="28"/>
          <w:szCs w:val="28"/>
        </w:rPr>
        <w:t>edge detection</w:t>
      </w:r>
      <w:r w:rsidR="003E1B9E">
        <w:rPr>
          <w:rFonts w:hint="eastAsia"/>
          <w:sz w:val="28"/>
          <w:szCs w:val="28"/>
        </w:rPr>
        <w:t>。</w:t>
      </w:r>
      <w:r w:rsidR="003E1B9E" w:rsidRPr="00DA65C2">
        <w:rPr>
          <w:sz w:val="28"/>
          <w:szCs w:val="28"/>
        </w:rPr>
        <w:t xml:space="preserve"> </w:t>
      </w:r>
    </w:p>
    <w:p w14:paraId="703A7FB6" w14:textId="18EEA1AD" w:rsidR="00880714" w:rsidRDefault="00880714" w:rsidP="0070411B">
      <w:pPr>
        <w:ind w:firstLine="440"/>
        <w:rPr>
          <w:sz w:val="28"/>
          <w:szCs w:val="28"/>
        </w:rPr>
      </w:pPr>
    </w:p>
    <w:p w14:paraId="169994D3" w14:textId="2C577DB2" w:rsidR="00076962" w:rsidRPr="00880714" w:rsidRDefault="00DA65C2" w:rsidP="00076962">
      <w:pPr>
        <w:rPr>
          <w:rFonts w:ascii="微軟正黑體" w:eastAsia="微軟正黑體" w:hAnsi="微軟正黑體"/>
          <w:b/>
          <w:color w:val="FF0000"/>
          <w:sz w:val="36"/>
          <w:szCs w:val="36"/>
        </w:rPr>
      </w:pPr>
      <w:r>
        <w:rPr>
          <w:rFonts w:ascii="微軟正黑體" w:eastAsia="微軟正黑體" w:hAnsi="微軟正黑體"/>
          <w:b/>
          <w:color w:val="FF0000"/>
          <w:sz w:val="36"/>
          <w:szCs w:val="36"/>
        </w:rPr>
        <w:t>Algorithm:</w:t>
      </w:r>
    </w:p>
    <w:p w14:paraId="1563A13E" w14:textId="77777777" w:rsidR="008223B1" w:rsidRDefault="008223B1" w:rsidP="008223B1">
      <w:pPr>
        <w:ind w:left="480" w:firstLine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所有</w:t>
      </w:r>
      <w:r>
        <w:rPr>
          <w:sz w:val="28"/>
          <w:szCs w:val="28"/>
        </w:rPr>
        <w:t>operator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mask</w:t>
      </w:r>
      <w:r>
        <w:rPr>
          <w:rFonts w:hint="eastAsia"/>
          <w:sz w:val="28"/>
          <w:szCs w:val="28"/>
        </w:rPr>
        <w:t>都是直接用助教</w:t>
      </w:r>
      <w:proofErr w:type="spellStart"/>
      <w:r>
        <w:rPr>
          <w:sz w:val="28"/>
          <w:szCs w:val="28"/>
        </w:rPr>
        <w:t>ppt</w:t>
      </w:r>
      <w:proofErr w:type="spellEnd"/>
      <w:r>
        <w:rPr>
          <w:rFonts w:hint="eastAsia"/>
          <w:sz w:val="28"/>
          <w:szCs w:val="28"/>
        </w:rPr>
        <w:t>上面給的，原本在想要用</w:t>
      </w:r>
      <w:r>
        <w:rPr>
          <w:sz w:val="28"/>
          <w:szCs w:val="28"/>
        </w:rPr>
        <w:t>convolution</w:t>
      </w:r>
      <w:r>
        <w:rPr>
          <w:rFonts w:hint="eastAsia"/>
          <w:sz w:val="28"/>
          <w:szCs w:val="28"/>
        </w:rPr>
        <w:t>還是</w:t>
      </w:r>
      <w:r>
        <w:rPr>
          <w:sz w:val="28"/>
          <w:szCs w:val="28"/>
        </w:rPr>
        <w:t>cross-</w:t>
      </w:r>
      <w:r>
        <w:rPr>
          <w:sz w:val="28"/>
          <w:szCs w:val="28"/>
        </w:rPr>
        <w:t>correlation</w:t>
      </w:r>
      <w:r>
        <w:rPr>
          <w:rFonts w:hint="eastAsia"/>
          <w:sz w:val="28"/>
          <w:szCs w:val="28"/>
        </w:rPr>
        <w:t>，後來發現助教</w:t>
      </w:r>
      <w:proofErr w:type="spellStart"/>
      <w:r>
        <w:rPr>
          <w:sz w:val="28"/>
          <w:szCs w:val="28"/>
        </w:rPr>
        <w:t>ppt</w:t>
      </w:r>
      <w:proofErr w:type="spellEnd"/>
      <w:r>
        <w:rPr>
          <w:rFonts w:hint="eastAsia"/>
          <w:sz w:val="28"/>
          <w:szCs w:val="28"/>
        </w:rPr>
        <w:t>上給的</w:t>
      </w:r>
      <w:r>
        <w:rPr>
          <w:sz w:val="28"/>
          <w:szCs w:val="28"/>
        </w:rPr>
        <w:t>kernel</w:t>
      </w:r>
      <w:r>
        <w:rPr>
          <w:rFonts w:hint="eastAsia"/>
          <w:sz w:val="28"/>
          <w:szCs w:val="28"/>
        </w:rPr>
        <w:t>跟網路上大家用的都是已經『翻轉』過的了，所以就直接用助教給的</w:t>
      </w:r>
      <w:r>
        <w:rPr>
          <w:sz w:val="28"/>
          <w:szCs w:val="28"/>
        </w:rPr>
        <w:t>mask</w:t>
      </w:r>
      <w:r>
        <w:rPr>
          <w:rFonts w:hint="eastAsia"/>
          <w:sz w:val="28"/>
          <w:szCs w:val="28"/>
        </w:rPr>
        <w:t>，然後用</w:t>
      </w:r>
      <w:r>
        <w:rPr>
          <w:sz w:val="28"/>
          <w:szCs w:val="28"/>
        </w:rPr>
        <w:t>cross-correlation</w:t>
      </w:r>
      <w:r>
        <w:rPr>
          <w:rFonts w:hint="eastAsia"/>
          <w:sz w:val="28"/>
          <w:szCs w:val="28"/>
        </w:rPr>
        <w:t>的方式來算，最後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也是直接用助教給的建議值，各個</w:t>
      </w:r>
      <w:r>
        <w:rPr>
          <w:sz w:val="28"/>
          <w:szCs w:val="28"/>
        </w:rPr>
        <w:t>operator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mask</w:t>
      </w:r>
      <w:r>
        <w:rPr>
          <w:rFonts w:hint="eastAsia"/>
          <w:sz w:val="28"/>
          <w:szCs w:val="28"/>
        </w:rPr>
        <w:t>如下：</w:t>
      </w:r>
    </w:p>
    <w:p w14:paraId="76F99762" w14:textId="530FC556" w:rsidR="008223B1" w:rsidRPr="008223B1" w:rsidRDefault="008223B1" w:rsidP="008223B1">
      <w:pPr>
        <w:ind w:left="440" w:firstLine="40"/>
        <w:rPr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@Robert</w:t>
      </w:r>
      <w:r w:rsidR="007C4B44" w:rsidRPr="007C4B44">
        <w:rPr>
          <w:b/>
          <w:color w:val="5B9BD5" w:themeColor="accent1"/>
          <w:sz w:val="32"/>
          <w:szCs w:val="32"/>
        </w:rPr>
        <w:t>’s</w:t>
      </w:r>
      <w:r w:rsidR="007C4B44">
        <w:rPr>
          <w:sz w:val="32"/>
          <w:szCs w:val="32"/>
        </w:rPr>
        <w:t xml:space="preserve"> </w:t>
      </w:r>
      <w:r w:rsidR="007C4B44">
        <w:rPr>
          <w:b/>
          <w:color w:val="5B9BD5" w:themeColor="accent1"/>
          <w:sz w:val="32"/>
          <w:szCs w:val="32"/>
        </w:rPr>
        <w:t>Operator</w:t>
      </w:r>
    </w:p>
    <w:p w14:paraId="45FF2FE3" w14:textId="7775B939" w:rsidR="008223B1" w:rsidRDefault="008223B1" w:rsidP="008223B1">
      <w:pPr>
        <w:ind w:left="440" w:firstLine="40"/>
        <w:rPr>
          <w:sz w:val="28"/>
          <w:szCs w:val="28"/>
        </w:rPr>
      </w:pPr>
      <w:r w:rsidRPr="008223B1">
        <w:rPr>
          <w:sz w:val="28"/>
          <w:szCs w:val="28"/>
        </w:rPr>
        <w:drawing>
          <wp:inline distT="0" distB="0" distL="0" distR="0" wp14:anchorId="7A4FA861" wp14:editId="0363ED3F">
            <wp:extent cx="3759200" cy="1473200"/>
            <wp:effectExtent l="25400" t="25400" r="25400" b="254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47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1C3205" w14:textId="01F9BBA1" w:rsidR="008223B1" w:rsidRDefault="008223B1" w:rsidP="008223B1">
      <w:pPr>
        <w:ind w:left="440" w:firstLine="40"/>
        <w:rPr>
          <w:sz w:val="28"/>
          <w:szCs w:val="28"/>
        </w:rPr>
      </w:pPr>
      <w:r w:rsidRPr="008223B1">
        <w:rPr>
          <w:sz w:val="28"/>
          <w:szCs w:val="28"/>
        </w:rPr>
        <w:drawing>
          <wp:inline distT="0" distB="0" distL="0" distR="0" wp14:anchorId="649FC2F6" wp14:editId="66A47AB8">
            <wp:extent cx="2679700" cy="431800"/>
            <wp:effectExtent l="25400" t="25400" r="38100" b="254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3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914B27" w14:textId="271C0AEC" w:rsidR="008223B1" w:rsidRPr="008223B1" w:rsidRDefault="008223B1" w:rsidP="007C4B44">
      <w:pPr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@Prewitt</w:t>
      </w:r>
      <w:r w:rsidR="007C4B44">
        <w:rPr>
          <w:b/>
          <w:color w:val="5B9BD5" w:themeColor="accent1"/>
          <w:sz w:val="32"/>
          <w:szCs w:val="32"/>
        </w:rPr>
        <w:t xml:space="preserve">’s </w:t>
      </w:r>
      <w:r w:rsidR="007C4B44" w:rsidRPr="007C4B44">
        <w:rPr>
          <w:rFonts w:hint="eastAsia"/>
          <w:b/>
          <w:color w:val="5B9BD5" w:themeColor="accent1"/>
          <w:sz w:val="32"/>
          <w:szCs w:val="32"/>
        </w:rPr>
        <w:t>Edge</w:t>
      </w:r>
      <w:r w:rsidR="007C4B44">
        <w:rPr>
          <w:b/>
          <w:color w:val="5B9BD5" w:themeColor="accent1"/>
          <w:sz w:val="32"/>
          <w:szCs w:val="32"/>
        </w:rPr>
        <w:t xml:space="preserve"> </w:t>
      </w:r>
      <w:r w:rsidR="007C4B44">
        <w:rPr>
          <w:b/>
          <w:color w:val="5B9BD5" w:themeColor="accent1"/>
          <w:sz w:val="32"/>
          <w:szCs w:val="32"/>
        </w:rPr>
        <w:t>Operator</w:t>
      </w:r>
    </w:p>
    <w:p w14:paraId="4F04D7C8" w14:textId="458CAB1E" w:rsidR="008223B1" w:rsidRDefault="008223B1" w:rsidP="008223B1">
      <w:pPr>
        <w:spacing w:line="276" w:lineRule="auto"/>
        <w:ind w:left="440"/>
        <w:rPr>
          <w:rFonts w:ascii="微軟正黑體" w:eastAsia="微軟正黑體" w:hAnsi="微軟正黑體"/>
          <w:b/>
          <w:color w:val="FF0000"/>
          <w:sz w:val="36"/>
          <w:szCs w:val="36"/>
        </w:rPr>
      </w:pPr>
      <w:r w:rsidRPr="008223B1">
        <w:rPr>
          <w:rFonts w:ascii="微軟正黑體" w:eastAsia="微軟正黑體" w:hAnsi="微軟正黑體"/>
          <w:b/>
          <w:color w:val="FF0000"/>
          <w:sz w:val="36"/>
          <w:szCs w:val="36"/>
        </w:rPr>
        <w:drawing>
          <wp:inline distT="0" distB="0" distL="0" distR="0" wp14:anchorId="5FA6F9AB" wp14:editId="439D7D2F">
            <wp:extent cx="4486275" cy="1615524"/>
            <wp:effectExtent l="25400" t="25400" r="34925" b="3556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305" cy="1616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23B1">
        <w:rPr>
          <w:rFonts w:ascii="微軟正黑體" w:eastAsia="微軟正黑體" w:hAnsi="微軟正黑體"/>
          <w:b/>
          <w:color w:val="FF0000"/>
          <w:sz w:val="36"/>
          <w:szCs w:val="36"/>
        </w:rPr>
        <w:drawing>
          <wp:inline distT="0" distB="0" distL="0" distR="0" wp14:anchorId="4F0878CC" wp14:editId="0468793A">
            <wp:extent cx="3149600" cy="508000"/>
            <wp:effectExtent l="25400" t="25400" r="2540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0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1856E" w14:textId="2FE7F631" w:rsidR="008223B1" w:rsidRDefault="008223B1" w:rsidP="007C4B44">
      <w:pPr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lastRenderedPageBreak/>
        <w:t>@</w:t>
      </w:r>
      <w:r>
        <w:rPr>
          <w:b/>
          <w:color w:val="5B9BD5" w:themeColor="accent1"/>
          <w:sz w:val="32"/>
          <w:szCs w:val="32"/>
        </w:rPr>
        <w:t>Sobel</w:t>
      </w:r>
      <w:r w:rsidR="007C4B44">
        <w:rPr>
          <w:b/>
          <w:color w:val="5B9BD5" w:themeColor="accent1"/>
          <w:sz w:val="32"/>
          <w:szCs w:val="32"/>
        </w:rPr>
        <w:t xml:space="preserve">’s </w:t>
      </w:r>
      <w:r w:rsidR="007C4B44" w:rsidRPr="007C4B44">
        <w:rPr>
          <w:rFonts w:hint="eastAsia"/>
          <w:b/>
          <w:color w:val="5B9BD5" w:themeColor="accent1"/>
          <w:sz w:val="32"/>
          <w:szCs w:val="32"/>
        </w:rPr>
        <w:t>Edge</w:t>
      </w:r>
      <w:r w:rsidR="007C4B44">
        <w:rPr>
          <w:b/>
          <w:color w:val="5B9BD5" w:themeColor="accent1"/>
          <w:sz w:val="32"/>
          <w:szCs w:val="32"/>
        </w:rPr>
        <w:t xml:space="preserve"> Operator</w:t>
      </w:r>
    </w:p>
    <w:p w14:paraId="23557EF2" w14:textId="511CEBA5" w:rsidR="008223B1" w:rsidRPr="008223B1" w:rsidRDefault="008223B1" w:rsidP="008223B1">
      <w:pPr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drawing>
          <wp:inline distT="0" distB="0" distL="0" distR="0" wp14:anchorId="5D890C41" wp14:editId="03B8BE87">
            <wp:extent cx="5003800" cy="1689100"/>
            <wp:effectExtent l="25400" t="25400" r="25400" b="381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68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FF5786" w14:textId="0CD027EE" w:rsidR="008223B1" w:rsidRDefault="008223B1" w:rsidP="008223B1">
      <w:pPr>
        <w:spacing w:line="276" w:lineRule="auto"/>
        <w:ind w:left="440"/>
        <w:rPr>
          <w:rFonts w:ascii="微軟正黑體" w:eastAsia="微軟正黑體" w:hAnsi="微軟正黑體"/>
          <w:b/>
          <w:color w:val="FF0000"/>
          <w:sz w:val="36"/>
          <w:szCs w:val="36"/>
        </w:rPr>
      </w:pPr>
      <w:r w:rsidRPr="008223B1">
        <w:rPr>
          <w:rFonts w:ascii="微軟正黑體" w:eastAsia="微軟正黑體" w:hAnsi="微軟正黑體"/>
          <w:b/>
          <w:color w:val="FF0000"/>
          <w:sz w:val="36"/>
          <w:szCs w:val="36"/>
        </w:rPr>
        <w:drawing>
          <wp:inline distT="0" distB="0" distL="0" distR="0" wp14:anchorId="28988B1D" wp14:editId="49987E51">
            <wp:extent cx="3187700" cy="495300"/>
            <wp:effectExtent l="25400" t="25400" r="38100" b="381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C39E5" w14:textId="2391F071" w:rsidR="008223B1" w:rsidRPr="008223B1" w:rsidRDefault="008223B1" w:rsidP="007C4B44">
      <w:pPr>
        <w:widowControl w:val="0"/>
        <w:ind w:left="440" w:firstLine="40"/>
        <w:rPr>
          <w:rFonts w:asciiTheme="minorHAnsi" w:hAnsiTheme="minorHAnsi" w:cstheme="minorBidi"/>
          <w:b/>
          <w:color w:val="5B9BD5" w:themeColor="accent1"/>
          <w:kern w:val="2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r w:rsidRPr="008223B1">
        <w:rPr>
          <w:rFonts w:asciiTheme="minorHAnsi" w:hAnsiTheme="minorHAnsi" w:cstheme="minorBidi" w:hint="eastAsia"/>
          <w:b/>
          <w:color w:val="5B9BD5" w:themeColor="accent1"/>
          <w:kern w:val="2"/>
          <w:sz w:val="32"/>
          <w:szCs w:val="32"/>
        </w:rPr>
        <w:t>Frei and Chen's</w:t>
      </w:r>
      <w:r w:rsidR="007C4B44">
        <w:rPr>
          <w:rFonts w:asciiTheme="minorHAnsi" w:hAnsiTheme="minorHAnsi" w:cstheme="minorBidi"/>
          <w:b/>
          <w:color w:val="5B9BD5" w:themeColor="accent1"/>
          <w:kern w:val="2"/>
          <w:sz w:val="32"/>
          <w:szCs w:val="32"/>
        </w:rPr>
        <w:t xml:space="preserve"> </w:t>
      </w:r>
      <w:r w:rsidR="007C4B44" w:rsidRPr="007C4B44">
        <w:rPr>
          <w:rFonts w:asciiTheme="minorHAnsi" w:hAnsiTheme="minorHAnsi" w:cstheme="minorBidi" w:hint="eastAsia"/>
          <w:b/>
          <w:color w:val="5B9BD5" w:themeColor="accent1"/>
          <w:kern w:val="2"/>
          <w:sz w:val="32"/>
          <w:szCs w:val="32"/>
        </w:rPr>
        <w:t>Gradient</w:t>
      </w:r>
      <w:r w:rsidR="007C4B44">
        <w:rPr>
          <w:rFonts w:asciiTheme="minorHAnsi" w:hAnsiTheme="minorHAnsi" w:cstheme="minorBidi"/>
          <w:b/>
          <w:color w:val="5B9BD5" w:themeColor="accent1"/>
          <w:kern w:val="2"/>
          <w:sz w:val="32"/>
          <w:szCs w:val="32"/>
        </w:rPr>
        <w:t xml:space="preserve"> </w:t>
      </w:r>
      <w:r w:rsidR="007C4B44">
        <w:rPr>
          <w:b/>
          <w:color w:val="5B9BD5" w:themeColor="accent1"/>
          <w:sz w:val="32"/>
          <w:szCs w:val="32"/>
        </w:rPr>
        <w:t>Operator</w:t>
      </w:r>
    </w:p>
    <w:p w14:paraId="58F5A28F" w14:textId="0BD3F6C4" w:rsidR="008223B1" w:rsidRDefault="008223B1" w:rsidP="008223B1">
      <w:pPr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drawing>
          <wp:inline distT="0" distB="0" distL="0" distR="0" wp14:anchorId="5DAE75C6" wp14:editId="5A4CACC9">
            <wp:extent cx="4152900" cy="1714500"/>
            <wp:effectExtent l="25400" t="25400" r="38100" b="3810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D83D8" w14:textId="138BE2AA" w:rsidR="008223B1" w:rsidRDefault="008223B1" w:rsidP="008223B1">
      <w:pPr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drawing>
          <wp:inline distT="0" distB="0" distL="0" distR="0" wp14:anchorId="78834462" wp14:editId="49849811">
            <wp:extent cx="3238500" cy="469900"/>
            <wp:effectExtent l="25400" t="25400" r="38100" b="381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6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7A106" w14:textId="6BA75B02" w:rsidR="008223B1" w:rsidRDefault="008223B1" w:rsidP="007C4B44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r w:rsidRPr="008223B1">
        <w:rPr>
          <w:rFonts w:hint="eastAsia"/>
          <w:b/>
          <w:color w:val="5B9BD5" w:themeColor="accent1"/>
          <w:sz w:val="32"/>
          <w:szCs w:val="32"/>
        </w:rPr>
        <w:t>Kirsch's</w:t>
      </w:r>
      <w:r w:rsidR="007C4B44">
        <w:rPr>
          <w:b/>
          <w:color w:val="5B9BD5" w:themeColor="accent1"/>
          <w:sz w:val="32"/>
          <w:szCs w:val="32"/>
        </w:rPr>
        <w:t xml:space="preserve"> </w:t>
      </w:r>
      <w:r w:rsidR="007C4B44" w:rsidRPr="007C4B44">
        <w:rPr>
          <w:rFonts w:hint="eastAsia"/>
          <w:b/>
          <w:color w:val="5B9BD5" w:themeColor="accent1"/>
          <w:sz w:val="32"/>
          <w:szCs w:val="32"/>
        </w:rPr>
        <w:t>Compass</w:t>
      </w:r>
      <w:r w:rsidR="007C4B44">
        <w:rPr>
          <w:b/>
          <w:color w:val="5B9BD5" w:themeColor="accent1"/>
          <w:sz w:val="32"/>
          <w:szCs w:val="32"/>
        </w:rPr>
        <w:t xml:space="preserve"> </w:t>
      </w:r>
      <w:r w:rsidR="007C4B44">
        <w:rPr>
          <w:b/>
          <w:color w:val="5B9BD5" w:themeColor="accent1"/>
          <w:sz w:val="32"/>
          <w:szCs w:val="32"/>
        </w:rPr>
        <w:t>Operator</w:t>
      </w:r>
    </w:p>
    <w:p w14:paraId="56DCDD83" w14:textId="12C714E8" w:rsidR="007C4B44" w:rsidRDefault="007C4B44" w:rsidP="008223B1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  <w:r w:rsidRPr="007C4B44">
        <w:rPr>
          <w:b/>
          <w:color w:val="5B9BD5" w:themeColor="accent1"/>
          <w:sz w:val="32"/>
          <w:szCs w:val="32"/>
        </w:rPr>
        <w:drawing>
          <wp:inline distT="0" distB="0" distL="0" distR="0" wp14:anchorId="7A79BB14" wp14:editId="10778470">
            <wp:extent cx="5130800" cy="2197100"/>
            <wp:effectExtent l="25400" t="25400" r="25400" b="3810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9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207DA6" w14:textId="22836C18" w:rsidR="007C4B44" w:rsidRDefault="007C4B44" w:rsidP="008223B1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  <w:r w:rsidRPr="007C4B44">
        <w:rPr>
          <w:b/>
          <w:color w:val="5B9BD5" w:themeColor="accent1"/>
          <w:sz w:val="32"/>
          <w:szCs w:val="32"/>
        </w:rPr>
        <w:drawing>
          <wp:inline distT="0" distB="0" distL="0" distR="0" wp14:anchorId="26D69A55" wp14:editId="095743DE">
            <wp:extent cx="3352800" cy="533400"/>
            <wp:effectExtent l="25400" t="25400" r="25400" b="254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24B19" w14:textId="020BC0BB" w:rsidR="007C4B44" w:rsidRDefault="007C4B44" w:rsidP="007C4B44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r w:rsidRPr="007C4B44">
        <w:rPr>
          <w:rFonts w:hint="eastAsia"/>
          <w:b/>
          <w:color w:val="5B9BD5" w:themeColor="accent1"/>
          <w:sz w:val="32"/>
          <w:szCs w:val="32"/>
        </w:rPr>
        <w:t>Robinson's</w:t>
      </w:r>
      <w:r>
        <w:rPr>
          <w:b/>
          <w:color w:val="5B9BD5" w:themeColor="accent1"/>
          <w:sz w:val="32"/>
          <w:szCs w:val="32"/>
        </w:rPr>
        <w:t xml:space="preserve"> </w:t>
      </w:r>
      <w:r w:rsidRPr="007C4B44">
        <w:rPr>
          <w:rFonts w:hint="eastAsia"/>
          <w:b/>
          <w:color w:val="5B9BD5" w:themeColor="accent1"/>
          <w:sz w:val="32"/>
          <w:szCs w:val="32"/>
        </w:rPr>
        <w:t>Compass</w:t>
      </w:r>
      <w:r>
        <w:rPr>
          <w:b/>
          <w:color w:val="5B9BD5" w:themeColor="accent1"/>
          <w:sz w:val="32"/>
          <w:szCs w:val="32"/>
        </w:rPr>
        <w:t xml:space="preserve"> </w:t>
      </w:r>
      <w:r>
        <w:rPr>
          <w:b/>
          <w:color w:val="5B9BD5" w:themeColor="accent1"/>
          <w:sz w:val="32"/>
          <w:szCs w:val="32"/>
        </w:rPr>
        <w:t>Operator</w:t>
      </w:r>
    </w:p>
    <w:p w14:paraId="73D34BF0" w14:textId="0E514D42" w:rsidR="007C4B44" w:rsidRDefault="007C4B44" w:rsidP="008223B1">
      <w:pPr>
        <w:widowControl w:val="0"/>
        <w:ind w:left="440" w:firstLine="40"/>
        <w:rPr>
          <w:b/>
          <w:color w:val="5B9BD5" w:themeColor="accent1"/>
          <w:sz w:val="32"/>
          <w:szCs w:val="32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7C4B44">
        <w:rPr>
          <w:b/>
          <w:color w:val="5B9BD5" w:themeColor="accent1"/>
          <w:sz w:val="32"/>
          <w:szCs w:val="32"/>
        </w:rPr>
        <w:drawing>
          <wp:inline distT="0" distB="0" distL="0" distR="0" wp14:anchorId="600DA73B" wp14:editId="3986EB82">
            <wp:extent cx="4584700" cy="2108200"/>
            <wp:effectExtent l="25400" t="25400" r="381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05A994" w14:textId="00D8AFA6" w:rsidR="007C4B44" w:rsidRDefault="007C4B44" w:rsidP="008223B1">
      <w:pPr>
        <w:widowControl w:val="0"/>
        <w:ind w:left="440" w:firstLine="40"/>
        <w:rPr>
          <w:b/>
          <w:color w:val="5B9BD5" w:themeColor="accent1"/>
          <w:sz w:val="32"/>
          <w:szCs w:val="32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7C4B44">
        <w:rPr>
          <w:b/>
          <w:color w:val="5B9BD5" w:themeColor="accent1"/>
          <w:sz w:val="32"/>
          <w:szCs w:val="32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13D728E2" wp14:editId="229CA159">
            <wp:extent cx="5270500" cy="391795"/>
            <wp:effectExtent l="25400" t="25400" r="38100" b="146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E556EB" w14:textId="2DFDCFB9" w:rsidR="007C4B44" w:rsidRDefault="007C4B44" w:rsidP="007C4B44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proofErr w:type="spellStart"/>
      <w:r w:rsidRPr="007C4B44">
        <w:rPr>
          <w:rFonts w:hint="eastAsia"/>
          <w:b/>
          <w:color w:val="5B9BD5" w:themeColor="accent1"/>
          <w:sz w:val="32"/>
          <w:szCs w:val="32"/>
        </w:rPr>
        <w:t>Nevatia-Babu</w:t>
      </w:r>
      <w:proofErr w:type="spellEnd"/>
      <w:r w:rsidRPr="007C4B44">
        <w:rPr>
          <w:rFonts w:hint="eastAsia"/>
          <w:b/>
          <w:color w:val="5B9BD5" w:themeColor="accent1"/>
          <w:sz w:val="32"/>
          <w:szCs w:val="32"/>
        </w:rPr>
        <w:t xml:space="preserve"> 5x</w:t>
      </w:r>
      <w:r>
        <w:rPr>
          <w:rFonts w:hint="eastAsia"/>
          <w:b/>
          <w:color w:val="5B9BD5" w:themeColor="accent1"/>
          <w:sz w:val="32"/>
          <w:szCs w:val="32"/>
        </w:rPr>
        <w:t>5</w:t>
      </w:r>
      <w:r>
        <w:rPr>
          <w:b/>
          <w:color w:val="5B9BD5" w:themeColor="accent1"/>
          <w:sz w:val="32"/>
          <w:szCs w:val="32"/>
        </w:rPr>
        <w:t xml:space="preserve"> Operator</w:t>
      </w:r>
    </w:p>
    <w:p w14:paraId="79DBB574" w14:textId="72199A5F" w:rsidR="007C4B44" w:rsidRDefault="007C4B44" w:rsidP="007C4B44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  <w:r w:rsidRPr="007C4B44">
        <w:rPr>
          <w:b/>
          <w:color w:val="5B9BD5" w:themeColor="accent1"/>
          <w:sz w:val="32"/>
          <w:szCs w:val="32"/>
        </w:rPr>
        <w:drawing>
          <wp:inline distT="0" distB="0" distL="0" distR="0" wp14:anchorId="5B441EFA" wp14:editId="65E3EAA9">
            <wp:extent cx="5270500" cy="2551430"/>
            <wp:effectExtent l="25400" t="25400" r="38100" b="139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1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169DA" w14:textId="6AB008AF" w:rsidR="007C4B44" w:rsidRDefault="007C4B44" w:rsidP="007C4B44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  <w:r w:rsidRPr="007C4B44">
        <w:rPr>
          <w:b/>
          <w:color w:val="5B9BD5" w:themeColor="accent1"/>
          <w:sz w:val="32"/>
          <w:szCs w:val="32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7E4A22AC" wp14:editId="7EEABF50">
            <wp:extent cx="5270500" cy="391795"/>
            <wp:effectExtent l="25400" t="25400" r="38100" b="146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BA6B48" w14:textId="77777777" w:rsidR="007C4B44" w:rsidRDefault="007C4B44" w:rsidP="007C4B44">
      <w:pPr>
        <w:widowControl w:val="0"/>
        <w:ind w:left="440" w:firstLine="40"/>
        <w:rPr>
          <w:b/>
          <w:color w:val="5B9BD5" w:themeColor="accent1"/>
          <w:sz w:val="32"/>
          <w:szCs w:val="32"/>
        </w:rPr>
      </w:pPr>
    </w:p>
    <w:p w14:paraId="02AC8DF1" w14:textId="7ACD7180" w:rsidR="007C4B44" w:rsidRDefault="007C4B44" w:rsidP="007C4B44">
      <w:pPr>
        <w:widowControl w:val="0"/>
        <w:ind w:left="440" w:firstLine="40"/>
        <w:rPr>
          <w:sz w:val="28"/>
          <w:szCs w:val="28"/>
        </w:rPr>
      </w:pPr>
      <w:r>
        <w:rPr>
          <w:rFonts w:hint="eastAsia"/>
          <w:sz w:val="28"/>
          <w:szCs w:val="28"/>
        </w:rPr>
        <w:t>作法就是用上述的</w:t>
      </w:r>
      <w:r>
        <w:rPr>
          <w:sz w:val="28"/>
          <w:szCs w:val="28"/>
        </w:rPr>
        <w:t>mask</w:t>
      </w:r>
      <w:r>
        <w:rPr>
          <w:rFonts w:hint="eastAsia"/>
          <w:sz w:val="28"/>
          <w:szCs w:val="28"/>
        </w:rPr>
        <w:t>算出</w:t>
      </w:r>
      <w:r>
        <w:rPr>
          <w:sz w:val="28"/>
          <w:szCs w:val="28"/>
        </w:rPr>
        <w:t>gradient magnitude</w:t>
      </w:r>
      <w:r>
        <w:rPr>
          <w:rFonts w:hint="eastAsia"/>
          <w:sz w:val="28"/>
          <w:szCs w:val="28"/>
        </w:rPr>
        <w:t>，若此值大於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，代表我們認為他的變化量夠大到是邊界，因此給值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，反之給值</w:t>
      </w:r>
      <w:r>
        <w:rPr>
          <w:sz w:val="28"/>
          <w:szCs w:val="28"/>
        </w:rPr>
        <w:t>255</w:t>
      </w:r>
      <w:r>
        <w:rPr>
          <w:rFonts w:hint="eastAsia"/>
          <w:sz w:val="28"/>
          <w:szCs w:val="28"/>
        </w:rPr>
        <w:t>（白底黑邊）。</w:t>
      </w:r>
    </w:p>
    <w:p w14:paraId="1B06FF45" w14:textId="4AD4F04C" w:rsidR="0081446F" w:rsidRDefault="0081446F" w:rsidP="007C4B44">
      <w:pPr>
        <w:widowControl w:val="0"/>
        <w:ind w:left="440" w:firstLine="40"/>
        <w:rPr>
          <w:rFonts w:hint="eastAsia"/>
          <w:b/>
          <w:color w:val="5B9BD5" w:themeColor="accent1"/>
          <w:sz w:val="32"/>
          <w:szCs w:val="32"/>
        </w:rPr>
      </w:pPr>
      <w:r>
        <w:rPr>
          <w:rFonts w:hint="eastAsia"/>
          <w:sz w:val="28"/>
          <w:szCs w:val="28"/>
        </w:rPr>
        <w:t>因為演算法算是蠻簡單的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所以就不把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貼上來了。</w:t>
      </w:r>
    </w:p>
    <w:p w14:paraId="7A32D013" w14:textId="77777777" w:rsidR="008223B1" w:rsidRDefault="008223B1" w:rsidP="007C4B44">
      <w:pPr>
        <w:spacing w:line="276" w:lineRule="auto"/>
        <w:rPr>
          <w:rFonts w:asciiTheme="minorHAnsi" w:hAnsiTheme="minorHAnsi" w:cstheme="minorBidi" w:hint="eastAsia"/>
          <w:b/>
          <w:color w:val="5B9BD5" w:themeColor="accent1"/>
          <w:kern w:val="2"/>
          <w:sz w:val="32"/>
          <w:szCs w:val="32"/>
        </w:rPr>
      </w:pPr>
    </w:p>
    <w:p w14:paraId="36882A78" w14:textId="77777777" w:rsidR="007C4B44" w:rsidRDefault="007C4B44" w:rsidP="007C4B44">
      <w:pPr>
        <w:spacing w:line="276" w:lineRule="auto"/>
        <w:rPr>
          <w:rFonts w:ascii="微軟正黑體" w:eastAsia="微軟正黑體" w:hAnsi="微軟正黑體" w:hint="eastAsia"/>
          <w:b/>
          <w:color w:val="FF0000"/>
          <w:sz w:val="36"/>
          <w:szCs w:val="36"/>
        </w:rPr>
      </w:pPr>
    </w:p>
    <w:p w14:paraId="49D78BC2" w14:textId="516C4FE0" w:rsidR="00923471" w:rsidRDefault="00DA65C2" w:rsidP="00923471">
      <w:pPr>
        <w:rPr>
          <w:rFonts w:ascii="微軟正黑體" w:eastAsia="微軟正黑體" w:hAnsi="微軟正黑體"/>
          <w:b/>
          <w:color w:val="FF0000"/>
          <w:sz w:val="36"/>
          <w:szCs w:val="36"/>
        </w:rPr>
      </w:pPr>
      <w:r>
        <w:rPr>
          <w:rFonts w:ascii="微軟正黑體" w:eastAsia="微軟正黑體" w:hAnsi="微軟正黑體"/>
          <w:b/>
          <w:color w:val="FF0000"/>
          <w:sz w:val="36"/>
          <w:szCs w:val="36"/>
        </w:rPr>
        <w:t>Result:</w:t>
      </w:r>
    </w:p>
    <w:p w14:paraId="6D1D3DC6" w14:textId="63BE9ED3" w:rsidR="007C4B44" w:rsidRPr="007C4B44" w:rsidRDefault="007C4B44" w:rsidP="00B92410">
      <w:pPr>
        <w:rPr>
          <w:rFonts w:eastAsia="Times New Roman"/>
        </w:rPr>
      </w:pPr>
      <w:r>
        <w:rPr>
          <w:rFonts w:eastAsia="Times New Roman" w:hint="eastAsia"/>
          <w:color w:val="7030A0"/>
          <w:sz w:val="32"/>
          <w:szCs w:val="32"/>
        </w:rPr>
        <w:tab/>
      </w:r>
      <w:r>
        <w:rPr>
          <w:rFonts w:eastAsia="Times New Roman"/>
          <w:color w:val="7030A0"/>
          <w:sz w:val="32"/>
          <w:szCs w:val="32"/>
        </w:rPr>
        <w:t xml:space="preserve">     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Robert's: 12</w:t>
      </w:r>
      <w:r>
        <w:rPr>
          <w:rFonts w:eastAsia="Times New Roman"/>
        </w:rPr>
        <w:t xml:space="preserve">                     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Prewitt's: 24</w:t>
      </w:r>
    </w:p>
    <w:p w14:paraId="61361939" w14:textId="4858FD7C" w:rsidR="006B3E6B" w:rsidRDefault="007C4B44" w:rsidP="00B92410">
      <w:pPr>
        <w:rPr>
          <w:rFonts w:eastAsia="Times New Roman" w:hint="eastAsia"/>
          <w:color w:val="7030A0"/>
          <w:sz w:val="32"/>
          <w:szCs w:val="32"/>
        </w:rPr>
      </w:pPr>
      <w:r>
        <w:rPr>
          <w:rFonts w:eastAsia="Times New Roman"/>
          <w:color w:val="7030A0"/>
          <w:sz w:val="32"/>
          <w:szCs w:val="32"/>
        </w:rPr>
        <w:t xml:space="preserve">  </w:t>
      </w:r>
      <w:r w:rsidR="0081446F">
        <w:rPr>
          <w:rFonts w:eastAsia="Times New Roman"/>
          <w:noProof/>
          <w:color w:val="7030A0"/>
          <w:sz w:val="32"/>
          <w:szCs w:val="32"/>
        </w:rPr>
        <w:drawing>
          <wp:inline distT="0" distB="0" distL="0" distR="0" wp14:anchorId="11A7A7DE" wp14:editId="15C79B17">
            <wp:extent cx="2146300" cy="2146300"/>
            <wp:effectExtent l="0" t="0" r="12700" b="1270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obert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46F">
        <w:rPr>
          <w:rFonts w:eastAsia="Times New Roman" w:hint="eastAsia"/>
          <w:color w:val="7030A0"/>
          <w:sz w:val="32"/>
          <w:szCs w:val="32"/>
        </w:rPr>
        <w:t xml:space="preserve">  </w:t>
      </w:r>
      <w:r w:rsidR="0081446F">
        <w:rPr>
          <w:rFonts w:eastAsia="Times New Roman" w:hint="eastAsia"/>
          <w:noProof/>
          <w:color w:val="7030A0"/>
          <w:sz w:val="32"/>
          <w:szCs w:val="32"/>
        </w:rPr>
        <w:drawing>
          <wp:inline distT="0" distB="0" distL="0" distR="0" wp14:anchorId="190163BA" wp14:editId="3A3ECD26">
            <wp:extent cx="2099310" cy="2099310"/>
            <wp:effectExtent l="0" t="0" r="8890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ewitt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60FA" w14:textId="7415E3EF" w:rsidR="007C4B44" w:rsidRDefault="007C4B44" w:rsidP="007C4B44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eastAsia="Times New Roman"/>
          <w:color w:val="7030A0"/>
          <w:sz w:val="32"/>
          <w:szCs w:val="32"/>
        </w:rPr>
        <w:t xml:space="preserve">         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Sobel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: 38</w:t>
      </w: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              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Frei and Chen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: 30</w:t>
      </w:r>
    </w:p>
    <w:p w14:paraId="784F896F" w14:textId="6A9CD512" w:rsidR="007C4B44" w:rsidRDefault="007C4B44" w:rsidP="007C4B44">
      <w:pPr>
        <w:rPr>
          <w:rFonts w:eastAsia="Times New Roman" w:hint="eastAsia"/>
        </w:rPr>
      </w:pPr>
      <w:r>
        <w:rPr>
          <w:rFonts w:eastAsia="Times New Roman"/>
        </w:rPr>
        <w:t xml:space="preserve">  </w:t>
      </w:r>
      <w:r w:rsidR="0081446F">
        <w:rPr>
          <w:rFonts w:eastAsia="Times New Roman"/>
          <w:noProof/>
        </w:rPr>
        <w:drawing>
          <wp:inline distT="0" distB="0" distL="0" distR="0" wp14:anchorId="64504252" wp14:editId="7EA3B046">
            <wp:extent cx="2211705" cy="221170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obel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46F">
        <w:rPr>
          <w:rFonts w:eastAsia="Times New Roman" w:hint="eastAsia"/>
        </w:rPr>
        <w:t xml:space="preserve">  </w:t>
      </w:r>
      <w:r w:rsidR="0081446F">
        <w:rPr>
          <w:rFonts w:eastAsia="Times New Roman" w:hint="eastAsia"/>
          <w:noProof/>
        </w:rPr>
        <w:drawing>
          <wp:inline distT="0" distB="0" distL="0" distR="0" wp14:anchorId="1DA70236" wp14:editId="5796C6E2">
            <wp:extent cx="2208530" cy="2208530"/>
            <wp:effectExtent l="0" t="0" r="1270" b="127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nc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79D5" w14:textId="79700ED0" w:rsidR="007C4B44" w:rsidRDefault="007C4B44" w:rsidP="007C4B44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       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Kirsch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: 135</w:t>
      </w:r>
      <w:r>
        <w:rPr>
          <w:rFonts w:ascii="微軟正黑體" w:eastAsia="微軟正黑體" w:hAnsi="微軟正黑體"/>
          <w:color w:val="484848"/>
          <w:sz w:val="28"/>
          <w:szCs w:val="28"/>
        </w:rPr>
        <w:tab/>
      </w:r>
      <w:r>
        <w:rPr>
          <w:rFonts w:ascii="微軟正黑體" w:eastAsia="微軟正黑體" w:hAnsi="微軟正黑體"/>
          <w:color w:val="484848"/>
          <w:sz w:val="28"/>
          <w:szCs w:val="28"/>
        </w:rPr>
        <w:tab/>
      </w:r>
      <w:r>
        <w:rPr>
          <w:rFonts w:ascii="微軟正黑體" w:eastAsia="微軟正黑體" w:hAnsi="微軟正黑體"/>
          <w:color w:val="484848"/>
          <w:sz w:val="28"/>
          <w:szCs w:val="28"/>
        </w:rPr>
        <w:tab/>
      </w:r>
      <w:r>
        <w:rPr>
          <w:rFonts w:ascii="微軟正黑體" w:eastAsia="微軟正黑體" w:hAnsi="微軟正黑體"/>
          <w:color w:val="484848"/>
          <w:sz w:val="28"/>
          <w:szCs w:val="28"/>
        </w:rPr>
        <w:tab/>
        <w:t xml:space="preserve">   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Robinson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:</w:t>
      </w: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color w:val="484848"/>
          <w:sz w:val="28"/>
          <w:szCs w:val="28"/>
        </w:rPr>
        <w:t>43</w:t>
      </w:r>
    </w:p>
    <w:p w14:paraId="58E318AA" w14:textId="2080D294" w:rsidR="007C4B44" w:rsidRDefault="007C4B44" w:rsidP="007C4B44">
      <w:pPr>
        <w:rPr>
          <w:rFonts w:eastAsia="Times New Roman" w:hint="eastAsia"/>
        </w:rPr>
      </w:pPr>
      <w:r>
        <w:rPr>
          <w:rFonts w:eastAsia="Times New Roman"/>
        </w:rPr>
        <w:t xml:space="preserve">  </w:t>
      </w:r>
      <w:r w:rsidR="0081446F">
        <w:rPr>
          <w:rFonts w:eastAsia="Times New Roman"/>
          <w:noProof/>
        </w:rPr>
        <w:drawing>
          <wp:inline distT="0" distB="0" distL="0" distR="0" wp14:anchorId="2C0F5DAA" wp14:editId="56F42BC2">
            <wp:extent cx="2211705" cy="221170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irsch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46F">
        <w:rPr>
          <w:rFonts w:eastAsia="Times New Roman" w:hint="eastAsia"/>
        </w:rPr>
        <w:t xml:space="preserve">  </w:t>
      </w:r>
      <w:r w:rsidR="0081446F">
        <w:rPr>
          <w:rFonts w:eastAsia="Times New Roman" w:hint="eastAsia"/>
          <w:noProof/>
        </w:rPr>
        <w:drawing>
          <wp:inline distT="0" distB="0" distL="0" distR="0" wp14:anchorId="091B2EC4" wp14:editId="773065A2">
            <wp:extent cx="2216150" cy="22161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obinson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0838" w14:textId="77777777" w:rsidR="0081446F" w:rsidRDefault="0081446F" w:rsidP="0081446F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     </w:t>
      </w:r>
      <w:proofErr w:type="spellStart"/>
      <w:r>
        <w:rPr>
          <w:rFonts w:ascii="微軟正黑體" w:eastAsia="微軟正黑體" w:hAnsi="微軟正黑體" w:hint="eastAsia"/>
          <w:color w:val="484848"/>
          <w:sz w:val="28"/>
          <w:szCs w:val="28"/>
        </w:rPr>
        <w:t>Nevatia</w:t>
      </w:r>
      <w:proofErr w:type="spellEnd"/>
      <w:r>
        <w:rPr>
          <w:rFonts w:ascii="微軟正黑體" w:eastAsia="微軟正黑體" w:hAnsi="微軟正黑體"/>
          <w:color w:val="484848"/>
          <w:sz w:val="28"/>
          <w:szCs w:val="28"/>
        </w:rPr>
        <w:t>: 12500</w:t>
      </w:r>
    </w:p>
    <w:p w14:paraId="2F088E9D" w14:textId="0F4C9117" w:rsidR="0081446F" w:rsidRPr="0081446F" w:rsidRDefault="0081446F" w:rsidP="0081446F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 </w:t>
      </w:r>
      <w:r>
        <w:rPr>
          <w:rFonts w:eastAsia="Times New Roman"/>
          <w:noProof/>
        </w:rPr>
        <w:drawing>
          <wp:inline distT="0" distB="0" distL="0" distR="0" wp14:anchorId="32CF9C76" wp14:editId="0A665B75">
            <wp:extent cx="2268220" cy="226822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nevatia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B7E699" w14:textId="77777777" w:rsidR="0081446F" w:rsidRDefault="0081446F" w:rsidP="007C4B44">
      <w:pPr>
        <w:rPr>
          <w:rFonts w:eastAsia="Times New Roman" w:hint="eastAsia"/>
        </w:rPr>
      </w:pPr>
    </w:p>
    <w:p w14:paraId="22451B7E" w14:textId="439E71A9" w:rsidR="007C4B44" w:rsidRDefault="007C4B44" w:rsidP="007C4B44">
      <w:pPr>
        <w:rPr>
          <w:rFonts w:eastAsia="Times New Roman"/>
        </w:rPr>
      </w:pPr>
    </w:p>
    <w:p w14:paraId="6361443A" w14:textId="223C3776" w:rsidR="007C4B44" w:rsidRDefault="007C4B44" w:rsidP="007C4B44">
      <w:pPr>
        <w:ind w:left="480" w:firstLine="480"/>
        <w:rPr>
          <w:rFonts w:eastAsia="Times New Roman"/>
        </w:rPr>
      </w:pPr>
    </w:p>
    <w:p w14:paraId="6F972B0B" w14:textId="77777777" w:rsidR="007C4B44" w:rsidRDefault="007C4B44" w:rsidP="007C4B44">
      <w:pPr>
        <w:rPr>
          <w:rFonts w:eastAsia="Times New Roman"/>
        </w:rPr>
      </w:pPr>
    </w:p>
    <w:p w14:paraId="61839223" w14:textId="2D7E1A5E" w:rsidR="007C4B44" w:rsidRDefault="007C4B44" w:rsidP="007C4B44">
      <w:pPr>
        <w:rPr>
          <w:rFonts w:eastAsia="Times New Roman"/>
        </w:rPr>
      </w:pPr>
    </w:p>
    <w:p w14:paraId="6CB39721" w14:textId="40B9C2A0" w:rsidR="007C4B44" w:rsidRPr="00B92410" w:rsidRDefault="007C4B44" w:rsidP="00B92410">
      <w:pPr>
        <w:rPr>
          <w:rFonts w:eastAsia="Times New Roman"/>
          <w:color w:val="7030A0"/>
          <w:sz w:val="32"/>
          <w:szCs w:val="32"/>
        </w:rPr>
      </w:pPr>
    </w:p>
    <w:sectPr w:rsidR="007C4B44" w:rsidRPr="00B92410" w:rsidSect="00CA630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E1126"/>
    <w:multiLevelType w:val="hybridMultilevel"/>
    <w:tmpl w:val="8BA833D4"/>
    <w:lvl w:ilvl="0" w:tplc="8E26EB9E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B9B3BBA"/>
    <w:multiLevelType w:val="hybridMultilevel"/>
    <w:tmpl w:val="14F456BC"/>
    <w:lvl w:ilvl="0" w:tplc="5CF487BE">
      <w:start w:val="1"/>
      <w:numFmt w:val="taiwaneseCountingThousand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D602643"/>
    <w:multiLevelType w:val="hybridMultilevel"/>
    <w:tmpl w:val="08B686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75144113"/>
    <w:multiLevelType w:val="hybridMultilevel"/>
    <w:tmpl w:val="4AD64476"/>
    <w:lvl w:ilvl="0" w:tplc="C136AD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A2496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022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B05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647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698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A42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34D2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E60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7C9C46E9"/>
    <w:multiLevelType w:val="hybridMultilevel"/>
    <w:tmpl w:val="45E0EE84"/>
    <w:lvl w:ilvl="0" w:tplc="0816A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AC4A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64A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9C5F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B861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9A8E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AD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542B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B86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41C"/>
    <w:rsid w:val="0006079E"/>
    <w:rsid w:val="00076962"/>
    <w:rsid w:val="0013075F"/>
    <w:rsid w:val="001514A8"/>
    <w:rsid w:val="00155CD2"/>
    <w:rsid w:val="001D3D90"/>
    <w:rsid w:val="002045EE"/>
    <w:rsid w:val="00252FF0"/>
    <w:rsid w:val="002D430F"/>
    <w:rsid w:val="00360ACF"/>
    <w:rsid w:val="003E1B9E"/>
    <w:rsid w:val="00436D3A"/>
    <w:rsid w:val="004939AB"/>
    <w:rsid w:val="00553293"/>
    <w:rsid w:val="005B2279"/>
    <w:rsid w:val="006135A0"/>
    <w:rsid w:val="006B3E6B"/>
    <w:rsid w:val="0070411B"/>
    <w:rsid w:val="0072038F"/>
    <w:rsid w:val="007B4FFE"/>
    <w:rsid w:val="007C4B44"/>
    <w:rsid w:val="0081446F"/>
    <w:rsid w:val="008223B1"/>
    <w:rsid w:val="00877DF9"/>
    <w:rsid w:val="00880714"/>
    <w:rsid w:val="008A63DC"/>
    <w:rsid w:val="008B0E8C"/>
    <w:rsid w:val="008E01DF"/>
    <w:rsid w:val="00923471"/>
    <w:rsid w:val="0098441C"/>
    <w:rsid w:val="009C42EB"/>
    <w:rsid w:val="009E523F"/>
    <w:rsid w:val="00A12DC7"/>
    <w:rsid w:val="00AF6428"/>
    <w:rsid w:val="00B92410"/>
    <w:rsid w:val="00CA6300"/>
    <w:rsid w:val="00CC2668"/>
    <w:rsid w:val="00DA65C2"/>
    <w:rsid w:val="00EC56F2"/>
    <w:rsid w:val="00F02951"/>
    <w:rsid w:val="00F24C77"/>
    <w:rsid w:val="00FD6B67"/>
    <w:rsid w:val="00FD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41C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46F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98441C"/>
  </w:style>
  <w:style w:type="paragraph" w:styleId="a3">
    <w:name w:val="List Paragraph"/>
    <w:basedOn w:val="a"/>
    <w:uiPriority w:val="34"/>
    <w:qFormat/>
    <w:rsid w:val="0098441C"/>
    <w:pPr>
      <w:widowControl w:val="0"/>
      <w:ind w:leftChars="200" w:left="480"/>
    </w:pPr>
    <w:rPr>
      <w:rFonts w:asciiTheme="minorHAnsi" w:hAnsiTheme="minorHAnsi" w:cstheme="minorBidi"/>
      <w:kern w:val="2"/>
    </w:rPr>
  </w:style>
  <w:style w:type="paragraph" w:styleId="a4">
    <w:name w:val="Document Map"/>
    <w:basedOn w:val="a"/>
    <w:link w:val="a5"/>
    <w:uiPriority w:val="99"/>
    <w:semiHidden/>
    <w:unhideWhenUsed/>
    <w:rsid w:val="0006079E"/>
    <w:pPr>
      <w:widowControl w:val="0"/>
    </w:pPr>
    <w:rPr>
      <w:kern w:val="2"/>
    </w:rPr>
  </w:style>
  <w:style w:type="character" w:customStyle="1" w:styleId="a5">
    <w:name w:val="文件引導模式 字元"/>
    <w:basedOn w:val="a0"/>
    <w:link w:val="a4"/>
    <w:uiPriority w:val="99"/>
    <w:semiHidden/>
    <w:rsid w:val="0006079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0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5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123</Words>
  <Characters>703</Characters>
  <Application>Microsoft Macintosh Word</Application>
  <DocSecurity>0</DocSecurity>
  <Lines>5</Lines>
  <Paragraphs>1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CV hw9 / 電機所R06921082 陳與賢</vt:lpstr>
    </vt:vector>
  </TitlesOfParts>
  <LinksUpToDate>false</LinksUpToDate>
  <CharactersWithSpaces>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陳與賢</dc:creator>
  <cp:keywords/>
  <dc:description/>
  <cp:lastModifiedBy>陳與賢</cp:lastModifiedBy>
  <cp:revision>9</cp:revision>
  <cp:lastPrinted>2017-11-27T04:14:00Z</cp:lastPrinted>
  <dcterms:created xsi:type="dcterms:W3CDTF">2017-10-14T15:02:00Z</dcterms:created>
  <dcterms:modified xsi:type="dcterms:W3CDTF">2017-12-11T13:42:00Z</dcterms:modified>
</cp:coreProperties>
</file>