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1．[生物] 下面属于生物的是（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铁钉　B. 小草　C. 玻璃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2．[植物结构] 植物固定自己主要靠（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　B. 叶　C. 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3．[昆虫] 下面属于昆虫的动物是（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蜘蛛　B. 蜜蜂　C. 蚯蚓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4．[溶解] 下面能被水溶解的是（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食盐　B. 米粒　C. 木块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5．[导体] 下面属于导体的材料是（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塑料　B. 铁钉　C. 橡胶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6．[物态变化] 水结冰是（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可逆的物态变化　B. 不可逆的　C. 消失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7．[天气] 下面属于降水现象的是（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下雨　B. 刮风　C. 打雷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8．[气温] 一天中气温最高一般出现在（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清晨　B. 午后　C. 深夜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9．[垃圾分类] 下面属于可回收垃圾的是（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废纸　B. 果皮　C. 剩饭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10．[土壤] 土壤中一般不含（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沙和黏土　B. 空气和水　C. 钢铁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植物和动物都是生物，都有生命。（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植物的茎能运输水分和养分。（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蜘蛛有8条腿，属于昆虫。（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加快溶解可以用搅拌、加热的方法。（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铁丝是导体，能导电。（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水结成冰后体积会变小。（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雾和露都与水有关。（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岩石有颜色、纹理、硬度等特征。（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垃圾分类有利于保护环境。（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土壤是植物的生长基地，要保护土壤。（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连一连，把垃圾分类与示例对应起来。（10分）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可回收物　　　　　　　　果皮、剩饭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厨余垃圾　　　　　　　　废电池、过期药品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有害垃圾　　　　　　　　废纸、塑料瓶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其他垃圾　　　　　　　　烟头、陶瓷碎片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不可回收　　　　　　　　用过的餐巾纸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说一说：水在自然界中有哪三种状态？请各举一例。（10分）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怎样区分导体和绝缘体？（10分）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说一说：岩石有哪些特征？我们可以怎样观察岩石？（10分）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（1）设计实验：探究「水温对食盐溶解速度的影响」。（8分）（8分）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（2）观察一块岩石，写出它的两个特征。（6分）（6分）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（3）写出三种保护土壤的做法。（6分）（6分）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三年级科学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1．生物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【解析】小草是生物。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2．植物结构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【解析】根固定植物。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3．昆虫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【解析】蜜蜂是昆虫。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4．溶解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【解析】食盐能溶解。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5．导体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【解析】铁钉是导体。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6．物态变化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【解析】水结冰是可逆的物态变化。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【解析】下雨是降水现象。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8．气温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【解析】午后气温最高。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9．垃圾分类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【解析】废纸是可回收物。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10．土壤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【解析】土壤中不含钢铁。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【解析】动植物都是生物。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【解析】茎能运输。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【解析】蜘蛛8条腿，不是昆虫。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【解析】搅拌加热可加快溶解。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【解析】铁丝是导体。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【解析】水结冰体积变大。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【解析】雾露与水有关。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【解析】岩石有多方面特征。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【解析】垃圾分类有利环保。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【解析】要保护土壤。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可回收物—废纸、塑料瓶；厨余垃圾—果皮、剩饭；有害垃圾—废电池、过期药品；其他垃圾—烟头、陶瓷碎片；不可回收—用过的餐巾纸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【解析】分类与示例对应。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固态（冰、雪）、液态（水）、气态（水蒸气）。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【解析】三种状态各举一例。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用简单电路检验：把材料接入电路，小灯泡亮的是导体，不亮的是绝缘体。金属一般是导体，橡皮、塑料、干木头一般是绝缘体。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【解析】说明方法。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特征：颜色、纹理、硬度、光泽、是否与酸反应等。观察方法：用眼看颜色纹理，用刻划比较硬度，用滴水观察吸水性等。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【解析】特征与观察方法各答几点。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步骤：取两个杯子，各放等量食盐和等量水（一杯冷水、一杯热水）；同时搅拌相同次数；观察哪杯食盐先完全溶解。预期：热水中溶解更快。结论：水温越高，溶解越快。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【解析】控制变量：只改变水温。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示例：颜色灰白，有细密纹理；硬度较大，用小刀刻不出痕迹。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【解析】写出两个具体特征即可。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示例：①植树造林，防风固沙；②减少使用化肥农药；③垃圾分类，不乱倒垃圾。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