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黑体" w:hAnsi="黑体" w:eastAsia="黑体"/>
          <w:b w:val="0"/>
          <w:sz w:val="22"/>
        </w:rPr>
        <w:t>湖北省咸宁市</w:t>
      </w:r>
    </w:p>
    <w:p>
      <w:pPr>
        <w:spacing w:after="60" w:before="0"/>
        <w:jc w:val="center"/>
      </w:pPr>
      <w:r>
        <w:rPr>
          <w:rFonts w:ascii="黑体" w:hAnsi="黑体" w:eastAsia="黑体"/>
          <w:b/>
          <w:sz w:val="34"/>
        </w:rPr>
        <w:t>第二学期期末综合能力测试</w:t>
      </w:r>
    </w:p>
    <w:p>
      <w:pPr>
        <w:spacing w:after="40" w:before="0"/>
        <w:jc w:val="center"/>
      </w:pPr>
      <w:r>
        <w:rPr>
          <w:rFonts w:ascii="宋体" w:hAnsi="宋体" w:eastAsia="宋体"/>
          <w:b w:val="0"/>
          <w:sz w:val="21"/>
        </w:rPr>
        <w:t>（统编版　2025—2026学年第二学期　满分150分　时间150分钟）</w:t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sz w:val="21"/>
        </w:rPr>
        <w:t>满分：150分　　考试时间：150分钟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题号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1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2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3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4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总分</w:t>
            </w:r>
          </w:p>
        </w:tc>
      </w:tr>
      <w:tr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得分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</w:tr>
    </w:tbl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宋体" w:hAnsi="宋体" w:eastAsia="宋体"/>
          <w:b w:val="0"/>
          <w:sz w:val="21"/>
        </w:rPr>
        <w:t>学校：__________________　班级：____________　姓名：____________　考号：____________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一、现代文阅读（19分）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阅读下面的文字，完成下列各题。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1．（19分）阅读下面的文字，完成下列各题。</w:t>
        <w:br/>
        <w:t>材料　文化遗产是民族记忆的载体。它既包括有形的古迹、文物、建筑，也包括无形的技艺、语言、民俗与节庆。有人以为，保护文化遗产就是要把它「原封不动」地保存起来，与现代社会相隔绝。这种看法其实是一种误解。文化遗产的价值，正在于它能在时代变迁中不断被理解、被阐释、被再创造。真正的保护，是在传承中创新，在创新中延续，让古老的智慧与当代生活相互滋养，而非把它变成僵硬的标本。</w:t>
        <w:br/>
        <w:t>（1）下列关于原文内容的理解和分析，正确的一项是（　　）（4分）</w:t>
        <w:br/>
        <w:t>A．文化遗产仅指有形的古迹、文物和建筑。</w:t>
        <w:br/>
        <w:t>B．保护文化遗产就是将其原封不动地保存并与现代社会隔绝。</w:t>
        <w:br/>
        <w:t>C．文化遗产的价值在于能在时代变迁中不断被理解、阐释和再创造。</w:t>
        <w:br/>
        <w:t>D．文化遗产一旦被再创造就会失去其价值。</w:t>
        <w:br/>
        <w:t>（2）下列对原文论证的相关分析，不正确的一项是（　　）（4分）</w:t>
        <w:br/>
        <w:t>A．文章先界定文化遗产的内涵，再针对错误认识展开辨析。</w:t>
        <w:br/>
        <w:t>B．文章以「僵硬的标本」作比，批评了把遗产与现代生活隔绝的做法。</w:t>
        <w:br/>
        <w:t>C．文章提出「在传承中创新，在创新中延续」，正面阐明主张。</w:t>
        <w:br/>
        <w:t>D．文章认为现代化建设与文化遗产保护根本对立，不可调和。</w:t>
        <w:br/>
        <w:t>（3）根据原文内容，下列说法不正确的一项是（　　）（4分）</w:t>
        <w:br/>
        <w:t>A．无形文化遗产同样属于文化遗产的范畴。</w:t>
        <w:br/>
        <w:t>B．对文化遗产的保护不应是静态的、封闭的。</w:t>
        <w:br/>
        <w:t>C．古老的智慧可以与当代生活相互滋养。</w:t>
        <w:br/>
        <w:t>D．文化遗产只有保持完全不变，才能实现传承。</w:t>
        <w:br/>
        <w:t>（4）请简要分析文章是如何展开论证的。（7分）（19分）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二、文言文阅读（20分）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阅读下面的文言文，完成下列各题。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2．（20分）阅读下面的文言文，完成下列各题。</w:t>
        <w:br/>
        <w:t>材料　（选自《论语·先进》）</w:t>
        <w:br/>
        <w:t xml:space="preserve">　　子路、曾皙、冉有、公西华侍坐。子曰：「以吾一日长乎尔，毋吾以也。居则曰：『不吾知也。』如或知尔，则何以哉？」子路率尔而对曰：「千乘之国，摄乎大国之间，加之以师旅，因之以饥馑；由也为之，比及三年，可使有勇，且知方也。」夫子哂之。</w:t>
        <w:br/>
        <w:t>（1）解释下列句中加点词的意思。（4分）</w:t>
        <w:br/>
        <w:t>①以吾一日长乎尔　　　　②子路率尔而对曰</w:t>
        <w:br/>
        <w:t>（2）把下列句子翻译成现代汉语。（8分）</w:t>
        <w:br/>
        <w:t>①居则曰：「不吾知也。」如或知尔，则何以哉？</w:t>
        <w:br/>
        <w:t>②由也为之，比及三年，可使有勇，且知方也。</w:t>
        <w:br/>
        <w:t>（3）孔子为什么「哂」子路？请结合文意简要分析。（8分）（20分）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三、名篇名句默写（16分）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补写出下列句子中的空缺部分，每空 1 分。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3．补写出下列句子中的空缺部分。（共16分）</w:t>
        <w:br/>
        <w:t>（1）荀子《劝学》中以行路为喻，说明积累重要性：________________，________________。</w:t>
        <w:br/>
        <w:t>（2）苏轼《赤壁赋》借蜉蝣与沧海抒发人生短暂感慨：________________，________________。</w:t>
        <w:br/>
        <w:t>（3）李白《蜀道难》以夸张手法突出蜀道之高峻难行：________________，________________。</w:t>
        <w:br/>
        <w:t>（4）杜甫《登高》以秋景写悲凉，被誉为古今独步：________________，________________。</w:t>
        <w:br/>
        <w:t>（5）辛弃疾《永遇乐·京口北固亭怀古》借廉颇自比，表达壮志难酬的悲愤：________________，________________，________________。（16分）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四、语言文字运用与写作（95分）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仔细审题，规范作答；作文须书写工整、卷面整洁，不少于 800 字。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4．（1）（3分）下列各句中，加点的成语使用最恰当的一项是（　　）</w:t>
        <w:br/>
        <w:t>A．这篇文章观点鲜明，论证严密，读来令人叹为观止。</w:t>
        <w:br/>
        <w:t>B．他的书法风格独特，笔走龙蛇，令人叹为观止。</w:t>
        <w:br/>
        <w:t>C．他做事总是半途而废，这种做法令人叹为观止。</w:t>
        <w:br/>
        <w:t>D．他考试成绩很不理想，令人叹为观止。</w:t>
        <w:br/>
        <w:t>（2）（3分）下列各句中，没有语病的一项是（　　）</w:t>
        <w:br/>
        <w:t>A．通过这次社会实践活动，使同学们增长了见识。</w:t>
        <w:br/>
        <w:t>B．我们应当认真解决并发现工作中存在的问题。</w:t>
        <w:br/>
        <w:t>C．他的发言受到了与会者的热烈欢迎，会场里响起阵阵掌声。</w:t>
        <w:br/>
        <w:t>D．能否坚持体育锻炼，是身体健康的重要保证。</w:t>
        <w:br/>
        <w:t>（3）（6分）在下面一段文字横线处补写恰当的语句，使语意完整连贯，每处不超过 15 个字。</w:t>
        <w:br/>
        <w:t>读书的意义，不只在于获取知识，①____________。因为读书可以让人在浮躁中沉静下来，②____________；读书也可以让人跨越时空与先贤对话，③____________。</w:t>
        <w:br/>
        <w:t>（4）（83分）写作。</w:t>
        <w:br/>
        <w:t>阅读下面的材料，根据要求写作。</w:t>
        <w:br/>
        <w:t>材料　「慢慢来，比较快。」这句流行语提醒人们：在追求效率的时代，有些事恰恰需要在缓慢的积累中才能真正完成。</w:t>
        <w:br/>
        <w:t>请结合材料，联系现实，写一篇不少于 800 字的文章。</w:t>
        <w:br/>
        <w:t>要求：选准角度，确定立意，明确文体，自拟标题；不要套作，不得抄袭；不得泄露个人信息。（95分）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黑体" w:hAnsi="黑体" w:eastAsia="黑体"/>
          <w:b/>
          <w:sz w:val="28"/>
        </w:rPr>
        <w:t>高三语文 第二学期期末综合能力测试　参考答案与解析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1．阅读　（1）C　（2）D　（3）D</w:t>
        <w:br/>
        <w:t>（4）①首先界定文化遗产的范围，指出其包括有形与无形两类；②接着针对「原封不动、与现代社会隔绝」的错误认识进行辨析，指出这是一种误解；③最后正面提出「在传承中创新，在创新中延续」的主张，以「僵硬的标本」作比作结，论证层层递进，逻辑清晰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【解析】（4）答题要点：须按照「界定内涵—辨析误解—提出主张」的思路梳理层次，并明确指出文章使用对比与比喻手法，最后点出「层层递进」的论证特点。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2．文言文　（1）①以：因为。②率尔：轻率急忙的样子（「尔」为形容词词尾）。</w:t>
        <w:br/>
        <w:t>（2）①（你们）平日说：「没有人了解我呀！」如果有人了解你们，那么（你们）打算做些什么呢？（得分点：「不吾知也」为宾语前置，译为「不了解我」；「何以」为宾语前置，译为「做什么」。）</w:t>
        <w:br/>
        <w:t>②如果让我（子路）治理这个国家，等到三年，就可以使（百姓）有勇气，而且懂得道义。（得分点：「为」译为「治理」；「比及」译为「等到」；「方」译为「正道、道义」。）</w:t>
        <w:br/>
        <w:t>（3）①孔子「哂」即微微一笑，含轻微批评之意；②子路「率尔而对」，发言轻率不谦让，与孔子提倡的谦逊态度不合；③但从后文看，孔子并非否定子路的才能，而是对其「其言不让」表示惋惜，体现了孔子注重「礼」与「谦让」的教育理念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【解析】答题要点：（1）「以」为介词，译为「因为」。（2）两处宾语前置（「不吾知」「何以」）是翻译关键，须调整语序。（3）须点明「哂」的含义（微笑、含轻微批评），并结合「其言不让」分析。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3．默写　（1）青　取之于蓝　而青于蓝</w:t>
        <w:br/>
        <w:t>（2）是故无贵无贱　无长无少</w:t>
        <w:br/>
        <w:t>（3）三顾频烦天下计　两朝开济老臣心</w:t>
        <w:br/>
        <w:t>（4）问君能有几多愁　恰似一江春水向东流</w:t>
        <w:br/>
        <w:t>（5）六国破灭　非兵不利　战不善　弊在赂秦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【解析】注意「频烦」「开济」「赂」等字形，防止「烦」误作「繁」。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4．语言运用与写作　（1）D　「有目共睹」指大家看得清清楚楚，与「成绩一落千丈」的语境不协调。</w:t>
        <w:br/>
        <w:t>（2）A　B 项「之所以……是因为……的结果」句式杂糅；C 项「经过……使……」缺主语；D 项前后主语不一致。</w:t>
        <w:br/>
        <w:t>（3）①只读书而不思考　②只思考而不读书　③才能获得真知（才能学有所成）</w:t>
        <w:br/>
        <w:t>（4）参考立意：①专注一业，方能精益求精；②择一事、终一生，工匠精神的可贵；③在浮躁时代坚守专注与耐心；④把一件事做到极致，就是了不起的成就。</w:t>
        <w:br/>
        <w:t>示例：工匠说他一辈子只做好一件事，这句话里藏着一种罕见的专注与定力。「不一则不专，不专则不能」，专注是成就事业的前提。李时珍二十七载编《本草纲目》，曹雪芹十年辛苦著《红楼梦》，齐白石晚年「不教一日闲过」，皆因专注而臻于化境。在今天这个选择繁多、诱惑不断的时代，专注更显珍贵。与其浅尝辄止地涉猎十件事，不如心无旁骛地做好一件事。因为把一件事做到极致，本身就是了不起的成就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【解析】（1）D　成语须与语境、语义相协调。（2）B 句式杂糅，C 缺主语，D 主语不一致。（3）须体现「读书」与「思考」的并列与互补关系。（4）评分要点：观点明确、论据典型、语言流畅。</w:t>
      </w:r>
    </w:p>
    <w:sectPr w:rsidR="00FC693F" w:rsidRPr="0006063C" w:rsidSect="00034616">
      <w:head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color w:val="666666"/>
        <w:sz w:val="18"/>
      </w:rPr>
      <w:t>密封线内不要答题　·　高三语文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