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B5D3B">
      <w:pPr>
        <w:spacing w:line="259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Proposal: Vision-Based Lane Keeping Robocar</w:t>
      </w:r>
    </w:p>
    <w:p w14:paraId="494A2178">
      <w:pPr>
        <w:spacing w:line="259" w:lineRule="auto"/>
        <w:contextualSpacing/>
      </w:pPr>
    </w:p>
    <w:p w14:paraId="218B8BD2">
      <w:pPr>
        <w:spacing w:line="259" w:lineRule="auto"/>
        <w:contextualSpacing/>
        <w:rPr>
          <w:b/>
          <w:bCs/>
          <w:szCs w:val="21"/>
        </w:rPr>
      </w:pPr>
      <w:r>
        <w:rPr>
          <w:b/>
          <w:bCs/>
          <w:szCs w:val="21"/>
        </w:rPr>
        <w:t>1. Project Overview</w:t>
      </w:r>
    </w:p>
    <w:p w14:paraId="726926D1">
      <w:pPr>
        <w:spacing w:line="259" w:lineRule="auto"/>
        <w:contextualSpacing/>
        <w:rPr>
          <w:szCs w:val="21"/>
        </w:rPr>
      </w:pPr>
      <w:r>
        <w:rPr>
          <w:szCs w:val="21"/>
        </w:rPr>
        <w:t xml:space="preserve">This project aims to develop an autonomous lane-keeping robotic car using computer vision </w:t>
      </w:r>
      <w:r>
        <w:rPr>
          <w:rFonts w:hint="eastAsia"/>
          <w:szCs w:val="21"/>
        </w:rPr>
        <w:t>(CV) approaches</w:t>
      </w:r>
      <w:r>
        <w:rPr>
          <w:szCs w:val="21"/>
        </w:rPr>
        <w:t>. The system leverages the Elegoo Robo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ar hardware platform, enhanced with an ESP32-CAM module for real-time image capture, a </w:t>
      </w:r>
      <w:r>
        <w:rPr>
          <w:rFonts w:hint="eastAsia"/>
          <w:szCs w:val="21"/>
        </w:rPr>
        <w:t xml:space="preserve">vision-based perception and planning </w:t>
      </w:r>
      <w:r>
        <w:rPr>
          <w:szCs w:val="21"/>
        </w:rPr>
        <w:t>algorithm for steering prediction, and Arduino-based motor control. Key components include:</w:t>
      </w:r>
    </w:p>
    <w:p w14:paraId="4BC3CA76">
      <w:pPr>
        <w:spacing w:line="259" w:lineRule="auto"/>
        <w:contextualSpacing/>
        <w:rPr>
          <w:szCs w:val="21"/>
        </w:rPr>
      </w:pPr>
      <w:r>
        <w:rPr>
          <w:b/>
          <w:bCs/>
          <w:szCs w:val="21"/>
        </w:rPr>
        <w:t>ESP32-CAM:</w:t>
      </w:r>
      <w:r>
        <w:rPr>
          <w:szCs w:val="21"/>
        </w:rPr>
        <w:t xml:space="preserve"> Captures live video and streams it to a PC via Wi-Fi.</w:t>
      </w:r>
    </w:p>
    <w:p w14:paraId="7C879A5E">
      <w:pPr>
        <w:spacing w:line="259" w:lineRule="auto"/>
        <w:contextualSpacing/>
        <w:rPr>
          <w:szCs w:val="21"/>
        </w:rPr>
      </w:pPr>
      <w:r>
        <w:rPr>
          <w:rFonts w:hint="eastAsia"/>
          <w:b/>
          <w:bCs/>
          <w:szCs w:val="21"/>
        </w:rPr>
        <w:t>CV A</w:t>
      </w:r>
      <w:r>
        <w:rPr>
          <w:b/>
          <w:bCs/>
          <w:szCs w:val="21"/>
        </w:rPr>
        <w:t>lgorithm: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Implement lane marking detection and fitting </w:t>
      </w:r>
      <w:r>
        <w:rPr>
          <w:szCs w:val="21"/>
        </w:rPr>
        <w:t>to predict turning commands.</w:t>
      </w:r>
    </w:p>
    <w:p w14:paraId="6466C091">
      <w:pPr>
        <w:spacing w:line="259" w:lineRule="auto"/>
        <w:contextualSpacing/>
        <w:rPr>
          <w:szCs w:val="21"/>
        </w:rPr>
      </w:pPr>
      <w:r>
        <w:rPr>
          <w:b/>
          <w:bCs/>
          <w:szCs w:val="21"/>
        </w:rPr>
        <w:t>PC Server:</w:t>
      </w:r>
      <w:r>
        <w:rPr>
          <w:szCs w:val="21"/>
        </w:rPr>
        <w:t xml:space="preserve"> Runs the C</w:t>
      </w:r>
      <w:r>
        <w:rPr>
          <w:rFonts w:hint="eastAsia"/>
          <w:szCs w:val="21"/>
        </w:rPr>
        <w:t>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algorithm </w:t>
      </w:r>
      <w:r>
        <w:rPr>
          <w:szCs w:val="21"/>
        </w:rPr>
        <w:t>for real-time inference and returns results to the ESP32-CAM.</w:t>
      </w:r>
    </w:p>
    <w:p w14:paraId="253ED373">
      <w:pPr>
        <w:spacing w:line="259" w:lineRule="auto"/>
        <w:contextualSpacing/>
        <w:rPr>
          <w:szCs w:val="21"/>
        </w:rPr>
      </w:pPr>
      <w:r>
        <w:rPr>
          <w:b/>
          <w:bCs/>
          <w:szCs w:val="21"/>
        </w:rPr>
        <w:t>Arduino:</w:t>
      </w:r>
      <w:r>
        <w:rPr>
          <w:szCs w:val="21"/>
        </w:rPr>
        <w:t xml:space="preserve"> Executes motor control based on steering predictions.</w:t>
      </w:r>
    </w:p>
    <w:p w14:paraId="3A375375">
      <w:pPr>
        <w:spacing w:line="259" w:lineRule="auto"/>
        <w:contextualSpacing/>
        <w:rPr>
          <w:szCs w:val="21"/>
        </w:rPr>
      </w:pPr>
      <w:r>
        <w:rPr>
          <w:szCs w:val="21"/>
        </w:rPr>
        <w:t xml:space="preserve">The system demonstrates a closed-loop workflow: image acquisition </w:t>
      </w:r>
      <w:r>
        <w:rPr>
          <w:rFonts w:hint="eastAsia"/>
          <w:szCs w:val="21"/>
        </w:rPr>
        <w:t xml:space="preserve">(input) </w:t>
      </w:r>
      <w:r>
        <w:rPr>
          <w:szCs w:val="21"/>
        </w:rPr>
        <w:t>→ C</w:t>
      </w:r>
      <w:r>
        <w:rPr>
          <w:rFonts w:hint="eastAsia"/>
          <w:szCs w:val="21"/>
        </w:rPr>
        <w:t>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algorithm</w:t>
      </w:r>
      <w:r>
        <w:rPr>
          <w:szCs w:val="21"/>
        </w:rPr>
        <w:t xml:space="preserve"> inference </w:t>
      </w:r>
      <w:r>
        <w:rPr>
          <w:rFonts w:hint="eastAsia"/>
          <w:szCs w:val="21"/>
        </w:rPr>
        <w:t xml:space="preserve">(controller) </w:t>
      </w:r>
      <w:r>
        <w:rPr>
          <w:szCs w:val="21"/>
        </w:rPr>
        <w:t xml:space="preserve">→ motor actuation </w:t>
      </w:r>
      <w:r>
        <w:rPr>
          <w:rFonts w:hint="eastAsia"/>
          <w:szCs w:val="21"/>
        </w:rPr>
        <w:t>(output &amp; feedback)</w:t>
      </w:r>
      <w:r>
        <w:rPr>
          <w:szCs w:val="21"/>
        </w:rPr>
        <w:t>, enabling autonomous navigation along predefined paths.</w:t>
      </w:r>
    </w:p>
    <w:p w14:paraId="78D36CDC">
      <w:pPr>
        <w:spacing w:line="259" w:lineRule="auto"/>
        <w:contextualSpacing/>
        <w:rPr>
          <w:szCs w:val="21"/>
        </w:rPr>
      </w:pPr>
    </w:p>
    <w:p w14:paraId="7BB1DF09">
      <w:pPr>
        <w:spacing w:line="259" w:lineRule="auto"/>
        <w:contextualSpacing/>
        <w:rPr>
          <w:b/>
          <w:bCs/>
          <w:szCs w:val="21"/>
        </w:rPr>
      </w:pPr>
      <w:r>
        <w:rPr>
          <w:b/>
          <w:bCs/>
          <w:szCs w:val="21"/>
        </w:rPr>
        <w:t>2. Hardware and Software Requirements</w:t>
      </w:r>
    </w:p>
    <w:p w14:paraId="05C53D82">
      <w:pPr>
        <w:spacing w:line="259" w:lineRule="auto"/>
        <w:contextualSpacing/>
        <w:rPr>
          <w:szCs w:val="21"/>
        </w:rPr>
      </w:pPr>
      <w:r>
        <w:rPr>
          <w:szCs w:val="21"/>
        </w:rPr>
        <w:t>Hardware</w:t>
      </w:r>
      <w:r>
        <w:rPr>
          <w:rFonts w:hint="eastAsia"/>
          <w:szCs w:val="21"/>
        </w:rPr>
        <w:t>:</w:t>
      </w:r>
    </w:p>
    <w:p w14:paraId="7D7CA26B">
      <w:pPr>
        <w:spacing w:line="259" w:lineRule="auto"/>
        <w:contextualSpacing/>
        <w:rPr>
          <w:szCs w:val="21"/>
        </w:rPr>
      </w:pPr>
      <w:r>
        <w:rPr>
          <w:szCs w:val="21"/>
        </w:rPr>
        <w:t>Elegoo Robo</w:t>
      </w:r>
      <w:r>
        <w:rPr>
          <w:rFonts w:hint="eastAsia"/>
          <w:szCs w:val="21"/>
        </w:rPr>
        <w:t>c</w:t>
      </w:r>
      <w:r>
        <w:rPr>
          <w:szCs w:val="21"/>
        </w:rPr>
        <w:t>ar chassis with DC motors</w:t>
      </w:r>
      <w:r>
        <w:rPr>
          <w:rFonts w:hint="eastAsia"/>
          <w:szCs w:val="21"/>
        </w:rPr>
        <w:t xml:space="preserve"> (actuators)</w:t>
      </w:r>
      <w:r>
        <w:rPr>
          <w:szCs w:val="21"/>
        </w:rPr>
        <w:t>.</w:t>
      </w:r>
    </w:p>
    <w:p w14:paraId="5DCCAEC3">
      <w:pPr>
        <w:spacing w:line="259" w:lineRule="auto"/>
        <w:contextualSpacing/>
        <w:rPr>
          <w:szCs w:val="21"/>
        </w:rPr>
      </w:pPr>
      <w:r>
        <w:rPr>
          <w:szCs w:val="21"/>
        </w:rPr>
        <w:t>ESP32-CAM module (</w:t>
      </w:r>
      <w:r>
        <w:rPr>
          <w:rFonts w:hint="eastAsia"/>
          <w:szCs w:val="21"/>
        </w:rPr>
        <w:t xml:space="preserve">microcontroller with a camera sensor </w:t>
      </w:r>
      <w:r>
        <w:rPr>
          <w:szCs w:val="21"/>
        </w:rPr>
        <w:t>for video streaming).</w:t>
      </w:r>
    </w:p>
    <w:p w14:paraId="5519AD54">
      <w:pPr>
        <w:spacing w:line="259" w:lineRule="auto"/>
        <w:contextualSpacing/>
        <w:rPr>
          <w:szCs w:val="21"/>
        </w:rPr>
      </w:pPr>
      <w:r>
        <w:rPr>
          <w:szCs w:val="21"/>
        </w:rPr>
        <w:t>Arduino Uno (</w:t>
      </w:r>
      <w:r>
        <w:rPr>
          <w:rFonts w:hint="eastAsia"/>
          <w:szCs w:val="21"/>
        </w:rPr>
        <w:t>microcontroller</w:t>
      </w:r>
      <w:r>
        <w:rPr>
          <w:szCs w:val="21"/>
        </w:rPr>
        <w:t xml:space="preserve"> for motor control).</w:t>
      </w:r>
    </w:p>
    <w:p w14:paraId="2885E185">
      <w:pPr>
        <w:spacing w:line="259" w:lineRule="auto"/>
        <w:contextualSpacing/>
        <w:rPr>
          <w:szCs w:val="21"/>
        </w:rPr>
      </w:pPr>
      <w:r>
        <w:rPr>
          <w:szCs w:val="21"/>
        </w:rPr>
        <w:t xml:space="preserve">Wi-Fi-enabled PC (for </w:t>
      </w:r>
      <w:r>
        <w:rPr>
          <w:rFonts w:hint="eastAsia"/>
          <w:szCs w:val="21"/>
        </w:rPr>
        <w:t xml:space="preserve">data communication </w:t>
      </w:r>
      <w:r>
        <w:rPr>
          <w:szCs w:val="21"/>
        </w:rPr>
        <w:t>via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Wi-Fi</w:t>
      </w:r>
      <w:r>
        <w:rPr>
          <w:rFonts w:hint="eastAsia"/>
          <w:szCs w:val="21"/>
        </w:rPr>
        <w:t xml:space="preserve"> wireless connection</w:t>
      </w:r>
      <w:r>
        <w:rPr>
          <w:szCs w:val="21"/>
        </w:rPr>
        <w:t>).</w:t>
      </w:r>
    </w:p>
    <w:p w14:paraId="39A6219C">
      <w:pPr>
        <w:spacing w:line="259" w:lineRule="auto"/>
        <w:contextualSpacing/>
        <w:rPr>
          <w:szCs w:val="21"/>
        </w:rPr>
      </w:pPr>
    </w:p>
    <w:p w14:paraId="62B49B41">
      <w:pPr>
        <w:spacing w:line="259" w:lineRule="auto"/>
        <w:contextualSpacing/>
        <w:rPr>
          <w:szCs w:val="21"/>
        </w:rPr>
      </w:pPr>
      <w:r>
        <w:rPr>
          <w:szCs w:val="21"/>
        </w:rPr>
        <w:t>Software</w:t>
      </w:r>
      <w:r>
        <w:rPr>
          <w:rFonts w:hint="eastAsia"/>
          <w:szCs w:val="21"/>
        </w:rPr>
        <w:t>:</w:t>
      </w:r>
    </w:p>
    <w:p w14:paraId="57661F1D">
      <w:pPr>
        <w:spacing w:line="259" w:lineRule="auto"/>
        <w:contextualSpacing/>
        <w:rPr>
          <w:szCs w:val="21"/>
        </w:rPr>
      </w:pPr>
      <w:r>
        <w:rPr>
          <w:szCs w:val="21"/>
        </w:rPr>
        <w:t>ESP32-CAM: Arduino IDE (C++)</w:t>
      </w:r>
      <w:r>
        <w:rPr>
          <w:rFonts w:hint="eastAsia"/>
          <w:szCs w:val="21"/>
        </w:rPr>
        <w:t>.</w:t>
      </w:r>
    </w:p>
    <w:p w14:paraId="6A572F1A">
      <w:pPr>
        <w:spacing w:line="259" w:lineRule="auto"/>
        <w:contextualSpacing/>
        <w:rPr>
          <w:szCs w:val="21"/>
        </w:rPr>
      </w:pPr>
      <w:r>
        <w:rPr>
          <w:szCs w:val="21"/>
        </w:rPr>
        <w:t>Data Collection: Python, OpenCV.</w:t>
      </w:r>
    </w:p>
    <w:p w14:paraId="7975FBD7">
      <w:pPr>
        <w:spacing w:line="259" w:lineRule="auto"/>
        <w:contextualSpacing/>
        <w:rPr>
          <w:szCs w:val="21"/>
        </w:rPr>
      </w:pPr>
      <w:r>
        <w:rPr>
          <w:rFonts w:hint="eastAsia"/>
          <w:szCs w:val="21"/>
        </w:rPr>
        <w:t>CV A</w:t>
      </w:r>
      <w:r>
        <w:rPr>
          <w:szCs w:val="21"/>
        </w:rPr>
        <w:t>lgorithm: Python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OpenCV.</w:t>
      </w:r>
    </w:p>
    <w:p w14:paraId="516F383F">
      <w:pPr>
        <w:spacing w:line="259" w:lineRule="auto"/>
        <w:contextualSpacing/>
        <w:rPr>
          <w:szCs w:val="21"/>
        </w:rPr>
      </w:pPr>
      <w:r>
        <w:rPr>
          <w:szCs w:val="21"/>
        </w:rPr>
        <w:t>Motor Control: Arduino IDE (C++).</w:t>
      </w:r>
    </w:p>
    <w:p w14:paraId="1CA50404">
      <w:pPr>
        <w:spacing w:line="259" w:lineRule="auto"/>
        <w:contextualSpacing/>
        <w:rPr>
          <w:szCs w:val="21"/>
        </w:rPr>
      </w:pPr>
    </w:p>
    <w:p w14:paraId="540272DE">
      <w:pPr>
        <w:spacing w:line="259" w:lineRule="auto"/>
        <w:contextualSpacing/>
        <w:rPr>
          <w:b/>
          <w:bCs/>
          <w:szCs w:val="21"/>
        </w:rPr>
      </w:pPr>
      <w:r>
        <w:rPr>
          <w:b/>
          <w:bCs/>
          <w:szCs w:val="21"/>
        </w:rPr>
        <w:t>3. System Architecture</w:t>
      </w:r>
    </w:p>
    <w:p w14:paraId="152D6847">
      <w:pPr>
        <w:spacing w:line="259" w:lineRule="auto"/>
        <w:contextualSpacing/>
        <w:rPr>
          <w:szCs w:val="21"/>
        </w:rPr>
      </w:pPr>
      <w:r>
        <w:rPr>
          <w:szCs w:val="21"/>
        </w:rPr>
        <w:t xml:space="preserve">The system comprises </w:t>
      </w:r>
      <w:r>
        <w:rPr>
          <w:rFonts w:hint="eastAsia"/>
          <w:szCs w:val="21"/>
        </w:rPr>
        <w:t>three</w:t>
      </w:r>
      <w:r>
        <w:rPr>
          <w:szCs w:val="21"/>
        </w:rPr>
        <w:t xml:space="preserve"> interconnected modules</w:t>
      </w:r>
      <w:r>
        <w:rPr>
          <w:rFonts w:hint="eastAsia"/>
          <w:szCs w:val="21"/>
        </w:rPr>
        <w:t>.</w:t>
      </w:r>
    </w:p>
    <w:p w14:paraId="6CF61D9A">
      <w:pPr>
        <w:spacing w:line="259" w:lineRule="auto"/>
        <w:contextualSpacing/>
        <w:rPr>
          <w:b/>
          <w:bCs/>
          <w:szCs w:val="21"/>
        </w:rPr>
      </w:pPr>
      <w:r>
        <w:rPr>
          <w:b/>
          <w:bCs/>
          <w:szCs w:val="21"/>
        </w:rPr>
        <w:t>Image Acquisition &amp; Streaming</w:t>
      </w:r>
      <w:r>
        <w:rPr>
          <w:rFonts w:hint="eastAsia"/>
          <w:b/>
          <w:bCs/>
          <w:szCs w:val="21"/>
        </w:rPr>
        <w:t xml:space="preserve">: </w:t>
      </w:r>
      <w:r>
        <w:rPr>
          <w:szCs w:val="21"/>
        </w:rPr>
        <w:t xml:space="preserve">ESP32-CAM captures JPEG frames </w:t>
      </w:r>
      <w:r>
        <w:rPr>
          <w:rFonts w:hint="eastAsia"/>
          <w:szCs w:val="21"/>
        </w:rPr>
        <w:t>and a</w:t>
      </w:r>
      <w:r>
        <w:rPr>
          <w:szCs w:val="21"/>
        </w:rPr>
        <w:t xml:space="preserve"> Wi-Fi hotspot streams video to a PC.</w:t>
      </w:r>
    </w:p>
    <w:p w14:paraId="04C1C549">
      <w:pPr>
        <w:spacing w:line="259" w:lineRule="auto"/>
        <w:contextualSpacing/>
        <w:rPr>
          <w:szCs w:val="21"/>
        </w:rPr>
      </w:pPr>
      <w:r>
        <w:rPr>
          <w:b/>
          <w:bCs/>
          <w:szCs w:val="21"/>
        </w:rPr>
        <w:t>Real-Time Inference</w:t>
      </w:r>
      <w:r>
        <w:rPr>
          <w:rFonts w:hint="eastAsia"/>
          <w:b/>
          <w:bCs/>
          <w:szCs w:val="21"/>
        </w:rPr>
        <w:t xml:space="preserve">: </w:t>
      </w:r>
      <w:r>
        <w:rPr>
          <w:szCs w:val="21"/>
        </w:rPr>
        <w:t xml:space="preserve">The </w:t>
      </w:r>
      <w:r>
        <w:rPr>
          <w:rFonts w:hint="eastAsia"/>
          <w:szCs w:val="21"/>
        </w:rPr>
        <w:t>CV a</w:t>
      </w:r>
      <w:r>
        <w:rPr>
          <w:szCs w:val="21"/>
        </w:rPr>
        <w:t>lgorithm processes live video, predicts steering angles, and sends results to ESP32-CAM via TCP.</w:t>
      </w:r>
    </w:p>
    <w:p w14:paraId="4577A4A8">
      <w:pPr>
        <w:spacing w:line="259" w:lineRule="auto"/>
        <w:contextualSpacing/>
        <w:rPr>
          <w:szCs w:val="21"/>
        </w:rPr>
      </w:pPr>
      <w:r>
        <w:rPr>
          <w:b/>
          <w:bCs/>
          <w:szCs w:val="21"/>
        </w:rPr>
        <w:t>Motor Control</w:t>
      </w:r>
      <w:r>
        <w:rPr>
          <w:rFonts w:hint="eastAsia"/>
          <w:b/>
          <w:bCs/>
          <w:szCs w:val="21"/>
        </w:rPr>
        <w:t xml:space="preserve">: </w:t>
      </w:r>
      <w:r>
        <w:rPr>
          <w:szCs w:val="21"/>
        </w:rPr>
        <w:t>Arduino interprets steering commands via serial and adjusts motor speeds using PWM.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Arduino maps steering commands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to PWM signals for differential wheel speeds.</w:t>
      </w:r>
    </w:p>
    <w:p w14:paraId="5140A158">
      <w:pPr>
        <w:spacing w:line="259" w:lineRule="auto"/>
        <w:contextualSpacing/>
        <w:rPr>
          <w:szCs w:val="21"/>
        </w:rPr>
      </w:pPr>
    </w:p>
    <w:p w14:paraId="08288E5F">
      <w:pPr>
        <w:spacing w:line="259" w:lineRule="auto"/>
        <w:contextualSpacing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>. Expected Outcomes</w:t>
      </w:r>
    </w:p>
    <w:p w14:paraId="0414B7BA">
      <w:pPr>
        <w:spacing w:line="259" w:lineRule="auto"/>
        <w:contextualSpacing/>
        <w:rPr>
          <w:szCs w:val="21"/>
        </w:rPr>
      </w:pPr>
      <w:r>
        <w:rPr>
          <w:szCs w:val="21"/>
        </w:rPr>
        <w:t xml:space="preserve">A fully autonomous lane keeping </w:t>
      </w:r>
      <w:r>
        <w:rPr>
          <w:rFonts w:hint="eastAsia"/>
          <w:szCs w:val="21"/>
        </w:rPr>
        <w:t>robo</w:t>
      </w:r>
      <w:r>
        <w:rPr>
          <w:szCs w:val="21"/>
        </w:rPr>
        <w:t xml:space="preserve">car capable of real-time </w:t>
      </w:r>
      <w:r>
        <w:rPr>
          <w:rFonts w:hint="eastAsia"/>
          <w:szCs w:val="21"/>
        </w:rPr>
        <w:t>path</w:t>
      </w:r>
      <w:r>
        <w:rPr>
          <w:szCs w:val="21"/>
        </w:rPr>
        <w:t xml:space="preserve"> tracking</w:t>
      </w:r>
      <w:r>
        <w:rPr>
          <w:rFonts w:hint="eastAsia"/>
          <w:szCs w:val="21"/>
        </w:rPr>
        <w:t xml:space="preserve"> in expected </w:t>
      </w:r>
      <w:r>
        <w:rPr>
          <w:szCs w:val="21"/>
        </w:rPr>
        <w:t>scenario.</w:t>
      </w:r>
    </w:p>
    <w:p w14:paraId="2B91B83E">
      <w:pPr>
        <w:spacing w:line="259" w:lineRule="auto"/>
        <w:contextualSpacing/>
        <w:rPr>
          <w:szCs w:val="21"/>
        </w:rPr>
      </w:pPr>
      <w:r>
        <w:rPr>
          <w:szCs w:val="21"/>
        </w:rPr>
        <w:t>Demonstrable integration of edge computing (ESP32-CAM) and centralized inference (PC).</w:t>
      </w:r>
    </w:p>
    <w:p w14:paraId="79EB0B0A">
      <w:pPr>
        <w:spacing w:line="259" w:lineRule="auto"/>
        <w:contextualSpacing/>
        <w:rPr>
          <w:szCs w:val="21"/>
        </w:rPr>
      </w:pPr>
    </w:p>
    <w:p w14:paraId="642982AD">
      <w:pPr>
        <w:spacing w:line="259" w:lineRule="auto"/>
        <w:contextualSpacing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 Development Timeline</w:t>
      </w:r>
    </w:p>
    <w:p w14:paraId="61C0979C">
      <w:pPr>
        <w:spacing w:line="259" w:lineRule="auto"/>
        <w:contextualSpacing/>
        <w:rPr>
          <w:szCs w:val="21"/>
        </w:rPr>
      </w:pPr>
      <w:r>
        <w:rPr>
          <w:szCs w:val="21"/>
        </w:rPr>
        <w:t>Hardware Setup &amp; Testing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days</w:t>
      </w:r>
    </w:p>
    <w:p w14:paraId="5B14444C">
      <w:pPr>
        <w:spacing w:line="259" w:lineRule="auto"/>
        <w:contextualSpacing/>
        <w:rPr>
          <w:szCs w:val="21"/>
        </w:rPr>
      </w:pPr>
      <w:r>
        <w:rPr>
          <w:rFonts w:hint="eastAsia"/>
          <w:szCs w:val="21"/>
        </w:rPr>
        <w:t xml:space="preserve">Completing CV </w:t>
      </w:r>
      <w:r>
        <w:rPr>
          <w:szCs w:val="21"/>
        </w:rPr>
        <w:t xml:space="preserve">Algorithm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>
        <w:rPr>
          <w:szCs w:val="21"/>
        </w:rPr>
        <w:tab/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days</w:t>
      </w:r>
    </w:p>
    <w:p w14:paraId="5866181B">
      <w:pPr>
        <w:spacing w:line="259" w:lineRule="auto"/>
        <w:contextualSpacing/>
        <w:rPr>
          <w:szCs w:val="21"/>
        </w:rPr>
      </w:pPr>
      <w:r>
        <w:rPr>
          <w:szCs w:val="21"/>
        </w:rPr>
        <w:t>System Integration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</w:t>
      </w:r>
      <w:r>
        <w:rPr>
          <w:szCs w:val="21"/>
        </w:rPr>
        <w:tab/>
      </w:r>
      <w:r>
        <w:rPr>
          <w:rFonts w:hint="eastAsia"/>
          <w:szCs w:val="21"/>
        </w:rPr>
        <w:t>2 days</w:t>
      </w:r>
    </w:p>
    <w:p w14:paraId="543B93BB">
      <w:pPr>
        <w:spacing w:line="259" w:lineRule="auto"/>
        <w:contextualSpacing/>
        <w:rPr>
          <w:szCs w:val="21"/>
        </w:rPr>
      </w:pPr>
      <w:r>
        <w:rPr>
          <w:szCs w:val="21"/>
        </w:rPr>
        <w:t>Testing &amp; Optimization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days</w:t>
      </w:r>
      <w:bookmarkStart w:id="0" w:name="_GoBack"/>
      <w:bookmarkEnd w:id="0"/>
    </w:p>
    <w:p w14:paraId="42809897">
      <w:pPr>
        <w:spacing w:line="259" w:lineRule="auto"/>
        <w:contextualSpacing/>
        <w:rPr>
          <w:szCs w:val="21"/>
        </w:rPr>
      </w:pPr>
      <w:r>
        <w:rPr>
          <w:rFonts w:hint="eastAsia"/>
          <w:szCs w:val="21"/>
        </w:rPr>
        <w:t xml:space="preserve">Final Project Report </w:t>
      </w:r>
      <w:r>
        <w:rPr>
          <w:szCs w:val="21"/>
        </w:rPr>
        <w:t>&amp;</w:t>
      </w:r>
      <w:r>
        <w:rPr>
          <w:rFonts w:hint="eastAsia"/>
          <w:szCs w:val="21"/>
        </w:rPr>
        <w:t xml:space="preserve"> P</w:t>
      </w:r>
      <w:r>
        <w:rPr>
          <w:szCs w:val="21"/>
        </w:rPr>
        <w:t>resentation</w:t>
      </w:r>
      <w:r>
        <w:rPr>
          <w:szCs w:val="21"/>
        </w:rPr>
        <w:tab/>
      </w:r>
      <w:r>
        <w:rPr>
          <w:rFonts w:hint="eastAsia"/>
          <w:szCs w:val="21"/>
        </w:rPr>
        <w:t>1</w:t>
      </w:r>
      <w:r>
        <w:rPr>
          <w:szCs w:val="21"/>
        </w:rPr>
        <w:t xml:space="preserve"> week</w:t>
      </w:r>
    </w:p>
    <w:p w14:paraId="622449EB">
      <w:pPr>
        <w:spacing w:line="259" w:lineRule="auto"/>
        <w:contextualSpacing/>
        <w:rPr>
          <w:szCs w:val="21"/>
        </w:rPr>
      </w:pPr>
    </w:p>
    <w:p w14:paraId="003BCAB1">
      <w:pPr>
        <w:spacing w:line="259" w:lineRule="auto"/>
        <w:contextualSpacing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b/>
          <w:bCs/>
          <w:szCs w:val="21"/>
        </w:rPr>
        <w:t>. Conclusion</w:t>
      </w:r>
    </w:p>
    <w:p w14:paraId="090A54BA">
      <w:pPr>
        <w:spacing w:line="259" w:lineRule="auto"/>
        <w:contextualSpacing/>
        <w:rPr>
          <w:szCs w:val="21"/>
        </w:rPr>
      </w:pPr>
      <w:r>
        <w:rPr>
          <w:szCs w:val="21"/>
        </w:rPr>
        <w:t xml:space="preserve">This project bridges embedded systems and computer vision </w:t>
      </w:r>
      <w:r>
        <w:rPr>
          <w:rFonts w:hint="eastAsia"/>
          <w:szCs w:val="21"/>
        </w:rPr>
        <w:t xml:space="preserve">methods </w:t>
      </w:r>
      <w:r>
        <w:rPr>
          <w:szCs w:val="21"/>
        </w:rPr>
        <w:t xml:space="preserve">to create an efficient autonomous navigation solution. By combining low-cost hardware with a </w:t>
      </w:r>
      <w:r>
        <w:rPr>
          <w:rFonts w:hint="eastAsia"/>
          <w:szCs w:val="21"/>
        </w:rPr>
        <w:t>lane keeping algorithm</w:t>
      </w:r>
      <w:r>
        <w:rPr>
          <w:szCs w:val="21"/>
        </w:rPr>
        <w:t xml:space="preserve">, it offers a scalable framework for industrial applications, such as </w:t>
      </w:r>
      <w:r>
        <w:rPr>
          <w:rFonts w:hint="eastAsia"/>
          <w:szCs w:val="21"/>
        </w:rPr>
        <w:t xml:space="preserve">automated guided </w:t>
      </w:r>
      <w:r>
        <w:rPr>
          <w:szCs w:val="21"/>
        </w:rPr>
        <w:t>vehicles</w:t>
      </w:r>
      <w:r>
        <w:rPr>
          <w:rFonts w:hint="eastAsia"/>
          <w:szCs w:val="21"/>
        </w:rPr>
        <w:t xml:space="preserve"> and lane keeping </w:t>
      </w:r>
      <w:r>
        <w:rPr>
          <w:szCs w:val="21"/>
        </w:rPr>
        <w:t xml:space="preserve">assistance. Future work may include </w:t>
      </w:r>
      <w:r>
        <w:rPr>
          <w:rFonts w:hint="eastAsia"/>
          <w:szCs w:val="21"/>
        </w:rPr>
        <w:t xml:space="preserve">replacing CV approach with </w:t>
      </w:r>
      <w:r>
        <w:rPr>
          <w:szCs w:val="21"/>
        </w:rPr>
        <w:t xml:space="preserve">CNN model and </w:t>
      </w:r>
      <w:r>
        <w:rPr>
          <w:rFonts w:hint="eastAsia"/>
          <w:szCs w:val="21"/>
        </w:rPr>
        <w:t xml:space="preserve">apply </w:t>
      </w:r>
      <w:r>
        <w:rPr>
          <w:szCs w:val="21"/>
        </w:rPr>
        <w:t>edge deployment to eliminate PC dependency.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3E"/>
    <w:rsid w:val="00092499"/>
    <w:rsid w:val="001A5176"/>
    <w:rsid w:val="001C51E0"/>
    <w:rsid w:val="001E56CA"/>
    <w:rsid w:val="00294DB2"/>
    <w:rsid w:val="00297E0E"/>
    <w:rsid w:val="002A18A1"/>
    <w:rsid w:val="00320809"/>
    <w:rsid w:val="00374443"/>
    <w:rsid w:val="00385C7F"/>
    <w:rsid w:val="004F01B6"/>
    <w:rsid w:val="00504C11"/>
    <w:rsid w:val="005A129E"/>
    <w:rsid w:val="006423E3"/>
    <w:rsid w:val="0065428B"/>
    <w:rsid w:val="00743CBD"/>
    <w:rsid w:val="00851A65"/>
    <w:rsid w:val="00967FBC"/>
    <w:rsid w:val="00A02964"/>
    <w:rsid w:val="00DC1949"/>
    <w:rsid w:val="00DD1F3E"/>
    <w:rsid w:val="00F3398D"/>
    <w:rsid w:val="00F614E8"/>
    <w:rsid w:val="00FA5692"/>
    <w:rsid w:val="00FC68AE"/>
    <w:rsid w:val="2D396CA0"/>
    <w:rsid w:val="378B55A2"/>
    <w:rsid w:val="52847A43"/>
    <w:rsid w:val="570F7BE9"/>
    <w:rsid w:val="670C0865"/>
    <w:rsid w:val="6831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Footer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01C3-4FA4-4DB4-A0A2-3726E31013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2317</Characters>
  <Lines>19</Lines>
  <Paragraphs>5</Paragraphs>
  <TotalTime>1</TotalTime>
  <ScaleCrop>false</ScaleCrop>
  <LinksUpToDate>false</LinksUpToDate>
  <CharactersWithSpaces>2686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2025-05-20T20:19:00Z</dcterms:created>
  <dc:creator>CHEN</dc:creator>
  <cp:lastModifiedBy>defensive midfielder</cp:lastModifiedBy>
  <dcterms:modified xsi:type="dcterms:W3CDTF">2025-06-04T17:45:34Z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eyJoZGlkIjoiM2Y1NTIzNTZlZDY1ZGFjMDY4NmJlNDhiZDQ2NzE4YTIiLCJ1c2VySWQiOiIyNDcwMzc1MTUifQ==</vt:lpwstr>
  </property>
  <property fmtid="{D5CDD505-2E9C-101B-9397-08002B2CF9AE}" pid="4" name="ICV">
    <vt:lpwstr>A2D0EE7127804912A1FD3494034B402F_12</vt:lpwstr>
  </property>
</Properties>
</file>