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D7EB8BA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279441FB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DE3CFA">
                                <w:rPr>
                                  <w:b/>
                                  <w:w w:val="120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5B08F317" w:rsidR="00821442" w:rsidRPr="00B16655" w:rsidRDefault="00DE3CFA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Making</w:t>
                              </w:r>
                              <w:r w:rsidR="008124D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a presentation on group by statement,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having and where clauses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F4F08" w14:textId="03E80615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Analyzing</w:t>
                              </w:r>
                              <w:proofErr w:type="spellEnd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the application of the `GROUP BY` clause in tandem with the `HAVING` clause</w:t>
                              </w:r>
                            </w:p>
                            <w:p w14:paraId="0727E896" w14:textId="730D6F10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Delving into the purpose and advantages of the `HAVING` clause as compared to the `WHERE` clause</w:t>
                              </w:r>
                            </w:p>
                            <w:p w14:paraId="4709F899" w14:textId="316EB6D6" w:rsidR="00B16655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Comprehending the implementation intricacies of the `GROUP BY` and `HAVING` clauses</w:t>
                              </w:r>
                              <w:r w:rsidR="00B16655"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70A2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Analyze</w:t>
                              </w:r>
                              <w:proofErr w:type="spellEnd"/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the application of the GROUP BY clause in tandem with the HAVING clause</w:t>
                              </w:r>
                            </w:p>
                            <w:p w14:paraId="1F22B113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Delve into the purpose and advantages of the HAVING clause as compared to the WHERE clause</w:t>
                              </w:r>
                            </w:p>
                            <w:p w14:paraId="10EFDE8E" w14:textId="77777777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Comprehend the implementation intricacies of the GROUP BY and HAVING clauses</w:t>
                              </w:r>
                            </w:p>
                            <w:p w14:paraId="6F67E960" w14:textId="5D399DFD" w:rsidR="00B16655" w:rsidRPr="00124793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Enhance understanding of the GROUP BY clause for data aggregation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FB9FE" w14:textId="45E8C65A" w:rsidR="00DE3CFA" w:rsidRPr="00DE3CFA" w:rsidRDefault="00DE3CFA" w:rsidP="008124D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discussion will concentrate on the application of the `GROUP BY` clause in tandem with the `HAVING` clause within SQL queries.</w:t>
                              </w:r>
                            </w:p>
                            <w:p w14:paraId="176F4926" w14:textId="7ADD8FB6" w:rsidR="00DE3CFA" w:rsidRPr="00DE3CFA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agenda will encompass a comprehensive analysis of the circumstances under which the `HAVING` clause is preferred over the `WHERE` clause.</w:t>
                              </w:r>
                            </w:p>
                            <w:p w14:paraId="7C7086F0" w14:textId="579F106E" w:rsidR="00B16655" w:rsidRPr="00ED3400" w:rsidRDefault="00DE3CFA" w:rsidP="00DE3CF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presentation aspires to elucidate the nuanced implementations of both the `GROUP BY` and `HAV</w:t>
                              </w:r>
                              <w:r w:rsidR="008124D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ING` clauses through a </w:t>
                              </w:r>
                              <w:r w:rsidRPr="00DE3CFA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three-slide PowerPoint presentation.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279441FB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DE3CFA">
                          <w:rPr>
                            <w:b/>
                            <w:w w:val="120"/>
                            <w:sz w:val="18"/>
                          </w:rPr>
                          <w:t>14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5B08F317" w:rsidR="00821442" w:rsidRPr="00B16655" w:rsidRDefault="00DE3CFA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Making</w:t>
                        </w:r>
                        <w:r w:rsidR="008124D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 a presentation on group by statement,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having and where clauses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71F4F08" w14:textId="03E80615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Analyzing</w:t>
                        </w:r>
                        <w:proofErr w:type="spellEnd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 xml:space="preserve"> the application of the `GROUP BY` clause in tandem with the `HAVING` clause</w:t>
                        </w:r>
                      </w:p>
                      <w:p w14:paraId="0727E896" w14:textId="730D6F10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Delving into the purpose and advantages of the `HAVING` clause as compared to the `WHERE` clause</w:t>
                        </w:r>
                      </w:p>
                      <w:p w14:paraId="4709F899" w14:textId="316EB6D6" w:rsidR="00B16655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Comprehending the implementation intricacies of the `GROUP BY` and `HAVING` clauses</w:t>
                        </w:r>
                        <w:r w:rsidR="00B16655" w:rsidRPr="00DE3CFA">
                          <w:rPr>
                            <w:rFonts w:ascii="Times New Roman" w:hAnsi="Times New Roman" w:cs="Times New Roman"/>
                            <w:b/>
                          </w:rPr>
                          <w:t>.</w:t>
                        </w: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2B970A2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Analyze</w:t>
                        </w:r>
                        <w:proofErr w:type="spellEnd"/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 xml:space="preserve"> the application of the GROUP BY clause in tandem with the HAVING clause</w:t>
                        </w:r>
                      </w:p>
                      <w:p w14:paraId="1F22B113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Delve into the purpose and advantages of the HAVING clause as compared to the WHERE clause</w:t>
                        </w:r>
                      </w:p>
                      <w:p w14:paraId="10EFDE8E" w14:textId="77777777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Comprehend the implementation intricacies of the GROUP BY and HAVING clauses</w:t>
                        </w:r>
                      </w:p>
                      <w:p w14:paraId="6F67E960" w14:textId="5D399DFD" w:rsidR="00B16655" w:rsidRPr="00124793" w:rsidRDefault="00DE3CFA" w:rsidP="00DE3CF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</w:rPr>
                          <w:t>Enhance understanding of the GROUP BY clause for data aggregation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45FB9FE" w14:textId="45E8C65A" w:rsidR="00DE3CFA" w:rsidRPr="00DE3CFA" w:rsidRDefault="00DE3CFA" w:rsidP="008124D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discussion will concentrate on the application of the `GROUP BY` clause in tandem with the `HAVING` clause within SQL queries.</w:t>
                        </w:r>
                      </w:p>
                      <w:p w14:paraId="176F4926" w14:textId="7ADD8FB6" w:rsidR="00DE3CFA" w:rsidRPr="00DE3CFA" w:rsidRDefault="00DE3CFA" w:rsidP="00DE3CF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agenda will encompass a comprehensive analysis of the circumstances under which the `HAVING` clause is preferred over the `WHERE` clause.</w:t>
                        </w:r>
                      </w:p>
                      <w:p w14:paraId="7C7086F0" w14:textId="579F106E" w:rsidR="00B16655" w:rsidRPr="00ED3400" w:rsidRDefault="00DE3CFA" w:rsidP="00DE3CFA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presentation aspires to elucidate the nuanced implementations of both the `GROUP BY` and `HAV</w:t>
                        </w:r>
                        <w:r w:rsidR="008124D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ING` clauses through a </w:t>
                        </w:r>
                        <w:r w:rsidRPr="00DE3CFA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three-slide PowerPoint presentation.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482E00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20</cp:revision>
  <dcterms:created xsi:type="dcterms:W3CDTF">2024-05-06T05:46:00Z</dcterms:created>
  <dcterms:modified xsi:type="dcterms:W3CDTF">2024-05-15T05:51:00Z</dcterms:modified>
</cp:coreProperties>
</file>