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8"/>
        <w:ind w:left="108" w:right="0" w:firstLine="0"/>
        <w:jc w:val="left"/>
        <w:rPr>
          <w:rFonts w:hint="default" w:eastAsia="宋体"/>
          <w:b/>
          <w:sz w:val="50"/>
          <w:lang w:val="en-US" w:eastAsia="zh-CN"/>
        </w:rPr>
      </w:pPr>
      <w:r>
        <w:rPr>
          <w:b/>
          <w:color w:val="404040"/>
          <w:sz w:val="5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eastAsia="宋体"/>
          <w:b/>
          <w:color w:val="404040"/>
          <w:sz w:val="50"/>
          <w:lang w:eastAsia="zh-CN"/>
        </w:rPr>
        <w:instrText xml:space="preserve">ADDIN CNKISM.UserStyle</w:instrText>
      </w:r>
      <w:r>
        <w:rPr>
          <w:b/>
          <w:color w:val="404040"/>
          <w:sz w:val="50"/>
        </w:rPr>
        <w:fldChar w:fldCharType="separate"/>
      </w:r>
      <w:r>
        <w:rPr>
          <w:b/>
          <w:color w:val="404040"/>
          <w:sz w:val="50"/>
        </w:rPr>
        <w:fldChar w:fldCharType="end"/>
      </w:r>
      <w:r>
        <w:rPr>
          <w:b/>
          <w:color w:val="404040"/>
          <w:sz w:val="50"/>
        </w:rPr>
        <w:t>Ji</w:t>
      </w:r>
      <w:r>
        <w:rPr>
          <w:rFonts w:hint="eastAsia" w:eastAsia="宋体"/>
          <w:b/>
          <w:color w:val="404040"/>
          <w:sz w:val="50"/>
          <w:lang w:val="en-US" w:eastAsia="zh-CN"/>
        </w:rPr>
        <w:t>Hua</w:t>
      </w:r>
      <w:r>
        <w:rPr>
          <w:b/>
          <w:color w:val="404040"/>
          <w:sz w:val="50"/>
        </w:rPr>
        <w:t xml:space="preserve"> </w:t>
      </w:r>
      <w:r>
        <w:rPr>
          <w:rFonts w:hint="eastAsia" w:eastAsia="宋体"/>
          <w:b/>
          <w:color w:val="404040"/>
          <w:sz w:val="50"/>
          <w:lang w:val="en-US" w:eastAsia="zh-CN"/>
        </w:rPr>
        <w:t>Li</w:t>
      </w:r>
    </w:p>
    <w:p>
      <w:pPr>
        <w:tabs>
          <w:tab w:val="left" w:pos="3011"/>
        </w:tabs>
        <w:spacing w:before="245"/>
        <w:ind w:left="108" w:right="0" w:firstLine="0"/>
        <w:jc w:val="left"/>
        <w:rPr>
          <w:sz w:val="24"/>
        </w:rPr>
      </w:pPr>
      <w:r>
        <w:rPr>
          <w:color w:val="125F6A"/>
          <w:sz w:val="24"/>
        </w:rPr>
        <w:t>Mobile:</w:t>
      </w:r>
      <w:r>
        <w:rPr>
          <w:color w:val="125F6A"/>
          <w:spacing w:val="-4"/>
          <w:sz w:val="24"/>
        </w:rPr>
        <w:t xml:space="preserve"> </w:t>
      </w:r>
      <w:r>
        <w:rPr>
          <w:color w:val="125F6A"/>
          <w:sz w:val="24"/>
        </w:rPr>
        <w:t>1</w:t>
      </w:r>
      <w:r>
        <w:rPr>
          <w:rFonts w:hint="eastAsia" w:eastAsia="宋体"/>
          <w:color w:val="125F6A"/>
          <w:sz w:val="24"/>
          <w:lang w:val="en-US" w:eastAsia="zh-CN"/>
        </w:rPr>
        <w:t>8682032197</w:t>
      </w:r>
      <w:r>
        <w:rPr>
          <w:color w:val="125F6A"/>
          <w:sz w:val="24"/>
        </w:rPr>
        <w:t xml:space="preserve"> </w:t>
      </w:r>
      <w:r>
        <w:rPr>
          <w:color w:val="125F6A"/>
          <w:spacing w:val="53"/>
          <w:sz w:val="24"/>
        </w:rPr>
        <w:t xml:space="preserve"> </w:t>
      </w:r>
      <w:r>
        <w:rPr>
          <w:color w:val="125F6A"/>
          <w:sz w:val="24"/>
        </w:rPr>
        <w:t>|</w:t>
      </w:r>
      <w:r>
        <w:rPr>
          <w:color w:val="125F6A"/>
          <w:sz w:val="24"/>
        </w:rPr>
        <w:tab/>
      </w:r>
      <w:r>
        <w:rPr>
          <w:color w:val="125F6A"/>
          <w:sz w:val="24"/>
        </w:rPr>
        <w:t>Email:</w:t>
      </w:r>
      <w:r>
        <w:rPr>
          <w:color w:val="125F6A"/>
          <w:spacing w:val="-2"/>
          <w:sz w:val="24"/>
        </w:rPr>
        <w:t xml:space="preserve"> 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2"/>
        <w:spacing w:before="262"/>
      </w:pPr>
      <w:bookmarkStart w:id="0" w:name="About Me"/>
      <w:bookmarkEnd w:id="0"/>
      <w:r>
        <w:rPr>
          <w:color w:val="575757"/>
        </w:rPr>
        <w:t>About Me</w:t>
      </w:r>
    </w:p>
    <w:p>
      <w:pPr>
        <w:pStyle w:val="4"/>
        <w:spacing w:before="8"/>
        <w:rPr>
          <w:sz w:val="30"/>
        </w:rPr>
      </w:pPr>
    </w:p>
    <w:p>
      <w:pPr>
        <w:pStyle w:val="4"/>
        <w:spacing w:line="276" w:lineRule="auto"/>
        <w:ind w:left="108" w:right="165"/>
      </w:pPr>
      <w:r>
        <w:rPr>
          <w:color w:val="575757"/>
        </w:rPr>
        <w:t>J</w:t>
      </w:r>
      <w:r>
        <w:rPr>
          <w:rFonts w:hint="eastAsia" w:eastAsia="宋体"/>
          <w:color w:val="575757"/>
          <w:lang w:val="en-US" w:eastAsia="zh-CN"/>
        </w:rPr>
        <w:t>ihua Li</w:t>
      </w:r>
      <w:r>
        <w:rPr>
          <w:color w:val="575757"/>
        </w:rPr>
        <w:t xml:space="preserve"> is </w:t>
      </w:r>
      <w:r>
        <w:rPr>
          <w:rFonts w:hint="eastAsia" w:eastAsia="宋体"/>
          <w:color w:val="575757"/>
          <w:lang w:val="en-US" w:eastAsia="zh-CN"/>
        </w:rPr>
        <w:t xml:space="preserve">a skilled </w:t>
      </w:r>
      <w:r>
        <w:rPr>
          <w:color w:val="575757"/>
        </w:rPr>
        <w:t xml:space="preserve">software engineer with more than </w:t>
      </w:r>
      <w:r>
        <w:rPr>
          <w:rFonts w:hint="eastAsia" w:eastAsia="宋体"/>
          <w:color w:val="575757"/>
          <w:lang w:val="en-US" w:eastAsia="zh-CN"/>
        </w:rPr>
        <w:t>3</w:t>
      </w:r>
      <w:r>
        <w:rPr>
          <w:color w:val="575757"/>
        </w:rPr>
        <w:t xml:space="preserve"> years of experience in development of </w:t>
      </w:r>
      <w:r>
        <w:rPr>
          <w:rFonts w:hint="eastAsia" w:eastAsia="宋体"/>
          <w:color w:val="575757"/>
          <w:lang w:val="en-US" w:eastAsia="zh-CN"/>
        </w:rPr>
        <w:t>Java web</w:t>
      </w:r>
      <w:r>
        <w:rPr>
          <w:color w:val="575757"/>
        </w:rPr>
        <w:t xml:space="preserve"> </w:t>
      </w:r>
      <w:r>
        <w:rPr>
          <w:rFonts w:hint="eastAsia" w:eastAsia="宋体"/>
          <w:color w:val="575757"/>
          <w:lang w:val="en-US" w:eastAsia="zh-CN"/>
        </w:rPr>
        <w:t>system</w:t>
      </w:r>
      <w:r>
        <w:rPr>
          <w:color w:val="575757"/>
        </w:rPr>
        <w:t>. Passionate for developing innovative programs that accelerate the efficiency and effectiveness of organizational success.</w:t>
      </w:r>
    </w:p>
    <w:p>
      <w:pPr>
        <w:pStyle w:val="4"/>
        <w:spacing w:before="9"/>
        <w:rPr>
          <w:sz w:val="27"/>
        </w:rPr>
      </w:pPr>
      <w:bookmarkStart w:id="1" w:name="OLE_LINK1"/>
    </w:p>
    <w:p>
      <w:pPr>
        <w:pStyle w:val="4"/>
        <w:spacing w:line="276" w:lineRule="auto"/>
        <w:ind w:left="108" w:right="78"/>
        <w:rPr>
          <w:rFonts w:hint="default"/>
          <w:lang w:val="en-US"/>
        </w:rPr>
      </w:pPr>
      <w:r>
        <w:rPr>
          <w:color w:val="575757"/>
        </w:rPr>
        <w:t xml:space="preserve">A good team player to well collaborate with all the colleagues from different </w:t>
      </w:r>
      <w:r>
        <w:rPr>
          <w:rFonts w:hint="eastAsia" w:eastAsia="宋体"/>
          <w:color w:val="575757"/>
          <w:lang w:val="en-US" w:eastAsia="zh-CN"/>
        </w:rPr>
        <w:t>backgrounds</w:t>
      </w:r>
      <w:r>
        <w:rPr>
          <w:color w:val="575757"/>
        </w:rPr>
        <w:t>,</w:t>
      </w:r>
      <w:r>
        <w:rPr>
          <w:rFonts w:hint="eastAsia" w:eastAsia="宋体"/>
          <w:color w:val="575757"/>
          <w:lang w:val="en-US" w:eastAsia="zh-CN"/>
        </w:rPr>
        <w:t>a s</w:t>
      </w:r>
      <w:r>
        <w:rPr>
          <w:rFonts w:hint="eastAsia"/>
          <w:color w:val="575757"/>
        </w:rPr>
        <w:t>ports enthusiast</w:t>
      </w:r>
      <w:r>
        <w:rPr>
          <w:rFonts w:hint="eastAsia" w:eastAsia="宋体"/>
          <w:color w:val="575757"/>
          <w:lang w:val="en-US" w:eastAsia="zh-CN"/>
        </w:rPr>
        <w:t>,</w:t>
      </w:r>
      <w:r>
        <w:rPr>
          <w:color w:val="575757"/>
        </w:rPr>
        <w:t xml:space="preserve"> at the same time also a self-driven individual who </w:t>
      </w:r>
      <w:r>
        <w:rPr>
          <w:rFonts w:hint="eastAsia" w:eastAsia="宋体"/>
          <w:color w:val="575757"/>
          <w:lang w:val="en-US" w:eastAsia="zh-CN"/>
        </w:rPr>
        <w:t>has the passion  for producing a well-designed system with high flexibility and performance.</w:t>
      </w:r>
    </w:p>
    <w:bookmarkEnd w:id="1"/>
    <w:p>
      <w:pPr>
        <w:pStyle w:val="4"/>
        <w:spacing w:before="9"/>
        <w:rPr>
          <w:sz w:val="27"/>
        </w:rPr>
      </w:pPr>
    </w:p>
    <w:p>
      <w:pPr>
        <w:pStyle w:val="4"/>
        <w:spacing w:line="276" w:lineRule="auto"/>
        <w:ind w:left="108" w:right="1094"/>
      </w:pPr>
      <w:r>
        <w:rPr>
          <w:color w:val="575757"/>
        </w:rPr>
        <w:t>Confident communicator, strategic thinker, and quick learner who shows enthusiasm in technical knowledge.</w:t>
      </w:r>
    </w:p>
    <w:p>
      <w:pPr>
        <w:pStyle w:val="4"/>
        <w:spacing w:before="7"/>
        <w:rPr>
          <w:sz w:val="26"/>
        </w:rPr>
      </w:pPr>
    </w:p>
    <w:p>
      <w:pPr>
        <w:pStyle w:val="2"/>
      </w:pPr>
      <w:bookmarkStart w:id="2" w:name="Skills"/>
      <w:bookmarkEnd w:id="2"/>
      <w:r>
        <w:rPr>
          <w:color w:val="575757"/>
        </w:rPr>
        <w:t>Skills</w:t>
      </w:r>
    </w:p>
    <w:p>
      <w:pPr>
        <w:pStyle w:val="8"/>
        <w:numPr>
          <w:ilvl w:val="0"/>
          <w:numId w:val="1"/>
        </w:numPr>
        <w:tabs>
          <w:tab w:val="left" w:pos="467"/>
          <w:tab w:val="left" w:pos="468"/>
        </w:tabs>
        <w:spacing w:before="300" w:after="0" w:line="240" w:lineRule="auto"/>
        <w:ind w:left="468" w:right="0" w:hanging="360"/>
        <w:jc w:val="left"/>
        <w:rPr>
          <w:sz w:val="22"/>
        </w:rPr>
      </w:pPr>
      <w:r>
        <w:rPr>
          <w:color w:val="575757"/>
          <w:sz w:val="22"/>
        </w:rPr>
        <w:t>Language: Java, Shell script, SQL,</w:t>
      </w:r>
      <w:r>
        <w:rPr>
          <w:color w:val="575757"/>
          <w:spacing w:val="-15"/>
          <w:sz w:val="22"/>
        </w:rPr>
        <w:t xml:space="preserve"> </w:t>
      </w:r>
      <w:r>
        <w:rPr>
          <w:rFonts w:hint="eastAsia" w:eastAsia="宋体"/>
          <w:color w:val="575757"/>
          <w:spacing w:val="-15"/>
          <w:sz w:val="22"/>
          <w:lang w:val="en-US" w:eastAsia="zh-CN"/>
        </w:rPr>
        <w:t>Groovy</w:t>
      </w:r>
    </w:p>
    <w:p>
      <w:pPr>
        <w:pStyle w:val="8"/>
        <w:numPr>
          <w:ilvl w:val="0"/>
          <w:numId w:val="1"/>
        </w:numPr>
        <w:tabs>
          <w:tab w:val="left" w:pos="467"/>
          <w:tab w:val="left" w:pos="468"/>
        </w:tabs>
        <w:spacing w:before="35" w:after="0" w:line="240" w:lineRule="auto"/>
        <w:ind w:left="468" w:right="0" w:hanging="360"/>
        <w:jc w:val="left"/>
        <w:rPr>
          <w:sz w:val="22"/>
        </w:rPr>
      </w:pPr>
      <w:r>
        <w:rPr>
          <w:color w:val="575757"/>
          <w:sz w:val="22"/>
        </w:rPr>
        <w:t>Framework: Spring</w:t>
      </w:r>
      <w:r>
        <w:rPr>
          <w:color w:val="575757"/>
          <w:spacing w:val="-9"/>
          <w:sz w:val="22"/>
        </w:rPr>
        <w:t xml:space="preserve"> </w:t>
      </w:r>
      <w:r>
        <w:rPr>
          <w:color w:val="575757"/>
          <w:sz w:val="22"/>
        </w:rPr>
        <w:t>framework</w:t>
      </w:r>
    </w:p>
    <w:p>
      <w:pPr>
        <w:pStyle w:val="8"/>
        <w:numPr>
          <w:ilvl w:val="0"/>
          <w:numId w:val="1"/>
        </w:numPr>
        <w:tabs>
          <w:tab w:val="left" w:pos="467"/>
          <w:tab w:val="left" w:pos="468"/>
        </w:tabs>
        <w:spacing w:before="35" w:after="0" w:line="240" w:lineRule="auto"/>
        <w:ind w:left="468" w:right="0" w:hanging="360"/>
        <w:jc w:val="left"/>
        <w:rPr>
          <w:sz w:val="22"/>
        </w:rPr>
      </w:pPr>
      <w:r>
        <w:rPr>
          <w:color w:val="575757"/>
          <w:sz w:val="22"/>
        </w:rPr>
        <w:t xml:space="preserve">Container: </w:t>
      </w:r>
      <w:r>
        <w:rPr>
          <w:rFonts w:hint="eastAsia" w:eastAsia="宋体"/>
          <w:color w:val="575757"/>
          <w:sz w:val="22"/>
          <w:lang w:val="en-US" w:eastAsia="zh-CN"/>
        </w:rPr>
        <w:t>Tomcat</w:t>
      </w:r>
      <w:r>
        <w:rPr>
          <w:color w:val="575757"/>
          <w:sz w:val="22"/>
        </w:rPr>
        <w:t>,</w:t>
      </w:r>
      <w:r>
        <w:rPr>
          <w:color w:val="575757"/>
          <w:spacing w:val="-12"/>
          <w:sz w:val="22"/>
        </w:rPr>
        <w:t xml:space="preserve"> </w:t>
      </w:r>
      <w:r>
        <w:rPr>
          <w:color w:val="575757"/>
          <w:sz w:val="22"/>
        </w:rPr>
        <w:t>Jetty</w:t>
      </w:r>
    </w:p>
    <w:p>
      <w:pPr>
        <w:pStyle w:val="8"/>
        <w:numPr>
          <w:ilvl w:val="0"/>
          <w:numId w:val="1"/>
        </w:numPr>
        <w:tabs>
          <w:tab w:val="left" w:pos="467"/>
          <w:tab w:val="left" w:pos="468"/>
        </w:tabs>
        <w:spacing w:before="31" w:after="0" w:line="240" w:lineRule="auto"/>
        <w:ind w:left="468" w:right="0" w:hanging="360"/>
        <w:jc w:val="left"/>
        <w:rPr>
          <w:sz w:val="22"/>
        </w:rPr>
      </w:pPr>
      <w:r>
        <w:rPr>
          <w:color w:val="575757"/>
          <w:sz w:val="22"/>
        </w:rPr>
        <w:t>IDE: Spring Tool</w:t>
      </w:r>
      <w:r>
        <w:rPr>
          <w:color w:val="575757"/>
          <w:spacing w:val="-9"/>
          <w:sz w:val="22"/>
        </w:rPr>
        <w:t xml:space="preserve"> </w:t>
      </w:r>
      <w:r>
        <w:rPr>
          <w:color w:val="575757"/>
          <w:sz w:val="22"/>
        </w:rPr>
        <w:t>Suite</w:t>
      </w:r>
    </w:p>
    <w:p>
      <w:pPr>
        <w:pStyle w:val="8"/>
        <w:numPr>
          <w:ilvl w:val="0"/>
          <w:numId w:val="1"/>
        </w:numPr>
        <w:tabs>
          <w:tab w:val="left" w:pos="467"/>
          <w:tab w:val="left" w:pos="468"/>
        </w:tabs>
        <w:spacing w:before="33" w:after="0" w:line="240" w:lineRule="auto"/>
        <w:ind w:left="468" w:right="0" w:hanging="360"/>
        <w:jc w:val="left"/>
        <w:rPr>
          <w:sz w:val="22"/>
        </w:rPr>
      </w:pPr>
      <w:r>
        <w:rPr>
          <w:color w:val="575757"/>
          <w:sz w:val="22"/>
        </w:rPr>
        <w:t>CI: Teamcity, Udeploy,</w:t>
      </w:r>
      <w:r>
        <w:rPr>
          <w:color w:val="575757"/>
          <w:spacing w:val="-3"/>
          <w:sz w:val="22"/>
        </w:rPr>
        <w:t xml:space="preserve"> </w:t>
      </w:r>
      <w:r>
        <w:rPr>
          <w:color w:val="575757"/>
          <w:sz w:val="22"/>
        </w:rPr>
        <w:t>Jenkins</w:t>
      </w:r>
    </w:p>
    <w:p>
      <w:pPr>
        <w:pStyle w:val="8"/>
        <w:numPr>
          <w:ilvl w:val="0"/>
          <w:numId w:val="1"/>
        </w:numPr>
        <w:tabs>
          <w:tab w:val="left" w:pos="467"/>
          <w:tab w:val="left" w:pos="468"/>
        </w:tabs>
        <w:spacing w:before="36" w:after="0" w:line="240" w:lineRule="auto"/>
        <w:ind w:left="468" w:right="0" w:hanging="360"/>
        <w:jc w:val="left"/>
        <w:rPr>
          <w:sz w:val="22"/>
        </w:rPr>
      </w:pPr>
      <w:r>
        <w:rPr>
          <w:color w:val="575757"/>
          <w:sz w:val="22"/>
        </w:rPr>
        <w:t>Others: Spring Cloud, Openshift</w:t>
      </w:r>
      <w:r>
        <w:rPr>
          <w:rFonts w:hint="eastAsia" w:eastAsia="宋体"/>
          <w:color w:val="575757"/>
          <w:sz w:val="22"/>
          <w:lang w:val="en-US" w:eastAsia="zh-CN"/>
        </w:rPr>
        <w:t>, Docker</w:t>
      </w:r>
      <w:r>
        <w:rPr>
          <w:color w:val="575757"/>
          <w:sz w:val="22"/>
        </w:rPr>
        <w:t>, JBPM, SSRS report,</w:t>
      </w:r>
      <w:r>
        <w:rPr>
          <w:color w:val="575757"/>
          <w:spacing w:val="-25"/>
          <w:sz w:val="22"/>
        </w:rPr>
        <w:t xml:space="preserve"> </w:t>
      </w:r>
      <w:r>
        <w:rPr>
          <w:color w:val="575757"/>
          <w:sz w:val="22"/>
        </w:rPr>
        <w:t>Documentum</w:t>
      </w:r>
      <w:r>
        <w:rPr>
          <w:rFonts w:hint="eastAsia" w:eastAsia="宋体"/>
          <w:color w:val="575757"/>
          <w:sz w:val="22"/>
          <w:lang w:val="en-US" w:eastAsia="zh-CN"/>
        </w:rPr>
        <w:t xml:space="preserve">, Kafka, </w:t>
      </w:r>
    </w:p>
    <w:p>
      <w:pPr>
        <w:pStyle w:val="4"/>
        <w:rPr>
          <w:sz w:val="26"/>
        </w:rPr>
      </w:pPr>
    </w:p>
    <w:p>
      <w:pPr>
        <w:pStyle w:val="2"/>
        <w:spacing w:before="219"/>
      </w:pPr>
      <w:bookmarkStart w:id="3" w:name="Work Experience"/>
      <w:bookmarkEnd w:id="3"/>
      <w:r>
        <w:rPr>
          <w:color w:val="575757"/>
        </w:rPr>
        <w:t>Work Experience</w:t>
      </w:r>
    </w:p>
    <w:p>
      <w:pPr>
        <w:pStyle w:val="4"/>
        <w:spacing w:before="216"/>
        <w:ind w:left="108"/>
      </w:pPr>
      <w:r>
        <w:rPr>
          <w:color w:val="165F69"/>
        </w:rPr>
        <w:t>0</w:t>
      </w:r>
      <w:r>
        <w:rPr>
          <w:rFonts w:hint="eastAsia" w:eastAsia="宋体"/>
          <w:color w:val="165F69"/>
          <w:lang w:val="en-US" w:eastAsia="zh-CN"/>
        </w:rPr>
        <w:t>6</w:t>
      </w:r>
      <w:r>
        <w:rPr>
          <w:color w:val="165F69"/>
        </w:rPr>
        <w:t>/201</w:t>
      </w:r>
      <w:r>
        <w:rPr>
          <w:rFonts w:hint="eastAsia" w:eastAsia="宋体"/>
          <w:color w:val="165F69"/>
          <w:lang w:val="en-US" w:eastAsia="zh-CN"/>
        </w:rPr>
        <w:t>8</w:t>
      </w:r>
      <w:r>
        <w:rPr>
          <w:color w:val="165F69"/>
        </w:rPr>
        <w:t xml:space="preserve"> - Present</w:t>
      </w:r>
    </w:p>
    <w:p>
      <w:pPr>
        <w:pStyle w:val="4"/>
        <w:spacing w:before="9"/>
        <w:rPr>
          <w:sz w:val="20"/>
        </w:rPr>
      </w:pPr>
    </w:p>
    <w:p>
      <w:pPr>
        <w:pStyle w:val="4"/>
        <w:ind w:left="108"/>
      </w:pPr>
      <w:r>
        <w:rPr>
          <w:color w:val="575757"/>
        </w:rPr>
        <w:t>Citigroup Services and Technology (China) Limited (CSTC)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77"/>
        <w:ind w:left="108"/>
        <w:rPr>
          <w:rFonts w:hint="eastAsia" w:eastAsia="宋体"/>
          <w:lang w:val="en-US" w:eastAsia="zh-CN"/>
        </w:rPr>
      </w:pPr>
      <w:r>
        <w:rPr>
          <w:color w:val="165F69"/>
        </w:rPr>
        <w:t>07/201</w:t>
      </w:r>
      <w:r>
        <w:rPr>
          <w:rFonts w:hint="eastAsia" w:eastAsia="宋体"/>
          <w:color w:val="165F69"/>
          <w:lang w:val="en-US" w:eastAsia="zh-CN"/>
        </w:rPr>
        <w:t>7</w:t>
      </w:r>
      <w:r>
        <w:rPr>
          <w:color w:val="165F69"/>
        </w:rPr>
        <w:t>/ - 0</w:t>
      </w:r>
      <w:r>
        <w:rPr>
          <w:rFonts w:hint="eastAsia" w:eastAsia="宋体"/>
          <w:color w:val="165F69"/>
          <w:lang w:val="en-US" w:eastAsia="zh-CN"/>
        </w:rPr>
        <w:t>4</w:t>
      </w:r>
      <w:r>
        <w:rPr>
          <w:color w:val="165F69"/>
        </w:rPr>
        <w:t>/201</w:t>
      </w:r>
      <w:r>
        <w:rPr>
          <w:rFonts w:hint="eastAsia" w:eastAsia="宋体"/>
          <w:color w:val="165F69"/>
          <w:lang w:val="en-US" w:eastAsia="zh-CN"/>
        </w:rPr>
        <w:t>8</w:t>
      </w:r>
    </w:p>
    <w:p>
      <w:pPr>
        <w:pStyle w:val="4"/>
        <w:spacing w:before="9"/>
        <w:rPr>
          <w:sz w:val="20"/>
        </w:rPr>
      </w:pPr>
    </w:p>
    <w:p>
      <w:pPr>
        <w:pStyle w:val="4"/>
        <w:ind w:left="108"/>
      </w:pPr>
      <w:r>
        <w:rPr>
          <w:rFonts w:hint="eastAsia" w:eastAsia="宋体"/>
          <w:color w:val="575757"/>
          <w:lang w:val="en-US" w:eastAsia="zh-CN"/>
        </w:rPr>
        <w:t>Lantuo</w:t>
      </w:r>
      <w:r>
        <w:rPr>
          <w:color w:val="575757"/>
        </w:rPr>
        <w:t xml:space="preserve"> Software (Shenzhen) Co., Ltd.</w:t>
      </w:r>
    </w:p>
    <w:p>
      <w:pPr>
        <w:spacing w:after="0"/>
        <w:sectPr>
          <w:type w:val="continuous"/>
          <w:pgSz w:w="12240" w:h="15840"/>
          <w:pgMar w:top="1300" w:right="1320" w:bottom="280" w:left="1260" w:header="720" w:footer="720" w:gutter="0"/>
        </w:sectPr>
      </w:pPr>
    </w:p>
    <w:p>
      <w:pPr>
        <w:pStyle w:val="2"/>
        <w:spacing w:before="67"/>
      </w:pPr>
      <w:bookmarkStart w:id="4" w:name="Project Details"/>
      <w:bookmarkEnd w:id="4"/>
      <w:r>
        <w:rPr>
          <w:color w:val="575757"/>
        </w:rPr>
        <w:t>Project Details</w:t>
      </w:r>
    </w:p>
    <w:p>
      <w:pPr>
        <w:pStyle w:val="3"/>
        <w:tabs>
          <w:tab w:val="left" w:pos="1946"/>
        </w:tabs>
        <w:spacing w:before="187"/>
      </w:pPr>
      <w:bookmarkStart w:id="5" w:name="Time：09/2017 – Present"/>
      <w:bookmarkEnd w:id="5"/>
      <w:r>
        <w:rPr>
          <w:color w:val="165F69"/>
        </w:rPr>
        <w:t>Time</w:t>
      </w:r>
      <w:r>
        <w:rPr>
          <w:rFonts w:hint="eastAsia" w:ascii="Malgun Gothic" w:hAnsi="Malgun Gothic" w:eastAsia="Malgun Gothic"/>
          <w:color w:val="165F69"/>
        </w:rPr>
        <w:t>：</w:t>
      </w:r>
      <w:r>
        <w:rPr>
          <w:rFonts w:hint="eastAsia" w:ascii="Malgun Gothic" w:hAnsi="Malgun Gothic" w:eastAsia="Malgun Gothic"/>
          <w:color w:val="165F69"/>
        </w:rPr>
        <w:tab/>
      </w:r>
      <w:bookmarkStart w:id="6" w:name="OLE_LINK6"/>
      <w:r>
        <w:rPr>
          <w:color w:val="575757"/>
          <w:position w:val="1"/>
        </w:rPr>
        <w:t>0</w:t>
      </w:r>
      <w:r>
        <w:rPr>
          <w:rFonts w:hint="eastAsia" w:eastAsia="宋体"/>
          <w:color w:val="575757"/>
          <w:position w:val="1"/>
          <w:lang w:val="en-US" w:eastAsia="zh-CN"/>
        </w:rPr>
        <w:t>6</w:t>
      </w:r>
      <w:r>
        <w:rPr>
          <w:color w:val="575757"/>
          <w:position w:val="1"/>
        </w:rPr>
        <w:t>/201</w:t>
      </w:r>
      <w:r>
        <w:rPr>
          <w:rFonts w:hint="eastAsia" w:eastAsia="宋体"/>
          <w:color w:val="575757"/>
          <w:position w:val="1"/>
          <w:lang w:val="en-US" w:eastAsia="zh-CN"/>
        </w:rPr>
        <w:t>8</w:t>
      </w:r>
      <w:r>
        <w:rPr>
          <w:color w:val="575757"/>
          <w:position w:val="1"/>
        </w:rPr>
        <w:t xml:space="preserve"> –</w:t>
      </w:r>
      <w:r>
        <w:rPr>
          <w:color w:val="575757"/>
          <w:spacing w:val="-10"/>
          <w:position w:val="1"/>
        </w:rPr>
        <w:t xml:space="preserve"> </w:t>
      </w:r>
      <w:r>
        <w:rPr>
          <w:color w:val="575757"/>
          <w:position w:val="1"/>
        </w:rPr>
        <w:t>Present</w:t>
      </w:r>
      <w:bookmarkEnd w:id="6"/>
    </w:p>
    <w:p>
      <w:pPr>
        <w:pStyle w:val="4"/>
        <w:spacing w:before="3"/>
        <w:rPr>
          <w:b/>
        </w:rPr>
      </w:pPr>
    </w:p>
    <w:p>
      <w:pPr>
        <w:pStyle w:val="4"/>
        <w:tabs>
          <w:tab w:val="left" w:pos="1946"/>
          <w:tab w:val="left" w:pos="5315"/>
          <w:tab w:val="left" w:pos="6892"/>
        </w:tabs>
        <w:spacing w:line="554" w:lineRule="auto"/>
        <w:ind w:left="108" w:right="2384"/>
        <w:rPr>
          <w:rFonts w:hint="default" w:eastAsia="宋体"/>
          <w:lang w:val="en-US" w:eastAsia="zh-CN"/>
        </w:rPr>
      </w:pPr>
      <w:bookmarkStart w:id="7" w:name="OLE_LINK7"/>
      <w:r>
        <w:rPr>
          <w:color w:val="165F69"/>
        </w:rPr>
        <w:t>Job</w:t>
      </w:r>
      <w:r>
        <w:rPr>
          <w:color w:val="165F69"/>
          <w:spacing w:val="-8"/>
        </w:rPr>
        <w:t xml:space="preserve"> </w:t>
      </w:r>
      <w:r>
        <w:rPr>
          <w:color w:val="165F69"/>
        </w:rPr>
        <w:t>Title:</w:t>
      </w:r>
      <w:r>
        <w:rPr>
          <w:color w:val="165F69"/>
        </w:rPr>
        <w:tab/>
      </w:r>
      <w:r>
        <w:rPr>
          <w:rFonts w:hint="eastAsia"/>
          <w:color w:val="165F69"/>
        </w:rPr>
        <w:t>App Dev Programmer Analyst C10</w:t>
      </w:r>
      <w:r>
        <w:rPr>
          <w:color w:val="575757"/>
        </w:rPr>
        <w:t xml:space="preserve"> </w:t>
      </w:r>
      <w:r>
        <w:rPr>
          <w:color w:val="575757"/>
          <w:spacing w:val="58"/>
        </w:rPr>
        <w:t xml:space="preserve"> </w:t>
      </w:r>
      <w:r>
        <w:rPr>
          <w:color w:val="575757"/>
        </w:rPr>
        <w:t>|</w:t>
      </w:r>
      <w:r>
        <w:rPr>
          <w:rFonts w:hint="eastAsia" w:eastAsia="宋体"/>
          <w:color w:val="575757"/>
          <w:lang w:val="en-US" w:eastAsia="zh-CN"/>
        </w:rPr>
        <w:t xml:space="preserve">  </w:t>
      </w:r>
      <w:r>
        <w:rPr>
          <w:color w:val="165F69"/>
        </w:rPr>
        <w:t>Department:</w:t>
      </w:r>
      <w:r>
        <w:rPr>
          <w:color w:val="165F69"/>
        </w:rPr>
        <w:tab/>
      </w:r>
      <w:r>
        <w:rPr>
          <w:color w:val="575757"/>
          <w:spacing w:val="-11"/>
        </w:rPr>
        <w:t xml:space="preserve">ICG </w:t>
      </w:r>
      <w:r>
        <w:rPr>
          <w:color w:val="165F69"/>
        </w:rPr>
        <w:t>Project</w:t>
      </w:r>
      <w:r>
        <w:rPr>
          <w:color w:val="165F69"/>
          <w:spacing w:val="-6"/>
        </w:rPr>
        <w:t xml:space="preserve"> </w:t>
      </w:r>
      <w:r>
        <w:rPr>
          <w:color w:val="165F69"/>
        </w:rPr>
        <w:t>name:</w:t>
      </w:r>
      <w:r>
        <w:rPr>
          <w:color w:val="165F69"/>
        </w:rPr>
        <w:tab/>
      </w:r>
      <w:r>
        <w:rPr>
          <w:color w:val="575757"/>
        </w:rPr>
        <w:t>Muni Client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Portal</w:t>
      </w:r>
      <w:r>
        <w:rPr>
          <w:rFonts w:hint="eastAsia" w:eastAsia="宋体"/>
          <w:color w:val="575757"/>
          <w:lang w:val="en-US" w:eastAsia="zh-CN"/>
        </w:rPr>
        <w:t xml:space="preserve"> Internal</w:t>
      </w:r>
    </w:p>
    <w:bookmarkEnd w:id="7"/>
    <w:p>
      <w:pPr>
        <w:pStyle w:val="4"/>
        <w:tabs>
          <w:tab w:val="left" w:pos="1946"/>
        </w:tabs>
        <w:spacing w:line="278" w:lineRule="auto"/>
        <w:ind w:left="1946" w:right="498" w:hanging="1839"/>
        <w:rPr>
          <w:rFonts w:hint="eastAsia" w:eastAsia="宋体"/>
          <w:lang w:val="en-US" w:eastAsia="zh-CN"/>
        </w:rPr>
      </w:pPr>
      <w:r>
        <w:rPr>
          <w:color w:val="165F69"/>
        </w:rPr>
        <w:t>Environment:</w:t>
      </w:r>
      <w:r>
        <w:rPr>
          <w:color w:val="165F69"/>
        </w:rPr>
        <w:tab/>
      </w:r>
      <w:r>
        <w:rPr>
          <w:color w:val="575757"/>
        </w:rPr>
        <w:t>JDK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1.8,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Spring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Cloud,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Gradle,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Oracle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database,</w:t>
      </w:r>
      <w:r>
        <w:rPr>
          <w:color w:val="575757"/>
          <w:spacing w:val="-6"/>
        </w:rPr>
        <w:t xml:space="preserve"> </w:t>
      </w:r>
      <w:r>
        <w:rPr>
          <w:rFonts w:hint="eastAsia" w:eastAsia="宋体"/>
          <w:color w:val="575757"/>
          <w:lang w:val="en-US" w:eastAsia="zh-CN"/>
        </w:rPr>
        <w:t>Kafka</w:t>
      </w:r>
      <w:r>
        <w:rPr>
          <w:color w:val="575757"/>
        </w:rPr>
        <w:t>,</w:t>
      </w:r>
      <w:r>
        <w:rPr>
          <w:color w:val="575757"/>
          <w:spacing w:val="-35"/>
        </w:rPr>
        <w:t xml:space="preserve"> </w:t>
      </w:r>
      <w:r>
        <w:rPr>
          <w:color w:val="575757"/>
        </w:rPr>
        <w:t xml:space="preserve">Jetty, </w:t>
      </w:r>
      <w:r>
        <w:rPr>
          <w:rFonts w:hint="eastAsia" w:eastAsia="宋体"/>
          <w:color w:val="575757"/>
          <w:lang w:val="en-US" w:eastAsia="zh-CN"/>
        </w:rPr>
        <w:t xml:space="preserve">JBPM, </w:t>
      </w:r>
      <w:r>
        <w:rPr>
          <w:color w:val="575757"/>
        </w:rPr>
        <w:t xml:space="preserve">Documentum, 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ECS(Openshift)</w:t>
      </w:r>
    </w:p>
    <w:p>
      <w:pPr>
        <w:pStyle w:val="4"/>
        <w:spacing w:before="3"/>
        <w:rPr>
          <w:sz w:val="24"/>
        </w:rPr>
      </w:pPr>
    </w:p>
    <w:p>
      <w:pPr>
        <w:pStyle w:val="4"/>
        <w:tabs>
          <w:tab w:val="left" w:pos="1946"/>
        </w:tabs>
        <w:spacing w:before="1" w:line="276" w:lineRule="auto"/>
        <w:ind w:left="1946" w:right="354" w:hanging="1839"/>
      </w:pPr>
      <w:r>
        <w:rPr>
          <w:color w:val="165F69"/>
        </w:rPr>
        <w:t>Description:</w:t>
      </w:r>
      <w:r>
        <w:rPr>
          <w:color w:val="165F69"/>
        </w:rPr>
        <w:tab/>
      </w:r>
      <w:r>
        <w:rPr>
          <w:color w:val="575757"/>
        </w:rPr>
        <w:t>Citi Community Capital’s business processes are document intensive and dependent on different methods for exchanging documentation among internal personnel, client contacts, and third party contacts. These methods are expensive for a number of reasons. In Client Portal including internal and external versions, the Business needs an enhanced document sharing environment, similar to vendor/ public platforms, that allows permissionedor titled users to upload, host, manage and download</w:t>
      </w:r>
      <w:r>
        <w:rPr>
          <w:color w:val="575757"/>
          <w:spacing w:val="-31"/>
        </w:rPr>
        <w:t xml:space="preserve"> </w:t>
      </w:r>
      <w:r>
        <w:rPr>
          <w:color w:val="575757"/>
        </w:rPr>
        <w:t>documents.</w:t>
      </w:r>
    </w:p>
    <w:p>
      <w:pPr>
        <w:pStyle w:val="4"/>
        <w:spacing w:before="5"/>
        <w:rPr>
          <w:sz w:val="25"/>
        </w:rPr>
      </w:pPr>
    </w:p>
    <w:p>
      <w:pPr>
        <w:pStyle w:val="4"/>
        <w:tabs>
          <w:tab w:val="left" w:pos="1946"/>
          <w:tab w:val="left" w:pos="2306"/>
        </w:tabs>
        <w:spacing w:before="1" w:line="268" w:lineRule="auto"/>
        <w:ind w:left="2306" w:right="477" w:hanging="2199"/>
        <w:rPr>
          <w:rFonts w:hint="default" w:eastAsia="宋体"/>
          <w:lang w:val="en-US" w:eastAsia="zh-CN"/>
        </w:rPr>
      </w:pPr>
      <w:r>
        <w:rPr>
          <w:color w:val="165F69"/>
          <w:position w:val="1"/>
        </w:rPr>
        <w:t>Responsibilities:</w:t>
      </w:r>
      <w:r>
        <w:rPr>
          <w:color w:val="165F69"/>
          <w:position w:val="1"/>
        </w:rPr>
        <w:tab/>
      </w:r>
      <w:r>
        <w:rPr>
          <w:rFonts w:ascii="Symbol" w:hAnsi="Symbol"/>
          <w:color w:val="125F6A"/>
        </w:rPr>
        <w:t></w:t>
      </w:r>
      <w:r>
        <w:rPr>
          <w:rFonts w:hint="eastAsia" w:ascii="Arial" w:hAnsi="Arial" w:eastAsia="宋体" w:cs="Arial"/>
          <w:color w:val="575757"/>
          <w:sz w:val="22"/>
          <w:szCs w:val="22"/>
          <w:lang w:val="en-US" w:eastAsia="zh-CN" w:bidi="en-US"/>
        </w:rPr>
        <w:tab/>
      </w:r>
      <w:r>
        <w:rPr>
          <w:rFonts w:hint="eastAsia" w:ascii="Arial" w:hAnsi="Arial" w:eastAsia="宋体" w:cs="Arial"/>
          <w:color w:val="575757"/>
          <w:sz w:val="22"/>
          <w:szCs w:val="22"/>
          <w:lang w:val="en-US" w:eastAsia="zh-CN" w:bidi="en-US"/>
        </w:rPr>
        <w:t>Release prepare and code quality improvement(EE)</w:t>
      </w:r>
    </w:p>
    <w:p>
      <w:pPr>
        <w:pStyle w:val="8"/>
        <w:numPr>
          <w:ilvl w:val="1"/>
          <w:numId w:val="1"/>
        </w:numPr>
        <w:tabs>
          <w:tab w:val="left" w:pos="2306"/>
          <w:tab w:val="left" w:pos="2307"/>
        </w:tabs>
        <w:spacing w:before="13" w:after="0" w:line="240" w:lineRule="auto"/>
        <w:ind w:left="2306" w:right="0" w:hanging="364"/>
        <w:jc w:val="left"/>
        <w:rPr>
          <w:rFonts w:hint="eastAsia" w:ascii="Arial" w:hAnsi="Arial" w:eastAsia="宋体" w:cs="Arial"/>
          <w:color w:val="575757"/>
          <w:sz w:val="22"/>
          <w:lang w:val="en-US" w:eastAsia="zh-CN"/>
        </w:rPr>
      </w:pPr>
      <w:r>
        <w:rPr>
          <w:rFonts w:hint="eastAsia" w:ascii="Arial" w:hAnsi="Arial" w:eastAsia="宋体" w:cs="Arial"/>
          <w:color w:val="575757"/>
          <w:sz w:val="22"/>
          <w:lang w:val="en-US" w:eastAsia="zh-CN"/>
        </w:rPr>
        <w:t>Integrated Black-Duck service into GSP CI/CD pipeline; helped team to adapt Devops.</w:t>
      </w:r>
    </w:p>
    <w:p>
      <w:pPr>
        <w:pStyle w:val="8"/>
        <w:numPr>
          <w:ilvl w:val="1"/>
          <w:numId w:val="1"/>
        </w:numPr>
        <w:tabs>
          <w:tab w:val="left" w:pos="2306"/>
          <w:tab w:val="left" w:pos="2307"/>
        </w:tabs>
        <w:spacing w:before="13" w:after="0" w:line="240" w:lineRule="auto"/>
        <w:ind w:left="2306" w:right="0" w:hanging="364"/>
        <w:jc w:val="left"/>
        <w:rPr>
          <w:sz w:val="22"/>
        </w:rPr>
      </w:pPr>
      <w:r>
        <w:rPr>
          <w:color w:val="575757"/>
        </w:rPr>
        <w:t>Played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as the</w:t>
      </w:r>
      <w:r>
        <w:rPr>
          <w:color w:val="575757"/>
          <w:spacing w:val="-3"/>
        </w:rPr>
        <w:t xml:space="preserve"> </w:t>
      </w:r>
      <w:r>
        <w:rPr>
          <w:rFonts w:hint="eastAsia" w:eastAsia="宋体"/>
          <w:color w:val="575757"/>
          <w:lang w:val="en-US" w:eastAsia="zh-CN"/>
        </w:rPr>
        <w:t>coordinator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role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on</w:t>
      </w:r>
      <w:r>
        <w:rPr>
          <w:rFonts w:hint="eastAsia" w:eastAsia="宋体"/>
          <w:color w:val="575757"/>
          <w:sz w:val="22"/>
          <w:lang w:val="en-US" w:eastAsia="zh-CN"/>
        </w:rPr>
        <w:t xml:space="preserve"> the document management function Integration with DMC system.</w:t>
      </w:r>
    </w:p>
    <w:p>
      <w:pPr>
        <w:pStyle w:val="8"/>
        <w:numPr>
          <w:ilvl w:val="1"/>
          <w:numId w:val="1"/>
        </w:numPr>
        <w:tabs>
          <w:tab w:val="left" w:pos="2306"/>
          <w:tab w:val="left" w:pos="2307"/>
        </w:tabs>
        <w:spacing w:before="33" w:after="0" w:line="240" w:lineRule="auto"/>
        <w:ind w:left="2306" w:right="0" w:hanging="364"/>
        <w:jc w:val="left"/>
        <w:rPr>
          <w:sz w:val="22"/>
        </w:rPr>
      </w:pPr>
      <w:r>
        <w:rPr>
          <w:rFonts w:hint="eastAsia" w:ascii="Arial" w:hAnsi="Arial" w:eastAsia="Arial" w:cs="Arial"/>
          <w:color w:val="575757"/>
          <w:sz w:val="22"/>
          <w:lang w:val="en-US" w:eastAsia="zh-CN"/>
        </w:rPr>
        <w:t>Maintained and enhanced user module and access control module.</w:t>
      </w:r>
    </w:p>
    <w:p>
      <w:pPr>
        <w:pStyle w:val="8"/>
        <w:numPr>
          <w:ilvl w:val="1"/>
          <w:numId w:val="1"/>
        </w:numPr>
        <w:tabs>
          <w:tab w:val="left" w:pos="2306"/>
          <w:tab w:val="left" w:pos="2307"/>
        </w:tabs>
        <w:spacing w:before="33" w:after="0" w:line="240" w:lineRule="auto"/>
        <w:ind w:left="2306" w:right="0" w:hanging="364"/>
        <w:jc w:val="left"/>
        <w:rPr>
          <w:sz w:val="22"/>
        </w:rPr>
      </w:pPr>
      <w:r>
        <w:rPr>
          <w:rFonts w:hint="eastAsia" w:ascii="Arial" w:hAnsi="Arial" w:eastAsia="Arial" w:cs="Arial"/>
          <w:color w:val="575757"/>
          <w:sz w:val="22"/>
          <w:lang w:val="en-US" w:eastAsia="zh-CN"/>
        </w:rPr>
        <w:t>Migrated and refactored code from retired application.</w:t>
      </w:r>
    </w:p>
    <w:p>
      <w:pPr>
        <w:pStyle w:val="8"/>
        <w:numPr>
          <w:ilvl w:val="1"/>
          <w:numId w:val="1"/>
        </w:numPr>
        <w:tabs>
          <w:tab w:val="left" w:pos="2306"/>
          <w:tab w:val="left" w:pos="2307"/>
        </w:tabs>
        <w:spacing w:before="33" w:after="0" w:line="240" w:lineRule="auto"/>
        <w:ind w:left="2306" w:right="0" w:hanging="364"/>
        <w:jc w:val="left"/>
        <w:rPr>
          <w:sz w:val="22"/>
        </w:rPr>
      </w:pPr>
      <w:r>
        <w:rPr>
          <w:rFonts w:hint="eastAsia" w:ascii="Arial" w:hAnsi="Arial" w:eastAsia="Arial" w:cs="Arial"/>
          <w:color w:val="575757"/>
          <w:sz w:val="22"/>
          <w:lang w:val="en-US" w:eastAsia="zh-CN"/>
        </w:rPr>
        <w:t>Fixed VA issues for restricted application.</w:t>
      </w:r>
    </w:p>
    <w:p>
      <w:pPr>
        <w:pStyle w:val="8"/>
        <w:numPr>
          <w:ilvl w:val="1"/>
          <w:numId w:val="1"/>
        </w:numPr>
        <w:tabs>
          <w:tab w:val="left" w:pos="2306"/>
          <w:tab w:val="left" w:pos="2307"/>
        </w:tabs>
        <w:spacing w:before="13" w:after="0" w:line="240" w:lineRule="auto"/>
        <w:ind w:left="2306" w:right="0" w:hanging="364"/>
        <w:jc w:val="left"/>
        <w:rPr>
          <w:sz w:val="22"/>
        </w:rPr>
      </w:pPr>
      <w:r>
        <w:rPr>
          <w:color w:val="575757"/>
          <w:sz w:val="22"/>
        </w:rPr>
        <w:t xml:space="preserve">Participated in </w:t>
      </w:r>
      <w:r>
        <w:rPr>
          <w:rFonts w:hint="eastAsia" w:eastAsia="宋体"/>
          <w:color w:val="575757"/>
          <w:sz w:val="22"/>
          <w:lang w:val="en-US" w:eastAsia="zh-CN"/>
        </w:rPr>
        <w:t>p</w:t>
      </w:r>
      <w:r>
        <w:rPr>
          <w:color w:val="575757"/>
          <w:sz w:val="22"/>
        </w:rPr>
        <w:t>roduction</w:t>
      </w:r>
      <w:r>
        <w:rPr>
          <w:color w:val="575757"/>
          <w:spacing w:val="-5"/>
          <w:sz w:val="22"/>
        </w:rPr>
        <w:t xml:space="preserve"> </w:t>
      </w:r>
      <w:r>
        <w:rPr>
          <w:color w:val="575757"/>
          <w:sz w:val="22"/>
        </w:rPr>
        <w:t>support.</w:t>
      </w:r>
    </w:p>
    <w:p>
      <w:pPr>
        <w:pStyle w:val="4"/>
        <w:spacing w:before="6"/>
        <w:rPr>
          <w:sz w:val="24"/>
        </w:rPr>
      </w:pPr>
      <w:bookmarkStart w:id="8" w:name="Time：02/2017 – 08/2017"/>
      <w:bookmarkEnd w:id="8"/>
      <w:bookmarkStart w:id="9" w:name="Time：01/2016 – 02/2017"/>
      <w:bookmarkEnd w:id="9"/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868680</wp:posOffset>
                </wp:positionH>
                <wp:positionV relativeFrom="paragraph">
                  <wp:posOffset>208915</wp:posOffset>
                </wp:positionV>
                <wp:extent cx="6035040" cy="0"/>
                <wp:effectExtent l="0" t="0" r="0" b="0"/>
                <wp:wrapTopAndBottom/>
                <wp:docPr id="1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68.4pt;margin-top:16.45pt;height:0pt;width:475.2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JxvgO1gAA&#10;AAoBAAAPAAAAAAAAAAEAIAAAACIAAABkcnMvZG93bnJldi54bWxQSwECFAAUAAAACACHTuJAM6Nu&#10;iucBAADbAwAADgAAAAAAAAABACAAAAAlAQAAZHJzL2Uyb0RvYy54bWxQSwUGAAAAAAYABgBZAQAA&#10;fgUAAAAA&#10;"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3"/>
        <w:tabs>
          <w:tab w:val="left" w:pos="1946"/>
        </w:tabs>
        <w:rPr>
          <w:rFonts w:hint="default" w:eastAsia="宋体"/>
          <w:lang w:val="en-US" w:eastAsia="zh-CN"/>
        </w:rPr>
      </w:pPr>
      <w:bookmarkStart w:id="10" w:name="Time：05/2013 – 01/2015"/>
      <w:bookmarkEnd w:id="10"/>
      <w:r>
        <w:rPr>
          <w:color w:val="165F69"/>
          <w:position w:val="-1"/>
        </w:rPr>
        <w:t>Time</w:t>
      </w:r>
      <w:r>
        <w:rPr>
          <w:rFonts w:hint="eastAsia" w:ascii="Malgun Gothic" w:hAnsi="Malgun Gothic" w:eastAsia="Malgun Gothic"/>
          <w:color w:val="165F69"/>
          <w:position w:val="-1"/>
        </w:rPr>
        <w:t>：</w:t>
      </w:r>
      <w:r>
        <w:rPr>
          <w:rFonts w:hint="eastAsia" w:ascii="Malgun Gothic" w:hAnsi="Malgun Gothic" w:eastAsia="Malgun Gothic"/>
          <w:color w:val="165F69"/>
          <w:position w:val="-1"/>
        </w:rPr>
        <w:tab/>
      </w:r>
      <w:r>
        <w:rPr>
          <w:color w:val="575757"/>
          <w:position w:val="1"/>
        </w:rPr>
        <w:t>0</w:t>
      </w:r>
      <w:r>
        <w:rPr>
          <w:rFonts w:hint="eastAsia" w:eastAsia="宋体"/>
          <w:color w:val="575757"/>
          <w:position w:val="1"/>
          <w:lang w:val="en-US" w:eastAsia="zh-CN"/>
        </w:rPr>
        <w:t>6</w:t>
      </w:r>
      <w:r>
        <w:rPr>
          <w:color w:val="575757"/>
          <w:position w:val="1"/>
        </w:rPr>
        <w:t>/201</w:t>
      </w:r>
      <w:r>
        <w:rPr>
          <w:rFonts w:hint="eastAsia" w:eastAsia="宋体"/>
          <w:color w:val="575757"/>
          <w:position w:val="1"/>
          <w:lang w:val="en-US" w:eastAsia="zh-CN"/>
        </w:rPr>
        <w:t>8</w:t>
      </w:r>
      <w:r>
        <w:rPr>
          <w:color w:val="575757"/>
          <w:position w:val="1"/>
        </w:rPr>
        <w:t xml:space="preserve"> –</w:t>
      </w:r>
      <w:r>
        <w:rPr>
          <w:color w:val="575757"/>
          <w:spacing w:val="-10"/>
          <w:position w:val="1"/>
        </w:rPr>
        <w:t xml:space="preserve"> </w:t>
      </w:r>
      <w:r>
        <w:rPr>
          <w:color w:val="575757"/>
          <w:position w:val="1"/>
        </w:rPr>
        <w:t>Present</w:t>
      </w:r>
    </w:p>
    <w:p>
      <w:pPr>
        <w:pStyle w:val="4"/>
        <w:spacing w:before="2"/>
        <w:rPr>
          <w:b/>
        </w:rPr>
      </w:pPr>
    </w:p>
    <w:p>
      <w:pPr>
        <w:pStyle w:val="4"/>
        <w:tabs>
          <w:tab w:val="left" w:pos="1946"/>
          <w:tab w:val="left" w:pos="5315"/>
          <w:tab w:val="left" w:pos="6892"/>
        </w:tabs>
        <w:spacing w:line="554" w:lineRule="auto"/>
        <w:ind w:left="108" w:right="2384"/>
        <w:rPr>
          <w:rFonts w:hint="default" w:eastAsia="宋体"/>
          <w:lang w:val="en-US" w:eastAsia="zh-CN"/>
        </w:rPr>
      </w:pPr>
      <w:r>
        <w:rPr>
          <w:color w:val="165F69"/>
        </w:rPr>
        <w:t>Job</w:t>
      </w:r>
      <w:r>
        <w:rPr>
          <w:color w:val="165F69"/>
          <w:spacing w:val="-8"/>
        </w:rPr>
        <w:t xml:space="preserve"> </w:t>
      </w:r>
      <w:r>
        <w:rPr>
          <w:color w:val="165F69"/>
        </w:rPr>
        <w:t>Title:</w:t>
      </w:r>
      <w:r>
        <w:rPr>
          <w:color w:val="165F69"/>
        </w:rPr>
        <w:tab/>
      </w:r>
      <w:r>
        <w:rPr>
          <w:rFonts w:hint="eastAsia"/>
          <w:color w:val="165F69"/>
        </w:rPr>
        <w:t>App Dev Programmer Analyst C10</w:t>
      </w:r>
      <w:r>
        <w:rPr>
          <w:color w:val="575757"/>
        </w:rPr>
        <w:t xml:space="preserve"> </w:t>
      </w:r>
      <w:r>
        <w:rPr>
          <w:color w:val="575757"/>
          <w:spacing w:val="58"/>
        </w:rPr>
        <w:t xml:space="preserve"> </w:t>
      </w:r>
      <w:r>
        <w:rPr>
          <w:color w:val="575757"/>
        </w:rPr>
        <w:t>|</w:t>
      </w:r>
      <w:r>
        <w:rPr>
          <w:rFonts w:hint="eastAsia" w:eastAsia="宋体"/>
          <w:color w:val="575757"/>
          <w:lang w:val="en-US" w:eastAsia="zh-CN"/>
        </w:rPr>
        <w:t xml:space="preserve">  </w:t>
      </w:r>
      <w:r>
        <w:rPr>
          <w:color w:val="165F69"/>
        </w:rPr>
        <w:t>Department:</w:t>
      </w:r>
      <w:r>
        <w:rPr>
          <w:color w:val="165F69"/>
        </w:rPr>
        <w:tab/>
      </w:r>
      <w:r>
        <w:rPr>
          <w:color w:val="575757"/>
          <w:spacing w:val="-11"/>
        </w:rPr>
        <w:t xml:space="preserve">ICG </w:t>
      </w:r>
      <w:r>
        <w:rPr>
          <w:color w:val="165F69"/>
        </w:rPr>
        <w:t>Project</w:t>
      </w:r>
      <w:r>
        <w:rPr>
          <w:color w:val="165F69"/>
          <w:spacing w:val="-6"/>
        </w:rPr>
        <w:t xml:space="preserve"> </w:t>
      </w:r>
      <w:r>
        <w:rPr>
          <w:color w:val="165F69"/>
        </w:rPr>
        <w:t>name:</w:t>
      </w:r>
      <w:r>
        <w:rPr>
          <w:color w:val="165F69"/>
        </w:rPr>
        <w:tab/>
      </w:r>
      <w:r>
        <w:rPr>
          <w:color w:val="575757"/>
        </w:rPr>
        <w:t>Muni Client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Portal</w:t>
      </w:r>
      <w:r>
        <w:rPr>
          <w:rFonts w:hint="eastAsia" w:eastAsia="宋体"/>
          <w:color w:val="575757"/>
          <w:lang w:val="en-US" w:eastAsia="zh-CN"/>
        </w:rPr>
        <w:t xml:space="preserve"> External</w:t>
      </w:r>
    </w:p>
    <w:p>
      <w:pPr>
        <w:pStyle w:val="4"/>
        <w:tabs>
          <w:tab w:val="left" w:pos="1946"/>
        </w:tabs>
        <w:spacing w:line="243" w:lineRule="exact"/>
        <w:ind w:left="108"/>
        <w:rPr>
          <w:rFonts w:hint="default" w:eastAsia="宋体"/>
          <w:lang w:val="en-US" w:eastAsia="zh-CN"/>
        </w:rPr>
      </w:pPr>
      <w:r>
        <w:rPr>
          <w:color w:val="165F69"/>
        </w:rPr>
        <w:t>Environment:</w:t>
      </w:r>
      <w:r>
        <w:rPr>
          <w:color w:val="165F69"/>
        </w:rPr>
        <w:tab/>
      </w:r>
      <w:r>
        <w:rPr>
          <w:color w:val="575757"/>
        </w:rPr>
        <w:t>Java 1.</w:t>
      </w:r>
      <w:r>
        <w:rPr>
          <w:rFonts w:hint="eastAsia" w:eastAsia="宋体"/>
          <w:color w:val="575757"/>
          <w:lang w:val="en-US" w:eastAsia="zh-CN"/>
        </w:rPr>
        <w:t>8, Spring Cloud, McAfee,ELK</w:t>
      </w:r>
    </w:p>
    <w:p>
      <w:pPr>
        <w:pStyle w:val="4"/>
        <w:spacing w:before="10"/>
        <w:rPr>
          <w:sz w:val="28"/>
        </w:rPr>
      </w:pPr>
    </w:p>
    <w:p>
      <w:pPr>
        <w:pStyle w:val="4"/>
        <w:tabs>
          <w:tab w:val="left" w:pos="1946"/>
        </w:tabs>
        <w:spacing w:before="1" w:line="276" w:lineRule="auto"/>
        <w:ind w:left="1946" w:right="271" w:hanging="1839"/>
        <w:jc w:val="both"/>
      </w:pPr>
      <w:r>
        <w:rPr>
          <w:color w:val="165F69"/>
        </w:rPr>
        <w:t>Description:</w:t>
      </w:r>
      <w:r>
        <w:rPr>
          <w:color w:val="165F69"/>
        </w:rPr>
        <w:tab/>
      </w:r>
      <w:r>
        <w:rPr>
          <w:color w:val="575757"/>
        </w:rPr>
        <w:t>Previously Client and bank staff use Excel to calculate and generate data to help bank to pass CCAR Stress testing. CCAR-PPNR Workflow System can automate manage its process and monitor the</w:t>
      </w:r>
      <w:r>
        <w:rPr>
          <w:color w:val="575757"/>
          <w:spacing w:val="-37"/>
        </w:rPr>
        <w:t xml:space="preserve"> </w:t>
      </w:r>
      <w:r>
        <w:rPr>
          <w:color w:val="575757"/>
        </w:rPr>
        <w:t>steps.</w:t>
      </w:r>
    </w:p>
    <w:p>
      <w:pPr>
        <w:pStyle w:val="4"/>
        <w:spacing w:before="5"/>
        <w:rPr>
          <w:sz w:val="25"/>
        </w:rPr>
      </w:pPr>
    </w:p>
    <w:p>
      <w:pPr>
        <w:pStyle w:val="4"/>
        <w:tabs>
          <w:tab w:val="left" w:pos="1946"/>
          <w:tab w:val="left" w:pos="2306"/>
        </w:tabs>
        <w:ind w:left="108"/>
        <w:rPr>
          <w:rFonts w:hint="default" w:ascii="Arial" w:hAnsi="Arial" w:eastAsia="Arial" w:cs="Arial"/>
          <w:color w:val="575757"/>
          <w:sz w:val="22"/>
          <w:szCs w:val="22"/>
          <w:lang w:val="en-US" w:eastAsia="zh-CN" w:bidi="en-US"/>
        </w:rPr>
      </w:pPr>
      <w:r>
        <w:rPr>
          <w:color w:val="165F69"/>
          <w:position w:val="1"/>
        </w:rPr>
        <w:t>Responsibilities:</w:t>
      </w:r>
      <w:r>
        <w:rPr>
          <w:color w:val="165F69"/>
          <w:position w:val="1"/>
        </w:rPr>
        <w:tab/>
      </w:r>
      <w:r>
        <w:rPr>
          <w:rFonts w:ascii="Symbol" w:hAnsi="Symbol"/>
          <w:color w:val="125F6A"/>
        </w:rPr>
        <w:t></w:t>
      </w:r>
      <w:r>
        <w:rPr>
          <w:rFonts w:ascii="Times New Roman" w:hAnsi="Times New Roman"/>
          <w:color w:val="125F6A"/>
        </w:rPr>
        <w:tab/>
      </w:r>
      <w:r>
        <w:rPr>
          <w:rFonts w:hint="eastAsia" w:ascii="Arial" w:hAnsi="Arial" w:eastAsia="Arial" w:cs="Arial"/>
          <w:color w:val="575757"/>
          <w:sz w:val="22"/>
          <w:szCs w:val="22"/>
          <w:lang w:val="en-US" w:eastAsia="zh-CN" w:bidi="en-US"/>
        </w:rPr>
        <w:t>Coding on async upload process.</w:t>
      </w:r>
    </w:p>
    <w:p>
      <w:pPr>
        <w:pStyle w:val="8"/>
        <w:numPr>
          <w:ilvl w:val="1"/>
          <w:numId w:val="1"/>
        </w:numPr>
        <w:tabs>
          <w:tab w:val="left" w:pos="2306"/>
          <w:tab w:val="left" w:pos="2307"/>
        </w:tabs>
        <w:spacing w:before="38" w:after="0" w:line="271" w:lineRule="auto"/>
        <w:ind w:left="2306" w:right="835" w:hanging="360"/>
        <w:jc w:val="left"/>
        <w:rPr>
          <w:rFonts w:hint="eastAsia" w:ascii="Arial" w:hAnsi="Arial" w:eastAsia="Arial" w:cs="Arial"/>
          <w:color w:val="575757"/>
          <w:sz w:val="22"/>
          <w:szCs w:val="22"/>
          <w:lang w:val="en-US" w:eastAsia="zh-CN" w:bidi="en-US"/>
        </w:rPr>
      </w:pPr>
      <w:r>
        <w:rPr>
          <w:rFonts w:hint="eastAsia" w:ascii="Arial" w:hAnsi="Arial" w:eastAsia="Arial" w:cs="Arial"/>
          <w:color w:val="575757"/>
          <w:sz w:val="22"/>
          <w:szCs w:val="22"/>
          <w:lang w:val="en-US" w:eastAsia="zh-CN" w:bidi="en-US"/>
        </w:rPr>
        <w:t xml:space="preserve">Enhanced User module to adapt to multi bizlines. </w:t>
      </w:r>
    </w:p>
    <w:p>
      <w:pPr>
        <w:pStyle w:val="8"/>
        <w:numPr>
          <w:ilvl w:val="1"/>
          <w:numId w:val="1"/>
        </w:numPr>
        <w:tabs>
          <w:tab w:val="left" w:pos="2306"/>
          <w:tab w:val="left" w:pos="2307"/>
        </w:tabs>
        <w:spacing w:before="36" w:after="0" w:line="240" w:lineRule="auto"/>
        <w:ind w:left="2306" w:right="0" w:hanging="364"/>
        <w:jc w:val="left"/>
        <w:rPr>
          <w:sz w:val="22"/>
        </w:rPr>
      </w:pPr>
      <w:r>
        <w:rPr>
          <w:rFonts w:hint="eastAsia" w:eastAsia="宋体"/>
          <w:color w:val="575757"/>
          <w:sz w:val="22"/>
          <w:lang w:val="en-US" w:eastAsia="zh-CN"/>
        </w:rPr>
        <w:t>Release automation</w:t>
      </w:r>
      <w:r>
        <w:rPr>
          <w:color w:val="575757"/>
          <w:sz w:val="22"/>
        </w:rPr>
        <w:t>.</w:t>
      </w:r>
    </w:p>
    <w:p>
      <w:pPr>
        <w:pStyle w:val="4"/>
        <w:spacing w:before="2"/>
        <w:rPr>
          <w:sz w:val="26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868680</wp:posOffset>
                </wp:positionH>
                <wp:positionV relativeFrom="paragraph">
                  <wp:posOffset>220980</wp:posOffset>
                </wp:positionV>
                <wp:extent cx="6035040" cy="0"/>
                <wp:effectExtent l="0" t="0" r="0" b="0"/>
                <wp:wrapTopAndBottom/>
                <wp:docPr id="2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68.4pt;margin-top:17.4pt;height:0pt;width:475.2pt;mso-position-horizontal-relative:page;mso-wrap-distance-bottom:0pt;mso-wrap-distance-top:0pt;z-index:-251654144;mso-width-relative:page;mso-height-relative:page;" filled="f" stroked="t" coordsize="21600,21600" o:gfxdata="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cwZRtcA&#10;AAAKAQAADwAAAAAAAAABACAAAAAiAAAAZHJzL2Rvd25yZXYueG1sUEsBAhQAFAAAAAgAh07iQCjI&#10;9SPnAQAA2wMAAA4AAAAAAAAAAQAgAAAAJgEAAGRycy9lMm9Eb2MueG1sUEsFBgAAAAAGAAYAWQEA&#10;AH8FAAAAAA==&#10;"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3"/>
        <w:tabs>
          <w:tab w:val="left" w:pos="1946"/>
        </w:tabs>
        <w:rPr>
          <w:rFonts w:hint="eastAsia" w:eastAsia="宋体"/>
          <w:lang w:val="en-US" w:eastAsia="zh-CN"/>
        </w:rPr>
      </w:pPr>
      <w:bookmarkStart w:id="11" w:name="Time：07/2012 – 05/2013"/>
      <w:bookmarkEnd w:id="11"/>
      <w:r>
        <w:rPr>
          <w:color w:val="165F69"/>
        </w:rPr>
        <w:t>Time</w:t>
      </w:r>
      <w:r>
        <w:rPr>
          <w:rFonts w:hint="eastAsia" w:ascii="Malgun Gothic" w:hAnsi="Malgun Gothic" w:eastAsia="Malgun Gothic"/>
          <w:color w:val="165F69"/>
        </w:rPr>
        <w:t>：</w:t>
      </w:r>
      <w:r>
        <w:rPr>
          <w:rFonts w:hint="eastAsia" w:ascii="Malgun Gothic" w:hAnsi="Malgun Gothic" w:eastAsia="Malgun Gothic"/>
          <w:color w:val="165F69"/>
        </w:rPr>
        <w:tab/>
      </w:r>
      <w:r>
        <w:rPr>
          <w:color w:val="404040"/>
          <w:position w:val="2"/>
        </w:rPr>
        <w:t>07/201</w:t>
      </w:r>
      <w:r>
        <w:rPr>
          <w:rFonts w:hint="eastAsia" w:eastAsia="宋体"/>
          <w:color w:val="404040"/>
          <w:position w:val="2"/>
          <w:lang w:val="en-US" w:eastAsia="zh-CN"/>
        </w:rPr>
        <w:t>7</w:t>
      </w:r>
      <w:r>
        <w:rPr>
          <w:color w:val="404040"/>
          <w:position w:val="2"/>
        </w:rPr>
        <w:t xml:space="preserve"> –</w:t>
      </w:r>
      <w:r>
        <w:rPr>
          <w:color w:val="404040"/>
          <w:spacing w:val="-9"/>
          <w:position w:val="2"/>
        </w:rPr>
        <w:t xml:space="preserve"> </w:t>
      </w:r>
      <w:r>
        <w:rPr>
          <w:color w:val="404040"/>
          <w:position w:val="2"/>
        </w:rPr>
        <w:t>0</w:t>
      </w:r>
      <w:r>
        <w:rPr>
          <w:rFonts w:hint="eastAsia" w:eastAsia="宋体"/>
          <w:color w:val="404040"/>
          <w:position w:val="2"/>
          <w:lang w:val="en-US" w:eastAsia="zh-CN"/>
        </w:rPr>
        <w:t>4</w:t>
      </w:r>
      <w:r>
        <w:rPr>
          <w:color w:val="404040"/>
          <w:position w:val="2"/>
        </w:rPr>
        <w:t>/201</w:t>
      </w:r>
      <w:r>
        <w:rPr>
          <w:rFonts w:hint="eastAsia" w:eastAsia="宋体"/>
          <w:color w:val="404040"/>
          <w:position w:val="2"/>
          <w:lang w:val="en-US" w:eastAsia="zh-CN"/>
        </w:rPr>
        <w:t>8</w:t>
      </w:r>
    </w:p>
    <w:p>
      <w:pPr>
        <w:pStyle w:val="4"/>
        <w:spacing w:before="3"/>
        <w:rPr>
          <w:b/>
        </w:rPr>
      </w:pPr>
    </w:p>
    <w:p>
      <w:pPr>
        <w:pStyle w:val="4"/>
        <w:tabs>
          <w:tab w:val="left" w:pos="1946"/>
        </w:tabs>
        <w:spacing w:line="552" w:lineRule="auto"/>
        <w:ind w:left="108" w:right="5266"/>
      </w:pPr>
      <w:r>
        <w:rPr>
          <w:color w:val="165F69"/>
        </w:rPr>
        <w:t>Job</w:t>
      </w:r>
      <w:r>
        <w:rPr>
          <w:color w:val="165F69"/>
          <w:spacing w:val="-8"/>
        </w:rPr>
        <w:t xml:space="preserve"> </w:t>
      </w:r>
      <w:r>
        <w:rPr>
          <w:color w:val="165F69"/>
        </w:rPr>
        <w:t>Title:</w:t>
      </w:r>
      <w:r>
        <w:rPr>
          <w:color w:val="165F69"/>
        </w:rPr>
        <w:tab/>
      </w:r>
      <w:r>
        <w:rPr>
          <w:color w:val="575757"/>
        </w:rPr>
        <w:t xml:space="preserve">Junior Software engineer </w:t>
      </w:r>
      <w:r>
        <w:rPr>
          <w:color w:val="165F69"/>
        </w:rPr>
        <w:t>Project</w:t>
      </w:r>
      <w:r>
        <w:rPr>
          <w:color w:val="165F69"/>
          <w:spacing w:val="-6"/>
        </w:rPr>
        <w:t xml:space="preserve"> </w:t>
      </w:r>
      <w:r>
        <w:rPr>
          <w:color w:val="165F69"/>
        </w:rPr>
        <w:t>name:</w:t>
      </w:r>
      <w:r>
        <w:rPr>
          <w:color w:val="165F69"/>
        </w:rPr>
        <w:tab/>
      </w:r>
      <w:r>
        <w:rPr>
          <w:rFonts w:hint="eastAsia"/>
          <w:color w:val="575757"/>
        </w:rPr>
        <w:t xml:space="preserve">Logistics </w:t>
      </w:r>
      <w:r>
        <w:rPr>
          <w:rFonts w:hint="eastAsia" w:eastAsia="宋体"/>
          <w:color w:val="575757"/>
          <w:lang w:val="en-US" w:eastAsia="zh-CN"/>
        </w:rPr>
        <w:t>I</w:t>
      </w:r>
      <w:r>
        <w:rPr>
          <w:rFonts w:hint="eastAsia"/>
          <w:color w:val="575757"/>
        </w:rPr>
        <w:t xml:space="preserve">nternal </w:t>
      </w:r>
      <w:r>
        <w:rPr>
          <w:rFonts w:hint="eastAsia" w:eastAsia="宋体"/>
          <w:color w:val="575757"/>
          <w:lang w:val="en-US" w:eastAsia="zh-CN"/>
        </w:rPr>
        <w:t>S</w:t>
      </w:r>
      <w:r>
        <w:rPr>
          <w:rFonts w:hint="eastAsia"/>
          <w:color w:val="575757"/>
        </w:rPr>
        <w:t>ystem</w:t>
      </w:r>
    </w:p>
    <w:p>
      <w:pPr>
        <w:pStyle w:val="4"/>
        <w:tabs>
          <w:tab w:val="left" w:pos="1946"/>
        </w:tabs>
        <w:ind w:left="108"/>
        <w:rPr>
          <w:rFonts w:hint="default" w:eastAsia="宋体"/>
          <w:lang w:val="en-US" w:eastAsia="zh-CN"/>
        </w:rPr>
      </w:pPr>
      <w:r>
        <w:rPr>
          <w:color w:val="165F69"/>
        </w:rPr>
        <w:t>Environment:</w:t>
      </w:r>
      <w:r>
        <w:rPr>
          <w:color w:val="165F69"/>
        </w:rPr>
        <w:tab/>
      </w:r>
      <w:r>
        <w:rPr>
          <w:color w:val="575757"/>
        </w:rPr>
        <w:t xml:space="preserve">Java 1.7, </w:t>
      </w:r>
      <w:r>
        <w:rPr>
          <w:rFonts w:hint="eastAsia" w:eastAsia="宋体"/>
          <w:color w:val="575757"/>
          <w:lang w:val="en-US" w:eastAsia="zh-CN"/>
        </w:rPr>
        <w:t>Maven,Struts</w:t>
      </w:r>
      <w:r>
        <w:rPr>
          <w:color w:val="575757"/>
        </w:rPr>
        <w:t xml:space="preserve">, </w:t>
      </w:r>
      <w:r>
        <w:rPr>
          <w:rFonts w:hint="eastAsia" w:eastAsia="宋体"/>
          <w:color w:val="575757"/>
          <w:lang w:val="en-US" w:eastAsia="zh-CN"/>
        </w:rPr>
        <w:t>Spring, Spring</w:t>
      </w:r>
      <w:bookmarkStart w:id="19" w:name="_GoBack"/>
      <w:bookmarkEnd w:id="19"/>
      <w:r>
        <w:rPr>
          <w:rFonts w:hint="eastAsia" w:eastAsia="宋体"/>
          <w:color w:val="575757"/>
          <w:lang w:val="en-US" w:eastAsia="zh-CN"/>
        </w:rPr>
        <w:t xml:space="preserve"> Data JPA</w:t>
      </w:r>
    </w:p>
    <w:p>
      <w:pPr>
        <w:pStyle w:val="4"/>
        <w:spacing w:before="3"/>
        <w:rPr>
          <w:sz w:val="28"/>
        </w:rPr>
      </w:pPr>
    </w:p>
    <w:p>
      <w:pPr>
        <w:pStyle w:val="4"/>
        <w:tabs>
          <w:tab w:val="left" w:pos="1946"/>
          <w:tab w:val="left" w:pos="2306"/>
        </w:tabs>
        <w:spacing w:line="266" w:lineRule="auto"/>
        <w:ind w:left="2306" w:right="1175" w:hanging="2199"/>
      </w:pPr>
      <w:r>
        <w:rPr>
          <w:color w:val="165F69"/>
          <w:position w:val="2"/>
        </w:rPr>
        <w:t>Responsibilities:</w:t>
      </w:r>
      <w:r>
        <w:rPr>
          <w:color w:val="165F69"/>
          <w:position w:val="2"/>
        </w:rPr>
        <w:tab/>
      </w:r>
      <w:r>
        <w:rPr>
          <w:rFonts w:ascii="Symbol" w:hAnsi="Symbol"/>
          <w:color w:val="125F6A"/>
        </w:rPr>
        <w:t></w:t>
      </w:r>
      <w:r>
        <w:rPr>
          <w:rFonts w:ascii="Times New Roman" w:hAnsi="Times New Roman"/>
          <w:color w:val="125F6A"/>
        </w:rPr>
        <w:tab/>
      </w:r>
      <w:r>
        <w:rPr>
          <w:rFonts w:hint="eastAsia" w:ascii="Arial" w:hAnsi="Arial" w:eastAsia="Arial" w:cs="Arial"/>
          <w:color w:val="575757"/>
          <w:sz w:val="22"/>
          <w:szCs w:val="22"/>
          <w:lang w:val="en-US" w:eastAsia="zh-CN" w:bidi="en-US"/>
        </w:rPr>
        <w:t>Participated in delivery message improvement(ActiveMQ)</w:t>
      </w:r>
    </w:p>
    <w:p>
      <w:pPr>
        <w:pStyle w:val="8"/>
        <w:numPr>
          <w:ilvl w:val="1"/>
          <w:numId w:val="1"/>
        </w:numPr>
        <w:tabs>
          <w:tab w:val="left" w:pos="2306"/>
          <w:tab w:val="left" w:pos="2307"/>
        </w:tabs>
        <w:spacing w:before="33" w:after="0" w:line="240" w:lineRule="auto"/>
        <w:ind w:left="2306" w:right="0" w:hanging="364"/>
        <w:jc w:val="left"/>
        <w:rPr>
          <w:rFonts w:ascii="Arial" w:hAnsi="Arial" w:eastAsia="Arial" w:cs="Arial"/>
          <w:color w:val="575757"/>
          <w:sz w:val="22"/>
        </w:rPr>
      </w:pPr>
      <w:r>
        <w:rPr>
          <w:rFonts w:hint="eastAsia" w:ascii="Arial" w:hAnsi="Arial" w:eastAsia="Arial" w:cs="Arial"/>
          <w:color w:val="575757"/>
          <w:sz w:val="22"/>
          <w:lang w:val="en-US" w:eastAsia="zh-CN"/>
        </w:rPr>
        <w:t>Improved user access module(Apache Shiro).</w:t>
      </w:r>
    </w:p>
    <w:p>
      <w:pPr>
        <w:pStyle w:val="8"/>
        <w:numPr>
          <w:ilvl w:val="1"/>
          <w:numId w:val="1"/>
        </w:numPr>
        <w:tabs>
          <w:tab w:val="left" w:pos="2306"/>
          <w:tab w:val="left" w:pos="2307"/>
        </w:tabs>
        <w:spacing w:before="33" w:after="0" w:line="240" w:lineRule="auto"/>
        <w:ind w:left="2306" w:right="0" w:hanging="364"/>
        <w:jc w:val="left"/>
        <w:rPr>
          <w:sz w:val="22"/>
        </w:rPr>
      </w:pPr>
      <w:r>
        <w:rPr>
          <w:color w:val="575757"/>
          <w:sz w:val="22"/>
        </w:rPr>
        <w:t>Improved JAVA service class based on user</w:t>
      </w:r>
      <w:r>
        <w:rPr>
          <w:color w:val="575757"/>
          <w:spacing w:val="-23"/>
          <w:sz w:val="22"/>
        </w:rPr>
        <w:t xml:space="preserve"> </w:t>
      </w:r>
      <w:r>
        <w:rPr>
          <w:color w:val="575757"/>
          <w:sz w:val="22"/>
        </w:rPr>
        <w:t>requirement.</w:t>
      </w:r>
    </w:p>
    <w:p>
      <w:pPr>
        <w:pStyle w:val="8"/>
        <w:numPr>
          <w:ilvl w:val="1"/>
          <w:numId w:val="1"/>
        </w:numPr>
        <w:tabs>
          <w:tab w:val="left" w:pos="2306"/>
          <w:tab w:val="left" w:pos="2307"/>
        </w:tabs>
        <w:spacing w:before="35" w:after="0" w:line="240" w:lineRule="auto"/>
        <w:ind w:left="2306" w:right="0" w:hanging="364"/>
        <w:jc w:val="left"/>
        <w:rPr>
          <w:sz w:val="22"/>
        </w:rPr>
      </w:pPr>
      <w:r>
        <w:rPr>
          <w:color w:val="575757"/>
          <w:sz w:val="22"/>
        </w:rPr>
        <w:t xml:space="preserve">Developed </w:t>
      </w:r>
      <w:r>
        <w:rPr>
          <w:rFonts w:hint="eastAsia" w:eastAsia="宋体"/>
          <w:color w:val="575757"/>
          <w:sz w:val="22"/>
          <w:lang w:val="en-US" w:eastAsia="zh-CN"/>
        </w:rPr>
        <w:t>express export function(Apache POI)</w:t>
      </w:r>
      <w:r>
        <w:rPr>
          <w:color w:val="575757"/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footerReference r:id="rId3" w:type="default"/>
          <w:pgSz w:w="12240" w:h="15840"/>
          <w:pgMar w:top="1280" w:right="1320" w:bottom="1460" w:left="1260" w:header="0" w:footer="1269" w:gutter="0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8"/>
        </w:rPr>
      </w:pPr>
    </w:p>
    <w:p>
      <w:pPr>
        <w:pStyle w:val="2"/>
        <w:spacing w:before="90"/>
        <w:ind w:left="0" w:leftChars="0" w:firstLine="0" w:firstLineChars="0"/>
      </w:pPr>
      <w:bookmarkStart w:id="12" w:name="Education"/>
      <w:bookmarkEnd w:id="12"/>
      <w:r>
        <w:rPr>
          <w:color w:val="575757"/>
        </w:rPr>
        <w:t>Education</w:t>
      </w:r>
    </w:p>
    <w:p>
      <w:pPr>
        <w:pStyle w:val="4"/>
        <w:spacing w:before="216"/>
        <w:ind w:left="108"/>
        <w:rPr>
          <w:rFonts w:hint="default" w:ascii="Arial" w:hAnsi="Arial" w:eastAsia="Arial" w:cs="Arial"/>
          <w:color w:val="165F69"/>
          <w:lang w:val="en-US" w:eastAsia="zh-CN"/>
        </w:rPr>
      </w:pPr>
      <w:bookmarkStart w:id="13" w:name="OLE_LINK5"/>
      <w:r>
        <w:rPr>
          <w:rFonts w:ascii="Arial" w:hAnsi="Arial" w:eastAsia="Arial" w:cs="Arial"/>
          <w:color w:val="165F69"/>
        </w:rPr>
        <w:t>0</w:t>
      </w:r>
      <w:r>
        <w:rPr>
          <w:rFonts w:hint="eastAsia" w:ascii="Arial" w:hAnsi="Arial" w:eastAsia="Arial" w:cs="Arial"/>
          <w:color w:val="165F69"/>
          <w:lang w:val="en-US" w:eastAsia="zh-CN"/>
        </w:rPr>
        <w:t>6</w:t>
      </w:r>
      <w:r>
        <w:rPr>
          <w:rFonts w:ascii="Arial" w:hAnsi="Arial" w:eastAsia="Arial" w:cs="Arial"/>
          <w:color w:val="165F69"/>
        </w:rPr>
        <w:t>/20</w:t>
      </w:r>
      <w:r>
        <w:rPr>
          <w:rFonts w:hint="eastAsia" w:ascii="Arial" w:hAnsi="Arial" w:eastAsia="Arial" w:cs="Arial"/>
          <w:color w:val="165F69"/>
          <w:lang w:val="en-US" w:eastAsia="zh-CN"/>
        </w:rPr>
        <w:t>13</w:t>
      </w:r>
      <w:r>
        <w:rPr>
          <w:rFonts w:ascii="Arial" w:hAnsi="Arial" w:eastAsia="Arial" w:cs="Arial"/>
          <w:color w:val="165F69"/>
        </w:rPr>
        <w:t xml:space="preserve">/ - </w:t>
      </w:r>
      <w:bookmarkStart w:id="14" w:name="OLE_LINK4"/>
      <w:r>
        <w:rPr>
          <w:rFonts w:ascii="Arial" w:hAnsi="Arial" w:eastAsia="Arial" w:cs="Arial"/>
          <w:color w:val="165F69"/>
        </w:rPr>
        <w:t>0</w:t>
      </w:r>
      <w:r>
        <w:rPr>
          <w:rFonts w:hint="eastAsia" w:ascii="Arial" w:hAnsi="Arial" w:eastAsia="Arial" w:cs="Arial"/>
          <w:color w:val="165F69"/>
          <w:lang w:val="en-US" w:eastAsia="zh-CN"/>
        </w:rPr>
        <w:t>6</w:t>
      </w:r>
      <w:r>
        <w:rPr>
          <w:rFonts w:ascii="Arial" w:hAnsi="Arial" w:eastAsia="Arial" w:cs="Arial"/>
          <w:color w:val="165F69"/>
        </w:rPr>
        <w:t>/20</w:t>
      </w:r>
      <w:bookmarkEnd w:id="14"/>
      <w:r>
        <w:rPr>
          <w:rFonts w:hint="eastAsia" w:ascii="Arial" w:hAnsi="Arial" w:eastAsia="Arial" w:cs="Arial"/>
          <w:color w:val="165F69"/>
          <w:lang w:val="en-US" w:eastAsia="zh-CN"/>
        </w:rPr>
        <w:t>17</w:t>
      </w:r>
    </w:p>
    <w:bookmarkEnd w:id="13"/>
    <w:p>
      <w:pPr>
        <w:pStyle w:val="4"/>
        <w:spacing w:before="9"/>
        <w:rPr>
          <w:sz w:val="20"/>
        </w:rPr>
      </w:pPr>
    </w:p>
    <w:p>
      <w:pPr>
        <w:pStyle w:val="3"/>
        <w:rPr>
          <w:rFonts w:hint="default" w:ascii="Arial" w:hAnsi="Arial" w:eastAsia="Arial" w:cs="Arial"/>
          <w:color w:val="165F69"/>
          <w:sz w:val="22"/>
          <w:szCs w:val="22"/>
          <w:lang w:val="en-US" w:eastAsia="zh-CN" w:bidi="en-US"/>
        </w:rPr>
      </w:pPr>
      <w:bookmarkStart w:id="15" w:name="Nanjing University of Aero &amp; Astronautic"/>
      <w:bookmarkEnd w:id="15"/>
      <w:r>
        <w:rPr>
          <w:rFonts w:hint="eastAsia" w:eastAsia="宋体"/>
          <w:color w:val="575757"/>
          <w:lang w:val="en-US" w:eastAsia="zh-CN"/>
        </w:rPr>
        <w:t>Southwest</w:t>
      </w:r>
      <w:r>
        <w:rPr>
          <w:color w:val="575757"/>
        </w:rPr>
        <w:t xml:space="preserve"> University</w:t>
      </w:r>
      <w:r>
        <w:rPr>
          <w:rFonts w:hint="eastAsia" w:eastAsia="宋体"/>
          <w:color w:val="575757"/>
          <w:lang w:val="en-US" w:eastAsia="zh-CN"/>
        </w:rPr>
        <w:t xml:space="preserve"> </w:t>
      </w:r>
    </w:p>
    <w:p>
      <w:pPr>
        <w:pStyle w:val="4"/>
        <w:spacing w:before="201"/>
        <w:ind w:left="108"/>
        <w:rPr>
          <w:rFonts w:hint="eastAsia" w:eastAsia="宋体"/>
          <w:color w:val="575757"/>
          <w:lang w:val="en-US" w:eastAsia="zh-CN"/>
        </w:rPr>
      </w:pPr>
      <w:bookmarkStart w:id="16" w:name="OLE_LINK3"/>
      <w:r>
        <w:rPr>
          <w:rFonts w:hint="eastAsia" w:eastAsia="宋体"/>
          <w:color w:val="575757"/>
          <w:lang w:val="en-US" w:eastAsia="zh-CN"/>
        </w:rPr>
        <w:t>Bachelor of Engineering in Automation</w:t>
      </w:r>
    </w:p>
    <w:p>
      <w:pPr>
        <w:pStyle w:val="4"/>
        <w:spacing w:before="201"/>
        <w:ind w:left="108"/>
        <w:rPr>
          <w:sz w:val="24"/>
        </w:rPr>
      </w:pPr>
      <w:r>
        <w:rPr>
          <w:rFonts w:hint="eastAsia" w:eastAsia="宋体"/>
          <w:color w:val="575757"/>
          <w:lang w:val="en-US" w:eastAsia="zh-CN"/>
        </w:rPr>
        <w:t>Minor in  English</w:t>
      </w:r>
      <w:bookmarkEnd w:id="16"/>
    </w:p>
    <w:p>
      <w:pPr>
        <w:pStyle w:val="4"/>
        <w:rPr>
          <w:sz w:val="24"/>
        </w:rPr>
      </w:pPr>
    </w:p>
    <w:p>
      <w:pPr>
        <w:pStyle w:val="4"/>
        <w:spacing w:before="6"/>
        <w:rPr>
          <w:sz w:val="19"/>
        </w:rPr>
      </w:pPr>
    </w:p>
    <w:p>
      <w:pPr>
        <w:pStyle w:val="2"/>
      </w:pPr>
      <w:bookmarkStart w:id="17" w:name="Certificates"/>
      <w:bookmarkEnd w:id="17"/>
      <w:r>
        <w:rPr>
          <w:color w:val="575757"/>
        </w:rPr>
        <w:t>Certificates</w:t>
      </w:r>
    </w:p>
    <w:p>
      <w:pPr>
        <w:pStyle w:val="4"/>
        <w:spacing w:before="221"/>
        <w:ind w:left="108"/>
      </w:pPr>
      <w:r>
        <w:rPr>
          <w:rFonts w:hint="eastAsia" w:eastAsia="宋体"/>
          <w:color w:val="165F69"/>
          <w:lang w:val="en-US" w:eastAsia="zh-CN"/>
        </w:rPr>
        <w:t>11/2</w:t>
      </w:r>
      <w:r>
        <w:rPr>
          <w:color w:val="165F69"/>
        </w:rPr>
        <w:t>0</w:t>
      </w:r>
      <w:r>
        <w:rPr>
          <w:rFonts w:hint="eastAsia" w:eastAsia="宋体"/>
          <w:color w:val="165F69"/>
          <w:lang w:val="en-US" w:eastAsia="zh-CN"/>
        </w:rPr>
        <w:t>20</w:t>
      </w:r>
    </w:p>
    <w:p>
      <w:pPr>
        <w:pStyle w:val="4"/>
        <w:spacing w:before="6"/>
        <w:rPr>
          <w:sz w:val="20"/>
        </w:rPr>
      </w:pPr>
    </w:p>
    <w:p>
      <w:pPr>
        <w:pStyle w:val="4"/>
        <w:spacing w:before="1"/>
        <w:ind w:left="108"/>
      </w:pPr>
      <w:r>
        <w:rPr>
          <w:rFonts w:hint="eastAsia" w:eastAsia="宋体"/>
          <w:color w:val="575757"/>
          <w:lang w:val="en-US" w:eastAsia="zh-CN"/>
        </w:rPr>
        <w:t xml:space="preserve">Good Job to Rollout Black-Duck Pipeline Service </w:t>
      </w:r>
      <w:bookmarkStart w:id="18" w:name="OLE_LINK2"/>
      <w:r>
        <w:rPr>
          <w:color w:val="575757"/>
        </w:rPr>
        <w:t>Award</w:t>
      </w:r>
      <w:bookmarkEnd w:id="18"/>
    </w:p>
    <w:p>
      <w:pPr>
        <w:pStyle w:val="4"/>
        <w:rPr>
          <w:sz w:val="24"/>
        </w:rPr>
      </w:pPr>
    </w:p>
    <w:p>
      <w:pPr>
        <w:pStyle w:val="4"/>
        <w:spacing w:before="215"/>
        <w:ind w:left="108"/>
        <w:rPr>
          <w:rFonts w:hint="eastAsia" w:eastAsia="宋体"/>
          <w:lang w:val="en-US" w:eastAsia="zh-CN"/>
        </w:rPr>
      </w:pPr>
      <w:r>
        <w:rPr>
          <w:color w:val="165F69"/>
        </w:rPr>
        <w:t>0</w:t>
      </w:r>
      <w:r>
        <w:rPr>
          <w:rFonts w:hint="eastAsia" w:eastAsia="宋体"/>
          <w:color w:val="165F69"/>
          <w:lang w:val="en-US" w:eastAsia="zh-CN"/>
        </w:rPr>
        <w:t>9</w:t>
      </w:r>
      <w:r>
        <w:rPr>
          <w:color w:val="165F69"/>
        </w:rPr>
        <w:t>/201</w:t>
      </w:r>
      <w:r>
        <w:rPr>
          <w:rFonts w:hint="eastAsia" w:eastAsia="宋体"/>
          <w:color w:val="165F69"/>
          <w:lang w:val="en-US" w:eastAsia="zh-CN"/>
        </w:rPr>
        <w:t>9</w:t>
      </w:r>
    </w:p>
    <w:p>
      <w:pPr>
        <w:pStyle w:val="4"/>
        <w:spacing w:before="9"/>
        <w:rPr>
          <w:sz w:val="20"/>
        </w:rPr>
      </w:pPr>
    </w:p>
    <w:p>
      <w:pPr>
        <w:pStyle w:val="4"/>
        <w:ind w:left="108"/>
        <w:rPr>
          <w:rFonts w:hint="default" w:eastAsia="宋体"/>
          <w:lang w:val="en-US" w:eastAsia="zh-CN"/>
        </w:rPr>
      </w:pPr>
      <w:r>
        <w:rPr>
          <w:rFonts w:hint="eastAsia" w:eastAsia="宋体"/>
          <w:color w:val="575757"/>
          <w:lang w:val="en-US" w:eastAsia="zh-CN"/>
        </w:rPr>
        <w:t xml:space="preserve">Good Job of High Quality Delivery </w:t>
      </w:r>
      <w:r>
        <w:rPr>
          <w:color w:val="575757"/>
        </w:rPr>
        <w:t>Award</w:t>
      </w:r>
    </w:p>
    <w:sectPr>
      <w:pgSz w:w="12240" w:h="15840"/>
      <w:pgMar w:top="1500" w:right="1320" w:bottom="1460" w:left="1260" w:header="0" w:footer="126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444224" behindDoc="1" locked="0" layoutInCell="1" allowOverlap="1">
              <wp:simplePos x="0" y="0"/>
              <wp:positionH relativeFrom="page">
                <wp:posOffset>843280</wp:posOffset>
              </wp:positionH>
              <wp:positionV relativeFrom="page">
                <wp:posOffset>9112885</wp:posOffset>
              </wp:positionV>
              <wp:extent cx="128905" cy="182245"/>
              <wp:effectExtent l="0" t="0" r="0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66.4pt;margin-top:717.55pt;height:14.35pt;width:10.15pt;mso-position-horizontal-relative:page;mso-position-vertical-relative:page;z-index:-251872256;mso-width-relative:page;mso-height-relative:page;" filled="f" stroked="f" coordsize="21600,21600" o:gfxdata="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wThKA2QAAAA0BAAAPAAAAAAAAAAEAIAAAACIAAABkcnMvZG93bnJldi54bWxQSwEC&#10;FAAUAAAACACHTuJAi+bnvroBAABxAwAADgAAAAAAAAABACAAAAAo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color w:val="125F6A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"/>
      <w:lvlJc w:val="left"/>
      <w:pPr>
        <w:ind w:left="2306" w:hanging="363"/>
      </w:pPr>
      <w:rPr>
        <w:rFonts w:hint="default" w:ascii="Symbol" w:hAnsi="Symbol" w:eastAsia="Symbol" w:cs="Symbol"/>
        <w:color w:val="125F6A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117" w:hanging="36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935" w:hanging="36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53" w:hanging="36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71" w:hanging="36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88" w:hanging="36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06" w:hanging="36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24" w:hanging="3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E354B"/>
    <w:rsid w:val="12470C63"/>
    <w:rsid w:val="29F621C0"/>
    <w:rsid w:val="436612D2"/>
    <w:rsid w:val="4EC65948"/>
    <w:rsid w:val="5B1052E1"/>
    <w:rsid w:val="6BFF65E7"/>
    <w:rsid w:val="6E165FD3"/>
    <w:rsid w:val="6E1E29F3"/>
    <w:rsid w:val="72C1576B"/>
    <w:rsid w:val="73944474"/>
    <w:rsid w:val="7581586F"/>
    <w:rsid w:val="7D7813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8"/>
      <w:outlineLvl w:val="1"/>
    </w:pPr>
    <w:rPr>
      <w:rFonts w:ascii="Arial" w:hAnsi="Arial" w:eastAsia="Arial" w:cs="Arial"/>
      <w:sz w:val="34"/>
      <w:szCs w:val="3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08"/>
      <w:outlineLvl w:val="2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3"/>
      <w:ind w:left="2306" w:hanging="364"/>
    </w:pPr>
    <w:rPr>
      <w:rFonts w:ascii="Arial" w:hAnsi="Arial" w:eastAsia="Arial" w:cs="Arial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ScaleCrop>false</ScaleCrop>
  <LinksUpToDate>false</LinksUpToDate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2021-02-21T11:17:00Z</dcterms:created>
  <dc:creator>唐竞谦</dc:creator>
  <cp:lastModifiedBy>挤挤</cp:lastModifiedBy>
  <dcterms:modified xsi:type="dcterms:W3CDTF">2021-02-21T16:18:53Z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2021-02-21T00:00:00Z</vt:filetime>
  </property>
  <property fmtid="{D5CDD505-2E9C-101B-9397-08002B2CF9AE}" pid="5" name="KSOProductBuildVer">
    <vt:lpwstr>2052-11.1.0.10314</vt:lpwstr>
  </property>
</Properties>
</file>