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12BBF" w14:textId="77777777" w:rsidR="005A7F01" w:rsidRDefault="00000000">
      <w:pPr>
        <w:spacing w:after="100"/>
        <w:jc w:val="center"/>
      </w:pPr>
      <w:proofErr w:type="spellStart"/>
      <w:r>
        <w:rPr>
          <w:b/>
          <w:bCs/>
          <w:color w:val="5B5FE6"/>
          <w:sz w:val="56"/>
          <w:szCs w:val="56"/>
        </w:rPr>
        <w:t>MindGuard</w:t>
      </w:r>
      <w:proofErr w:type="spellEnd"/>
    </w:p>
    <w:p w14:paraId="124802F3" w14:textId="77777777" w:rsidR="005A7F01" w:rsidRDefault="00000000">
      <w:pPr>
        <w:spacing w:after="200"/>
        <w:jc w:val="center"/>
      </w:pPr>
      <w:proofErr w:type="spellStart"/>
      <w:r>
        <w:rPr>
          <w:i/>
          <w:iCs/>
          <w:color w:val="666666"/>
          <w:sz w:val="22"/>
          <w:szCs w:val="22"/>
        </w:rPr>
        <w:t>Aplicație</w:t>
      </w:r>
      <w:proofErr w:type="spellEnd"/>
      <w:r>
        <w:rPr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i/>
          <w:iCs/>
          <w:color w:val="666666"/>
          <w:sz w:val="22"/>
          <w:szCs w:val="22"/>
        </w:rPr>
        <w:t>mobilă</w:t>
      </w:r>
      <w:proofErr w:type="spellEnd"/>
      <w:r>
        <w:rPr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i/>
          <w:iCs/>
          <w:color w:val="666666"/>
          <w:sz w:val="22"/>
          <w:szCs w:val="22"/>
        </w:rPr>
        <w:t>accesibilă</w:t>
      </w:r>
      <w:proofErr w:type="spellEnd"/>
      <w:r>
        <w:rPr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i/>
          <w:iCs/>
          <w:color w:val="666666"/>
          <w:sz w:val="22"/>
          <w:szCs w:val="22"/>
        </w:rPr>
        <w:t>pentru</w:t>
      </w:r>
      <w:proofErr w:type="spellEnd"/>
      <w:r>
        <w:rPr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i/>
          <w:iCs/>
          <w:color w:val="666666"/>
          <w:sz w:val="22"/>
          <w:szCs w:val="22"/>
        </w:rPr>
        <w:t>gestionarea</w:t>
      </w:r>
      <w:proofErr w:type="spellEnd"/>
      <w:r>
        <w:rPr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i/>
          <w:iCs/>
          <w:color w:val="666666"/>
          <w:sz w:val="22"/>
          <w:szCs w:val="22"/>
        </w:rPr>
        <w:t>anxietății</w:t>
      </w:r>
      <w:proofErr w:type="spellEnd"/>
      <w:r>
        <w:rPr>
          <w:i/>
          <w:iCs/>
          <w:color w:val="666666"/>
          <w:sz w:val="22"/>
          <w:szCs w:val="22"/>
        </w:rPr>
        <w:t xml:space="preserve"> la </w:t>
      </w:r>
      <w:proofErr w:type="spellStart"/>
      <w:r>
        <w:rPr>
          <w:i/>
          <w:iCs/>
          <w:color w:val="666666"/>
          <w:sz w:val="22"/>
          <w:szCs w:val="22"/>
        </w:rPr>
        <w:t>copii</w:t>
      </w:r>
      <w:proofErr w:type="spellEnd"/>
      <w:r>
        <w:rPr>
          <w:i/>
          <w:iCs/>
          <w:color w:val="666666"/>
          <w:sz w:val="22"/>
          <w:szCs w:val="22"/>
        </w:rPr>
        <w:t xml:space="preserve"> cu </w:t>
      </w:r>
      <w:proofErr w:type="spellStart"/>
      <w:r>
        <w:rPr>
          <w:i/>
          <w:iCs/>
          <w:color w:val="666666"/>
          <w:sz w:val="22"/>
          <w:szCs w:val="22"/>
        </w:rPr>
        <w:t>dizabilități</w:t>
      </w:r>
      <w:proofErr w:type="spellEnd"/>
    </w:p>
    <w:p w14:paraId="6FA5DF78" w14:textId="77777777" w:rsidR="005A7F01" w:rsidRDefault="00000000">
      <w:pPr>
        <w:spacing w:after="80"/>
        <w:jc w:val="center"/>
      </w:pPr>
      <w:proofErr w:type="spellStart"/>
      <w:r>
        <w:rPr>
          <w:b/>
          <w:bCs/>
        </w:rPr>
        <w:t>Chirilus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Anastasia  •</w:t>
      </w:r>
      <w:proofErr w:type="gramEnd"/>
      <w:r>
        <w:rPr>
          <w:b/>
          <w:bCs/>
        </w:rPr>
        <w:t xml:space="preserve">  </w:t>
      </w:r>
      <w:proofErr w:type="spellStart"/>
      <w:r>
        <w:rPr>
          <w:b/>
          <w:bCs/>
        </w:rPr>
        <w:t>Vatamaniuc</w:t>
      </w:r>
      <w:proofErr w:type="spellEnd"/>
      <w:r>
        <w:rPr>
          <w:b/>
          <w:bCs/>
        </w:rPr>
        <w:t xml:space="preserve"> Karina</w:t>
      </w:r>
    </w:p>
    <w:p w14:paraId="497AEB77" w14:textId="77777777" w:rsidR="005A7F01" w:rsidRDefault="00000000">
      <w:pPr>
        <w:spacing w:after="300"/>
        <w:jc w:val="center"/>
      </w:pPr>
      <w:proofErr w:type="spellStart"/>
      <w:r>
        <w:rPr>
          <w:color w:val="666666"/>
          <w:sz w:val="18"/>
          <w:szCs w:val="18"/>
        </w:rPr>
        <w:t>Clasa</w:t>
      </w:r>
      <w:proofErr w:type="spellEnd"/>
      <w:r>
        <w:rPr>
          <w:color w:val="666666"/>
          <w:sz w:val="18"/>
          <w:szCs w:val="18"/>
        </w:rPr>
        <w:t xml:space="preserve"> a XI-</w:t>
      </w:r>
      <w:proofErr w:type="gramStart"/>
      <w:r>
        <w:rPr>
          <w:color w:val="666666"/>
          <w:sz w:val="18"/>
          <w:szCs w:val="18"/>
        </w:rPr>
        <w:t>a  •</w:t>
      </w:r>
      <w:proofErr w:type="gramEnd"/>
      <w:r>
        <w:rPr>
          <w:color w:val="666666"/>
          <w:sz w:val="18"/>
          <w:szCs w:val="18"/>
        </w:rPr>
        <w:t xml:space="preserve">  </w:t>
      </w:r>
      <w:proofErr w:type="spellStart"/>
      <w:r>
        <w:rPr>
          <w:color w:val="666666"/>
          <w:sz w:val="18"/>
          <w:szCs w:val="18"/>
        </w:rPr>
        <w:t>InfoEducația</w:t>
      </w:r>
      <w:proofErr w:type="spellEnd"/>
      <w:r>
        <w:rPr>
          <w:color w:val="666666"/>
          <w:sz w:val="18"/>
          <w:szCs w:val="18"/>
        </w:rPr>
        <w:t xml:space="preserve"> </w:t>
      </w:r>
      <w:proofErr w:type="gramStart"/>
      <w:r>
        <w:rPr>
          <w:color w:val="666666"/>
          <w:sz w:val="18"/>
          <w:szCs w:val="18"/>
        </w:rPr>
        <w:t>2026  •</w:t>
      </w:r>
      <w:proofErr w:type="gramEnd"/>
      <w:r>
        <w:rPr>
          <w:color w:val="666666"/>
          <w:sz w:val="18"/>
          <w:szCs w:val="18"/>
        </w:rPr>
        <w:t xml:space="preserve">  </w:t>
      </w:r>
      <w:proofErr w:type="spellStart"/>
      <w:r>
        <w:rPr>
          <w:color w:val="666666"/>
          <w:sz w:val="18"/>
          <w:szCs w:val="18"/>
        </w:rPr>
        <w:t>Secțiunea</w:t>
      </w:r>
      <w:proofErr w:type="spellEnd"/>
      <w:r>
        <w:rPr>
          <w:color w:val="666666"/>
          <w:sz w:val="18"/>
          <w:szCs w:val="18"/>
        </w:rPr>
        <w:t xml:space="preserve"> Software </w:t>
      </w:r>
      <w:proofErr w:type="spellStart"/>
      <w:r>
        <w:rPr>
          <w:color w:val="666666"/>
          <w:sz w:val="18"/>
          <w:szCs w:val="18"/>
        </w:rPr>
        <w:t>Utilitar</w:t>
      </w:r>
      <w:proofErr w:type="spellEnd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5A7F01" w14:paraId="4EF5AA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24" w:space="0" w:color="E24B4A"/>
              <w:bottom w:val="single" w:sz="4" w:space="0" w:color="999999"/>
              <w:right w:val="single" w:sz="4" w:space="0" w:color="999999"/>
            </w:tcBorders>
            <w:shd w:val="clear" w:color="auto" w:fill="FCEBEB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0BA80B3A" w14:textId="77777777" w:rsidR="005A7F01" w:rsidRDefault="00000000">
            <w:pPr>
              <w:spacing w:after="80"/>
            </w:pPr>
            <w:r>
              <w:rPr>
                <w:b/>
                <w:bCs/>
                <w:color w:val="A32D2D"/>
                <w:sz w:val="18"/>
                <w:szCs w:val="18"/>
              </w:rPr>
              <w:t>PROBLEMA</w:t>
            </w:r>
          </w:p>
          <w:p w14:paraId="48C35F20" w14:textId="77777777" w:rsidR="005A7F01" w:rsidRDefault="00000000">
            <w:pPr>
              <w:spacing w:after="40"/>
              <w:jc w:val="both"/>
            </w:pPr>
            <w:proofErr w:type="spellStart"/>
            <w:r>
              <w:t>Copiii</w:t>
            </w:r>
            <w:proofErr w:type="spellEnd"/>
            <w:r>
              <w:t xml:space="preserve"> cu </w:t>
            </w:r>
            <w:proofErr w:type="spellStart"/>
            <w:r>
              <w:t>dizabilități</w:t>
            </w:r>
            <w:proofErr w:type="spellEnd"/>
            <w:r>
              <w:t xml:space="preserve"> au de 4× </w:t>
            </w:r>
            <w:proofErr w:type="spellStart"/>
            <w:r>
              <w:t>mai</w:t>
            </w:r>
            <w:proofErr w:type="spellEnd"/>
            <w:r>
              <w:t xml:space="preserve"> </w:t>
            </w:r>
            <w:proofErr w:type="spellStart"/>
            <w:r>
              <w:t>multe</w:t>
            </w:r>
            <w:proofErr w:type="spellEnd"/>
            <w:r>
              <w:t xml:space="preserve"> </w:t>
            </w:r>
            <w:proofErr w:type="spellStart"/>
            <w:r>
              <w:t>șanse</w:t>
            </w:r>
            <w:proofErr w:type="spellEnd"/>
            <w:r>
              <w:t xml:space="preserve"> </w:t>
            </w:r>
            <w:proofErr w:type="spellStart"/>
            <w:r>
              <w:t>să</w:t>
            </w:r>
            <w:proofErr w:type="spellEnd"/>
            <w:r>
              <w:t xml:space="preserve"> </w:t>
            </w:r>
            <w:proofErr w:type="spellStart"/>
            <w:r>
              <w:t>dezvolte</w:t>
            </w:r>
            <w:proofErr w:type="spellEnd"/>
            <w:r>
              <w:t xml:space="preserve"> </w:t>
            </w:r>
            <w:proofErr w:type="spellStart"/>
            <w:r>
              <w:t>tulburări</w:t>
            </w:r>
            <w:proofErr w:type="spellEnd"/>
            <w:r>
              <w:t xml:space="preserve"> de </w:t>
            </w:r>
            <w:proofErr w:type="spellStart"/>
            <w:r>
              <w:t>anxietate</w:t>
            </w:r>
            <w:proofErr w:type="spellEnd"/>
            <w:r>
              <w:t xml:space="preserve"> </w:t>
            </w:r>
            <w:proofErr w:type="spellStart"/>
            <w:r>
              <w:t>decât</w:t>
            </w:r>
            <w:proofErr w:type="spellEnd"/>
            <w:r>
              <w:t xml:space="preserve"> </w:t>
            </w:r>
            <w:proofErr w:type="spellStart"/>
            <w:r>
              <w:t>cei</w:t>
            </w:r>
            <w:proofErr w:type="spellEnd"/>
            <w:r>
              <w:t xml:space="preserve"> </w:t>
            </w:r>
            <w:proofErr w:type="spellStart"/>
            <w:r>
              <w:t>fără</w:t>
            </w:r>
            <w:proofErr w:type="spellEnd"/>
            <w:r>
              <w:t xml:space="preserve"> </w:t>
            </w:r>
            <w:proofErr w:type="spellStart"/>
            <w:r>
              <w:t>dizabilități</w:t>
            </w:r>
            <w:proofErr w:type="spellEnd"/>
            <w:r>
              <w:t xml:space="preserve"> — </w:t>
            </w:r>
            <w:proofErr w:type="spellStart"/>
            <w:r>
              <w:t>dar</w:t>
            </w:r>
            <w:proofErr w:type="spellEnd"/>
            <w:r>
              <w:t xml:space="preserve"> au </w:t>
            </w:r>
            <w:proofErr w:type="spellStart"/>
            <w:r>
              <w:t>acces</w:t>
            </w:r>
            <w:proofErr w:type="spellEnd"/>
            <w:r>
              <w:t xml:space="preserve"> </w:t>
            </w:r>
            <w:proofErr w:type="spellStart"/>
            <w:r>
              <w:t>semnificativ</w:t>
            </w:r>
            <w:proofErr w:type="spellEnd"/>
            <w:r>
              <w:t xml:space="preserve"> </w:t>
            </w:r>
            <w:proofErr w:type="spellStart"/>
            <w:r>
              <w:t>mai</w:t>
            </w:r>
            <w:proofErr w:type="spellEnd"/>
            <w:r>
              <w:t xml:space="preserve"> </w:t>
            </w:r>
            <w:proofErr w:type="spellStart"/>
            <w:r>
              <w:t>redus</w:t>
            </w:r>
            <w:proofErr w:type="spellEnd"/>
            <w:r>
              <w:t xml:space="preserve"> la </w:t>
            </w:r>
            <w:proofErr w:type="spellStart"/>
            <w:r>
              <w:t>resurse</w:t>
            </w:r>
            <w:proofErr w:type="spellEnd"/>
            <w:r>
              <w:t xml:space="preserve"> de </w:t>
            </w:r>
            <w:proofErr w:type="spellStart"/>
            <w:r>
              <w:t>sănătate</w:t>
            </w:r>
            <w:proofErr w:type="spellEnd"/>
            <w:r>
              <w:t xml:space="preserve"> </w:t>
            </w:r>
            <w:proofErr w:type="spellStart"/>
            <w:r>
              <w:t>mintală</w:t>
            </w:r>
            <w:proofErr w:type="spellEnd"/>
            <w:r>
              <w:t xml:space="preserve"> </w:t>
            </w:r>
            <w:proofErr w:type="spellStart"/>
            <w:r>
              <w:t>adaptate</w:t>
            </w:r>
            <w:proofErr w:type="spellEnd"/>
            <w:r>
              <w:t>.</w:t>
            </w:r>
          </w:p>
          <w:p w14:paraId="0A252B2A" w14:textId="77777777" w:rsidR="005A7F01" w:rsidRDefault="00000000">
            <w:pPr>
              <w:jc w:val="both"/>
            </w:pPr>
            <w:proofErr w:type="spellStart"/>
            <w:r>
              <w:t>Aplicațiile</w:t>
            </w:r>
            <w:proofErr w:type="spellEnd"/>
            <w:r>
              <w:t xml:space="preserve"> </w:t>
            </w:r>
            <w:proofErr w:type="spellStart"/>
            <w:r>
              <w:t>majore</w:t>
            </w:r>
            <w:proofErr w:type="spellEnd"/>
            <w:r>
              <w:t xml:space="preserve"> (Calm, Headspace, </w:t>
            </w:r>
            <w:proofErr w:type="spellStart"/>
            <w:r>
              <w:t>Wysa</w:t>
            </w:r>
            <w:proofErr w:type="spellEnd"/>
            <w:r>
              <w:t xml:space="preserve">) nu sunt </w:t>
            </w:r>
            <w:proofErr w:type="spellStart"/>
            <w:r>
              <w:t>proiectate</w:t>
            </w:r>
            <w:proofErr w:type="spellEnd"/>
            <w:r>
              <w:t xml:space="preserve"> </w:t>
            </w:r>
            <w:proofErr w:type="spellStart"/>
            <w:r>
              <w:t>pentru</w:t>
            </w:r>
            <w:proofErr w:type="spellEnd"/>
            <w:r>
              <w:t xml:space="preserve"> </w:t>
            </w:r>
            <w:proofErr w:type="spellStart"/>
            <w:r>
              <w:t>copii</w:t>
            </w:r>
            <w:proofErr w:type="spellEnd"/>
            <w:r>
              <w:t xml:space="preserve">, nu sunt cu </w:t>
            </w:r>
            <w:proofErr w:type="spellStart"/>
            <w:r>
              <w:t>adevărat</w:t>
            </w:r>
            <w:proofErr w:type="spellEnd"/>
            <w:r>
              <w:t xml:space="preserve"> </w:t>
            </w:r>
            <w:proofErr w:type="spellStart"/>
            <w:r>
              <w:t>accesibile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sunt contra-cost. </w:t>
            </w:r>
            <w:proofErr w:type="spellStart"/>
            <w:r>
              <w:t>Wysa</w:t>
            </w:r>
            <w:proofErr w:type="spellEnd"/>
            <w:r>
              <w:t xml:space="preserve"> </w:t>
            </w:r>
            <w:proofErr w:type="spellStart"/>
            <w:r>
              <w:t>interzice</w:t>
            </w:r>
            <w:proofErr w:type="spellEnd"/>
            <w:r>
              <w:t xml:space="preserve"> </w:t>
            </w:r>
            <w:proofErr w:type="spellStart"/>
            <w:r>
              <w:t>utilizatorii</w:t>
            </w:r>
            <w:proofErr w:type="spellEnd"/>
            <w:r>
              <w:t xml:space="preserve"> sub 13 ani.</w:t>
            </w:r>
          </w:p>
        </w:tc>
      </w:tr>
    </w:tbl>
    <w:p w14:paraId="4191115F" w14:textId="77777777" w:rsidR="005A7F01" w:rsidRDefault="005A7F01">
      <w:pPr>
        <w:spacing w:after="10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5A7F01" w14:paraId="71BD37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24" w:space="0" w:color="0F6E56"/>
              <w:bottom w:val="single" w:sz="4" w:space="0" w:color="999999"/>
              <w:right w:val="single" w:sz="4" w:space="0" w:color="999999"/>
            </w:tcBorders>
            <w:shd w:val="clear" w:color="auto" w:fill="E1F5EE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75544539" w14:textId="77777777" w:rsidR="005A7F01" w:rsidRDefault="00000000">
            <w:pPr>
              <w:spacing w:after="80"/>
            </w:pPr>
            <w:r>
              <w:rPr>
                <w:b/>
                <w:bCs/>
                <w:color w:val="085041"/>
                <w:sz w:val="18"/>
                <w:szCs w:val="18"/>
              </w:rPr>
              <w:t>SOLUȚIA</w:t>
            </w:r>
          </w:p>
          <w:p w14:paraId="3CF08222" w14:textId="5F0B4FB2" w:rsidR="005A7F01" w:rsidRDefault="00000000">
            <w:pPr>
              <w:jc w:val="both"/>
            </w:pPr>
            <w:proofErr w:type="spellStart"/>
            <w:r>
              <w:t>MindGuard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o </w:t>
            </w:r>
            <w:proofErr w:type="spellStart"/>
            <w:r>
              <w:t>aplicație</w:t>
            </w:r>
            <w:proofErr w:type="spellEnd"/>
            <w:r>
              <w:t xml:space="preserve"> </w:t>
            </w:r>
            <w:proofErr w:type="spellStart"/>
            <w:r>
              <w:t>mobilă</w:t>
            </w:r>
            <w:proofErr w:type="spellEnd"/>
            <w:r>
              <w:t xml:space="preserve"> cross-platform care </w:t>
            </w:r>
            <w:proofErr w:type="spellStart"/>
            <w:r>
              <w:t>își</w:t>
            </w:r>
            <w:proofErr w:type="spellEnd"/>
            <w:r>
              <w:t xml:space="preserve"> </w:t>
            </w:r>
            <w:proofErr w:type="spellStart"/>
            <w:r>
              <w:t>adaptează</w:t>
            </w:r>
            <w:proofErr w:type="spellEnd"/>
            <w:r>
              <w:t xml:space="preserve"> </w:t>
            </w:r>
            <w:proofErr w:type="spellStart"/>
            <w:r>
              <w:t>interfața</w:t>
            </w:r>
            <w:proofErr w:type="spellEnd"/>
            <w:r>
              <w:t xml:space="preserve">, </w:t>
            </w:r>
            <w:proofErr w:type="spellStart"/>
            <w:r>
              <w:t>conținutul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modul</w:t>
            </w:r>
            <w:proofErr w:type="spellEnd"/>
            <w:r>
              <w:t xml:space="preserve"> de </w:t>
            </w:r>
            <w:proofErr w:type="spellStart"/>
            <w:r>
              <w:t>interacțiune</w:t>
            </w:r>
            <w:proofErr w:type="spellEnd"/>
            <w:r>
              <w:t xml:space="preserve"> </w:t>
            </w:r>
            <w:proofErr w:type="spellStart"/>
            <w:r>
              <w:t>în</w:t>
            </w:r>
            <w:proofErr w:type="spellEnd"/>
            <w:r>
              <w:t xml:space="preserve"> </w:t>
            </w:r>
            <w:proofErr w:type="spellStart"/>
            <w:r>
              <w:t>funcție</w:t>
            </w:r>
            <w:proofErr w:type="spellEnd"/>
            <w:r>
              <w:t xml:space="preserve"> de </w:t>
            </w:r>
            <w:proofErr w:type="spellStart"/>
            <w:r>
              <w:t>tipul</w:t>
            </w:r>
            <w:proofErr w:type="spellEnd"/>
            <w:r>
              <w:t xml:space="preserve"> de </w:t>
            </w:r>
            <w:proofErr w:type="spellStart"/>
            <w:r>
              <w:t>dizabilitate</w:t>
            </w:r>
            <w:proofErr w:type="spellEnd"/>
            <w:r>
              <w:t xml:space="preserve"> al </w:t>
            </w:r>
            <w:proofErr w:type="spellStart"/>
            <w:r>
              <w:t>copilului</w:t>
            </w:r>
            <w:proofErr w:type="spellEnd"/>
            <w:r>
              <w:t xml:space="preserve">. </w:t>
            </w:r>
            <w:proofErr w:type="spellStart"/>
            <w:r>
              <w:t>Oferă</w:t>
            </w:r>
            <w:proofErr w:type="spellEnd"/>
            <w:r>
              <w:t xml:space="preserve"> </w:t>
            </w:r>
            <w:proofErr w:type="spellStart"/>
            <w:r>
              <w:t>exerciții</w:t>
            </w:r>
            <w:proofErr w:type="spellEnd"/>
            <w:r>
              <w:t xml:space="preserve"> de </w:t>
            </w:r>
            <w:proofErr w:type="spellStart"/>
            <w:r>
              <w:t>respirație</w:t>
            </w:r>
            <w:proofErr w:type="spellEnd"/>
            <w:r>
              <w:t xml:space="preserve"> animate, un </w:t>
            </w:r>
            <w:proofErr w:type="spellStart"/>
            <w:r>
              <w:t>chestionar</w:t>
            </w:r>
            <w:proofErr w:type="spellEnd"/>
            <w:r>
              <w:t xml:space="preserve"> de auto-</w:t>
            </w:r>
            <w:proofErr w:type="spellStart"/>
            <w:r>
              <w:t>evaluare</w:t>
            </w:r>
            <w:proofErr w:type="spellEnd"/>
            <w:r>
              <w:t xml:space="preserve">, un forum </w:t>
            </w:r>
            <w:proofErr w:type="spellStart"/>
            <w:r>
              <w:t>comunitar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un mod de contrast </w:t>
            </w:r>
            <w:proofErr w:type="spellStart"/>
            <w:r>
              <w:t>înalt</w:t>
            </w:r>
            <w:proofErr w:type="spellEnd"/>
            <w:r>
              <w:t xml:space="preserve"> </w:t>
            </w:r>
            <w:proofErr w:type="spellStart"/>
            <w:r>
              <w:t>pentru</w:t>
            </w:r>
            <w:proofErr w:type="spellEnd"/>
            <w:r>
              <w:t xml:space="preserve"> </w:t>
            </w:r>
            <w:proofErr w:type="spellStart"/>
            <w:r>
              <w:t>deficiențe</w:t>
            </w:r>
            <w:proofErr w:type="spellEnd"/>
            <w:r>
              <w:t xml:space="preserve"> </w:t>
            </w:r>
            <w:proofErr w:type="spellStart"/>
            <w:r>
              <w:t>vizuale</w:t>
            </w:r>
            <w:proofErr w:type="spellEnd"/>
            <w:r>
              <w:t xml:space="preserve">. </w:t>
            </w:r>
          </w:p>
        </w:tc>
      </w:tr>
    </w:tbl>
    <w:p w14:paraId="0315914D" w14:textId="77777777" w:rsidR="005A7F01" w:rsidRDefault="00000000">
      <w:r>
        <w:br w:type="page"/>
      </w:r>
    </w:p>
    <w:p w14:paraId="6D73F370" w14:textId="77777777" w:rsidR="005A7F01" w:rsidRDefault="00000000">
      <w:pPr>
        <w:spacing w:before="200" w:after="120"/>
      </w:pPr>
      <w:proofErr w:type="spellStart"/>
      <w:r>
        <w:rPr>
          <w:b/>
          <w:bCs/>
          <w:color w:val="5B5FE6"/>
          <w:sz w:val="28"/>
          <w:szCs w:val="28"/>
        </w:rPr>
        <w:lastRenderedPageBreak/>
        <w:t>Funcționalitățile</w:t>
      </w:r>
      <w:proofErr w:type="spellEnd"/>
      <w:r>
        <w:rPr>
          <w:b/>
          <w:bCs/>
          <w:color w:val="5B5FE6"/>
          <w:sz w:val="28"/>
          <w:szCs w:val="28"/>
        </w:rPr>
        <w:t xml:space="preserve"> </w:t>
      </w:r>
      <w:proofErr w:type="spellStart"/>
      <w:r>
        <w:rPr>
          <w:b/>
          <w:bCs/>
          <w:color w:val="5B5FE6"/>
          <w:sz w:val="28"/>
          <w:szCs w:val="28"/>
        </w:rPr>
        <w:t>aplicației</w:t>
      </w:r>
      <w:proofErr w:type="spellEnd"/>
    </w:p>
    <w:p w14:paraId="144EFFEF" w14:textId="77777777" w:rsidR="005A7F01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Onboarding </w:t>
      </w:r>
      <w:proofErr w:type="spellStart"/>
      <w:r>
        <w:t>personalizat</w:t>
      </w:r>
      <w:proofErr w:type="spellEnd"/>
      <w:r>
        <w:t xml:space="preserve"> —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nevoilor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 (</w:t>
      </w:r>
      <w:proofErr w:type="spellStart"/>
      <w:r>
        <w:t>deficiențe</w:t>
      </w:r>
      <w:proofErr w:type="spellEnd"/>
      <w:r>
        <w:t xml:space="preserve"> </w:t>
      </w:r>
      <w:proofErr w:type="spellStart"/>
      <w:r>
        <w:t>vizuale</w:t>
      </w:r>
      <w:proofErr w:type="spellEnd"/>
      <w:r>
        <w:t xml:space="preserve">, auditive, </w:t>
      </w:r>
      <w:proofErr w:type="spellStart"/>
      <w:r>
        <w:t>motrice</w:t>
      </w:r>
      <w:proofErr w:type="spellEnd"/>
      <w:r>
        <w:t xml:space="preserve">, de </w:t>
      </w:r>
      <w:proofErr w:type="spellStart"/>
      <w:r>
        <w:t>vorbire</w:t>
      </w:r>
      <w:proofErr w:type="spellEnd"/>
      <w:r>
        <w:t xml:space="preserve">) la prima </w:t>
      </w:r>
      <w:proofErr w:type="spellStart"/>
      <w:r>
        <w:t>utilizare</w:t>
      </w:r>
      <w:proofErr w:type="spellEnd"/>
      <w:r>
        <w:t xml:space="preserve">, care </w:t>
      </w:r>
      <w:proofErr w:type="spellStart"/>
      <w:r>
        <w:t>declanșează</w:t>
      </w:r>
      <w:proofErr w:type="spellEnd"/>
      <w:r>
        <w:t xml:space="preserve"> </w:t>
      </w:r>
      <w:proofErr w:type="spellStart"/>
      <w:r>
        <w:t>adaptarea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interfeței</w:t>
      </w:r>
      <w:proofErr w:type="spellEnd"/>
      <w:r>
        <w:t>.</w:t>
      </w:r>
    </w:p>
    <w:p w14:paraId="35BD4220" w14:textId="77777777" w:rsidR="005A7F01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Exerciții</w:t>
      </w:r>
      <w:proofErr w:type="spellEnd"/>
      <w:r>
        <w:t xml:space="preserve"> de </w:t>
      </w:r>
      <w:proofErr w:type="spellStart"/>
      <w:r>
        <w:t>respirație</w:t>
      </w:r>
      <w:proofErr w:type="spellEnd"/>
      <w:r>
        <w:t xml:space="preserve"> animate — </w:t>
      </w:r>
      <w:proofErr w:type="spellStart"/>
      <w:r>
        <w:t>exerciții</w:t>
      </w:r>
      <w:proofErr w:type="spellEnd"/>
      <w:r>
        <w:t xml:space="preserve"> </w:t>
      </w:r>
      <w:proofErr w:type="spellStart"/>
      <w:r>
        <w:t>ghidate</w:t>
      </w:r>
      <w:proofErr w:type="spellEnd"/>
      <w:r>
        <w:t xml:space="preserve"> de tip "Balloon Breathing", cu </w:t>
      </w:r>
      <w:proofErr w:type="spellStart"/>
      <w:r>
        <w:t>animații</w:t>
      </w:r>
      <w:proofErr w:type="spellEnd"/>
      <w:r>
        <w:t xml:space="preserve"> </w:t>
      </w:r>
      <w:proofErr w:type="spellStart"/>
      <w:r>
        <w:t>vizuale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temporizator</w:t>
      </w:r>
      <w:proofErr w:type="spellEnd"/>
      <w:r>
        <w:t xml:space="preserve"> (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asyncio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sincronizare</w:t>
      </w:r>
      <w:proofErr w:type="spellEnd"/>
      <w:r>
        <w:t xml:space="preserve"> </w:t>
      </w:r>
      <w:proofErr w:type="spellStart"/>
      <w:r>
        <w:t>neblocantă</w:t>
      </w:r>
      <w:proofErr w:type="spellEnd"/>
      <w:r>
        <w:t>).</w:t>
      </w:r>
    </w:p>
    <w:p w14:paraId="389E9859" w14:textId="77777777" w:rsidR="005A7F01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Chestionar</w:t>
      </w:r>
      <w:proofErr w:type="spellEnd"/>
      <w:r>
        <w:t xml:space="preserve"> de auto-</w:t>
      </w:r>
      <w:proofErr w:type="spellStart"/>
      <w:r>
        <w:t>evaluare</w:t>
      </w:r>
      <w:proofErr w:type="spellEnd"/>
      <w:r>
        <w:t xml:space="preserve"> — 4 </w:t>
      </w:r>
      <w:proofErr w:type="spellStart"/>
      <w:r>
        <w:t>întrebări</w:t>
      </w:r>
      <w:proofErr w:type="spellEnd"/>
      <w:r>
        <w:t xml:space="preserve"> </w:t>
      </w:r>
      <w:proofErr w:type="spellStart"/>
      <w:r>
        <w:t>scurte</w:t>
      </w:r>
      <w:proofErr w:type="spellEnd"/>
      <w:r>
        <w:t xml:space="preserve"> care permit </w:t>
      </w:r>
      <w:proofErr w:type="spellStart"/>
      <w:r>
        <w:t>copilului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reflecteze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stării</w:t>
      </w:r>
      <w:proofErr w:type="spellEnd"/>
      <w:r>
        <w:t xml:space="preserve"> </w:t>
      </w:r>
      <w:proofErr w:type="spellStart"/>
      <w:r>
        <w:t>emoționale</w:t>
      </w:r>
      <w:proofErr w:type="spellEnd"/>
      <w:r>
        <w:t xml:space="preserve"> </w:t>
      </w:r>
      <w:proofErr w:type="spellStart"/>
      <w:r>
        <w:t>curente</w:t>
      </w:r>
      <w:proofErr w:type="spellEnd"/>
      <w:r>
        <w:t xml:space="preserve">; </w:t>
      </w:r>
      <w:proofErr w:type="spellStart"/>
      <w:r>
        <w:t>răspunsurile</w:t>
      </w:r>
      <w:proofErr w:type="spellEnd"/>
      <w:r>
        <w:t xml:space="preserve"> sunt </w:t>
      </w:r>
      <w:proofErr w:type="spellStart"/>
      <w:r>
        <w:t>procesate</w:t>
      </w:r>
      <w:proofErr w:type="spellEnd"/>
      <w:r>
        <w:t xml:space="preserve"> local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generează</w:t>
      </w:r>
      <w:proofErr w:type="spellEnd"/>
      <w:r>
        <w:t xml:space="preserve"> un </w:t>
      </w:r>
      <w:proofErr w:type="spellStart"/>
      <w:r>
        <w:t>mesaj</w:t>
      </w:r>
      <w:proofErr w:type="spellEnd"/>
      <w:r>
        <w:t xml:space="preserve"> </w:t>
      </w:r>
      <w:proofErr w:type="spellStart"/>
      <w:r>
        <w:t>personalizat</w:t>
      </w:r>
      <w:proofErr w:type="spellEnd"/>
      <w:r>
        <w:t>.</w:t>
      </w:r>
    </w:p>
    <w:p w14:paraId="37475630" w14:textId="77777777" w:rsidR="005A7F01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Forum </w:t>
      </w:r>
      <w:proofErr w:type="spellStart"/>
      <w:r>
        <w:t>comunitar</w:t>
      </w:r>
      <w:proofErr w:type="spellEnd"/>
      <w:r>
        <w:t xml:space="preserve"> </w:t>
      </w:r>
      <w:proofErr w:type="spellStart"/>
      <w:r>
        <w:t>moderat</w:t>
      </w:r>
      <w:proofErr w:type="spellEnd"/>
      <w:r>
        <w:t xml:space="preserve"> — </w:t>
      </w:r>
      <w:proofErr w:type="spellStart"/>
      <w:r>
        <w:t>spațiu</w:t>
      </w:r>
      <w:proofErr w:type="spellEnd"/>
      <w:r>
        <w:t xml:space="preserve"> de </w:t>
      </w:r>
      <w:proofErr w:type="spellStart"/>
      <w:r>
        <w:t>discuții</w:t>
      </w:r>
      <w:proofErr w:type="spellEnd"/>
      <w:r>
        <w:t xml:space="preserve">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utilizatorii</w:t>
      </w:r>
      <w:proofErr w:type="spellEnd"/>
      <w:r>
        <w:t xml:space="preserve"> pot </w:t>
      </w:r>
      <w:proofErr w:type="spellStart"/>
      <w:r>
        <w:t>posta</w:t>
      </w:r>
      <w:proofErr w:type="spellEnd"/>
      <w:r>
        <w:t xml:space="preserve"> </w:t>
      </w:r>
      <w:proofErr w:type="spellStart"/>
      <w:r>
        <w:t>mesaje</w:t>
      </w:r>
      <w:proofErr w:type="spellEnd"/>
      <w:r>
        <w:t xml:space="preserve">, </w:t>
      </w:r>
      <w:proofErr w:type="spellStart"/>
      <w:r>
        <w:t>citi</w:t>
      </w:r>
      <w:proofErr w:type="spellEnd"/>
      <w:r>
        <w:t xml:space="preserve"> </w:t>
      </w:r>
      <w:proofErr w:type="spellStart"/>
      <w:r>
        <w:t>experiențele</w:t>
      </w:r>
      <w:proofErr w:type="spellEnd"/>
      <w:r>
        <w:t xml:space="preserve"> </w:t>
      </w:r>
      <w:proofErr w:type="spellStart"/>
      <w:r>
        <w:t>altor</w:t>
      </w:r>
      <w:proofErr w:type="spellEnd"/>
      <w:r>
        <w:t xml:space="preserve"> </w:t>
      </w:r>
      <w:proofErr w:type="spellStart"/>
      <w:r>
        <w:t>copii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interacționa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"likes".</w:t>
      </w:r>
    </w:p>
    <w:p w14:paraId="46C250B2" w14:textId="77777777" w:rsidR="005A7F01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Mod de contrast </w:t>
      </w:r>
      <w:proofErr w:type="spellStart"/>
      <w:r>
        <w:t>înalt</w:t>
      </w:r>
      <w:proofErr w:type="spellEnd"/>
      <w:r>
        <w:t xml:space="preserve"> — </w:t>
      </w:r>
      <w:proofErr w:type="spellStart"/>
      <w:r>
        <w:t>comutabil</w:t>
      </w:r>
      <w:proofErr w:type="spellEnd"/>
      <w:r>
        <w:t xml:space="preserve"> </w:t>
      </w:r>
      <w:proofErr w:type="spellStart"/>
      <w:r>
        <w:t>instantaneu</w:t>
      </w:r>
      <w:proofErr w:type="spellEnd"/>
      <w:r>
        <w:t xml:space="preserve">, cu fundal </w:t>
      </w:r>
      <w:proofErr w:type="spellStart"/>
      <w:r>
        <w:t>negru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text </w:t>
      </w:r>
      <w:proofErr w:type="spellStart"/>
      <w:r>
        <w:t>galben</w:t>
      </w:r>
      <w:proofErr w:type="spellEnd"/>
      <w:r>
        <w:t xml:space="preserve"> (standard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utilizatori</w:t>
      </w:r>
      <w:proofErr w:type="spellEnd"/>
      <w:r>
        <w:t xml:space="preserve"> cu </w:t>
      </w:r>
      <w:proofErr w:type="spellStart"/>
      <w:r>
        <w:t>deficiențe</w:t>
      </w:r>
      <w:proofErr w:type="spellEnd"/>
      <w:r>
        <w:t xml:space="preserve"> </w:t>
      </w:r>
      <w:proofErr w:type="spellStart"/>
      <w:r>
        <w:t>vizuale</w:t>
      </w:r>
      <w:proofErr w:type="spellEnd"/>
      <w:r>
        <w:t xml:space="preserve"> severe).</w:t>
      </w:r>
    </w:p>
    <w:p w14:paraId="279E8DAA" w14:textId="77777777" w:rsidR="005A7F01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Setări</w:t>
      </w:r>
      <w:proofErr w:type="spellEnd"/>
      <w:r>
        <w:t xml:space="preserve"> de </w:t>
      </w:r>
      <w:proofErr w:type="spellStart"/>
      <w:r>
        <w:t>accesibilitate</w:t>
      </w:r>
      <w:proofErr w:type="spellEnd"/>
      <w:r>
        <w:t xml:space="preserve"> </w:t>
      </w:r>
      <w:proofErr w:type="spellStart"/>
      <w:r>
        <w:t>personalizabile</w:t>
      </w:r>
      <w:proofErr w:type="spellEnd"/>
      <w:r>
        <w:t xml:space="preserve"> — </w:t>
      </w:r>
      <w:proofErr w:type="spellStart"/>
      <w:r>
        <w:t>panou</w:t>
      </w:r>
      <w:proofErr w:type="spellEnd"/>
      <w:r>
        <w:t xml:space="preserve"> </w:t>
      </w:r>
      <w:proofErr w:type="spellStart"/>
      <w:r>
        <w:t>dedicat</w:t>
      </w:r>
      <w:proofErr w:type="spellEnd"/>
      <w:r>
        <w:t xml:space="preserve"> </w:t>
      </w:r>
      <w:proofErr w:type="spellStart"/>
      <w:r>
        <w:t>unde</w:t>
      </w:r>
      <w:proofErr w:type="spellEnd"/>
      <w:r>
        <w:t xml:space="preserve"> se </w:t>
      </w:r>
      <w:proofErr w:type="spellStart"/>
      <w:r>
        <w:t>ajustează</w:t>
      </w:r>
      <w:proofErr w:type="spellEnd"/>
      <w:r>
        <w:t xml:space="preserve"> </w:t>
      </w:r>
      <w:proofErr w:type="spellStart"/>
      <w:r>
        <w:t>dimensiunea</w:t>
      </w:r>
      <w:proofErr w:type="spellEnd"/>
      <w:r>
        <w:t xml:space="preserve"> </w:t>
      </w:r>
      <w:proofErr w:type="spellStart"/>
      <w:r>
        <w:t>fontului</w:t>
      </w:r>
      <w:proofErr w:type="spellEnd"/>
      <w:r>
        <w:t xml:space="preserve">, </w:t>
      </w:r>
      <w:proofErr w:type="spellStart"/>
      <w:r>
        <w:t>contrastul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preferințe</w:t>
      </w:r>
      <w:proofErr w:type="spellEnd"/>
      <w:r>
        <w:t xml:space="preserve"> </w:t>
      </w:r>
      <w:proofErr w:type="spellStart"/>
      <w:r>
        <w:t>vizuale</w:t>
      </w:r>
      <w:proofErr w:type="spellEnd"/>
      <w:r>
        <w:t>.</w:t>
      </w:r>
    </w:p>
    <w:p w14:paraId="08AD73CD" w14:textId="77777777" w:rsidR="005A7F01" w:rsidRDefault="00000000">
      <w:pPr>
        <w:spacing w:before="200" w:after="120"/>
      </w:pPr>
      <w:proofErr w:type="spellStart"/>
      <w:r>
        <w:rPr>
          <w:b/>
          <w:bCs/>
          <w:color w:val="5B5FE6"/>
          <w:sz w:val="28"/>
          <w:szCs w:val="28"/>
        </w:rPr>
        <w:t>Publicul</w:t>
      </w:r>
      <w:proofErr w:type="spellEnd"/>
      <w:r>
        <w:rPr>
          <w:b/>
          <w:bCs/>
          <w:color w:val="5B5FE6"/>
          <w:sz w:val="28"/>
          <w:szCs w:val="28"/>
        </w:rPr>
        <w:t xml:space="preserve"> </w:t>
      </w:r>
      <w:proofErr w:type="spellStart"/>
      <w:r>
        <w:rPr>
          <w:b/>
          <w:bCs/>
          <w:color w:val="5B5FE6"/>
          <w:sz w:val="28"/>
          <w:szCs w:val="28"/>
        </w:rPr>
        <w:t>țintă</w:t>
      </w:r>
      <w:proofErr w:type="spellEnd"/>
    </w:p>
    <w:p w14:paraId="01402611" w14:textId="77777777" w:rsidR="005A7F01" w:rsidRDefault="00000000">
      <w:pPr>
        <w:spacing w:before="60" w:after="60"/>
        <w:jc w:val="both"/>
      </w:pPr>
      <w:r>
        <w:t xml:space="preserve">Principal: </w:t>
      </w:r>
      <w:proofErr w:type="spellStart"/>
      <w:r>
        <w:t>copii</w:t>
      </w:r>
      <w:proofErr w:type="spellEnd"/>
      <w:r>
        <w:t xml:space="preserve"> cu </w:t>
      </w:r>
      <w:proofErr w:type="spellStart"/>
      <w:r>
        <w:t>vârste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8 </w:t>
      </w:r>
      <w:proofErr w:type="spellStart"/>
      <w:r>
        <w:t>și</w:t>
      </w:r>
      <w:proofErr w:type="spellEnd"/>
      <w:r>
        <w:t xml:space="preserve"> 14 ani care </w:t>
      </w:r>
      <w:proofErr w:type="spellStart"/>
      <w:r>
        <w:t>suferă</w:t>
      </w:r>
      <w:proofErr w:type="spellEnd"/>
      <w:r>
        <w:t xml:space="preserve"> de </w:t>
      </w:r>
      <w:proofErr w:type="spellStart"/>
      <w:r>
        <w:t>anxietate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care au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dizabilități</w:t>
      </w:r>
      <w:proofErr w:type="spellEnd"/>
      <w:r>
        <w:t xml:space="preserve"> — </w:t>
      </w:r>
      <w:proofErr w:type="spellStart"/>
      <w:r>
        <w:t>vizuale</w:t>
      </w:r>
      <w:proofErr w:type="spellEnd"/>
      <w:r>
        <w:t xml:space="preserve">, auditive, </w:t>
      </w:r>
      <w:proofErr w:type="spellStart"/>
      <w:r>
        <w:t>motrice</w:t>
      </w:r>
      <w:proofErr w:type="spellEnd"/>
      <w:r>
        <w:t xml:space="preserve">, de </w:t>
      </w:r>
      <w:proofErr w:type="spellStart"/>
      <w:r>
        <w:t>vorbire</w:t>
      </w:r>
      <w:proofErr w:type="spellEnd"/>
      <w:r>
        <w:t>.</w:t>
      </w:r>
    </w:p>
    <w:p w14:paraId="1500FC32" w14:textId="77777777" w:rsidR="005A7F01" w:rsidRDefault="00000000">
      <w:pPr>
        <w:spacing w:before="60" w:after="60"/>
        <w:jc w:val="both"/>
      </w:pPr>
      <w:proofErr w:type="spellStart"/>
      <w:r>
        <w:t>Secundar</w:t>
      </w:r>
      <w:proofErr w:type="spellEnd"/>
      <w:r>
        <w:t xml:space="preserve">: </w:t>
      </w:r>
      <w:proofErr w:type="spellStart"/>
      <w:r>
        <w:t>copii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dizabilități</w:t>
      </w:r>
      <w:proofErr w:type="spellEnd"/>
      <w:r>
        <w:t xml:space="preserve"> care </w:t>
      </w:r>
      <w:proofErr w:type="spellStart"/>
      <w:r>
        <w:t>suferă</w:t>
      </w:r>
      <w:proofErr w:type="spellEnd"/>
      <w:r>
        <w:t xml:space="preserve"> de </w:t>
      </w:r>
      <w:proofErr w:type="spellStart"/>
      <w:r>
        <w:t>anxietate</w:t>
      </w:r>
      <w:proofErr w:type="spellEnd"/>
      <w:r>
        <w:t xml:space="preserve">, </w:t>
      </w:r>
      <w:proofErr w:type="spellStart"/>
      <w:r>
        <w:t>părinți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tutori</w:t>
      </w:r>
      <w:proofErr w:type="spellEnd"/>
      <w:r>
        <w:t xml:space="preserve">, </w:t>
      </w:r>
      <w:proofErr w:type="spellStart"/>
      <w:r>
        <w:t>psihologi</w:t>
      </w:r>
      <w:proofErr w:type="spellEnd"/>
      <w:r>
        <w:t xml:space="preserve"> </w:t>
      </w:r>
      <w:proofErr w:type="spellStart"/>
      <w:r>
        <w:t>școlari</w:t>
      </w:r>
      <w:proofErr w:type="spellEnd"/>
      <w:r>
        <w:t xml:space="preserve">, </w:t>
      </w:r>
      <w:proofErr w:type="spellStart"/>
      <w:r>
        <w:t>consilieri</w:t>
      </w:r>
      <w:proofErr w:type="spellEnd"/>
      <w:r>
        <w:t xml:space="preserve"> </w:t>
      </w:r>
      <w:proofErr w:type="spellStart"/>
      <w:r>
        <w:t>educaționali</w:t>
      </w:r>
      <w:proofErr w:type="spellEnd"/>
      <w:r>
        <w:t>.</w:t>
      </w:r>
    </w:p>
    <w:p w14:paraId="61D7CF79" w14:textId="77777777" w:rsidR="005A7F01" w:rsidRDefault="00000000">
      <w:pPr>
        <w:spacing w:before="60" w:after="60"/>
        <w:jc w:val="both"/>
      </w:pPr>
      <w:proofErr w:type="spellStart"/>
      <w:r>
        <w:rPr>
          <w:i/>
          <w:iCs/>
        </w:rPr>
        <w:t>În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România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există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peste</w:t>
      </w:r>
      <w:proofErr w:type="spellEnd"/>
      <w:r>
        <w:rPr>
          <w:i/>
          <w:iCs/>
        </w:rPr>
        <w:t xml:space="preserve"> 75.000 de </w:t>
      </w:r>
      <w:proofErr w:type="spellStart"/>
      <w:r>
        <w:rPr>
          <w:i/>
          <w:iCs/>
        </w:rPr>
        <w:t>copii</w:t>
      </w:r>
      <w:proofErr w:type="spellEnd"/>
      <w:r>
        <w:rPr>
          <w:i/>
          <w:iCs/>
        </w:rPr>
        <w:t xml:space="preserve"> cu </w:t>
      </w:r>
      <w:proofErr w:type="spellStart"/>
      <w:r>
        <w:rPr>
          <w:i/>
          <w:iCs/>
        </w:rPr>
        <w:t>dizabilități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în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învățământul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preuniversitar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Estimăm</w:t>
      </w:r>
      <w:proofErr w:type="spellEnd"/>
      <w:r>
        <w:rPr>
          <w:i/>
          <w:iCs/>
        </w:rPr>
        <w:t xml:space="preserve"> un public </w:t>
      </w:r>
      <w:proofErr w:type="spellStart"/>
      <w:r>
        <w:rPr>
          <w:i/>
          <w:iCs/>
        </w:rPr>
        <w:t>țintă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potențial</w:t>
      </w:r>
      <w:proofErr w:type="spellEnd"/>
      <w:r>
        <w:rPr>
          <w:i/>
          <w:iCs/>
        </w:rPr>
        <w:t xml:space="preserve"> de 22.000–25.000 de </w:t>
      </w:r>
      <w:proofErr w:type="spellStart"/>
      <w:r>
        <w:rPr>
          <w:i/>
          <w:iCs/>
        </w:rPr>
        <w:t>copii</w:t>
      </w:r>
      <w:proofErr w:type="spellEnd"/>
      <w:r>
        <w:rPr>
          <w:i/>
          <w:iCs/>
        </w:rPr>
        <w:t xml:space="preserve">, cu </w:t>
      </w:r>
      <w:proofErr w:type="spellStart"/>
      <w:r>
        <w:rPr>
          <w:i/>
          <w:iCs/>
        </w:rPr>
        <w:t>posibilitate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extindere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internațională</w:t>
      </w:r>
      <w:proofErr w:type="spellEnd"/>
      <w:r>
        <w:rPr>
          <w:i/>
          <w:iCs/>
        </w:rPr>
        <w:t>.</w:t>
      </w:r>
    </w:p>
    <w:p w14:paraId="2F3F3AF9" w14:textId="77777777" w:rsidR="005A7F01" w:rsidRDefault="00000000">
      <w:pPr>
        <w:spacing w:before="200" w:after="120"/>
      </w:pPr>
      <w:proofErr w:type="spellStart"/>
      <w:r>
        <w:rPr>
          <w:b/>
          <w:bCs/>
          <w:color w:val="5B5FE6"/>
          <w:sz w:val="28"/>
          <w:szCs w:val="28"/>
        </w:rPr>
        <w:t>Validare</w:t>
      </w:r>
      <w:proofErr w:type="spellEnd"/>
      <w:r>
        <w:rPr>
          <w:b/>
          <w:bCs/>
          <w:color w:val="5B5FE6"/>
          <w:sz w:val="28"/>
          <w:szCs w:val="28"/>
        </w:rPr>
        <w:t xml:space="preserve"> cu </w:t>
      </w:r>
      <w:proofErr w:type="spellStart"/>
      <w:r>
        <w:rPr>
          <w:b/>
          <w:bCs/>
          <w:color w:val="5B5FE6"/>
          <w:sz w:val="28"/>
          <w:szCs w:val="28"/>
        </w:rPr>
        <w:t>utilizatori</w:t>
      </w:r>
      <w:proofErr w:type="spellEnd"/>
      <w:r>
        <w:rPr>
          <w:b/>
          <w:bCs/>
          <w:color w:val="5B5FE6"/>
          <w:sz w:val="28"/>
          <w:szCs w:val="28"/>
        </w:rPr>
        <w:t xml:space="preserve"> </w:t>
      </w:r>
      <w:proofErr w:type="spellStart"/>
      <w:r>
        <w:rPr>
          <w:b/>
          <w:bCs/>
          <w:color w:val="5B5FE6"/>
          <w:sz w:val="28"/>
          <w:szCs w:val="28"/>
        </w:rPr>
        <w:t>și</w:t>
      </w:r>
      <w:proofErr w:type="spellEnd"/>
      <w:r>
        <w:rPr>
          <w:b/>
          <w:bCs/>
          <w:color w:val="5B5FE6"/>
          <w:sz w:val="28"/>
          <w:szCs w:val="28"/>
        </w:rPr>
        <w:t xml:space="preserve"> </w:t>
      </w:r>
      <w:proofErr w:type="spellStart"/>
      <w:r>
        <w:rPr>
          <w:b/>
          <w:bCs/>
          <w:color w:val="5B5FE6"/>
          <w:sz w:val="28"/>
          <w:szCs w:val="28"/>
        </w:rPr>
        <w:t>specialiști</w:t>
      </w:r>
      <w:proofErr w:type="spellEnd"/>
    </w:p>
    <w:p w14:paraId="27C634BB" w14:textId="77777777" w:rsidR="005A7F01" w:rsidRDefault="00000000">
      <w:pPr>
        <w:spacing w:before="60" w:after="60"/>
        <w:jc w:val="both"/>
      </w:pPr>
      <w:proofErr w:type="spellStart"/>
      <w:r>
        <w:t>Conceptul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discutat</w:t>
      </w:r>
      <w:proofErr w:type="spellEnd"/>
      <w:r>
        <w:t xml:space="preserve"> informal cu o </w:t>
      </w:r>
      <w:proofErr w:type="spellStart"/>
      <w:r>
        <w:t>consilieră</w:t>
      </w:r>
      <w:proofErr w:type="spellEnd"/>
      <w:r>
        <w:t xml:space="preserve"> </w:t>
      </w:r>
      <w:proofErr w:type="spellStart"/>
      <w:r>
        <w:t>școlară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o </w:t>
      </w:r>
      <w:proofErr w:type="spellStart"/>
      <w:r>
        <w:t>studentă</w:t>
      </w:r>
      <w:proofErr w:type="spellEnd"/>
      <w:r>
        <w:t xml:space="preserve"> la </w:t>
      </w:r>
      <w:proofErr w:type="spellStart"/>
      <w:r>
        <w:t>psihologie</w:t>
      </w:r>
      <w:proofErr w:type="spellEnd"/>
      <w:r>
        <w:t xml:space="preserve">, care au </w:t>
      </w:r>
      <w:proofErr w:type="spellStart"/>
      <w:r>
        <w:t>confirmat</w:t>
      </w:r>
      <w:proofErr w:type="spellEnd"/>
      <w:r>
        <w:t xml:space="preserve"> </w:t>
      </w:r>
      <w:proofErr w:type="spellStart"/>
      <w:r>
        <w:t>existența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nevoi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. </w:t>
      </w:r>
      <w:proofErr w:type="spellStart"/>
      <w:r>
        <w:t>Motivația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 a </w:t>
      </w:r>
      <w:proofErr w:type="spellStart"/>
      <w:r>
        <w:t>venit</w:t>
      </w:r>
      <w:proofErr w:type="spellEnd"/>
      <w:r>
        <w:t xml:space="preserve"> din </w:t>
      </w:r>
      <w:proofErr w:type="spellStart"/>
      <w:r>
        <w:t>observarea</w:t>
      </w:r>
      <w:proofErr w:type="spellEnd"/>
      <w:r>
        <w:t xml:space="preserve"> </w:t>
      </w:r>
      <w:proofErr w:type="spellStart"/>
      <w:r>
        <w:t>directă</w:t>
      </w:r>
      <w:proofErr w:type="spellEnd"/>
      <w:r>
        <w:t xml:space="preserve">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tinere</w:t>
      </w:r>
      <w:proofErr w:type="spellEnd"/>
      <w:r>
        <w:t xml:space="preserve"> din </w:t>
      </w:r>
      <w:proofErr w:type="spellStart"/>
      <w:r>
        <w:t>comunitatea</w:t>
      </w:r>
      <w:proofErr w:type="spellEnd"/>
      <w:r>
        <w:t xml:space="preserve"> </w:t>
      </w:r>
      <w:proofErr w:type="spellStart"/>
      <w:r>
        <w:t>persoanelor</w:t>
      </w:r>
      <w:proofErr w:type="spellEnd"/>
      <w:r>
        <w:t xml:space="preserve"> cu </w:t>
      </w:r>
      <w:proofErr w:type="spellStart"/>
      <w:r>
        <w:t>deficiențe</w:t>
      </w:r>
      <w:proofErr w:type="spellEnd"/>
      <w:r>
        <w:t xml:space="preserve"> auditive care a </w:t>
      </w:r>
      <w:proofErr w:type="spellStart"/>
      <w:r>
        <w:t>trecut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-un </w:t>
      </w:r>
      <w:proofErr w:type="spellStart"/>
      <w:r>
        <w:t>episod</w:t>
      </w:r>
      <w:proofErr w:type="spellEnd"/>
      <w:r>
        <w:t xml:space="preserve"> de </w:t>
      </w:r>
      <w:proofErr w:type="spellStart"/>
      <w:r>
        <w:t>anxietate</w:t>
      </w:r>
      <w:proofErr w:type="spellEnd"/>
      <w:r>
        <w:t xml:space="preserve"> </w:t>
      </w:r>
      <w:proofErr w:type="spellStart"/>
      <w:r>
        <w:t>cauzat</w:t>
      </w:r>
      <w:proofErr w:type="spellEnd"/>
      <w:r>
        <w:t xml:space="preserve"> de </w:t>
      </w:r>
      <w:proofErr w:type="spellStart"/>
      <w:r>
        <w:t>excluderea</w:t>
      </w:r>
      <w:proofErr w:type="spellEnd"/>
      <w:r>
        <w:t xml:space="preserve"> </w:t>
      </w:r>
      <w:proofErr w:type="spellStart"/>
      <w:r>
        <w:t>socială</w:t>
      </w:r>
      <w:proofErr w:type="spellEnd"/>
      <w:r>
        <w:t>.</w:t>
      </w:r>
    </w:p>
    <w:p w14:paraId="79E1AE57" w14:textId="77777777" w:rsidR="005A7F01" w:rsidRDefault="00000000">
      <w:r>
        <w:br w:type="page"/>
      </w:r>
    </w:p>
    <w:p w14:paraId="61EA3996" w14:textId="77777777" w:rsidR="005A7F01" w:rsidRDefault="00000000">
      <w:pPr>
        <w:spacing w:before="200" w:after="120"/>
      </w:pPr>
      <w:proofErr w:type="spellStart"/>
      <w:r>
        <w:rPr>
          <w:b/>
          <w:bCs/>
          <w:color w:val="5B5FE6"/>
          <w:sz w:val="28"/>
          <w:szCs w:val="28"/>
        </w:rPr>
        <w:lastRenderedPageBreak/>
        <w:t>Tehnologii</w:t>
      </w:r>
      <w:proofErr w:type="spellEnd"/>
      <w:r>
        <w:rPr>
          <w:b/>
          <w:bCs/>
          <w:color w:val="5B5FE6"/>
          <w:sz w:val="28"/>
          <w:szCs w:val="28"/>
        </w:rPr>
        <w:t xml:space="preserve"> </w:t>
      </w:r>
      <w:proofErr w:type="spellStart"/>
      <w:r>
        <w:rPr>
          <w:b/>
          <w:bCs/>
          <w:color w:val="5B5FE6"/>
          <w:sz w:val="28"/>
          <w:szCs w:val="28"/>
        </w:rPr>
        <w:t>folosite</w:t>
      </w:r>
      <w:proofErr w:type="spellEnd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00"/>
      </w:tblGrid>
      <w:tr w:rsidR="005A7F01" w14:paraId="7B7931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5B5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0249A" w14:textId="77777777" w:rsidR="005A7F01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</w:rPr>
              <w:t>Tehnologie</w:t>
            </w:r>
            <w:proofErr w:type="spellEnd"/>
          </w:p>
        </w:tc>
        <w:tc>
          <w:tcPr>
            <w:tcW w:w="7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5B5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9247B" w14:textId="77777777" w:rsidR="005A7F01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</w:rPr>
              <w:t>Justificare</w:t>
            </w:r>
            <w:proofErr w:type="spellEnd"/>
          </w:p>
        </w:tc>
      </w:tr>
      <w:tr w:rsidR="005A7F01" w14:paraId="48FA86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E9BCE" w14:textId="77777777" w:rsidR="005A7F01" w:rsidRDefault="00000000">
            <w:pPr>
              <w:spacing w:before="20" w:after="20"/>
            </w:pPr>
            <w:r>
              <w:rPr>
                <w:b/>
                <w:bCs/>
                <w:color w:val="000000"/>
              </w:rPr>
              <w:t>Python 3.14</w:t>
            </w:r>
          </w:p>
        </w:tc>
        <w:tc>
          <w:tcPr>
            <w:tcW w:w="7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C2E56" w14:textId="77777777" w:rsidR="005A7F01" w:rsidRDefault="00000000">
            <w:pPr>
              <w:spacing w:before="20" w:after="20"/>
            </w:pPr>
            <w:proofErr w:type="spellStart"/>
            <w:r>
              <w:rPr>
                <w:color w:val="000000"/>
              </w:rPr>
              <w:t>Sintaxă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clară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ecosistem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matur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parte</w:t>
            </w:r>
            <w:proofErr w:type="spellEnd"/>
            <w:r>
              <w:rPr>
                <w:color w:val="000000"/>
              </w:rPr>
              <w:t xml:space="preserve"> din </w:t>
            </w:r>
            <w:proofErr w:type="spellStart"/>
            <w:r>
              <w:rPr>
                <w:color w:val="000000"/>
              </w:rPr>
              <w:t>programa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școlară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românească</w:t>
            </w:r>
            <w:proofErr w:type="spellEnd"/>
            <w:r>
              <w:rPr>
                <w:color w:val="000000"/>
              </w:rPr>
              <w:t xml:space="preserve"> — </w:t>
            </w:r>
            <w:proofErr w:type="spellStart"/>
            <w:r>
              <w:rPr>
                <w:color w:val="000000"/>
              </w:rPr>
              <w:t>facilitează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colaborarea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în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echipă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și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învățarea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continuă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A7F01" w14:paraId="29FB98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49C28" w14:textId="77777777" w:rsidR="005A7F01" w:rsidRDefault="00000000">
            <w:pPr>
              <w:spacing w:before="20" w:after="20"/>
            </w:pPr>
            <w:r>
              <w:rPr>
                <w:b/>
                <w:bCs/>
                <w:color w:val="000000"/>
              </w:rPr>
              <w:t>Flet</w:t>
            </w:r>
          </w:p>
        </w:tc>
        <w:tc>
          <w:tcPr>
            <w:tcW w:w="7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79C80" w14:textId="77777777" w:rsidR="005A7F01" w:rsidRDefault="00000000">
            <w:pPr>
              <w:spacing w:before="20" w:after="20"/>
            </w:pPr>
            <w:r>
              <w:rPr>
                <w:color w:val="000000"/>
              </w:rPr>
              <w:t xml:space="preserve">Framework cross-platform (Android, iOS, Web, Desktop) cu o </w:t>
            </w:r>
            <w:proofErr w:type="spellStart"/>
            <w:r>
              <w:rPr>
                <w:color w:val="000000"/>
              </w:rPr>
              <w:t>singură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bază</w:t>
            </w:r>
            <w:proofErr w:type="spellEnd"/>
            <w:r>
              <w:rPr>
                <w:color w:val="000000"/>
              </w:rPr>
              <w:t xml:space="preserve"> de cod. </w:t>
            </w:r>
            <w:proofErr w:type="spellStart"/>
            <w:r>
              <w:rPr>
                <w:color w:val="000000"/>
              </w:rPr>
              <w:t>Sintaxă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declarativă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inspirată</w:t>
            </w:r>
            <w:proofErr w:type="spellEnd"/>
            <w:r>
              <w:rPr>
                <w:color w:val="000000"/>
              </w:rPr>
              <w:t xml:space="preserve"> din React/Flutter. Aspect modern, Material Design.</w:t>
            </w:r>
          </w:p>
        </w:tc>
      </w:tr>
      <w:tr w:rsidR="005A7F01" w14:paraId="3D187E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7CF42" w14:textId="77777777" w:rsidR="005A7F01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000000"/>
              </w:rPr>
              <w:t>asyncio</w:t>
            </w:r>
            <w:proofErr w:type="spellEnd"/>
          </w:p>
        </w:tc>
        <w:tc>
          <w:tcPr>
            <w:tcW w:w="7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6EAC0" w14:textId="77777777" w:rsidR="005A7F01" w:rsidRDefault="00000000">
            <w:pPr>
              <w:spacing w:before="20" w:after="20"/>
            </w:pPr>
            <w:proofErr w:type="spellStart"/>
            <w:r>
              <w:rPr>
                <w:color w:val="000000"/>
              </w:rPr>
              <w:t>Pentru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exercițiile</w:t>
            </w:r>
            <w:proofErr w:type="spellEnd"/>
            <w:r>
              <w:rPr>
                <w:color w:val="000000"/>
              </w:rPr>
              <w:t xml:space="preserve"> de </w:t>
            </w:r>
            <w:proofErr w:type="spellStart"/>
            <w:r>
              <w:rPr>
                <w:color w:val="000000"/>
              </w:rPr>
              <w:t>respirație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temporizate</w:t>
            </w:r>
            <w:proofErr w:type="spellEnd"/>
            <w:r>
              <w:rPr>
                <w:color w:val="000000"/>
              </w:rPr>
              <w:t xml:space="preserve"> — </w:t>
            </w:r>
            <w:proofErr w:type="spellStart"/>
            <w:r>
              <w:rPr>
                <w:color w:val="000000"/>
              </w:rPr>
              <w:t>permite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animații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și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contoare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fără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blocarea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interfeței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A7F01" w14:paraId="6E0EDB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96CD3" w14:textId="77777777" w:rsidR="005A7F01" w:rsidRDefault="00000000">
            <w:pPr>
              <w:spacing w:before="20" w:after="20"/>
            </w:pPr>
            <w:r>
              <w:rPr>
                <w:b/>
                <w:bCs/>
                <w:color w:val="000000"/>
              </w:rPr>
              <w:t>Git + GitHub</w:t>
            </w:r>
          </w:p>
        </w:tc>
        <w:tc>
          <w:tcPr>
            <w:tcW w:w="7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0D742" w14:textId="77777777" w:rsidR="005A7F01" w:rsidRDefault="00000000">
            <w:pPr>
              <w:spacing w:before="20" w:after="20"/>
            </w:pPr>
            <w:proofErr w:type="spellStart"/>
            <w:r>
              <w:rPr>
                <w:color w:val="000000"/>
              </w:rPr>
              <w:t>Versionare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colaborare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în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echipă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gestionarea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sarcinilor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prin</w:t>
            </w:r>
            <w:proofErr w:type="spellEnd"/>
            <w:r>
              <w:rPr>
                <w:color w:val="000000"/>
              </w:rPr>
              <w:t xml:space="preserve"> Issues.</w:t>
            </w:r>
          </w:p>
        </w:tc>
      </w:tr>
    </w:tbl>
    <w:p w14:paraId="4B0816F1" w14:textId="77777777" w:rsidR="005A7F01" w:rsidRDefault="00000000">
      <w:pPr>
        <w:spacing w:before="200" w:after="120"/>
      </w:pPr>
      <w:proofErr w:type="spellStart"/>
      <w:r>
        <w:rPr>
          <w:b/>
          <w:bCs/>
          <w:color w:val="5B5FE6"/>
          <w:sz w:val="28"/>
          <w:szCs w:val="28"/>
        </w:rPr>
        <w:t>Arhitectura</w:t>
      </w:r>
      <w:proofErr w:type="spellEnd"/>
      <w:r>
        <w:rPr>
          <w:b/>
          <w:bCs/>
          <w:color w:val="5B5FE6"/>
          <w:sz w:val="28"/>
          <w:szCs w:val="28"/>
        </w:rPr>
        <w:t xml:space="preserve"> </w:t>
      </w:r>
      <w:proofErr w:type="spellStart"/>
      <w:r>
        <w:rPr>
          <w:b/>
          <w:bCs/>
          <w:color w:val="5B5FE6"/>
          <w:sz w:val="28"/>
          <w:szCs w:val="28"/>
        </w:rPr>
        <w:t>aplicației</w:t>
      </w:r>
      <w:proofErr w:type="spellEnd"/>
    </w:p>
    <w:p w14:paraId="1064FA30" w14:textId="77777777" w:rsidR="005A7F01" w:rsidRDefault="00000000">
      <w:pPr>
        <w:spacing w:before="60" w:after="60"/>
        <w:jc w:val="both"/>
      </w:pPr>
      <w:proofErr w:type="spellStart"/>
      <w:r>
        <w:t>Aplicația</w:t>
      </w:r>
      <w:proofErr w:type="spellEnd"/>
      <w:r>
        <w:t xml:space="preserve"> </w:t>
      </w:r>
      <w:proofErr w:type="spellStart"/>
      <w:r>
        <w:t>folosește</w:t>
      </w:r>
      <w:proofErr w:type="spellEnd"/>
      <w:r>
        <w:t xml:space="preserve"> o </w:t>
      </w:r>
      <w:proofErr w:type="spellStart"/>
      <w:r>
        <w:t>arhitectură</w:t>
      </w:r>
      <w:proofErr w:type="spellEnd"/>
      <w:r>
        <w:t xml:space="preserve"> </w:t>
      </w:r>
      <w:proofErr w:type="spellStart"/>
      <w:r>
        <w:t>modulară</w:t>
      </w:r>
      <w:proofErr w:type="spellEnd"/>
      <w:r>
        <w:t xml:space="preserve"> </w:t>
      </w:r>
      <w:proofErr w:type="spellStart"/>
      <w:r>
        <w:t>bazată</w:t>
      </w:r>
      <w:proofErr w:type="spellEnd"/>
      <w:r>
        <w:t xml:space="preserve"> pe </w:t>
      </w:r>
      <w:proofErr w:type="spellStart"/>
      <w:r>
        <w:t>separarea</w:t>
      </w:r>
      <w:proofErr w:type="spellEnd"/>
      <w:r>
        <w:t xml:space="preserve"> </w:t>
      </w:r>
      <w:proofErr w:type="spellStart"/>
      <w:r>
        <w:t>responsabilităților</w:t>
      </w:r>
      <w:proofErr w:type="spellEnd"/>
      <w:r>
        <w:t xml:space="preserve">, </w:t>
      </w:r>
      <w:proofErr w:type="spellStart"/>
      <w:r>
        <w:t>organizată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jurul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stări</w:t>
      </w:r>
      <w:proofErr w:type="spellEnd"/>
      <w:r>
        <w:t xml:space="preserve"> centrale:</w:t>
      </w:r>
    </w:p>
    <w:p w14:paraId="0CDEC6BA" w14:textId="77777777" w:rsidR="005A7F01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Stratul</w:t>
      </w:r>
      <w:proofErr w:type="spellEnd"/>
      <w:r>
        <w:t xml:space="preserve"> de stare (</w:t>
      </w:r>
      <w:proofErr w:type="spellStart"/>
      <w:r>
        <w:t>AppState</w:t>
      </w:r>
      <w:proofErr w:type="spellEnd"/>
      <w:r>
        <w:t xml:space="preserve">) — </w:t>
      </w:r>
      <w:proofErr w:type="spellStart"/>
      <w:r>
        <w:t>gestionează</w:t>
      </w:r>
      <w:proofErr w:type="spellEnd"/>
      <w:r>
        <w:t xml:space="preserve"> </w:t>
      </w:r>
      <w:proofErr w:type="spellStart"/>
      <w:r>
        <w:t>ecranul</w:t>
      </w:r>
      <w:proofErr w:type="spellEnd"/>
      <w:r>
        <w:t xml:space="preserve"> </w:t>
      </w:r>
      <w:proofErr w:type="spellStart"/>
      <w:r>
        <w:t>curent</w:t>
      </w:r>
      <w:proofErr w:type="spellEnd"/>
      <w:r>
        <w:t xml:space="preserve">, </w:t>
      </w:r>
      <w:proofErr w:type="spellStart"/>
      <w:r>
        <w:t>preferințele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, </w:t>
      </w:r>
      <w:proofErr w:type="spellStart"/>
      <w:r>
        <w:t>răspunsurile</w:t>
      </w:r>
      <w:proofErr w:type="spellEnd"/>
      <w:r>
        <w:t xml:space="preserve"> la </w:t>
      </w:r>
      <w:proofErr w:type="spellStart"/>
      <w:r>
        <w:t>chestionar</w:t>
      </w:r>
      <w:proofErr w:type="spellEnd"/>
      <w:r>
        <w:t xml:space="preserve">, </w:t>
      </w:r>
      <w:proofErr w:type="spellStart"/>
      <w:r>
        <w:t>postările</w:t>
      </w:r>
      <w:proofErr w:type="spellEnd"/>
      <w:r>
        <w:t xml:space="preserve"> forum,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exercițiilor</w:t>
      </w:r>
      <w:proofErr w:type="spellEnd"/>
      <w:r>
        <w:t xml:space="preserve"> active.</w:t>
      </w:r>
    </w:p>
    <w:p w14:paraId="597A8564" w14:textId="77777777" w:rsidR="005A7F01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Stratul</w:t>
      </w:r>
      <w:proofErr w:type="spellEnd"/>
      <w:r>
        <w:t xml:space="preserve"> de </w:t>
      </w:r>
      <w:proofErr w:type="spellStart"/>
      <w:r>
        <w:t>prezentare</w:t>
      </w:r>
      <w:proofErr w:type="spellEnd"/>
      <w:r>
        <w:t xml:space="preserve"> (UI Layer) — </w:t>
      </w:r>
      <w:proofErr w:type="spellStart"/>
      <w:r>
        <w:t>construit</w:t>
      </w:r>
      <w:proofErr w:type="spellEnd"/>
      <w:r>
        <w:t xml:space="preserve"> cu Flet;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ecran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funcție</w:t>
      </w:r>
      <w:proofErr w:type="spellEnd"/>
      <w:r>
        <w:t xml:space="preserve"> care </w:t>
      </w:r>
      <w:proofErr w:type="spellStart"/>
      <w:r>
        <w:t>primește</w:t>
      </w:r>
      <w:proofErr w:type="spellEnd"/>
      <w:r>
        <w:t xml:space="preserve">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returnează</w:t>
      </w:r>
      <w:proofErr w:type="spellEnd"/>
      <w:r>
        <w:t xml:space="preserve"> o </w:t>
      </w:r>
      <w:proofErr w:type="spellStart"/>
      <w:r>
        <w:t>ierarhie</w:t>
      </w:r>
      <w:proofErr w:type="spellEnd"/>
      <w:r>
        <w:t xml:space="preserve"> de </w:t>
      </w:r>
      <w:proofErr w:type="spellStart"/>
      <w:r>
        <w:t>controale</w:t>
      </w:r>
      <w:proofErr w:type="spellEnd"/>
      <w:r>
        <w:t>.</w:t>
      </w:r>
    </w:p>
    <w:p w14:paraId="4C5C3388" w14:textId="77777777" w:rsidR="005A7F01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Stratul</w:t>
      </w:r>
      <w:proofErr w:type="spellEnd"/>
      <w:r>
        <w:t xml:space="preserve"> de </w:t>
      </w:r>
      <w:proofErr w:type="spellStart"/>
      <w:r>
        <w:t>logică</w:t>
      </w:r>
      <w:proofErr w:type="spellEnd"/>
      <w:r>
        <w:t xml:space="preserve"> (Business Logic) — </w:t>
      </w:r>
      <w:proofErr w:type="spellStart"/>
      <w:r>
        <w:t>funcțiile</w:t>
      </w:r>
      <w:proofErr w:type="spellEnd"/>
      <w:r>
        <w:t xml:space="preserve"> care </w:t>
      </w:r>
      <w:proofErr w:type="spellStart"/>
      <w:r>
        <w:t>gestionează</w:t>
      </w:r>
      <w:proofErr w:type="spellEnd"/>
      <w:r>
        <w:t xml:space="preserve"> </w:t>
      </w:r>
      <w:proofErr w:type="spellStart"/>
      <w:r>
        <w:t>tranzițiile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ecrane</w:t>
      </w:r>
      <w:proofErr w:type="spellEnd"/>
      <w:r>
        <w:t xml:space="preserve">, </w:t>
      </w:r>
      <w:proofErr w:type="spellStart"/>
      <w:r>
        <w:t>executarea</w:t>
      </w:r>
      <w:proofErr w:type="spellEnd"/>
      <w:r>
        <w:t xml:space="preserve"> </w:t>
      </w:r>
      <w:proofErr w:type="spellStart"/>
      <w:r>
        <w:t>exercițiilor</w:t>
      </w:r>
      <w:proofErr w:type="spellEnd"/>
      <w:r>
        <w:t xml:space="preserve"> cu </w:t>
      </w:r>
      <w:proofErr w:type="spellStart"/>
      <w:proofErr w:type="gramStart"/>
      <w:r>
        <w:t>asyncio.Task</w:t>
      </w:r>
      <w:proofErr w:type="spellEnd"/>
      <w:proofErr w:type="gramEnd"/>
      <w:r>
        <w:t xml:space="preserve">, </w:t>
      </w:r>
      <w:proofErr w:type="spellStart"/>
      <w:r>
        <w:t>procesarea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>.</w:t>
      </w:r>
    </w:p>
    <w:p w14:paraId="0831B8F5" w14:textId="77777777" w:rsidR="005A7F01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Sistemul</w:t>
      </w:r>
      <w:proofErr w:type="spellEnd"/>
      <w:r>
        <w:t xml:space="preserve"> de </w:t>
      </w:r>
      <w:proofErr w:type="spellStart"/>
      <w:r>
        <w:t>teme</w:t>
      </w:r>
      <w:proofErr w:type="spellEnd"/>
      <w:r>
        <w:t xml:space="preserve"> (</w:t>
      </w:r>
      <w:proofErr w:type="spellStart"/>
      <w:r>
        <w:t>get_colors</w:t>
      </w:r>
      <w:proofErr w:type="spellEnd"/>
      <w:r>
        <w:t xml:space="preserve">) — </w:t>
      </w:r>
      <w:proofErr w:type="spellStart"/>
      <w:r>
        <w:t>returnează</w:t>
      </w:r>
      <w:proofErr w:type="spellEnd"/>
      <w:r>
        <w:t xml:space="preserve"> paleta </w:t>
      </w:r>
      <w:proofErr w:type="spellStart"/>
      <w:r>
        <w:t>activă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mod (normal/contrast </w:t>
      </w:r>
      <w:proofErr w:type="spellStart"/>
      <w:r>
        <w:t>înalt</w:t>
      </w:r>
      <w:proofErr w:type="spellEnd"/>
      <w:r>
        <w:t xml:space="preserve">), </w:t>
      </w:r>
      <w:proofErr w:type="spellStart"/>
      <w:r>
        <w:t>permițând</w:t>
      </w:r>
      <w:proofErr w:type="spellEnd"/>
      <w:r>
        <w:t xml:space="preserve"> </w:t>
      </w:r>
      <w:proofErr w:type="spellStart"/>
      <w:r>
        <w:t>schimbarea</w:t>
      </w:r>
      <w:proofErr w:type="spellEnd"/>
      <w:r>
        <w:t xml:space="preserve"> </w:t>
      </w:r>
      <w:proofErr w:type="spellStart"/>
      <w:r>
        <w:t>instantanee</w:t>
      </w:r>
      <w:proofErr w:type="spellEnd"/>
      <w:r>
        <w:t xml:space="preserve"> a </w:t>
      </w:r>
      <w:proofErr w:type="spellStart"/>
      <w:r>
        <w:t>întregii</w:t>
      </w:r>
      <w:proofErr w:type="spellEnd"/>
      <w:r>
        <w:t xml:space="preserve"> </w:t>
      </w:r>
      <w:proofErr w:type="spellStart"/>
      <w:r>
        <w:t>interfețe</w:t>
      </w:r>
      <w:proofErr w:type="spellEnd"/>
      <w:r>
        <w:t>.</w:t>
      </w:r>
    </w:p>
    <w:p w14:paraId="76914C98" w14:textId="77777777" w:rsidR="005A7F01" w:rsidRDefault="00000000">
      <w:pPr>
        <w:spacing w:before="60" w:after="60"/>
        <w:jc w:val="both"/>
      </w:pPr>
      <w:proofErr w:type="spellStart"/>
      <w:r>
        <w:t>Modelul</w:t>
      </w:r>
      <w:proofErr w:type="spellEnd"/>
      <w:r>
        <w:t xml:space="preserve"> de date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unidirecțional</w:t>
      </w:r>
      <w:proofErr w:type="spellEnd"/>
      <w:r>
        <w:t xml:space="preserve">: </w:t>
      </w:r>
      <w:proofErr w:type="spellStart"/>
      <w:r>
        <w:t>acțiunile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 → </w:t>
      </w:r>
      <w:proofErr w:type="spellStart"/>
      <w:r>
        <w:t>modifică</w:t>
      </w:r>
      <w:proofErr w:type="spellEnd"/>
      <w:r>
        <w:t xml:space="preserve"> </w:t>
      </w:r>
      <w:proofErr w:type="spellStart"/>
      <w:r>
        <w:t>starea</w:t>
      </w:r>
      <w:proofErr w:type="spellEnd"/>
      <w:r>
        <w:t xml:space="preserve"> → </w:t>
      </w:r>
      <w:proofErr w:type="spellStart"/>
      <w:r>
        <w:t>declanșează</w:t>
      </w:r>
      <w:proofErr w:type="spellEnd"/>
      <w:r>
        <w:t xml:space="preserve"> re-</w:t>
      </w:r>
      <w:proofErr w:type="spellStart"/>
      <w:r>
        <w:t>randarea</w:t>
      </w:r>
      <w:proofErr w:type="spellEnd"/>
      <w:r>
        <w:t xml:space="preserve"> </w:t>
      </w:r>
      <w:proofErr w:type="spellStart"/>
      <w:r>
        <w:t>componentelor</w:t>
      </w:r>
      <w:proofErr w:type="spellEnd"/>
      <w:r>
        <w:t xml:space="preserve"> </w:t>
      </w:r>
      <w:proofErr w:type="spellStart"/>
      <w:r>
        <w:t>afectate</w:t>
      </w:r>
      <w:proofErr w:type="spellEnd"/>
      <w:r>
        <w:t xml:space="preserve">. </w:t>
      </w:r>
      <w:proofErr w:type="spellStart"/>
      <w:r>
        <w:t>Paradigmă</w:t>
      </w:r>
      <w:proofErr w:type="spellEnd"/>
      <w:r>
        <w:t xml:space="preserve"> </w:t>
      </w:r>
      <w:proofErr w:type="spellStart"/>
      <w:r>
        <w:t>reactivă</w:t>
      </w:r>
      <w:proofErr w:type="spellEnd"/>
      <w:r>
        <w:t xml:space="preserve"> </w:t>
      </w:r>
      <w:proofErr w:type="spellStart"/>
      <w:r>
        <w:t>similară</w:t>
      </w:r>
      <w:proofErr w:type="spellEnd"/>
      <w:r>
        <w:t xml:space="preserve"> cu React </w:t>
      </w:r>
      <w:proofErr w:type="spellStart"/>
      <w:r>
        <w:t>și</w:t>
      </w:r>
      <w:proofErr w:type="spellEnd"/>
      <w:r>
        <w:t xml:space="preserve"> Flutter.</w:t>
      </w:r>
    </w:p>
    <w:p w14:paraId="3F3448E6" w14:textId="77777777" w:rsidR="005A7F01" w:rsidRDefault="00000000">
      <w:r>
        <w:br w:type="page"/>
      </w:r>
    </w:p>
    <w:p w14:paraId="53DD65C3" w14:textId="77777777" w:rsidR="005A7F01" w:rsidRDefault="00000000">
      <w:pPr>
        <w:spacing w:before="200" w:after="120"/>
      </w:pPr>
      <w:proofErr w:type="spellStart"/>
      <w:r>
        <w:rPr>
          <w:b/>
          <w:bCs/>
          <w:color w:val="5B5FE6"/>
          <w:sz w:val="28"/>
          <w:szCs w:val="28"/>
        </w:rPr>
        <w:lastRenderedPageBreak/>
        <w:t>Elemente</w:t>
      </w:r>
      <w:proofErr w:type="spellEnd"/>
      <w:r>
        <w:rPr>
          <w:b/>
          <w:bCs/>
          <w:color w:val="5B5FE6"/>
          <w:sz w:val="28"/>
          <w:szCs w:val="28"/>
        </w:rPr>
        <w:t xml:space="preserve"> distinctive vs. </w:t>
      </w:r>
      <w:proofErr w:type="spellStart"/>
      <w:r>
        <w:rPr>
          <w:b/>
          <w:bCs/>
          <w:color w:val="5B5FE6"/>
          <w:sz w:val="28"/>
          <w:szCs w:val="28"/>
        </w:rPr>
        <w:t>competiție</w:t>
      </w:r>
      <w:proofErr w:type="spellEnd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700"/>
        <w:gridCol w:w="1700"/>
        <w:gridCol w:w="1700"/>
        <w:gridCol w:w="1700"/>
      </w:tblGrid>
      <w:tr w:rsidR="005A7F01" w14:paraId="689E9A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5B5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5CB3E" w14:textId="77777777" w:rsidR="005A7F01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Criteriu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5B5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30ED2" w14:textId="77777777" w:rsidR="005A7F01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MindGuard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5B5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C6D85" w14:textId="77777777" w:rsidR="005A7F01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Calm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5B5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28259" w14:textId="77777777" w:rsidR="005A7F01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Headspace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5B5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F73EA" w14:textId="77777777" w:rsidR="005A7F01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Wysa</w:t>
            </w:r>
            <w:proofErr w:type="spellEnd"/>
          </w:p>
        </w:tc>
      </w:tr>
      <w:tr w:rsidR="005A7F01" w14:paraId="0BAD47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72B35" w14:textId="77777777" w:rsidR="005A7F01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Pentru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copii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cu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dizabilități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168D1" w14:textId="77777777" w:rsidR="005A7F01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F6E56"/>
                <w:sz w:val="22"/>
                <w:szCs w:val="22"/>
              </w:rPr>
              <w:t>✓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F0E97" w14:textId="77777777" w:rsidR="005A7F01" w:rsidRDefault="00000000">
            <w:pPr>
              <w:spacing w:before="20" w:after="20"/>
              <w:jc w:val="center"/>
            </w:pPr>
            <w:r>
              <w:rPr>
                <w:color w:val="A32D2D"/>
                <w:sz w:val="22"/>
                <w:szCs w:val="22"/>
              </w:rPr>
              <w:t>✗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F8993" w14:textId="77777777" w:rsidR="005A7F01" w:rsidRDefault="00000000">
            <w:pPr>
              <w:spacing w:before="20" w:after="20"/>
              <w:jc w:val="center"/>
            </w:pPr>
            <w:r>
              <w:rPr>
                <w:color w:val="A32D2D"/>
                <w:sz w:val="22"/>
                <w:szCs w:val="22"/>
              </w:rPr>
              <w:t>✗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DBA9F" w14:textId="77777777" w:rsidR="005A7F01" w:rsidRDefault="00000000">
            <w:pPr>
              <w:spacing w:before="20" w:after="20"/>
              <w:jc w:val="center"/>
            </w:pPr>
            <w:r>
              <w:rPr>
                <w:color w:val="A32D2D"/>
                <w:sz w:val="18"/>
                <w:szCs w:val="18"/>
              </w:rPr>
              <w:t>✗ (sub 13 ani)</w:t>
            </w:r>
          </w:p>
        </w:tc>
      </w:tr>
      <w:tr w:rsidR="005A7F01" w14:paraId="6A886D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D3BB0" w14:textId="77777777" w:rsidR="005A7F01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Gratuit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78BDA" w14:textId="77777777" w:rsidR="005A7F01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F6E56"/>
                <w:sz w:val="22"/>
                <w:szCs w:val="22"/>
              </w:rPr>
              <w:t>✓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D1DE2" w14:textId="77777777" w:rsidR="005A7F01" w:rsidRDefault="00000000">
            <w:pPr>
              <w:spacing w:before="20" w:after="20"/>
              <w:jc w:val="center"/>
            </w:pPr>
            <w:r>
              <w:rPr>
                <w:color w:val="A32D2D"/>
                <w:sz w:val="18"/>
                <w:szCs w:val="18"/>
              </w:rPr>
              <w:t>✗ 70$/an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05253" w14:textId="77777777" w:rsidR="005A7F01" w:rsidRDefault="00000000">
            <w:pPr>
              <w:spacing w:before="20" w:after="20"/>
              <w:jc w:val="center"/>
            </w:pPr>
            <w:r>
              <w:rPr>
                <w:color w:val="A32D2D"/>
                <w:sz w:val="18"/>
                <w:szCs w:val="18"/>
              </w:rPr>
              <w:t>✗ 70$/an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31139" w14:textId="77777777" w:rsidR="005A7F01" w:rsidRDefault="00000000">
            <w:pPr>
              <w:spacing w:before="20" w:after="20"/>
              <w:jc w:val="center"/>
            </w:pPr>
            <w:r>
              <w:rPr>
                <w:color w:val="000000"/>
                <w:sz w:val="18"/>
                <w:szCs w:val="18"/>
              </w:rPr>
              <w:t>Freemium</w:t>
            </w:r>
          </w:p>
        </w:tc>
      </w:tr>
      <w:tr w:rsidR="005A7F01" w14:paraId="666B14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6775A" w14:textId="77777777" w:rsidR="005A7F01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Personalizare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per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dizabilitate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D780F" w14:textId="77777777" w:rsidR="005A7F01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F6E56"/>
                <w:sz w:val="22"/>
                <w:szCs w:val="22"/>
              </w:rPr>
              <w:t>✓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3B269" w14:textId="77777777" w:rsidR="005A7F01" w:rsidRDefault="00000000">
            <w:pPr>
              <w:spacing w:before="20" w:after="20"/>
              <w:jc w:val="center"/>
            </w:pPr>
            <w:r>
              <w:rPr>
                <w:color w:val="A32D2D"/>
                <w:sz w:val="22"/>
                <w:szCs w:val="22"/>
              </w:rPr>
              <w:t>✗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0539D" w14:textId="77777777" w:rsidR="005A7F01" w:rsidRDefault="00000000">
            <w:pPr>
              <w:spacing w:before="20" w:after="20"/>
              <w:jc w:val="center"/>
            </w:pPr>
            <w:r>
              <w:rPr>
                <w:color w:val="A32D2D"/>
                <w:sz w:val="22"/>
                <w:szCs w:val="22"/>
              </w:rPr>
              <w:t>✗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4966A" w14:textId="77777777" w:rsidR="005A7F01" w:rsidRDefault="00000000">
            <w:pPr>
              <w:spacing w:before="20" w:after="20"/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Parțial</w:t>
            </w:r>
            <w:proofErr w:type="spellEnd"/>
          </w:p>
        </w:tc>
      </w:tr>
      <w:tr w:rsidR="005A7F01" w14:paraId="1E7E7D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FDA8A" w14:textId="77777777" w:rsidR="005A7F01" w:rsidRDefault="00000000">
            <w:pPr>
              <w:spacing w:before="20" w:after="2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Limba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română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FAA50" w14:textId="77777777" w:rsidR="005A7F01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F6E56"/>
                <w:sz w:val="22"/>
                <w:szCs w:val="22"/>
              </w:rPr>
              <w:t>✓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59228" w14:textId="77777777" w:rsidR="005A7F01" w:rsidRDefault="00000000">
            <w:pPr>
              <w:spacing w:before="20" w:after="20"/>
              <w:jc w:val="center"/>
            </w:pPr>
            <w:r>
              <w:rPr>
                <w:color w:val="A32D2D"/>
                <w:sz w:val="22"/>
                <w:szCs w:val="22"/>
              </w:rPr>
              <w:t>✗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F33B" w14:textId="77777777" w:rsidR="005A7F01" w:rsidRDefault="00000000">
            <w:pPr>
              <w:spacing w:before="20" w:after="20"/>
              <w:jc w:val="center"/>
            </w:pPr>
            <w:r>
              <w:rPr>
                <w:color w:val="A32D2D"/>
                <w:sz w:val="22"/>
                <w:szCs w:val="22"/>
              </w:rPr>
              <w:t>✗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3EB17" w14:textId="77777777" w:rsidR="005A7F01" w:rsidRDefault="00000000">
            <w:pPr>
              <w:spacing w:before="20" w:after="20"/>
              <w:jc w:val="center"/>
            </w:pPr>
            <w:r>
              <w:rPr>
                <w:color w:val="A32D2D"/>
                <w:sz w:val="22"/>
                <w:szCs w:val="22"/>
              </w:rPr>
              <w:t>✗</w:t>
            </w:r>
          </w:p>
        </w:tc>
      </w:tr>
      <w:tr w:rsidR="005A7F01" w14:paraId="7A3A42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F5D13" w14:textId="77777777" w:rsidR="005A7F01" w:rsidRDefault="00000000">
            <w:pPr>
              <w:spacing w:before="20" w:after="2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Forum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comunitar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2A147" w14:textId="77777777" w:rsidR="005A7F01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F6E56"/>
                <w:sz w:val="22"/>
                <w:szCs w:val="22"/>
              </w:rPr>
              <w:t>✓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218E8" w14:textId="77777777" w:rsidR="005A7F01" w:rsidRDefault="00000000">
            <w:pPr>
              <w:spacing w:before="20" w:after="20"/>
              <w:jc w:val="center"/>
            </w:pPr>
            <w:r>
              <w:rPr>
                <w:color w:val="A32D2D"/>
                <w:sz w:val="22"/>
                <w:szCs w:val="22"/>
              </w:rPr>
              <w:t>✗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23648" w14:textId="77777777" w:rsidR="005A7F01" w:rsidRDefault="00000000">
            <w:pPr>
              <w:spacing w:before="20" w:after="20"/>
              <w:jc w:val="center"/>
            </w:pPr>
            <w:r>
              <w:rPr>
                <w:color w:val="A32D2D"/>
                <w:sz w:val="22"/>
                <w:szCs w:val="22"/>
              </w:rPr>
              <w:t>✗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90BE6" w14:textId="77777777" w:rsidR="005A7F01" w:rsidRDefault="00000000">
            <w:pPr>
              <w:spacing w:before="20" w:after="20"/>
              <w:jc w:val="center"/>
            </w:pPr>
            <w:r>
              <w:rPr>
                <w:color w:val="A32D2D"/>
                <w:sz w:val="22"/>
                <w:szCs w:val="22"/>
              </w:rPr>
              <w:t>✗</w:t>
            </w:r>
          </w:p>
        </w:tc>
      </w:tr>
      <w:tr w:rsidR="005A7F01" w14:paraId="7DEB54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D1309" w14:textId="77777777" w:rsidR="005A7F01" w:rsidRDefault="00000000">
            <w:pPr>
              <w:spacing w:before="20" w:after="20"/>
            </w:pPr>
            <w:r>
              <w:rPr>
                <w:b/>
                <w:bCs/>
                <w:color w:val="000000"/>
                <w:sz w:val="18"/>
                <w:szCs w:val="18"/>
              </w:rPr>
              <w:t>Open source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003A0" w14:textId="77777777" w:rsidR="005A7F01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F6E56"/>
                <w:sz w:val="22"/>
                <w:szCs w:val="22"/>
              </w:rPr>
              <w:t>✓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81CA5" w14:textId="77777777" w:rsidR="005A7F01" w:rsidRDefault="00000000">
            <w:pPr>
              <w:spacing w:before="20" w:after="20"/>
              <w:jc w:val="center"/>
            </w:pPr>
            <w:r>
              <w:rPr>
                <w:color w:val="A32D2D"/>
                <w:sz w:val="22"/>
                <w:szCs w:val="22"/>
              </w:rPr>
              <w:t>✗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FA1D0" w14:textId="77777777" w:rsidR="005A7F01" w:rsidRDefault="00000000">
            <w:pPr>
              <w:spacing w:before="20" w:after="20"/>
              <w:jc w:val="center"/>
            </w:pPr>
            <w:r>
              <w:rPr>
                <w:color w:val="A32D2D"/>
                <w:sz w:val="22"/>
                <w:szCs w:val="22"/>
              </w:rPr>
              <w:t>✗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F610F" w14:textId="77777777" w:rsidR="005A7F01" w:rsidRDefault="00000000">
            <w:pPr>
              <w:spacing w:before="20" w:after="20"/>
              <w:jc w:val="center"/>
            </w:pPr>
            <w:r>
              <w:rPr>
                <w:color w:val="A32D2D"/>
                <w:sz w:val="22"/>
                <w:szCs w:val="22"/>
              </w:rPr>
              <w:t>✗</w:t>
            </w:r>
          </w:p>
        </w:tc>
      </w:tr>
    </w:tbl>
    <w:p w14:paraId="481AE966" w14:textId="77777777" w:rsidR="005A7F01" w:rsidRDefault="00000000">
      <w:pPr>
        <w:spacing w:before="200" w:after="120"/>
      </w:pPr>
      <w:proofErr w:type="spellStart"/>
      <w:r>
        <w:rPr>
          <w:b/>
          <w:bCs/>
          <w:color w:val="5B5FE6"/>
          <w:sz w:val="28"/>
          <w:szCs w:val="28"/>
        </w:rPr>
        <w:t>Distribuția</w:t>
      </w:r>
      <w:proofErr w:type="spellEnd"/>
      <w:r>
        <w:rPr>
          <w:b/>
          <w:bCs/>
          <w:color w:val="5B5FE6"/>
          <w:sz w:val="28"/>
          <w:szCs w:val="28"/>
        </w:rPr>
        <w:t xml:space="preserve"> </w:t>
      </w:r>
      <w:proofErr w:type="spellStart"/>
      <w:r>
        <w:rPr>
          <w:b/>
          <w:bCs/>
          <w:color w:val="5B5FE6"/>
          <w:sz w:val="28"/>
          <w:szCs w:val="28"/>
        </w:rPr>
        <w:t>rolurilor</w:t>
      </w:r>
      <w:proofErr w:type="spellEnd"/>
      <w:r>
        <w:rPr>
          <w:b/>
          <w:bCs/>
          <w:color w:val="5B5FE6"/>
          <w:sz w:val="28"/>
          <w:szCs w:val="28"/>
        </w:rPr>
        <w:t xml:space="preserve"> </w:t>
      </w:r>
      <w:proofErr w:type="spellStart"/>
      <w:r>
        <w:rPr>
          <w:b/>
          <w:bCs/>
          <w:color w:val="5B5FE6"/>
          <w:sz w:val="28"/>
          <w:szCs w:val="28"/>
        </w:rPr>
        <w:t>în</w:t>
      </w:r>
      <w:proofErr w:type="spellEnd"/>
      <w:r>
        <w:rPr>
          <w:b/>
          <w:bCs/>
          <w:color w:val="5B5FE6"/>
          <w:sz w:val="28"/>
          <w:szCs w:val="28"/>
        </w:rPr>
        <w:t xml:space="preserve"> </w:t>
      </w:r>
      <w:proofErr w:type="spellStart"/>
      <w:r>
        <w:rPr>
          <w:b/>
          <w:bCs/>
          <w:color w:val="5B5FE6"/>
          <w:sz w:val="28"/>
          <w:szCs w:val="28"/>
        </w:rPr>
        <w:t>echipă</w:t>
      </w:r>
      <w:proofErr w:type="spellEnd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0"/>
      </w:tblGrid>
      <w:tr w:rsidR="005A7F01" w14:paraId="699B04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8D561" w14:textId="77777777" w:rsidR="005A7F01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3C3489"/>
              </w:rPr>
              <w:t>Chirilus</w:t>
            </w:r>
            <w:proofErr w:type="spellEnd"/>
            <w:r>
              <w:rPr>
                <w:b/>
                <w:bCs/>
                <w:color w:val="3C3489"/>
              </w:rPr>
              <w:t xml:space="preserve"> Anastasia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ED695" w14:textId="77777777" w:rsidR="005A7F01" w:rsidRDefault="00000000">
            <w:pPr>
              <w:spacing w:before="20" w:after="20"/>
            </w:pPr>
            <w:r>
              <w:rPr>
                <w:color w:val="000000"/>
              </w:rPr>
              <w:t xml:space="preserve">Project Manager &amp; UX Designer — </w:t>
            </w:r>
            <w:proofErr w:type="spellStart"/>
            <w:r>
              <w:rPr>
                <w:color w:val="000000"/>
              </w:rPr>
              <w:t>coordonare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echipă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cercetare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utilizatori</w:t>
            </w:r>
            <w:proofErr w:type="spellEnd"/>
            <w:r>
              <w:rPr>
                <w:color w:val="000000"/>
              </w:rPr>
              <w:t xml:space="preserve">, design UX, </w:t>
            </w:r>
            <w:proofErr w:type="spellStart"/>
            <w:r>
              <w:rPr>
                <w:color w:val="000000"/>
              </w:rPr>
              <w:t>redactarea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documentației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gestionarea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prezenței</w:t>
            </w:r>
            <w:proofErr w:type="spellEnd"/>
            <w:r>
              <w:rPr>
                <w:color w:val="000000"/>
              </w:rPr>
              <w:t xml:space="preserve"> pe Instagram (@mind_guard_), </w:t>
            </w:r>
            <w:proofErr w:type="spellStart"/>
            <w:r>
              <w:rPr>
                <w:color w:val="000000"/>
              </w:rPr>
              <w:t>validare</w:t>
            </w:r>
            <w:proofErr w:type="spellEnd"/>
            <w:r>
              <w:rPr>
                <w:color w:val="000000"/>
              </w:rPr>
              <w:t xml:space="preserve"> cu </w:t>
            </w:r>
            <w:proofErr w:type="spellStart"/>
            <w:r>
              <w:rPr>
                <w:color w:val="000000"/>
              </w:rPr>
              <w:t>specialiști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A7F01" w14:paraId="47CCA5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B6FA4" w14:textId="77777777" w:rsidR="005A7F01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3C3489"/>
              </w:rPr>
              <w:t>Vatamaniuc</w:t>
            </w:r>
            <w:proofErr w:type="spellEnd"/>
            <w:r>
              <w:rPr>
                <w:b/>
                <w:bCs/>
                <w:color w:val="3C3489"/>
              </w:rPr>
              <w:t xml:space="preserve"> Karina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6F1F1" w14:textId="77777777" w:rsidR="005A7F01" w:rsidRDefault="00000000">
            <w:pPr>
              <w:spacing w:before="20" w:after="20"/>
            </w:pPr>
            <w:r>
              <w:rPr>
                <w:color w:val="000000"/>
              </w:rPr>
              <w:t xml:space="preserve">Lead Developer &amp; Content Creator — </w:t>
            </w:r>
            <w:proofErr w:type="spellStart"/>
            <w:r>
              <w:rPr>
                <w:color w:val="000000"/>
              </w:rPr>
              <w:t>implementarea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aplicației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în</w:t>
            </w:r>
            <w:proofErr w:type="spellEnd"/>
            <w:r>
              <w:rPr>
                <w:color w:val="000000"/>
              </w:rPr>
              <w:t xml:space="preserve"> Python/Flet, </w:t>
            </w:r>
            <w:proofErr w:type="spellStart"/>
            <w:r>
              <w:rPr>
                <w:color w:val="000000"/>
              </w:rPr>
              <w:t>arhitectura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tehnică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gestionarea</w:t>
            </w:r>
            <w:proofErr w:type="spellEnd"/>
            <w:r>
              <w:rPr>
                <w:color w:val="000000"/>
              </w:rPr>
              <w:t xml:space="preserve"> repository-</w:t>
            </w:r>
            <w:proofErr w:type="spellStart"/>
            <w:r>
              <w:rPr>
                <w:color w:val="000000"/>
              </w:rPr>
              <w:t>ului</w:t>
            </w:r>
            <w:proofErr w:type="spellEnd"/>
            <w:r>
              <w:rPr>
                <w:color w:val="000000"/>
              </w:rPr>
              <w:t xml:space="preserve"> GitHub, </w:t>
            </w:r>
            <w:proofErr w:type="spellStart"/>
            <w:r>
              <w:rPr>
                <w:color w:val="000000"/>
              </w:rPr>
              <w:t>implementarea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funcționalităților</w:t>
            </w:r>
            <w:proofErr w:type="spellEnd"/>
            <w:r>
              <w:rPr>
                <w:color w:val="000000"/>
              </w:rPr>
              <w:t xml:space="preserve"> de </w:t>
            </w:r>
            <w:proofErr w:type="spellStart"/>
            <w:r>
              <w:rPr>
                <w:color w:val="000000"/>
              </w:rPr>
              <w:t>accesibilitate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testare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funcțională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Crearea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conținutului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vizual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pentru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contul</w:t>
            </w:r>
            <w:proofErr w:type="spellEnd"/>
            <w:r>
              <w:rPr>
                <w:color w:val="000000"/>
              </w:rPr>
              <w:t xml:space="preserve"> Instagram al </w:t>
            </w:r>
            <w:proofErr w:type="spellStart"/>
            <w:r>
              <w:rPr>
                <w:color w:val="000000"/>
              </w:rPr>
              <w:t>proiectului</w:t>
            </w:r>
            <w:proofErr w:type="spellEnd"/>
            <w:r>
              <w:rPr>
                <w:color w:val="000000"/>
              </w:rPr>
              <w:t xml:space="preserve"> (@mind_guard_).</w:t>
            </w:r>
          </w:p>
        </w:tc>
      </w:tr>
    </w:tbl>
    <w:p w14:paraId="10E5099E" w14:textId="77777777" w:rsidR="005A7F01" w:rsidRDefault="00000000">
      <w:r>
        <w:br w:type="page"/>
      </w:r>
    </w:p>
    <w:p w14:paraId="3DAEABB8" w14:textId="77777777" w:rsidR="005A7F01" w:rsidRDefault="00000000">
      <w:pPr>
        <w:spacing w:before="200" w:after="120"/>
      </w:pPr>
      <w:proofErr w:type="spellStart"/>
      <w:r>
        <w:rPr>
          <w:b/>
          <w:bCs/>
          <w:color w:val="5B5FE6"/>
          <w:sz w:val="28"/>
          <w:szCs w:val="28"/>
        </w:rPr>
        <w:lastRenderedPageBreak/>
        <w:t>Resurse</w:t>
      </w:r>
      <w:proofErr w:type="spellEnd"/>
      <w:r>
        <w:rPr>
          <w:b/>
          <w:bCs/>
          <w:color w:val="5B5FE6"/>
          <w:sz w:val="28"/>
          <w:szCs w:val="28"/>
        </w:rPr>
        <w:t xml:space="preserve"> externe </w:t>
      </w:r>
      <w:proofErr w:type="spellStart"/>
      <w:r>
        <w:rPr>
          <w:b/>
          <w:bCs/>
          <w:color w:val="5B5FE6"/>
          <w:sz w:val="28"/>
          <w:szCs w:val="28"/>
        </w:rPr>
        <w:t>folosite</w:t>
      </w:r>
      <w:proofErr w:type="spellEnd"/>
    </w:p>
    <w:p w14:paraId="70FE89F5" w14:textId="77777777" w:rsidR="005A7F01" w:rsidRDefault="00000000">
      <w:pPr>
        <w:spacing w:before="60" w:after="60"/>
        <w:jc w:val="both"/>
      </w:pP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conformitate</w:t>
      </w:r>
      <w:proofErr w:type="spellEnd"/>
      <w:r>
        <w:rPr>
          <w:b/>
          <w:bCs/>
        </w:rPr>
        <w:t xml:space="preserve"> cu </w:t>
      </w:r>
      <w:proofErr w:type="spellStart"/>
      <w:r>
        <w:rPr>
          <w:b/>
          <w:bCs/>
        </w:rPr>
        <w:t>regulamentul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InfoEducația</w:t>
      </w:r>
      <w:proofErr w:type="spellEnd"/>
      <w:r>
        <w:rPr>
          <w:b/>
          <w:bCs/>
        </w:rPr>
        <w:t xml:space="preserve"> (art. VI), </w:t>
      </w:r>
      <w:proofErr w:type="spellStart"/>
      <w:r>
        <w:rPr>
          <w:b/>
          <w:bCs/>
        </w:rPr>
        <w:t>declarăm</w:t>
      </w:r>
      <w:proofErr w:type="spellEnd"/>
      <w:r>
        <w:rPr>
          <w:b/>
          <w:bCs/>
        </w:rPr>
        <w:t xml:space="preserve"> transparent </w:t>
      </w:r>
      <w:proofErr w:type="spellStart"/>
      <w:r>
        <w:rPr>
          <w:b/>
          <w:bCs/>
        </w:rPr>
        <w:t>resursele</w:t>
      </w:r>
      <w:proofErr w:type="spellEnd"/>
      <w:r>
        <w:rPr>
          <w:b/>
          <w:bCs/>
        </w:rPr>
        <w:t xml:space="preserve"> externe </w:t>
      </w:r>
      <w:proofErr w:type="spellStart"/>
      <w:r>
        <w:rPr>
          <w:b/>
          <w:bCs/>
        </w:rPr>
        <w:t>folosite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dezvoltarea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proiectului</w:t>
      </w:r>
      <w:proofErr w:type="spellEnd"/>
      <w:r>
        <w:rPr>
          <w:b/>
          <w:bCs/>
        </w:rPr>
        <w:t>:</w:t>
      </w:r>
    </w:p>
    <w:p w14:paraId="6FFF6D38" w14:textId="77777777" w:rsidR="005A7F01" w:rsidRDefault="00000000">
      <w:pPr>
        <w:spacing w:before="60" w:after="60"/>
        <w:jc w:val="both"/>
      </w:pPr>
      <w:proofErr w:type="spellStart"/>
      <w:r>
        <w:rPr>
          <w:b/>
          <w:bCs/>
        </w:rPr>
        <w:t>Biblioteci</w:t>
      </w:r>
      <w:proofErr w:type="spellEnd"/>
      <w:r>
        <w:rPr>
          <w:b/>
          <w:bCs/>
        </w:rPr>
        <w:t xml:space="preserve"> open-source:</w:t>
      </w:r>
    </w:p>
    <w:p w14:paraId="350DE8DE" w14:textId="77777777" w:rsidR="005A7F01" w:rsidRDefault="00000000">
      <w:pPr>
        <w:pStyle w:val="ListParagraph"/>
        <w:numPr>
          <w:ilvl w:val="0"/>
          <w:numId w:val="2"/>
        </w:numPr>
        <w:spacing w:before="30" w:after="30"/>
      </w:pPr>
      <w:r>
        <w:t>Flet (Apache 2.0) — framework UI cross-platform.</w:t>
      </w:r>
    </w:p>
    <w:p w14:paraId="71AB594C" w14:textId="77777777" w:rsidR="005A7F01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Python Standard Library (PSF) — </w:t>
      </w:r>
      <w:proofErr w:type="spellStart"/>
      <w:r>
        <w:t>asyncio</w:t>
      </w:r>
      <w:proofErr w:type="spellEnd"/>
      <w:r>
        <w:t>, datetime, etc.</w:t>
      </w:r>
    </w:p>
    <w:p w14:paraId="558DB1D8" w14:textId="77777777" w:rsidR="005A7F01" w:rsidRDefault="00000000">
      <w:pPr>
        <w:spacing w:before="60" w:after="60"/>
        <w:jc w:val="both"/>
      </w:pPr>
      <w:proofErr w:type="spellStart"/>
      <w:r>
        <w:rPr>
          <w:b/>
          <w:bCs/>
        </w:rPr>
        <w:t>Asistență</w:t>
      </w:r>
      <w:proofErr w:type="spellEnd"/>
      <w:r>
        <w:rPr>
          <w:b/>
          <w:bCs/>
        </w:rPr>
        <w:t xml:space="preserve"> AI:</w:t>
      </w:r>
    </w:p>
    <w:p w14:paraId="072D801A" w14:textId="77777777" w:rsidR="005A7F01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DeepSeek </w:t>
      </w:r>
      <w:proofErr w:type="spellStart"/>
      <w:r>
        <w:t>și</w:t>
      </w:r>
      <w:proofErr w:type="spellEnd"/>
      <w:r>
        <w:t xml:space="preserve"> Google Gemini — </w:t>
      </w:r>
      <w:proofErr w:type="spellStart"/>
      <w:r>
        <w:t>sprijin</w:t>
      </w:r>
      <w:proofErr w:type="spellEnd"/>
      <w:r>
        <w:t xml:space="preserve"> </w:t>
      </w:r>
      <w:proofErr w:type="spellStart"/>
      <w:r>
        <w:t>tehnic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concepte</w:t>
      </w:r>
      <w:proofErr w:type="spellEnd"/>
      <w:r>
        <w:t xml:space="preserve"> de </w:t>
      </w:r>
      <w:proofErr w:type="spellStart"/>
      <w:r>
        <w:t>programare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debug.</w:t>
      </w:r>
    </w:p>
    <w:p w14:paraId="77980895" w14:textId="77777777" w:rsidR="005A7F01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Claude (Anthropic) — </w:t>
      </w:r>
      <w:proofErr w:type="spellStart"/>
      <w:r>
        <w:t>structurarea</w:t>
      </w:r>
      <w:proofErr w:type="spellEnd"/>
      <w:r>
        <w:t xml:space="preserve"> </w:t>
      </w:r>
      <w:proofErr w:type="spellStart"/>
      <w:r>
        <w:t>documentației</w:t>
      </w:r>
      <w:proofErr w:type="spellEnd"/>
      <w:r>
        <w:t xml:space="preserve"> </w:t>
      </w:r>
      <w:proofErr w:type="spellStart"/>
      <w:r>
        <w:t>tehnice</w:t>
      </w:r>
      <w:proofErr w:type="spellEnd"/>
      <w:r>
        <w:t xml:space="preserve">, </w:t>
      </w:r>
      <w:proofErr w:type="spellStart"/>
      <w:r>
        <w:t>analiza</w:t>
      </w:r>
      <w:proofErr w:type="spellEnd"/>
      <w:r>
        <w:t xml:space="preserve"> de </w:t>
      </w:r>
      <w:proofErr w:type="spellStart"/>
      <w:r>
        <w:t>piață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planul</w:t>
      </w:r>
      <w:proofErr w:type="spellEnd"/>
      <w:r>
        <w:t xml:space="preserve"> de </w:t>
      </w:r>
      <w:proofErr w:type="spellStart"/>
      <w:r>
        <w:t>dezvoltare</w:t>
      </w:r>
      <w:proofErr w:type="spellEnd"/>
      <w:r>
        <w:t>.</w:t>
      </w:r>
    </w:p>
    <w:p w14:paraId="1E8E439A" w14:textId="77777777" w:rsidR="005A7F01" w:rsidRDefault="00000000">
      <w:pPr>
        <w:spacing w:before="60" w:after="60"/>
        <w:jc w:val="both"/>
      </w:pPr>
      <w:proofErr w:type="spellStart"/>
      <w:r>
        <w:rPr>
          <w:i/>
          <w:iCs/>
        </w:rPr>
        <w:t>Ideea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proiectului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designul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fluxul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utilizare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deciziile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arhitecturale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și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validarea</w:t>
      </w:r>
      <w:proofErr w:type="spellEnd"/>
      <w:r>
        <w:rPr>
          <w:i/>
          <w:iCs/>
        </w:rPr>
        <w:t xml:space="preserve"> cu </w:t>
      </w:r>
      <w:proofErr w:type="spellStart"/>
      <w:r>
        <w:rPr>
          <w:i/>
          <w:iCs/>
        </w:rPr>
        <w:t>utilizatori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reali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aparțin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în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întregime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echipei</w:t>
      </w:r>
      <w:proofErr w:type="spellEnd"/>
      <w:r>
        <w:rPr>
          <w:i/>
          <w:iCs/>
        </w:rPr>
        <w:t xml:space="preserve">. AI-ul a </w:t>
      </w:r>
      <w:proofErr w:type="spellStart"/>
      <w:r>
        <w:rPr>
          <w:i/>
          <w:iCs/>
        </w:rPr>
        <w:t>fost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folosit</w:t>
      </w:r>
      <w:proofErr w:type="spellEnd"/>
      <w:r>
        <w:rPr>
          <w:i/>
          <w:iCs/>
        </w:rPr>
        <w:t xml:space="preserve"> ca instrument de </w:t>
      </w:r>
      <w:proofErr w:type="spellStart"/>
      <w:r>
        <w:rPr>
          <w:i/>
          <w:iCs/>
        </w:rPr>
        <w:t>productivitate</w:t>
      </w:r>
      <w:proofErr w:type="spellEnd"/>
      <w:r>
        <w:rPr>
          <w:i/>
          <w:iCs/>
        </w:rPr>
        <w:t>.</w:t>
      </w:r>
    </w:p>
    <w:p w14:paraId="52C42E01" w14:textId="77777777" w:rsidR="005A7F01" w:rsidRDefault="00000000">
      <w:pPr>
        <w:spacing w:before="200" w:after="120"/>
      </w:pPr>
      <w:r>
        <w:rPr>
          <w:b/>
          <w:bCs/>
          <w:color w:val="5B5FE6"/>
          <w:sz w:val="28"/>
          <w:szCs w:val="28"/>
        </w:rPr>
        <w:t>Roadmap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00"/>
      </w:tblGrid>
      <w:tr w:rsidR="005A7F01" w14:paraId="7CCB5D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5B5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5CC02" w14:textId="77777777" w:rsidR="005A7F01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Iunie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2026</w:t>
            </w:r>
          </w:p>
        </w:tc>
        <w:tc>
          <w:tcPr>
            <w:tcW w:w="7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034EF" w14:textId="77777777" w:rsidR="005A7F01" w:rsidRDefault="00000000">
            <w:pPr>
              <w:spacing w:before="20" w:after="20"/>
            </w:pPr>
            <w:proofErr w:type="spellStart"/>
            <w:r>
              <w:rPr>
                <w:color w:val="000000"/>
                <w:sz w:val="18"/>
                <w:szCs w:val="18"/>
              </w:rPr>
              <w:t>Stabilizare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teste </w:t>
            </w:r>
            <w:proofErr w:type="spellStart"/>
            <w:r>
              <w:rPr>
                <w:color w:val="000000"/>
                <w:sz w:val="18"/>
                <w:szCs w:val="18"/>
              </w:rPr>
              <w:t>unitare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persistență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SQLite, text-to-speech, refactor </w:t>
            </w:r>
            <w:proofErr w:type="spellStart"/>
            <w:r>
              <w:rPr>
                <w:color w:val="000000"/>
                <w:sz w:val="18"/>
                <w:szCs w:val="18"/>
              </w:rPr>
              <w:t>în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module.</w:t>
            </w:r>
          </w:p>
        </w:tc>
      </w:tr>
      <w:tr w:rsidR="005A7F01" w14:paraId="78ACC0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7F77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D959F" w14:textId="77777777" w:rsidR="005A7F01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Vară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2026</w:t>
            </w:r>
          </w:p>
        </w:tc>
        <w:tc>
          <w:tcPr>
            <w:tcW w:w="7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1CB9A" w14:textId="63455189" w:rsidR="005A7F01" w:rsidRDefault="00000000">
            <w:pPr>
              <w:spacing w:before="20" w:after="20"/>
            </w:pPr>
            <w:proofErr w:type="spellStart"/>
            <w:r>
              <w:rPr>
                <w:color w:val="000000"/>
                <w:sz w:val="18"/>
                <w:szCs w:val="18"/>
              </w:rPr>
              <w:t>Extindere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conținut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10+ </w:t>
            </w:r>
            <w:proofErr w:type="spellStart"/>
            <w:r>
              <w:rPr>
                <w:color w:val="000000"/>
                <w:sz w:val="18"/>
                <w:szCs w:val="18"/>
              </w:rPr>
              <w:t>exerciții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noi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lecții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educaționale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limba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semnelor</w:t>
            </w:r>
            <w:proofErr w:type="spellEnd"/>
            <w:r w:rsidR="00F80F15">
              <w:rPr>
                <w:color w:val="000000"/>
                <w:sz w:val="18"/>
                <w:szCs w:val="18"/>
              </w:rPr>
              <w:t>.</w:t>
            </w:r>
          </w:p>
        </w:tc>
      </w:tr>
      <w:tr w:rsidR="005A7F01" w14:paraId="3B5BFD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FA9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CEA50" w14:textId="77777777" w:rsidR="005A7F01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Toamnă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2026</w:t>
            </w:r>
          </w:p>
        </w:tc>
        <w:tc>
          <w:tcPr>
            <w:tcW w:w="7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5CC50" w14:textId="77777777" w:rsidR="005A7F01" w:rsidRDefault="00000000">
            <w:pPr>
              <w:spacing w:before="20" w:after="20"/>
            </w:pPr>
            <w:proofErr w:type="spellStart"/>
            <w:r>
              <w:rPr>
                <w:color w:val="000000"/>
                <w:sz w:val="18"/>
                <w:szCs w:val="18"/>
              </w:rPr>
              <w:t>Comunitate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moderare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automată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forum, </w:t>
            </w:r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raportare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notificări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empatice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5A7F01" w14:paraId="041ED2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ECB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1E7C3" w14:textId="77777777" w:rsidR="005A7F01" w:rsidRDefault="00000000">
            <w:pPr>
              <w:spacing w:before="20" w:after="20"/>
            </w:pPr>
            <w:r>
              <w:rPr>
                <w:b/>
                <w:bCs/>
                <w:color w:val="26215C"/>
                <w:sz w:val="18"/>
                <w:szCs w:val="18"/>
              </w:rPr>
              <w:t>2027</w:t>
            </w:r>
          </w:p>
        </w:tc>
        <w:tc>
          <w:tcPr>
            <w:tcW w:w="7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50DC9" w14:textId="77777777" w:rsidR="005A7F01" w:rsidRDefault="00000000">
            <w:pPr>
              <w:spacing w:before="20" w:after="20"/>
            </w:pPr>
            <w:proofErr w:type="spellStart"/>
            <w:r>
              <w:rPr>
                <w:color w:val="000000"/>
                <w:sz w:val="18"/>
                <w:szCs w:val="18"/>
              </w:rPr>
              <w:t>Lansare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publică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Google Play, App Store, </w:t>
            </w:r>
            <w:proofErr w:type="spellStart"/>
            <w:r>
              <w:rPr>
                <w:color w:val="000000"/>
                <w:sz w:val="18"/>
                <w:szCs w:val="18"/>
              </w:rPr>
              <w:t>parteneriate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cu </w:t>
            </w:r>
            <w:proofErr w:type="spellStart"/>
            <w:r>
              <w:rPr>
                <w:color w:val="000000"/>
                <w:sz w:val="18"/>
                <w:szCs w:val="18"/>
              </w:rPr>
              <w:t>școli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speciale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și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ONG-</w:t>
            </w:r>
            <w:proofErr w:type="spellStart"/>
            <w:r>
              <w:rPr>
                <w:color w:val="000000"/>
                <w:sz w:val="18"/>
                <w:szCs w:val="18"/>
              </w:rPr>
              <w:t>uri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</w:tbl>
    <w:p w14:paraId="2D6E1F0F" w14:textId="77777777" w:rsidR="005A7F01" w:rsidRDefault="00000000">
      <w:pPr>
        <w:spacing w:before="200" w:after="120"/>
      </w:pPr>
      <w:r>
        <w:rPr>
          <w:b/>
          <w:bCs/>
          <w:color w:val="5B5FE6"/>
          <w:sz w:val="28"/>
          <w:szCs w:val="28"/>
        </w:rPr>
        <w:t xml:space="preserve">De </w:t>
      </w:r>
      <w:proofErr w:type="spellStart"/>
      <w:r>
        <w:rPr>
          <w:b/>
          <w:bCs/>
          <w:color w:val="5B5FE6"/>
          <w:sz w:val="28"/>
          <w:szCs w:val="28"/>
        </w:rPr>
        <w:t>ce</w:t>
      </w:r>
      <w:proofErr w:type="spellEnd"/>
      <w:r>
        <w:rPr>
          <w:b/>
          <w:bCs/>
          <w:color w:val="5B5FE6"/>
          <w:sz w:val="28"/>
          <w:szCs w:val="28"/>
        </w:rPr>
        <w:t xml:space="preserve"> </w:t>
      </w:r>
      <w:proofErr w:type="spellStart"/>
      <w:r>
        <w:rPr>
          <w:b/>
          <w:bCs/>
          <w:color w:val="5B5FE6"/>
          <w:sz w:val="28"/>
          <w:szCs w:val="28"/>
        </w:rPr>
        <w:t>MindGuard</w:t>
      </w:r>
      <w:proofErr w:type="spellEnd"/>
      <w:r>
        <w:rPr>
          <w:b/>
          <w:bCs/>
          <w:color w:val="5B5FE6"/>
          <w:sz w:val="28"/>
          <w:szCs w:val="28"/>
        </w:rPr>
        <w:t xml:space="preserve"> </w:t>
      </w:r>
      <w:proofErr w:type="spellStart"/>
      <w:r>
        <w:rPr>
          <w:b/>
          <w:bCs/>
          <w:color w:val="5B5FE6"/>
          <w:sz w:val="28"/>
          <w:szCs w:val="28"/>
        </w:rPr>
        <w:t>contează</w:t>
      </w:r>
      <w:proofErr w:type="spellEnd"/>
    </w:p>
    <w:p w14:paraId="74AA5B76" w14:textId="77777777" w:rsidR="005A7F01" w:rsidRDefault="00000000">
      <w:pPr>
        <w:spacing w:before="60" w:after="60"/>
        <w:jc w:val="both"/>
      </w:pPr>
      <w:proofErr w:type="spellStart"/>
      <w:r>
        <w:rPr>
          <w:i/>
          <w:iCs/>
        </w:rPr>
        <w:t>Anxietatea</w:t>
      </w:r>
      <w:proofErr w:type="spellEnd"/>
      <w:r>
        <w:rPr>
          <w:i/>
          <w:iCs/>
        </w:rPr>
        <w:t xml:space="preserve"> nu </w:t>
      </w:r>
      <w:proofErr w:type="spellStart"/>
      <w:r>
        <w:rPr>
          <w:i/>
          <w:iCs/>
        </w:rPr>
        <w:t>cunoaște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granițe</w:t>
      </w:r>
      <w:proofErr w:type="spellEnd"/>
      <w:r>
        <w:rPr>
          <w:i/>
          <w:iCs/>
        </w:rPr>
        <w:t xml:space="preserve"> — </w:t>
      </w:r>
      <w:proofErr w:type="spellStart"/>
      <w:r>
        <w:rPr>
          <w:i/>
          <w:iCs/>
        </w:rPr>
        <w:t>afectează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orice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copil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indiferent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capacitățile</w:t>
      </w:r>
      <w:proofErr w:type="spellEnd"/>
      <w:r>
        <w:rPr>
          <w:i/>
          <w:iCs/>
        </w:rPr>
        <w:t xml:space="preserve"> sale </w:t>
      </w:r>
      <w:proofErr w:type="spellStart"/>
      <w:r>
        <w:rPr>
          <w:i/>
          <w:iCs/>
        </w:rPr>
        <w:t>fizice</w:t>
      </w:r>
      <w:proofErr w:type="spellEnd"/>
      <w:r>
        <w:rPr>
          <w:i/>
          <w:iCs/>
        </w:rPr>
        <w:t xml:space="preserve">. Dar </w:t>
      </w:r>
      <w:proofErr w:type="spellStart"/>
      <w:r>
        <w:rPr>
          <w:i/>
          <w:iCs/>
        </w:rPr>
        <w:t>instrumentele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combatere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a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ei</w:t>
      </w:r>
      <w:proofErr w:type="spellEnd"/>
      <w:r>
        <w:rPr>
          <w:i/>
          <w:iCs/>
        </w:rPr>
        <w:t xml:space="preserve"> sunt, </w:t>
      </w:r>
      <w:proofErr w:type="spellStart"/>
      <w:r>
        <w:rPr>
          <w:i/>
          <w:iCs/>
        </w:rPr>
        <w:t>în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prezent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disponibile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aproape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exclusiv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pentru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persoanele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fără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dizabilități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Acest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dezechilibru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profund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nedrept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iar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MindGuard</w:t>
      </w:r>
      <w:proofErr w:type="spellEnd"/>
      <w:r>
        <w:rPr>
          <w:i/>
          <w:iCs/>
        </w:rPr>
        <w:t xml:space="preserve"> am </w:t>
      </w:r>
      <w:proofErr w:type="spellStart"/>
      <w:r>
        <w:rPr>
          <w:i/>
          <w:iCs/>
        </w:rPr>
        <w:t>vrut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facem</w:t>
      </w:r>
      <w:proofErr w:type="spellEnd"/>
      <w:r>
        <w:rPr>
          <w:i/>
          <w:iCs/>
        </w:rPr>
        <w:t xml:space="preserve"> un prim pas </w:t>
      </w:r>
      <w:proofErr w:type="spellStart"/>
      <w:r>
        <w:rPr>
          <w:i/>
          <w:iCs/>
        </w:rPr>
        <w:t>concret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către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corectarea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lui</w:t>
      </w:r>
      <w:proofErr w:type="spellEnd"/>
      <w:r>
        <w:rPr>
          <w:i/>
          <w:iCs/>
        </w:rPr>
        <w:t>.</w:t>
      </w:r>
    </w:p>
    <w:p w14:paraId="4683B5FA" w14:textId="77777777" w:rsidR="005A7F01" w:rsidRDefault="00000000">
      <w:pPr>
        <w:spacing w:before="60" w:after="60"/>
        <w:jc w:val="both"/>
      </w:pPr>
      <w:r>
        <w:rPr>
          <w:b/>
          <w:bCs/>
        </w:rPr>
        <w:t>Repository GitHub: github.com/</w:t>
      </w:r>
      <w:proofErr w:type="spellStart"/>
      <w:r>
        <w:rPr>
          <w:b/>
          <w:bCs/>
        </w:rPr>
        <w:t>chirilusanastasia</w:t>
      </w:r>
      <w:proofErr w:type="spellEnd"/>
      <w:r>
        <w:rPr>
          <w:b/>
          <w:bCs/>
        </w:rPr>
        <w:t>-blip/</w:t>
      </w:r>
      <w:proofErr w:type="spellStart"/>
      <w:r>
        <w:rPr>
          <w:b/>
          <w:bCs/>
        </w:rPr>
        <w:t>MindGuard</w:t>
      </w:r>
      <w:proofErr w:type="spellEnd"/>
    </w:p>
    <w:p w14:paraId="45E91841" w14:textId="77777777" w:rsidR="005A7F01" w:rsidRDefault="00000000">
      <w:pPr>
        <w:spacing w:before="60" w:after="60"/>
        <w:jc w:val="both"/>
      </w:pPr>
      <w:r>
        <w:rPr>
          <w:b/>
          <w:bCs/>
        </w:rPr>
        <w:t>Instagram: @mind_guard_</w:t>
      </w:r>
    </w:p>
    <w:sectPr w:rsidR="005A7F01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62042"/>
    <w:multiLevelType w:val="hybridMultilevel"/>
    <w:tmpl w:val="B406F052"/>
    <w:lvl w:ilvl="0" w:tplc="2DAC6B68">
      <w:start w:val="1"/>
      <w:numFmt w:val="bullet"/>
      <w:lvlText w:val="●"/>
      <w:lvlJc w:val="left"/>
      <w:pPr>
        <w:ind w:left="720" w:hanging="360"/>
      </w:pPr>
    </w:lvl>
    <w:lvl w:ilvl="1" w:tplc="08B42E4E">
      <w:start w:val="1"/>
      <w:numFmt w:val="bullet"/>
      <w:lvlText w:val="○"/>
      <w:lvlJc w:val="left"/>
      <w:pPr>
        <w:ind w:left="1440" w:hanging="360"/>
      </w:pPr>
    </w:lvl>
    <w:lvl w:ilvl="2" w:tplc="D5BAF69A">
      <w:start w:val="1"/>
      <w:numFmt w:val="bullet"/>
      <w:lvlText w:val="■"/>
      <w:lvlJc w:val="left"/>
      <w:pPr>
        <w:ind w:left="2160" w:hanging="360"/>
      </w:pPr>
    </w:lvl>
    <w:lvl w:ilvl="3" w:tplc="38C0AEBA">
      <w:start w:val="1"/>
      <w:numFmt w:val="bullet"/>
      <w:lvlText w:val="●"/>
      <w:lvlJc w:val="left"/>
      <w:pPr>
        <w:ind w:left="2880" w:hanging="360"/>
      </w:pPr>
    </w:lvl>
    <w:lvl w:ilvl="4" w:tplc="A678BC82">
      <w:start w:val="1"/>
      <w:numFmt w:val="bullet"/>
      <w:lvlText w:val="○"/>
      <w:lvlJc w:val="left"/>
      <w:pPr>
        <w:ind w:left="3600" w:hanging="360"/>
      </w:pPr>
    </w:lvl>
    <w:lvl w:ilvl="5" w:tplc="6510908E">
      <w:start w:val="1"/>
      <w:numFmt w:val="bullet"/>
      <w:lvlText w:val="■"/>
      <w:lvlJc w:val="left"/>
      <w:pPr>
        <w:ind w:left="4320" w:hanging="360"/>
      </w:pPr>
    </w:lvl>
    <w:lvl w:ilvl="6" w:tplc="036C8E7C">
      <w:start w:val="1"/>
      <w:numFmt w:val="bullet"/>
      <w:lvlText w:val="●"/>
      <w:lvlJc w:val="left"/>
      <w:pPr>
        <w:ind w:left="5040" w:hanging="360"/>
      </w:pPr>
    </w:lvl>
    <w:lvl w:ilvl="7" w:tplc="A8C87164">
      <w:start w:val="1"/>
      <w:numFmt w:val="bullet"/>
      <w:lvlText w:val="●"/>
      <w:lvlJc w:val="left"/>
      <w:pPr>
        <w:ind w:left="5760" w:hanging="360"/>
      </w:pPr>
    </w:lvl>
    <w:lvl w:ilvl="8" w:tplc="6E0C26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EF03AE"/>
    <w:multiLevelType w:val="hybridMultilevel"/>
    <w:tmpl w:val="B8C4D838"/>
    <w:lvl w:ilvl="0" w:tplc="62560F00">
      <w:start w:val="1"/>
      <w:numFmt w:val="bullet"/>
      <w:lvlText w:val="•"/>
      <w:lvlJc w:val="left"/>
      <w:pPr>
        <w:ind w:left="540" w:hanging="280"/>
      </w:pPr>
    </w:lvl>
    <w:lvl w:ilvl="1" w:tplc="BE0EA300">
      <w:numFmt w:val="decimal"/>
      <w:lvlText w:val=""/>
      <w:lvlJc w:val="left"/>
    </w:lvl>
    <w:lvl w:ilvl="2" w:tplc="E936850E">
      <w:numFmt w:val="decimal"/>
      <w:lvlText w:val=""/>
      <w:lvlJc w:val="left"/>
    </w:lvl>
    <w:lvl w:ilvl="3" w:tplc="DC5A098A">
      <w:numFmt w:val="decimal"/>
      <w:lvlText w:val=""/>
      <w:lvlJc w:val="left"/>
    </w:lvl>
    <w:lvl w:ilvl="4" w:tplc="5516C13E">
      <w:numFmt w:val="decimal"/>
      <w:lvlText w:val=""/>
      <w:lvlJc w:val="left"/>
    </w:lvl>
    <w:lvl w:ilvl="5" w:tplc="0F687540">
      <w:numFmt w:val="decimal"/>
      <w:lvlText w:val=""/>
      <w:lvlJc w:val="left"/>
    </w:lvl>
    <w:lvl w:ilvl="6" w:tplc="876CE39A">
      <w:numFmt w:val="decimal"/>
      <w:lvlText w:val=""/>
      <w:lvlJc w:val="left"/>
    </w:lvl>
    <w:lvl w:ilvl="7" w:tplc="17487EC8">
      <w:numFmt w:val="decimal"/>
      <w:lvlText w:val=""/>
      <w:lvlJc w:val="left"/>
    </w:lvl>
    <w:lvl w:ilvl="8" w:tplc="1D3E2496">
      <w:numFmt w:val="decimal"/>
      <w:lvlText w:val=""/>
      <w:lvlJc w:val="left"/>
    </w:lvl>
  </w:abstractNum>
  <w:num w:numId="1" w16cid:durableId="1358845870">
    <w:abstractNumId w:val="0"/>
    <w:lvlOverride w:ilvl="0">
      <w:startOverride w:val="1"/>
    </w:lvlOverride>
  </w:num>
  <w:num w:numId="2" w16cid:durableId="20846457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F01"/>
    <w:rsid w:val="005A7F01"/>
    <w:rsid w:val="00F51A91"/>
    <w:rsid w:val="00F80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0C125"/>
  <w15:docId w15:val="{8AB2FBBA-B316-45CC-B9B8-D0765BA2F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977</Words>
  <Characters>5570</Characters>
  <Application>Microsoft Office Word</Application>
  <DocSecurity>0</DocSecurity>
  <Lines>46</Lines>
  <Paragraphs>13</Paragraphs>
  <ScaleCrop>false</ScaleCrop>
  <Company/>
  <LinksUpToDate>false</LinksUpToDate>
  <CharactersWithSpaces>6534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ANTONIE CHIRILUS</cp:lastModifiedBy>
  <cp:revision>2</cp:revision>
  <dcterms:created xsi:type="dcterms:W3CDTF">2026-05-21T17:55:00Z</dcterms:created>
  <dcterms:modified xsi:type="dcterms:W3CDTF">2026-05-21T17:55:00Z</dcterms:modified>
</cp:coreProperties>
</file>