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Python Assignments and Exercises Report</w:t>
      </w:r>
    </w:p>
    <w:p>
      <w:pPr>
        <w:jc w:val="center"/>
      </w:pPr>
      <w:r>
        <w:rPr>
          <w:color w:val="505050"/>
          <w:sz w:val="23"/>
        </w:rPr>
        <w:t>Exercises 1-41: Fundamentals, Files, OOP, Data, Flask, and MQTT</w:t>
      </w:r>
    </w:p>
    <w:p>
      <w:pPr>
        <w:jc w:val="center"/>
      </w:pPr>
      <w:r>
        <w:rPr>
          <w:color w:val="5A5A5A"/>
          <w:sz w:val="20"/>
        </w:rPr>
        <w:t>Repository: https://github.com/chittarad06-cell/ERICO-Exercises</w:t>
      </w:r>
    </w:p>
    <w:p>
      <w:pPr>
        <w:pStyle w:val="Heading1"/>
      </w:pPr>
      <w:r>
        <w:t>Abstract</w:t>
      </w:r>
    </w:p>
    <w:p>
      <w:r>
        <w:t>This report summarizes the completed Python assignment exercises. The exercises were grouped by topic to make the repository easy to review and to show progression from basic programming to web development and IoT communication.</w:t>
      </w:r>
    </w:p>
    <w:tbl>
      <w:tblPr>
        <w:tblW w:type="auto" w:w="0"/>
        <w:jc w:val="center"/>
        <w:tblLayout w:type="autofit"/>
        <w:tblLook w:firstColumn="1" w:firstRow="1" w:lastColumn="0" w:lastRow="0" w:noHBand="0" w:noVBand="1" w:val="04A0"/>
      </w:tblPr>
      <w:tblGrid>
        <w:gridCol w:w="9792"/>
      </w:tblGrid>
      <w:tr>
        <w:tc>
          <w:tcPr>
            <w:tcW w:type="dxa" w:w="9792"/>
            <w:shd w:fill="E8EEF5"/>
          </w:tcPr>
          <w:p>
            <w:r>
              <w:rPr>
                <w:b/>
                <w:color w:val="1F4E79"/>
                <w:sz w:val="21"/>
              </w:rPr>
              <w:t>Submission strategy</w:t>
            </w:r>
            <w:r>
              <w:br/>
              <w:t>The exercises are organized as topic-based scripts instead of many disconnected files. This makes the work easier to run, easier to evaluate, and easier to explain in a short video.</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1296"/>
            <w:shd w:fill="F4F6F9"/>
            <w:vAlign w:val="center"/>
          </w:tcPr>
          <w:p>
            <w:r/>
            <w:r>
              <w:rPr>
                <w:rFonts w:ascii="Calibri" w:hAnsi="Calibri"/>
                <w:b/>
                <w:sz w:val="19"/>
              </w:rPr>
              <w:t>Exercises</w:t>
            </w:r>
          </w:p>
        </w:tc>
        <w:tc>
          <w:tcPr>
            <w:tcW w:type="dxa" w:w="2592"/>
            <w:shd w:fill="F4F6F9"/>
            <w:vAlign w:val="center"/>
          </w:tcPr>
          <w:p>
            <w:r/>
            <w:r>
              <w:rPr>
                <w:rFonts w:ascii="Calibri" w:hAnsi="Calibri"/>
                <w:b/>
                <w:sz w:val="19"/>
              </w:rPr>
              <w:t>File or folder</w:t>
            </w:r>
          </w:p>
        </w:tc>
        <w:tc>
          <w:tcPr>
            <w:tcW w:type="dxa" w:w="5472"/>
            <w:shd w:fill="F4F6F9"/>
            <w:vAlign w:val="center"/>
          </w:tcPr>
          <w:p>
            <w:r/>
            <w:r>
              <w:rPr>
                <w:rFonts w:ascii="Calibri" w:hAnsi="Calibri"/>
                <w:b/>
                <w:sz w:val="19"/>
              </w:rPr>
              <w:t>Core implementation choices</w:t>
            </w:r>
          </w:p>
        </w:tc>
      </w:tr>
      <w:tr>
        <w:tc>
          <w:tcPr>
            <w:tcW w:type="dxa" w:w="1296"/>
            <w:vAlign w:val="center"/>
          </w:tcPr>
          <w:p>
            <w:r/>
            <w:r>
              <w:rPr>
                <w:rFonts w:ascii="Calibri" w:hAnsi="Calibri"/>
                <w:b w:val="0"/>
                <w:sz w:val="19"/>
              </w:rPr>
              <w:t>1-4</w:t>
            </w:r>
          </w:p>
        </w:tc>
        <w:tc>
          <w:tcPr>
            <w:tcW w:type="dxa" w:w="2592"/>
            <w:vAlign w:val="center"/>
          </w:tcPr>
          <w:p>
            <w:r/>
            <w:r>
              <w:rPr>
                <w:rFonts w:ascii="Calibri" w:hAnsi="Calibri"/>
                <w:b w:val="0"/>
                <w:sz w:val="19"/>
              </w:rPr>
              <w:t>01_python_basics.py</w:t>
            </w:r>
          </w:p>
        </w:tc>
        <w:tc>
          <w:tcPr>
            <w:tcW w:type="dxa" w:w="5472"/>
            <w:vAlign w:val="center"/>
          </w:tcPr>
          <w:p>
            <w:r/>
            <w:r>
              <w:rPr>
                <w:rFonts w:ascii="Calibri" w:hAnsi="Calibri"/>
                <w:b w:val="0"/>
                <w:sz w:val="19"/>
              </w:rPr>
              <w:t>functions, recursion, lambda, lists, tuples, range, break, continue</w:t>
            </w:r>
          </w:p>
        </w:tc>
      </w:tr>
      <w:tr>
        <w:tc>
          <w:tcPr>
            <w:tcW w:type="dxa" w:w="1296"/>
            <w:vAlign w:val="center"/>
          </w:tcPr>
          <w:p>
            <w:r/>
            <w:r>
              <w:rPr>
                <w:rFonts w:ascii="Calibri" w:hAnsi="Calibri"/>
                <w:b w:val="0"/>
                <w:sz w:val="19"/>
              </w:rPr>
              <w:t>5-6</w:t>
            </w:r>
          </w:p>
        </w:tc>
        <w:tc>
          <w:tcPr>
            <w:tcW w:type="dxa" w:w="2592"/>
            <w:vAlign w:val="center"/>
          </w:tcPr>
          <w:p>
            <w:r/>
            <w:r>
              <w:rPr>
                <w:rFonts w:ascii="Calibri" w:hAnsi="Calibri"/>
                <w:b w:val="0"/>
                <w:sz w:val="19"/>
              </w:rPr>
              <w:t>02_files_regex_encoding.py</w:t>
            </w:r>
          </w:p>
        </w:tc>
        <w:tc>
          <w:tcPr>
            <w:tcW w:type="dxa" w:w="5472"/>
            <w:vAlign w:val="center"/>
          </w:tcPr>
          <w:p>
            <w:r/>
            <w:r>
              <w:rPr>
                <w:rFonts w:ascii="Calibri" w:hAnsi="Calibri"/>
                <w:b w:val="0"/>
                <w:sz w:val="19"/>
              </w:rPr>
              <w:t>regex, pathlib, Base64, ASCII, URL encoding, ROT13, CSV, JSON, binary files</w:t>
            </w:r>
          </w:p>
        </w:tc>
      </w:tr>
      <w:tr>
        <w:tc>
          <w:tcPr>
            <w:tcW w:type="dxa" w:w="1296"/>
            <w:vAlign w:val="center"/>
          </w:tcPr>
          <w:p>
            <w:r/>
            <w:r>
              <w:rPr>
                <w:rFonts w:ascii="Calibri" w:hAnsi="Calibri"/>
                <w:b w:val="0"/>
                <w:sz w:val="19"/>
              </w:rPr>
              <w:t>7-12</w:t>
            </w:r>
          </w:p>
        </w:tc>
        <w:tc>
          <w:tcPr>
            <w:tcW w:type="dxa" w:w="2592"/>
            <w:vAlign w:val="center"/>
          </w:tcPr>
          <w:p>
            <w:r/>
            <w:r>
              <w:rPr>
                <w:rFonts w:ascii="Calibri" w:hAnsi="Calibri"/>
                <w:b w:val="0"/>
                <w:sz w:val="19"/>
              </w:rPr>
              <w:t>03_oop_logging_collections.py</w:t>
            </w:r>
          </w:p>
        </w:tc>
        <w:tc>
          <w:tcPr>
            <w:tcW w:type="dxa" w:w="5472"/>
            <w:vAlign w:val="center"/>
          </w:tcPr>
          <w:p>
            <w:r/>
            <w:r>
              <w:rPr>
                <w:rFonts w:ascii="Calibri" w:hAnsi="Calibri"/>
                <w:b w:val="0"/>
                <w:sz w:val="19"/>
              </w:rPr>
              <w:t>dataclass, inheritance, encapsulation, logging, deque, custom exceptions</w:t>
            </w:r>
          </w:p>
        </w:tc>
      </w:tr>
      <w:tr>
        <w:tc>
          <w:tcPr>
            <w:tcW w:type="dxa" w:w="1296"/>
            <w:vAlign w:val="center"/>
          </w:tcPr>
          <w:p>
            <w:r/>
            <w:r>
              <w:rPr>
                <w:rFonts w:ascii="Calibri" w:hAnsi="Calibri"/>
                <w:b w:val="0"/>
                <w:sz w:val="19"/>
              </w:rPr>
              <w:t>13-21</w:t>
            </w:r>
          </w:p>
        </w:tc>
        <w:tc>
          <w:tcPr>
            <w:tcW w:type="dxa" w:w="2592"/>
            <w:vAlign w:val="center"/>
          </w:tcPr>
          <w:p>
            <w:r/>
            <w:r>
              <w:rPr>
                <w:rFonts w:ascii="Calibri" w:hAnsi="Calibri"/>
                <w:b w:val="0"/>
                <w:sz w:val="19"/>
              </w:rPr>
              <w:t>04_data_analysis.py</w:t>
            </w:r>
          </w:p>
        </w:tc>
        <w:tc>
          <w:tcPr>
            <w:tcW w:type="dxa" w:w="5472"/>
            <w:vAlign w:val="center"/>
          </w:tcPr>
          <w:p>
            <w:r/>
            <w:r>
              <w:rPr>
                <w:rFonts w:ascii="Calibri" w:hAnsi="Calibri"/>
                <w:b w:val="0"/>
                <w:sz w:val="19"/>
              </w:rPr>
              <w:t>NumPy, pandas, filtering, groupby, pivot table, normalization, rolling average</w:t>
            </w:r>
          </w:p>
        </w:tc>
      </w:tr>
      <w:tr>
        <w:tc>
          <w:tcPr>
            <w:tcW w:type="dxa" w:w="1296"/>
            <w:vAlign w:val="center"/>
          </w:tcPr>
          <w:p>
            <w:r/>
            <w:r>
              <w:rPr>
                <w:rFonts w:ascii="Calibri" w:hAnsi="Calibri"/>
                <w:b w:val="0"/>
                <w:sz w:val="19"/>
              </w:rPr>
              <w:t>22-30</w:t>
            </w:r>
          </w:p>
        </w:tc>
        <w:tc>
          <w:tcPr>
            <w:tcW w:type="dxa" w:w="2592"/>
            <w:vAlign w:val="center"/>
          </w:tcPr>
          <w:p>
            <w:r/>
            <w:r>
              <w:rPr>
                <w:rFonts w:ascii="Calibri" w:hAnsi="Calibri"/>
                <w:b w:val="0"/>
                <w:sz w:val="19"/>
              </w:rPr>
              <w:t>flask_portfolio_app</w:t>
            </w:r>
          </w:p>
        </w:tc>
        <w:tc>
          <w:tcPr>
            <w:tcW w:type="dxa" w:w="5472"/>
            <w:vAlign w:val="center"/>
          </w:tcPr>
          <w:p>
            <w:r/>
            <w:r>
              <w:rPr>
                <w:rFonts w:ascii="Calibri" w:hAnsi="Calibri"/>
                <w:b w:val="0"/>
                <w:sz w:val="19"/>
              </w:rPr>
              <w:t>routes, templates, form handling, sessions, JSON POST validation, Docker/Procfile</w:t>
            </w:r>
          </w:p>
        </w:tc>
      </w:tr>
      <w:tr>
        <w:tc>
          <w:tcPr>
            <w:tcW w:type="dxa" w:w="1296"/>
            <w:vAlign w:val="center"/>
          </w:tcPr>
          <w:p>
            <w:r/>
            <w:r>
              <w:rPr>
                <w:rFonts w:ascii="Calibri" w:hAnsi="Calibri"/>
                <w:b w:val="0"/>
                <w:sz w:val="19"/>
              </w:rPr>
              <w:t>31-41</w:t>
            </w:r>
          </w:p>
        </w:tc>
        <w:tc>
          <w:tcPr>
            <w:tcW w:type="dxa" w:w="2592"/>
            <w:vAlign w:val="center"/>
          </w:tcPr>
          <w:p>
            <w:r/>
            <w:r>
              <w:rPr>
                <w:rFonts w:ascii="Calibri" w:hAnsi="Calibri"/>
                <w:b w:val="0"/>
                <w:sz w:val="19"/>
              </w:rPr>
              <w:t>mqtt_examples</w:t>
            </w:r>
          </w:p>
        </w:tc>
        <w:tc>
          <w:tcPr>
            <w:tcW w:type="dxa" w:w="5472"/>
            <w:vAlign w:val="center"/>
          </w:tcPr>
          <w:p>
            <w:r/>
            <w:r>
              <w:rPr>
                <w:rFonts w:ascii="Calibri" w:hAnsi="Calibri"/>
                <w:b w:val="0"/>
                <w:sz w:val="19"/>
              </w:rPr>
              <w:t>MQTT vs HTTP report, topic design, publisher/subscriber, callbacks, QoS, threading</w:t>
            </w:r>
          </w:p>
        </w:tc>
      </w:tr>
    </w:tbl>
    <w:p/>
    <w:p>
      <w:pPr>
        <w:pStyle w:val="Heading1"/>
      </w:pPr>
      <w:r>
        <w:t>Exercises 1-4: Python Fundamentals</w:t>
      </w:r>
    </w:p>
    <w:p>
      <w:pPr>
        <w:pStyle w:val="ListBullet"/>
      </w:pPr>
      <w:r>
        <w:t>Implemented basic output, variables, type conversion, lists, tuples, arithmetic, and data-type inspection.</w:t>
      </w:r>
    </w:p>
    <w:p>
      <w:pPr>
        <w:pStyle w:val="ListBullet"/>
      </w:pPr>
      <w:r>
        <w:t>Used functions for repeated logic and recursion for factorial to demonstrate call-stack thinking.</w:t>
      </w:r>
    </w:p>
    <w:p>
      <w:pPr>
        <w:pStyle w:val="ListBullet"/>
      </w:pPr>
      <w:r>
        <w:t>Used range-based loops for known sequences and comprehensions for clear filtering.</w:t>
      </w:r>
    </w:p>
    <w:p>
      <w:pPr>
        <w:pStyle w:val="Heading2"/>
      </w:pPr>
      <w:r>
        <w:t>Learning outcome</w:t>
      </w:r>
    </w:p>
    <w:p>
      <w:r>
        <w:t>These exercises built confidence in writing readable Python basics with proper control flow.</w:t>
      </w:r>
    </w:p>
    <w:p>
      <w:pPr>
        <w:pStyle w:val="Heading1"/>
      </w:pPr>
      <w:r>
        <w:t>Exercises 5-6: Files, Regex, and Encoding</w:t>
      </w:r>
    </w:p>
    <w:p>
      <w:pPr>
        <w:pStyle w:val="ListBullet"/>
      </w:pPr>
      <w:r>
        <w:t>Used regex for email extraction and date transformation because pattern matching is the correct tool for structured text.</w:t>
      </w:r>
    </w:p>
    <w:p>
      <w:pPr>
        <w:pStyle w:val="ListBullet"/>
      </w:pPr>
      <w:r>
        <w:t>Used pathlib for modern file handling.</w:t>
      </w:r>
    </w:p>
    <w:p>
      <w:pPr>
        <w:pStyle w:val="ListBullet"/>
      </w:pPr>
      <w:r>
        <w:t>Implemented Base64, ASCII, URL encoding, and ROT13 as reversible transformations.</w:t>
      </w:r>
    </w:p>
    <w:p>
      <w:pPr>
        <w:pStyle w:val="ListBullet"/>
      </w:pPr>
      <w:r>
        <w:t>Worked with text, CSV, JSON, and binary files to show multiple data formats.</w:t>
      </w:r>
    </w:p>
    <w:p>
      <w:pPr>
        <w:pStyle w:val="Heading2"/>
      </w:pPr>
      <w:r>
        <w:t>Learning outcome</w:t>
      </w:r>
    </w:p>
    <w:p>
      <w:r>
        <w:t>These exercises showed how Python can automate real file-processing tasks.</w:t>
      </w:r>
    </w:p>
    <w:p>
      <w:pPr>
        <w:pStyle w:val="Heading1"/>
      </w:pPr>
      <w:r>
        <w:t>Exercises 7-12: OOP, Logging, Collections, and Errors</w:t>
      </w:r>
    </w:p>
    <w:p>
      <w:pPr>
        <w:pStyle w:val="ListBullet"/>
      </w:pPr>
      <w:r>
        <w:t>Created Car and ElectricCar classes to demonstrate inheritance and method overriding.</w:t>
      </w:r>
    </w:p>
    <w:p>
      <w:pPr>
        <w:pStyle w:val="ListBullet"/>
      </w:pPr>
      <w:r>
        <w:t>Used encapsulation for battery size and a class method for age calculation.</w:t>
      </w:r>
    </w:p>
    <w:p>
      <w:pPr>
        <w:pStyle w:val="ListBullet"/>
      </w:pPr>
      <w:r>
        <w:t>Used logging levels to simulate professional debugging output.</w:t>
      </w:r>
    </w:p>
    <w:p>
      <w:pPr>
        <w:pStyle w:val="ListBullet"/>
      </w:pPr>
      <w:r>
        <w:t>Chose collections by use case: list, tuple, set, dictionary, stack, queue, and deque.</w:t>
      </w:r>
    </w:p>
    <w:p>
      <w:pPr>
        <w:pStyle w:val="ListBullet"/>
      </w:pPr>
      <w:r>
        <w:t>Used try/except/finally and a custom exception for safer error handling.</w:t>
      </w:r>
    </w:p>
    <w:p>
      <w:pPr>
        <w:pStyle w:val="Heading2"/>
      </w:pPr>
      <w:r>
        <w:t>Learning outcome</w:t>
      </w:r>
    </w:p>
    <w:p>
      <w:r>
        <w:t>These exercises connected syntax with real software reliability practices.</w:t>
      </w:r>
    </w:p>
    <w:p>
      <w:pPr>
        <w:pStyle w:val="Heading1"/>
      </w:pPr>
      <w:r>
        <w:t>Exercises 13-21: Data Analysis</w:t>
      </w:r>
    </w:p>
    <w:p>
      <w:pPr>
        <w:pStyle w:val="ListBullet"/>
      </w:pPr>
      <w:r>
        <w:t>Explained structured vs unstructured data and the five stages of data processing.</w:t>
      </w:r>
    </w:p>
    <w:p>
      <w:pPr>
        <w:pStyle w:val="ListBullet"/>
      </w:pPr>
      <w:r>
        <w:t>Used NumPy for numerical statistics.</w:t>
      </w:r>
    </w:p>
    <w:p>
      <w:pPr>
        <w:pStyle w:val="ListBullet"/>
      </w:pPr>
      <w:r>
        <w:t>Used pandas for cleaning, filtering, grouping, pivot tables, normalization, JSON conversion, and rolling averages.</w:t>
      </w:r>
    </w:p>
    <w:p>
      <w:pPr>
        <w:pStyle w:val="ListBullet"/>
      </w:pPr>
      <w:r>
        <w:t>Removed duplicates and handled missing values before analysis.</w:t>
      </w:r>
    </w:p>
    <w:p>
      <w:pPr>
        <w:pStyle w:val="Heading2"/>
      </w:pPr>
      <w:r>
        <w:t>Learning outcome</w:t>
      </w:r>
    </w:p>
    <w:p>
      <w:r>
        <w:t>These exercises showed how data must be cleaned and transformed before meaningful conclusions are drawn.</w:t>
      </w:r>
    </w:p>
    <w:p>
      <w:pPr>
        <w:pStyle w:val="Heading1"/>
      </w:pPr>
      <w:r>
        <w:t>Exercises 22-30: Flask</w:t>
      </w:r>
    </w:p>
    <w:p>
      <w:pPr>
        <w:pStyle w:val="ListBullet"/>
      </w:pPr>
      <w:r>
        <w:t>Built routes for home, about, contact, greet, profile, register, login, dashboard, and submit.</w:t>
      </w:r>
    </w:p>
    <w:p>
      <w:pPr>
        <w:pStyle w:val="ListBullet"/>
      </w:pPr>
      <w:r>
        <w:t>Used templates for dynamic HTML and sessions for login state.</w:t>
      </w:r>
    </w:p>
    <w:p>
      <w:pPr>
        <w:pStyle w:val="ListBullet"/>
      </w:pPr>
      <w:r>
        <w:t>Validated JSON POST data before returning success or error responses.</w:t>
      </w:r>
    </w:p>
    <w:p>
      <w:pPr>
        <w:pStyle w:val="ListBullet"/>
      </w:pPr>
      <w:r>
        <w:t>Added deployment files: requirements.txt, Procfile, and Dockerfile.</w:t>
      </w:r>
    </w:p>
    <w:p>
      <w:pPr>
        <w:pStyle w:val="Heading2"/>
      </w:pPr>
      <w:r>
        <w:t>Learning outcome</w:t>
      </w:r>
    </w:p>
    <w:p>
      <w:r>
        <w:t>These exercises introduced the structure of a real Python web application.</w:t>
      </w:r>
    </w:p>
    <w:p>
      <w:pPr>
        <w:pStyle w:val="Heading1"/>
      </w:pPr>
      <w:r>
        <w:t>Exercises 31-41: MQTT</w:t>
      </w:r>
    </w:p>
    <w:p>
      <w:pPr>
        <w:pStyle w:val="ListBullet"/>
      </w:pPr>
      <w:r>
        <w:t>Compared MQTT and HTTP in a written report.</w:t>
      </w:r>
    </w:p>
    <w:p>
      <w:pPr>
        <w:pStyle w:val="ListBullet"/>
      </w:pPr>
      <w:r>
        <w:t>Designed smart-home topic structures with wildcard subscriptions.</w:t>
      </w:r>
    </w:p>
    <w:p>
      <w:pPr>
        <w:pStyle w:val="ListBullet"/>
      </w:pPr>
      <w:r>
        <w:t>Created publisher and subscriber scripts using callbacks.</w:t>
      </w:r>
    </w:p>
    <w:p>
      <w:pPr>
        <w:pStyle w:val="ListBullet"/>
      </w:pPr>
      <w:r>
        <w:t>Included QoS, security, TLS, and threaded subscriber notes for more complete IoT understanding.</w:t>
      </w:r>
    </w:p>
    <w:p>
      <w:pPr>
        <w:pStyle w:val="Heading2"/>
      </w:pPr>
      <w:r>
        <w:t>Learning outcome</w:t>
      </w:r>
    </w:p>
    <w:p>
      <w:r>
        <w:t>These exercises showed how event-driven communication is used in IoT systems.</w:t>
      </w:r>
    </w:p>
    <w:p>
      <w:pPr>
        <w:pStyle w:val="Heading1"/>
      </w:pPr>
      <w:r>
        <w:t>Conclusion</w:t>
      </w:r>
    </w:p>
    <w:p>
      <w:r>
        <w:t>The assignment repository demonstrates steady progress across Python fundamentals, automation, OOP, data analysis, web development, and IoT communication. The most important learning was choosing the right construct for the problem instead of using the same pattern everywhere.</w:t>
      </w:r>
    </w:p>
    <w:sectPr w:rsidR="00FC693F" w:rsidRPr="0006063C" w:rsidSect="00034616">
      <w:headerReference w:type="default" r:id="rId9"/>
      <w:footerReference w:type="default" r:id="rId10"/>
      <w:pgSz w:w="12240" w:h="15840"/>
      <w:pgMar w:top="1152" w:right="1224" w:bottom="108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GitHub portfolio submission | Python internship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ERICO Exercises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