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0261" w14:textId="4481AEE5" w:rsidR="00704079" w:rsidRPr="004B5099" w:rsidRDefault="004B5099">
      <w:pPr>
        <w:rPr>
          <w:sz w:val="36"/>
          <w:szCs w:val="36"/>
        </w:rPr>
      </w:pPr>
      <w:r w:rsidRPr="004B5099">
        <w:rPr>
          <w:sz w:val="36"/>
          <w:szCs w:val="36"/>
        </w:rPr>
        <w:t>Course 2 Week 2</w:t>
      </w:r>
    </w:p>
    <w:p w14:paraId="57A23211" w14:textId="0AA6B8EF" w:rsidR="004B5099" w:rsidRDefault="00CB2341">
      <w:r>
        <w:t xml:space="preserve">Data inspired decision making </w:t>
      </w:r>
    </w:p>
    <w:p w14:paraId="39116032" w14:textId="5CB1C706" w:rsidR="00CB2341" w:rsidRDefault="00CB2341" w:rsidP="00CB2341">
      <w:pPr>
        <w:pStyle w:val="ListParagraph"/>
        <w:numPr>
          <w:ilvl w:val="0"/>
          <w:numId w:val="1"/>
        </w:numPr>
      </w:pPr>
      <w:r>
        <w:t xml:space="preserve">Explore different data sources to find out what they have in common </w:t>
      </w:r>
    </w:p>
    <w:p w14:paraId="2B2D118A" w14:textId="22CAB0FF" w:rsidR="00CB2341" w:rsidRDefault="00CB2341" w:rsidP="00CB2341">
      <w:r>
        <w:t xml:space="preserve">Algorithm </w:t>
      </w:r>
    </w:p>
    <w:p w14:paraId="54F4EAE5" w14:textId="0F6C01EB" w:rsidR="00CB2341" w:rsidRDefault="00CB2341" w:rsidP="00CB2341">
      <w:pPr>
        <w:pStyle w:val="ListParagraph"/>
        <w:numPr>
          <w:ilvl w:val="0"/>
          <w:numId w:val="1"/>
        </w:numPr>
      </w:pPr>
      <w:r>
        <w:t xml:space="preserve">Process to follow for a specific task </w:t>
      </w:r>
    </w:p>
    <w:p w14:paraId="3D92406E" w14:textId="598F80DE" w:rsidR="00CB2341" w:rsidRDefault="0072660F" w:rsidP="00CB2341">
      <w:r>
        <w:t xml:space="preserve">Note: if data is interpreted incorrectly it can lead to huge losses – Coke launch failure, Mars orbiter loss </w:t>
      </w:r>
    </w:p>
    <w:p w14:paraId="714FB663" w14:textId="238F52AB" w:rsidR="0072660F" w:rsidRDefault="0072660F" w:rsidP="00CB2341">
      <w:r>
        <w:t xml:space="preserve">Note: if data is used correctly and strategically, businesses can transform and grow their revenue </w:t>
      </w:r>
    </w:p>
    <w:p w14:paraId="4C632FA7" w14:textId="5900A04E" w:rsidR="0072660F" w:rsidRPr="001C5492" w:rsidRDefault="001C5492" w:rsidP="00CB2341">
      <w:pPr>
        <w:rPr>
          <w:b/>
          <w:bCs/>
          <w:u w:val="single"/>
        </w:rPr>
      </w:pPr>
      <w:r w:rsidRPr="001C5492">
        <w:rPr>
          <w:b/>
          <w:bCs/>
          <w:u w:val="single"/>
        </w:rPr>
        <w:t xml:space="preserve">Qualitative &amp; Quantitative Data </w:t>
      </w:r>
    </w:p>
    <w:p w14:paraId="0812A9F4" w14:textId="77777777" w:rsidR="001C5492" w:rsidRDefault="001C5492" w:rsidP="00CB2341"/>
    <w:sectPr w:rsidR="001C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96DF8"/>
    <w:multiLevelType w:val="hybridMultilevel"/>
    <w:tmpl w:val="EEF0051C"/>
    <w:lvl w:ilvl="0" w:tplc="6AE67A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14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C4"/>
    <w:rsid w:val="000B5924"/>
    <w:rsid w:val="001C5492"/>
    <w:rsid w:val="004B5099"/>
    <w:rsid w:val="00704079"/>
    <w:rsid w:val="0072660F"/>
    <w:rsid w:val="00A868C4"/>
    <w:rsid w:val="00CB2341"/>
    <w:rsid w:val="00E8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25C8"/>
  <w15:chartTrackingRefBased/>
  <w15:docId w15:val="{91D5513A-53DB-4320-991A-EF78CA89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4</cp:revision>
  <dcterms:created xsi:type="dcterms:W3CDTF">2022-08-29T11:23:00Z</dcterms:created>
  <dcterms:modified xsi:type="dcterms:W3CDTF">2022-08-29T12:08:00Z</dcterms:modified>
</cp:coreProperties>
</file>