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852F62">
      <w:r w:rsidRPr="00852F62">
        <w:t xml:space="preserve">Dear Customer, you have received ZMW 700.00 from 977868936 KAMUKOLA CHELLAH. Dial *115# to check your new balance. </w:t>
      </w:r>
      <w:proofErr w:type="spellStart"/>
      <w:r w:rsidRPr="00852F62">
        <w:t>Txn</w:t>
      </w:r>
      <w:proofErr w:type="spellEnd"/>
      <w:r w:rsidRPr="00852F62">
        <w:t xml:space="preserve"> ID: PP</w:t>
      </w:r>
      <w:proofErr w:type="gramStart"/>
      <w:r w:rsidRPr="00852F62">
        <w:t>220902.1609.H</w:t>
      </w:r>
      <w:proofErr w:type="gramEnd"/>
      <w:r w:rsidRPr="00852F62">
        <w:t xml:space="preserve">09256.  </w:t>
      </w:r>
      <w:proofErr w:type="spellStart"/>
      <w:r w:rsidRPr="00852F62">
        <w:t>LendingScape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62"/>
    <w:rsid w:val="00852F62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AA4B9-5EA9-444B-AFFC-30ABCF79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2022-09-05T05:47:00Z</dcterms:created>
  <dcterms:modified xsi:type="dcterms:W3CDTF">2022-09-05T05:48:00Z</dcterms:modified>
</cp:coreProperties>
</file>