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1870</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tbl>
      <w:tblPr>
        <w:tblW w:type="auto" w:w="0"/>
        <w:tblLook w:firstColumn="1" w:firstRow="1" w:lastColumn="0" w:lastRow="0" w:noHBand="0" w:noVBand="1" w:val="04A0"/>
      </w:tblPr>
      <w:tblGrid>
        <w:gridCol w:w="2160"/>
        <w:gridCol w:w="2160"/>
        <w:gridCol w:w="2160"/>
        <w:gridCol w:w="2160"/>
      </w:tblGrid>
      <w:tr>
        <w:tc>
          <w:tcPr>
            <w:tcW w:type="dxa" w:w="2160"/>
          </w:tcPr>
          <w:p>
            <w:r>
              <w:t>92</w:t>
            </w:r>
          </w:p>
        </w:tc>
        <w:tc>
          <w:tcPr>
            <w:tcW w:type="dxa" w:w="2160"/>
          </w:tcPr>
          <w:p>
            <w:r>
              <w:t>18</w:t>
            </w:r>
          </w:p>
        </w:tc>
        <w:tc>
          <w:tcPr>
            <w:tcW w:type="dxa" w:w="2160"/>
          </w:tcPr>
          <w:p>
            <w:r>
              <w:t>50</w:t>
            </w:r>
          </w:p>
        </w:tc>
        <w:tc>
          <w:tcPr>
            <w:tcW w:type="dxa" w:w="2160"/>
          </w:tcPr>
          <w:p>
            <w:r>
              <w:t>96</w:t>
            </w:r>
          </w:p>
        </w:tc>
      </w:tr>
      <w:tr>
        <w:tc>
          <w:tcPr>
            <w:tcW w:type="dxa" w:w="2160"/>
          </w:tcPr>
          <w:p>
            <w:r>
              <w:t>9</w:t>
            </w:r>
          </w:p>
        </w:tc>
        <w:tc>
          <w:tcPr>
            <w:tcW w:type="dxa" w:w="2160"/>
          </w:tcPr>
          <w:p>
            <w:r>
              <w:t>12</w:t>
            </w:r>
          </w:p>
        </w:tc>
        <w:tc>
          <w:tcPr>
            <w:tcW w:type="dxa" w:w="2160"/>
          </w:tcPr>
          <w:p>
            <w:r>
              <w:t>97</w:t>
            </w:r>
          </w:p>
        </w:tc>
        <w:tc>
          <w:tcPr>
            <w:tcW w:type="dxa" w:w="2160"/>
          </w:tcPr>
          <w:p>
            <w:r>
              <w:t>14</w:t>
            </w:r>
          </w:p>
        </w:tc>
      </w:tr>
      <w:tr>
        <w:tc>
          <w:tcPr>
            <w:tcW w:type="dxa" w:w="2160"/>
          </w:tcPr>
          <w:p>
            <w:r>
              <w:t>24</w:t>
            </w:r>
          </w:p>
        </w:tc>
        <w:tc>
          <w:tcPr>
            <w:tcW w:type="dxa" w:w="2160"/>
          </w:tcPr>
          <w:p>
            <w:r>
              <w:t>24</w:t>
            </w:r>
          </w:p>
        </w:tc>
        <w:tc>
          <w:tcPr>
            <w:tcW w:type="dxa" w:w="2160"/>
          </w:tcPr>
          <w:p>
            <w:r>
              <w:t>17</w:t>
            </w:r>
          </w:p>
        </w:tc>
        <w:tc>
          <w:tcPr>
            <w:tcW w:type="dxa" w:w="2160"/>
          </w:tcPr>
          <w:p>
            <w:r>
              <w:t>77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