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37</w:t>
            </w:r>
          </w:p>
        </w:tc>
        <w:tc>
          <w:tcPr>
            <w:tcW w:type="dxa" w:w="2880"/>
          </w:tcPr>
          <w:p>
            <w:r>
              <w:t>30</w:t>
            </w:r>
          </w:p>
        </w:tc>
      </w:tr>
      <w:tr>
        <w:tc>
          <w:tcPr>
            <w:tcW w:type="dxa" w:w="2880"/>
          </w:tcPr>
          <w:p>
            <w:r>
              <w:t>44</w:t>
            </w:r>
          </w:p>
        </w:tc>
        <w:tc>
          <w:tcPr>
            <w:tcW w:type="dxa" w:w="2880"/>
          </w:tcPr>
          <w:p>
            <w:r>
              <w:t>93</w:t>
            </w:r>
          </w:p>
        </w:tc>
        <w:tc>
          <w:tcPr>
            <w:tcW w:type="dxa" w:w="2880"/>
          </w:tcPr>
          <w:p>
            <w:r>
              <w:t>8</w:t>
            </w:r>
          </w:p>
        </w:tc>
      </w:tr>
      <w:tr>
        <w:tc>
          <w:tcPr>
            <w:tcW w:type="dxa" w:w="2880"/>
          </w:tcPr>
          <w:p>
            <w:r>
              <w:t>60</w:t>
            </w:r>
          </w:p>
        </w:tc>
        <w:tc>
          <w:tcPr>
            <w:tcW w:type="dxa" w:w="2880"/>
          </w:tcPr>
          <w:p>
            <w:r>
              <w:t>13</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