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4394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012214" cy="198353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012214" cy="198353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92</w:t>
            </w:r>
          </w:p>
        </w:tc>
        <w:tc>
          <w:tcPr>
            <w:tcW w:type="dxa" w:w="2880"/>
          </w:tcPr>
          <w:p>
            <w:r>
              <w:t>22</w:t>
            </w:r>
          </w:p>
        </w:tc>
      </w:tr>
      <w:tr>
        <w:tc>
          <w:tcPr>
            <w:tcW w:type="dxa" w:w="2880"/>
          </w:tcPr>
          <w:p>
            <w:r>
              <w:t>76</w:t>
            </w:r>
          </w:p>
        </w:tc>
        <w:tc>
          <w:tcPr>
            <w:tcW w:type="dxa" w:w="2880"/>
          </w:tcPr>
          <w:p>
            <w:r>
              <w:t>97</w:t>
            </w:r>
          </w:p>
        </w:tc>
        <w:tc>
          <w:tcPr>
            <w:tcW w:type="dxa" w:w="2880"/>
          </w:tcPr>
          <w:p>
            <w:r>
              <w:t>86</w:t>
            </w:r>
          </w:p>
        </w:tc>
      </w:tr>
      <w:tr>
        <w:tc>
          <w:tcPr>
            <w:tcW w:type="dxa" w:w="2880"/>
          </w:tcPr>
          <w:p>
            <w:r>
              <w:t>49</w:t>
            </w:r>
          </w:p>
        </w:tc>
        <w:tc>
          <w:tcPr>
            <w:tcW w:type="dxa" w:w="2880"/>
          </w:tcPr>
          <w:p>
            <w:r>
              <w:t>83</w:t>
            </w:r>
          </w:p>
        </w:tc>
        <w:tc>
          <w:tcPr>
            <w:tcW w:type="dxa" w:w="288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