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4760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80</w:t>
            </w:r>
          </w:p>
        </w:tc>
        <w:tc>
          <w:tcPr>
            <w:tcW w:type="dxa" w:w="2880"/>
          </w:tcPr>
          <w:p>
            <w:r>
              <w:t>78</w:t>
            </w:r>
          </w:p>
        </w:tc>
      </w:tr>
      <w:tr>
        <w:tc>
          <w:tcPr>
            <w:tcW w:type="dxa" w:w="2880"/>
          </w:tcPr>
          <w:p>
            <w:r>
              <w:t>6</w:t>
            </w:r>
          </w:p>
        </w:tc>
        <w:tc>
          <w:tcPr>
            <w:tcW w:type="dxa" w:w="2880"/>
          </w:tcPr>
          <w:p>
            <w:r>
              <w:t>97</w:t>
            </w:r>
          </w:p>
        </w:tc>
        <w:tc>
          <w:tcPr>
            <w:tcW w:type="dxa" w:w="2880"/>
          </w:tcPr>
          <w:p>
            <w:r>
              <w:t>57</w:t>
            </w:r>
          </w:p>
        </w:tc>
      </w:tr>
      <w:tr>
        <w:tc>
          <w:tcPr>
            <w:tcW w:type="dxa" w:w="2880"/>
          </w:tcPr>
          <w:p>
            <w:r>
              <w:t>42</w:t>
            </w:r>
          </w:p>
        </w:tc>
        <w:tc>
          <w:tcPr>
            <w:tcW w:type="dxa" w:w="2880"/>
          </w:tcPr>
          <w:p>
            <w:r>
              <w:t>31</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