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87" w:rsidRPr="003E56E6" w:rsidRDefault="006A54E7" w:rsidP="00596857">
      <w:pPr>
        <w:pStyle w:val="a3"/>
        <w:numPr>
          <w:ilvl w:val="0"/>
          <w:numId w:val="3"/>
        </w:numPr>
        <w:ind w:leftChars="0"/>
        <w:jc w:val="center"/>
        <w:rPr>
          <w:rFonts w:asciiTheme="majorHAnsi" w:eastAsia="微軟正黑體" w:hAnsiTheme="majorHAnsi"/>
          <w:b/>
          <w:sz w:val="28"/>
        </w:rPr>
      </w:pPr>
      <w:r w:rsidRPr="003E56E6">
        <w:rPr>
          <w:rFonts w:asciiTheme="majorHAnsi" w:eastAsia="微軟正黑體" w:hAnsiTheme="majorHAnsi" w:hint="eastAsia"/>
          <w:b/>
          <w:sz w:val="28"/>
        </w:rPr>
        <w:t>中興教會展望靈修會紀錄</w:t>
      </w:r>
    </w:p>
    <w:p w:rsidR="006A54E7" w:rsidRPr="003E56E6" w:rsidRDefault="006A54E7" w:rsidP="00596857">
      <w:pPr>
        <w:jc w:val="center"/>
        <w:rPr>
          <w:rFonts w:asciiTheme="majorHAnsi" w:eastAsia="微軟正黑體" w:hAnsiTheme="majorHAnsi"/>
        </w:rPr>
      </w:pPr>
    </w:p>
    <w:p w:rsidR="00AD383A" w:rsidRPr="003E56E6" w:rsidRDefault="00AD383A" w:rsidP="00596857">
      <w:pPr>
        <w:jc w:val="center"/>
        <w:rPr>
          <w:rFonts w:asciiTheme="majorHAnsi" w:eastAsia="微軟正黑體" w:hAnsiTheme="majorHAnsi" w:hint="eastAsia"/>
          <w:sz w:val="28"/>
        </w:rPr>
      </w:pPr>
      <w:r w:rsidRPr="003E56E6">
        <w:rPr>
          <w:rFonts w:asciiTheme="majorHAnsi" w:eastAsia="微軟正黑體" w:hAnsiTheme="majorHAnsi" w:hint="eastAsia"/>
          <w:sz w:val="28"/>
        </w:rPr>
        <w:t>短講</w:t>
      </w:r>
    </w:p>
    <w:p w:rsidR="00AD383A" w:rsidRPr="003E56E6" w:rsidRDefault="00AD383A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短講一：裝備自己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outlineLvl w:val="2"/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  <w:t>開場</w:t>
      </w:r>
    </w:p>
    <w:p w:rsidR="003E56E6" w:rsidRPr="003E56E6" w:rsidRDefault="003E56E6" w:rsidP="005968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靈修的第一個步驟是檢討自己</w:t>
      </w:r>
    </w:p>
    <w:p w:rsidR="003E56E6" w:rsidRPr="003E56E6" w:rsidRDefault="003E56E6" w:rsidP="005968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古語告訴我們：自己檢討自己能使自己有益處</w:t>
      </w:r>
    </w:p>
    <w:p w:rsidR="003E56E6" w:rsidRPr="003E56E6" w:rsidRDefault="003E56E6" w:rsidP="005968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願今天我們的檢討能使我們知道教會的缺失，並使我們自己與教會有益處</w:t>
      </w:r>
    </w:p>
    <w:p w:rsidR="003E56E6" w:rsidRPr="003E56E6" w:rsidRDefault="003E56E6" w:rsidP="005968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每一次舉辦這種檢討會的時候願大家彼此檢討，成長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兩件事情要大家討論</w:t>
      </w:r>
    </w:p>
    <w:p w:rsidR="003E56E6" w:rsidRPr="003E56E6" w:rsidRDefault="003E56E6" w:rsidP="005968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教會與個人目前有什麼需要改進</w:t>
      </w:r>
    </w:p>
    <w:p w:rsidR="003E56E6" w:rsidRPr="003E56E6" w:rsidRDefault="003E56E6" w:rsidP="005968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對未來牧者有什麼樣的期待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猶太書</w:t>
      </w:r>
      <w:r w:rsidRPr="003E56E6">
        <w:rPr>
          <w:rFonts w:asciiTheme="majorHAnsi" w:eastAsia="微軟正黑體" w:hAnsiTheme="majorHAnsi" w:cs="Noto Serif"/>
          <w:color w:val="333333"/>
        </w:rPr>
        <w:t xml:space="preserve"> 1:20 - 23</w:t>
      </w:r>
      <w:r w:rsidRPr="003E56E6">
        <w:rPr>
          <w:rFonts w:asciiTheme="majorHAnsi" w:eastAsia="微軟正黑體" w:hAnsiTheme="majorHAnsi" w:cs="Noto Serif"/>
          <w:color w:val="333333"/>
        </w:rPr>
        <w:t>：「親愛的弟兄啊，你們卻要在至聖的真道上造就自己，在聖靈裏禱告，保守自己常在神的愛中，仰望我們主耶穌基督的憐憫，直到永生。有些人存疑心，你們要憐憫他們；有些人你們要從火中搶出來，搭救他們；有些人你們要存懼怕的心憐憫他們，連那被情慾沾染的衣服也當厭惡。」</w:t>
      </w:r>
    </w:p>
    <w:p w:rsidR="003E56E6" w:rsidRPr="003E56E6" w:rsidRDefault="003E56E6" w:rsidP="0059685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建造要從自己做起（在至聖的真道上造就自己）</w:t>
      </w:r>
      <w:r w:rsidRPr="003E56E6">
        <w:rPr>
          <w:rFonts w:asciiTheme="majorHAnsi" w:eastAsia="微軟正黑體" w:hAnsiTheme="majorHAnsi" w:cs="Noto Serif"/>
          <w:color w:val="333333"/>
        </w:rPr>
        <w:t xml:space="preserve">-&gt; </w:t>
      </w:r>
      <w:r w:rsidRPr="003E56E6">
        <w:rPr>
          <w:rFonts w:asciiTheme="majorHAnsi" w:eastAsia="微軟正黑體" w:hAnsiTheme="majorHAnsi" w:cs="Noto Serif"/>
          <w:color w:val="333333"/>
        </w:rPr>
        <w:t>才能成為神使用的器具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outlineLvl w:val="2"/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  <w:t>成為神的器具要先建造自己信仰的基石</w:t>
      </w:r>
    </w:p>
    <w:p w:rsidR="003E56E6" w:rsidRPr="003E56E6" w:rsidRDefault="003E56E6" w:rsidP="0059685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猶大的身份是耶穌的弟弟，在耶穌受釘前猶大並不喜歡耶穌，直到耶穌受釘後才認識這個真理</w:t>
      </w:r>
    </w:p>
    <w:p w:rsidR="003E56E6" w:rsidRPr="003E56E6" w:rsidRDefault="003E56E6" w:rsidP="0059685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時代的變遷中，人要改變到</w:t>
      </w:r>
      <w:r w:rsidRPr="003E56E6">
        <w:rPr>
          <w:rFonts w:asciiTheme="majorHAnsi" w:eastAsia="微軟正黑體" w:hAnsiTheme="majorHAnsi" w:cs="Noto Serif"/>
          <w:b/>
          <w:bCs/>
          <w:color w:val="333333"/>
        </w:rPr>
        <w:t>真理的真道上</w:t>
      </w:r>
    </w:p>
    <w:p w:rsidR="003E56E6" w:rsidRPr="003E56E6" w:rsidRDefault="003E56E6" w:rsidP="0059685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要建造的是榮耀上帝的事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outlineLvl w:val="2"/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  <w:t>為什麼要擺上自己</w:t>
      </w:r>
    </w:p>
    <w:p w:rsidR="003E56E6" w:rsidRPr="003E56E6" w:rsidRDefault="003E56E6" w:rsidP="0059685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聖經中提醒我們要「擺上自己」</w:t>
      </w:r>
    </w:p>
    <w:p w:rsidR="003E56E6" w:rsidRPr="003E56E6" w:rsidRDefault="003E56E6" w:rsidP="0059685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要有樂意擺上自己被神使用的心志</w:t>
      </w:r>
    </w:p>
    <w:p w:rsidR="003E56E6" w:rsidRPr="003E56E6" w:rsidRDefault="003E56E6" w:rsidP="0059685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擺上自己的理由：</w:t>
      </w:r>
    </w:p>
    <w:p w:rsidR="003E56E6" w:rsidRPr="003E56E6" w:rsidRDefault="003E56E6" w:rsidP="00596857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這是上帝的呼召</w:t>
      </w:r>
      <w:r w:rsidRPr="003E56E6">
        <w:rPr>
          <w:rFonts w:asciiTheme="majorHAnsi" w:eastAsia="微軟正黑體" w:hAnsiTheme="majorHAnsi" w:cs="Noto Serif"/>
          <w:color w:val="333333"/>
        </w:rPr>
        <w:t xml:space="preserve"> </w:t>
      </w:r>
      <w:r w:rsidRPr="003E56E6">
        <w:rPr>
          <w:rFonts w:asciiTheme="majorHAnsi" w:eastAsia="微軟正黑體" w:hAnsiTheme="majorHAnsi" w:cs="Noto Serif"/>
          <w:color w:val="333333"/>
        </w:rPr>
        <w:t>在（創世記</w:t>
      </w:r>
      <w:r w:rsidRPr="003E56E6">
        <w:rPr>
          <w:rFonts w:asciiTheme="majorHAnsi" w:eastAsia="微軟正黑體" w:hAnsiTheme="majorHAnsi" w:cs="Noto Serif"/>
          <w:color w:val="333333"/>
        </w:rPr>
        <w:t xml:space="preserve"> 24:50</w:t>
      </w:r>
      <w:r w:rsidRPr="003E56E6">
        <w:rPr>
          <w:rFonts w:asciiTheme="majorHAnsi" w:eastAsia="微軟正黑體" w:hAnsiTheme="majorHAnsi" w:cs="Noto Serif"/>
          <w:color w:val="333333"/>
        </w:rPr>
        <w:t>）「拉班和彼土利回答說：『這事乃出於耶和華，我們不能向你說好說歹。』」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當驢子被上帝選擇時，它便與上帝同得榮耀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當神要使用我們的時候，不能拒絕</w:t>
      </w:r>
    </w:p>
    <w:p w:rsidR="003E56E6" w:rsidRPr="003E56E6" w:rsidRDefault="003E56E6" w:rsidP="00596857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要記得這是上帝的恩典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上帝從眾人中選擇你來服事，這就是榮耀與恩典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在恩典中我們應該歡喜順服來服事</w:t>
      </w:r>
    </w:p>
    <w:p w:rsidR="003E56E6" w:rsidRPr="003E56E6" w:rsidRDefault="003E56E6" w:rsidP="00596857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擺上自己要完全交給上帝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當被神使用的時候不應該有一大堆自己的意見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當完全被神使用的時候會有完全不同的果效（就如五餅二魚的見證）</w:t>
      </w:r>
    </w:p>
    <w:p w:rsidR="003E56E6" w:rsidRPr="003E56E6" w:rsidRDefault="003E56E6" w:rsidP="00596857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要立志盡本分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聖經中有</w:t>
      </w:r>
      <w:r w:rsidRPr="003E56E6">
        <w:rPr>
          <w:rFonts w:asciiTheme="majorHAnsi" w:eastAsia="微軟正黑體" w:hAnsiTheme="majorHAnsi" w:cs="Noto Serif"/>
          <w:color w:val="333333"/>
        </w:rPr>
        <w:t xml:space="preserve"> 5000, 2000, 1000 </w:t>
      </w:r>
      <w:r w:rsidRPr="003E56E6">
        <w:rPr>
          <w:rFonts w:asciiTheme="majorHAnsi" w:eastAsia="微軟正黑體" w:hAnsiTheme="majorHAnsi" w:cs="Noto Serif"/>
          <w:color w:val="333333"/>
        </w:rPr>
        <w:t>的寓言，神所看重的是照各人的能力盡本分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神所看的不是做的事有多大，而是盡多少心力</w:t>
      </w:r>
    </w:p>
    <w:p w:rsidR="003E56E6" w:rsidRPr="003E56E6" w:rsidRDefault="003E56E6" w:rsidP="00596857">
      <w:pPr>
        <w:widowControl/>
        <w:shd w:val="clear" w:color="auto" w:fill="FFFFFF"/>
        <w:spacing w:before="100" w:beforeAutospacing="1" w:after="100" w:afterAutospacing="1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在約翰福音</w:t>
      </w:r>
      <w:r w:rsidRPr="003E56E6">
        <w:rPr>
          <w:rFonts w:asciiTheme="majorHAnsi" w:eastAsia="微軟正黑體" w:hAnsiTheme="majorHAnsi" w:cs="Noto Serif"/>
          <w:color w:val="333333"/>
        </w:rPr>
        <w:t xml:space="preserve"> 21:18-19 </w:t>
      </w:r>
      <w:r w:rsidRPr="003E56E6">
        <w:rPr>
          <w:rFonts w:asciiTheme="majorHAnsi" w:eastAsia="微軟正黑體" w:hAnsiTheme="majorHAnsi" w:cs="Noto Serif"/>
          <w:color w:val="333333"/>
        </w:rPr>
        <w:t>耶穌對彼得說：「『我實實在在地告訴你，你年少的時候，自己束上帶子，隨意往來；但年老的時候，你要伸出手來，別人要把你束上，帶你到不願意去的地方。』說了這話，就對他說：『你跟從我吧！』」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outlineLvl w:val="2"/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b/>
          <w:bCs/>
          <w:color w:val="333333"/>
          <w:sz w:val="34"/>
          <w:szCs w:val="34"/>
        </w:rPr>
        <w:t>結論</w:t>
      </w:r>
    </w:p>
    <w:p w:rsidR="003E56E6" w:rsidRPr="003E56E6" w:rsidRDefault="003E56E6" w:rsidP="00596857">
      <w:pPr>
        <w:widowControl/>
        <w:shd w:val="clear" w:color="auto" w:fill="FFFFFF"/>
        <w:spacing w:before="240" w:after="2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在這個年度主題「裝備自己」當中勸勉彼此要：</w:t>
      </w:r>
      <w:r w:rsidRPr="003E56E6">
        <w:rPr>
          <w:rFonts w:asciiTheme="majorHAnsi" w:eastAsia="微軟正黑體" w:hAnsiTheme="majorHAnsi" w:cs="Noto Serif"/>
          <w:color w:val="333333"/>
        </w:rPr>
        <w:t xml:space="preserve">1. </w:t>
      </w:r>
      <w:r w:rsidRPr="003E56E6">
        <w:rPr>
          <w:rFonts w:asciiTheme="majorHAnsi" w:eastAsia="微軟正黑體" w:hAnsiTheme="majorHAnsi" w:cs="Noto Serif"/>
          <w:color w:val="333333"/>
        </w:rPr>
        <w:t>在至聖的真道上造就自己；</w:t>
      </w:r>
      <w:r w:rsidRPr="003E56E6">
        <w:rPr>
          <w:rFonts w:asciiTheme="majorHAnsi" w:eastAsia="微軟正黑體" w:hAnsiTheme="majorHAnsi" w:cs="Noto Serif"/>
          <w:color w:val="333333"/>
        </w:rPr>
        <w:t xml:space="preserve">2. </w:t>
      </w:r>
      <w:r w:rsidRPr="003E56E6">
        <w:rPr>
          <w:rFonts w:asciiTheme="majorHAnsi" w:eastAsia="微軟正黑體" w:hAnsiTheme="majorHAnsi" w:cs="Noto Serif"/>
          <w:color w:val="333333"/>
        </w:rPr>
        <w:t>要完全的擺上自己讓神使用，在教會服事中不能有「捨不得」，當能完全擺上自己服事的時候，才能得到神的祝福。</w:t>
      </w:r>
    </w:p>
    <w:p w:rsidR="003E56E6" w:rsidRPr="003E56E6" w:rsidRDefault="003E56E6" w:rsidP="00596857">
      <w:pPr>
        <w:rPr>
          <w:rFonts w:asciiTheme="majorHAnsi" w:eastAsia="微軟正黑體" w:hAnsiTheme="majorHAnsi"/>
        </w:rPr>
      </w:pPr>
    </w:p>
    <w:p w:rsidR="003E56E6" w:rsidRPr="003E56E6" w:rsidRDefault="003E56E6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短講二：參與事奉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以弗所書</w:t>
      </w:r>
      <w:r w:rsidRPr="003E56E6">
        <w:rPr>
          <w:rFonts w:asciiTheme="majorHAnsi" w:eastAsia="微軟正黑體" w:hAnsiTheme="majorHAnsi" w:cs="Noto Serif"/>
          <w:color w:val="333333"/>
        </w:rPr>
        <w:t xml:space="preserve"> 4:11-13 </w:t>
      </w:r>
      <w:r w:rsidRPr="003E56E6">
        <w:rPr>
          <w:rFonts w:asciiTheme="majorHAnsi" w:eastAsia="微軟正黑體" w:hAnsiTheme="majorHAnsi" w:cs="Noto Serif"/>
          <w:color w:val="333333"/>
        </w:rPr>
        <w:t>「他所賜的，有使徒，有先知，有傳福音的，有牧師和教師，為要成全聖徒，各盡其職，建立基督的身體，直等到我們眾人在真道上同歸於一，認識神的兒子，得以長大成人，滿有基督長成的身量」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前言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由上一節的分享中我知道「裝備自己」的意義，不過倘若只有裝備自己而沒有使用並沒有益處。就像當年牧師考過駕照後兩年才買車竟忘記如何開車，同理，在裝備自己後若沒有使用，這樣的能力也會生疏，在裝備自己後我們也要來參與事奉。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在以弗所書中說到各樣的恩賜有使徒，有先知，有傳福音的，有牧師和教師，這個的用處是使聖徒合一來做上帝的工。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兩個例子邀請大家思考：</w:t>
      </w:r>
    </w:p>
    <w:p w:rsidR="003E56E6" w:rsidRPr="003E56E6" w:rsidRDefault="003E56E6" w:rsidP="00596857">
      <w:pPr>
        <w:pStyle w:val="md-end-block"/>
        <w:numPr>
          <w:ilvl w:val="0"/>
          <w:numId w:val="22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有一個心理學家在講課中提出一個想法：「假設這裡有一隻蛇，這一隻蛇在西洋人的眼中是魔鬼，而在東方人的眼中是吃補」，同樣的東西在不同的眼光中有不同的解釋</w:t>
      </w:r>
    </w:p>
    <w:p w:rsidR="003E56E6" w:rsidRPr="003E56E6" w:rsidRDefault="003E56E6" w:rsidP="00596857">
      <w:pPr>
        <w:pStyle w:val="md-end-block"/>
        <w:numPr>
          <w:ilvl w:val="0"/>
          <w:numId w:val="22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在過去考大學時，當考完試後還有一個面試，當時有一個女孩在面試中主考官問他：「你為什麼要選擇教書這個行業？」，考生回應說：「小時後我立志將來要做一個偉人，當我讀國中的時候我覺得我不是成為偉人的料，這個目標對我來說太困難了，在高中的時候我改變我的志願，我要成為偉人的太太，直到現在我覺得我成為偉人的太太難度太高了，我決定做偉人的老師，因此我來考師範大學」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同樣，在教會中我們應當參與事奉，或許我們並沒有能力成為厲害的人，不過我們卻能與厲害的人服事也或許能成就大事！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要疼愛自己的教會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當我們願意參與教會中的服事時，表明我們能夠疼愛自己的教會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使徒行傳</w:t>
      </w:r>
      <w:r w:rsidRPr="003E56E6">
        <w:rPr>
          <w:rFonts w:asciiTheme="majorHAnsi" w:eastAsia="微軟正黑體" w:hAnsiTheme="majorHAnsi" w:cs="Noto Serif"/>
          <w:color w:val="333333"/>
        </w:rPr>
        <w:t xml:space="preserve"> 20:28</w:t>
      </w:r>
      <w:r w:rsidRPr="003E56E6">
        <w:rPr>
          <w:rFonts w:asciiTheme="majorHAnsi" w:eastAsia="微軟正黑體" w:hAnsiTheme="majorHAnsi" w:cs="Noto Serif"/>
          <w:color w:val="333333"/>
        </w:rPr>
        <w:t>：「聖靈立你們作全羣的監督，你們就當為自己謹慎，也為全羣謹慎，牧養神的教會，就是他用自己血所買來的</w:t>
      </w:r>
      <w:r w:rsidRPr="003E56E6">
        <w:rPr>
          <w:rFonts w:asciiTheme="majorHAnsi" w:eastAsia="微軟正黑體" w:hAnsiTheme="majorHAnsi" w:cs="Noto Serif"/>
          <w:color w:val="333333"/>
        </w:rPr>
        <w:t xml:space="preserve"> </w:t>
      </w:r>
      <w:r w:rsidRPr="003E56E6">
        <w:rPr>
          <w:rFonts w:asciiTheme="majorHAnsi" w:eastAsia="微軟正黑體" w:hAnsiTheme="majorHAnsi" w:cs="Noto Serif"/>
          <w:color w:val="333333"/>
        </w:rPr>
        <w:t>」中告訴我們，我們是神用祂的血所贖回的，怎可以不服事神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要敬重自己的身份、職分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當敬重自己的身份，如同羅馬書</w:t>
      </w:r>
      <w:r w:rsidRPr="003E56E6">
        <w:rPr>
          <w:rFonts w:asciiTheme="majorHAnsi" w:eastAsia="微軟正黑體" w:hAnsiTheme="majorHAnsi" w:cs="Noto Serif"/>
          <w:color w:val="333333"/>
        </w:rPr>
        <w:t xml:space="preserve"> 11:13 </w:t>
      </w:r>
      <w:r w:rsidRPr="003E56E6">
        <w:rPr>
          <w:rFonts w:asciiTheme="majorHAnsi" w:eastAsia="微軟正黑體" w:hAnsiTheme="majorHAnsi" w:cs="Noto Serif"/>
          <w:color w:val="333333"/>
        </w:rPr>
        <w:t>說：「我對你們外邦人說這話；因我是外邦人的使徒，所以敬重原文是榮耀我的職分」，在原文中，敬重代表是榮耀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為了這個職分我們要來榮耀上帝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應該做好的模範</w:t>
      </w:r>
    </w:p>
    <w:p w:rsidR="003E56E6" w:rsidRPr="003E56E6" w:rsidRDefault="003E56E6" w:rsidP="00596857">
      <w:pPr>
        <w:pStyle w:val="md-end-block"/>
        <w:numPr>
          <w:ilvl w:val="0"/>
          <w:numId w:val="23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做好的模範不是轄制</w:t>
      </w:r>
    </w:p>
    <w:p w:rsidR="003E56E6" w:rsidRPr="003E56E6" w:rsidRDefault="003E56E6" w:rsidP="00596857">
      <w:pPr>
        <w:pStyle w:val="md-end-block"/>
        <w:numPr>
          <w:ilvl w:val="0"/>
          <w:numId w:val="23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是在各樣的事上成為信徒的模樣</w:t>
      </w:r>
    </w:p>
    <w:p w:rsidR="003E56E6" w:rsidRPr="003E56E6" w:rsidRDefault="003E56E6" w:rsidP="00596857">
      <w:pPr>
        <w:pStyle w:val="md-end-block"/>
        <w:numPr>
          <w:ilvl w:val="0"/>
          <w:numId w:val="23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會友間應該和睦相愛成為模範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應該盡力參與事奉</w:t>
      </w:r>
    </w:p>
    <w:p w:rsidR="003E56E6" w:rsidRPr="003E56E6" w:rsidRDefault="003E56E6" w:rsidP="00596857">
      <w:pPr>
        <w:pStyle w:val="md-end-block"/>
        <w:numPr>
          <w:ilvl w:val="0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所有的事奉應該由</w:t>
      </w:r>
      <w:r w:rsidRPr="003E56E6">
        <w:rPr>
          <w:rStyle w:val="a4"/>
          <w:rFonts w:asciiTheme="majorHAnsi" w:eastAsia="微軟正黑體" w:hAnsiTheme="majorHAnsi" w:cs="Noto Serif"/>
          <w:color w:val="333333"/>
        </w:rPr>
        <w:t>態度</w:t>
      </w:r>
      <w:r w:rsidRPr="003E56E6">
        <w:rPr>
          <w:rFonts w:asciiTheme="majorHAnsi" w:eastAsia="微軟正黑體" w:hAnsiTheme="majorHAnsi" w:cs="Noto Serif"/>
          <w:color w:val="333333"/>
        </w:rPr>
        <w:t>做起，這個與教會的發展、成長非常相關</w:t>
      </w:r>
    </w:p>
    <w:p w:rsidR="003E56E6" w:rsidRPr="003E56E6" w:rsidRDefault="003E56E6" w:rsidP="00596857">
      <w:pPr>
        <w:pStyle w:val="md-end-block"/>
        <w:numPr>
          <w:ilvl w:val="0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這也能成為我們未來聘牧的參考</w:t>
      </w:r>
    </w:p>
    <w:p w:rsidR="003E56E6" w:rsidRPr="003E56E6" w:rsidRDefault="003E56E6" w:rsidP="00596857">
      <w:pPr>
        <w:pStyle w:val="md-end-block"/>
        <w:numPr>
          <w:ilvl w:val="1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講道是能帶來「震動」的事情，如果牧師的講道沒有辦法讓會眾帶來「震動」就沒有益處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同理，積極的出席參與聚會是對這些的回應</w:t>
      </w:r>
    </w:p>
    <w:p w:rsidR="003E56E6" w:rsidRPr="003E56E6" w:rsidRDefault="003E56E6" w:rsidP="00596857">
      <w:pPr>
        <w:pStyle w:val="md-end-block"/>
        <w:numPr>
          <w:ilvl w:val="1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講道中講到者應該自己要知道使命，當講道者並沒有使命他所說的一切對教會都沒有益處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講道的核心是說上帝的話，而不是說自己的話</w:t>
      </w:r>
    </w:p>
    <w:p w:rsidR="003E56E6" w:rsidRPr="003E56E6" w:rsidRDefault="003E56E6" w:rsidP="00596857">
      <w:pPr>
        <w:pStyle w:val="md-end-block"/>
        <w:numPr>
          <w:ilvl w:val="1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>一個牧者若將講台分別為聖，他必定在講台上警慎自己的言詞，就如同上帝對摩西說：這是神聖的地方，要脫鞋</w:t>
      </w:r>
    </w:p>
    <w:p w:rsidR="003E56E6" w:rsidRPr="003E56E6" w:rsidRDefault="003E56E6" w:rsidP="00596857">
      <w:pPr>
        <w:pStyle w:val="md-end-block"/>
        <w:numPr>
          <w:ilvl w:val="0"/>
          <w:numId w:val="24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我們用牧者講道的例子也來勉勵彼此，我們口裡說說的是否對人有益處？我們是否明白神的旨意才來服事？我們是否有正確的心態？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要有「負擔」的精神</w:t>
      </w:r>
    </w:p>
    <w:p w:rsidR="003E56E6" w:rsidRPr="003E56E6" w:rsidRDefault="003E56E6" w:rsidP="00596857">
      <w:pPr>
        <w:pStyle w:val="md-end-block"/>
        <w:numPr>
          <w:ilvl w:val="0"/>
          <w:numId w:val="25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負擔就是面對所有的事情以及問題，並且解決</w:t>
      </w:r>
    </w:p>
    <w:p w:rsidR="003E56E6" w:rsidRPr="003E56E6" w:rsidRDefault="003E56E6" w:rsidP="00596857">
      <w:pPr>
        <w:pStyle w:val="md-end-block"/>
        <w:numPr>
          <w:ilvl w:val="0"/>
          <w:numId w:val="25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在服事當中如果沒有「樂意」，所服事的就會成為重擔</w:t>
      </w:r>
    </w:p>
    <w:p w:rsidR="003E56E6" w:rsidRPr="003E56E6" w:rsidRDefault="003E56E6" w:rsidP="00596857">
      <w:pPr>
        <w:pStyle w:val="md-end-block"/>
        <w:numPr>
          <w:ilvl w:val="0"/>
          <w:numId w:val="25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聖經中有兩個例子</w:t>
      </w:r>
    </w:p>
    <w:p w:rsidR="003E56E6" w:rsidRPr="003E56E6" w:rsidRDefault="003E56E6" w:rsidP="00596857">
      <w:pPr>
        <w:pStyle w:val="md-end-block"/>
        <w:numPr>
          <w:ilvl w:val="1"/>
          <w:numId w:val="25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列王紀下</w:t>
      </w:r>
      <w:r w:rsidRPr="003E56E6">
        <w:rPr>
          <w:rFonts w:asciiTheme="majorHAnsi" w:eastAsia="微軟正黑體" w:hAnsiTheme="majorHAnsi" w:cs="Noto Serif"/>
          <w:color w:val="333333"/>
        </w:rPr>
        <w:t xml:space="preserve"> 6 </w:t>
      </w:r>
      <w:r w:rsidRPr="003E56E6">
        <w:rPr>
          <w:rFonts w:asciiTheme="majorHAnsi" w:eastAsia="微軟正黑體" w:hAnsiTheme="majorHAnsi" w:cs="Noto Serif"/>
          <w:color w:val="333333"/>
        </w:rPr>
        <w:t>中，先知的門徒與以利沙先知一起樂意去伐木建造房屋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「先知門徒對以利沙說：「看哪，我們同你所住的地方過於窄小，求你容我們往約旦河去，各人從那裏取一根木料建造房屋居住。」他說：「你們去吧！」有一人說：「求你與僕人同去。」回答說：「我可以去。」於是以利沙與他們同去。到了約旦河，就砍伐樹木。有一人砍樹的時候，斧頭掉在水裏，他就呼叫說：「哀哉！我主啊，這斧子是借的。」神人問說：「掉在哪裏了？」他將那地方指給以利沙看。以利沙砍了一根木頭，拋在水裏，斧頭就漂上來了。以利沙說：「拿起來吧！」那人就伸手拿起來了。」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lastRenderedPageBreak/>
        <w:t xml:space="preserve">a. </w:t>
      </w:r>
      <w:r w:rsidRPr="003E56E6">
        <w:rPr>
          <w:rFonts w:asciiTheme="majorHAnsi" w:eastAsia="微軟正黑體" w:hAnsiTheme="majorHAnsi" w:cs="Noto Serif"/>
          <w:color w:val="333333"/>
        </w:rPr>
        <w:t>我們是否有「我們同你所住的地方過於窄小，</w:t>
      </w:r>
      <w:r w:rsidRPr="003E56E6">
        <w:rPr>
          <w:rFonts w:asciiTheme="majorHAnsi" w:eastAsia="微軟正黑體" w:hAnsiTheme="majorHAnsi" w:cs="Noto Serif"/>
          <w:color w:val="333333"/>
        </w:rPr>
        <w:t xml:space="preserve"> 2</w:t>
      </w:r>
      <w:r w:rsidRPr="003E56E6">
        <w:rPr>
          <w:rFonts w:asciiTheme="majorHAnsi" w:eastAsia="微軟正黑體" w:hAnsiTheme="majorHAnsi" w:cs="Noto Serif"/>
          <w:color w:val="333333"/>
        </w:rPr>
        <w:t>求你容我們往約旦河去，各人從那裏取一根木料建造房屋居住」的心志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 xml:space="preserve">b. </w:t>
      </w:r>
      <w:r w:rsidRPr="003E56E6">
        <w:rPr>
          <w:rFonts w:asciiTheme="majorHAnsi" w:eastAsia="微軟正黑體" w:hAnsiTheme="majorHAnsi" w:cs="Noto Serif"/>
          <w:color w:val="333333"/>
        </w:rPr>
        <w:t>當斧頭掉進水中的時後我們如何面對？</w:t>
      </w:r>
    </w:p>
    <w:p w:rsidR="003E56E6" w:rsidRPr="003E56E6" w:rsidRDefault="003E56E6" w:rsidP="00596857">
      <w:pPr>
        <w:pStyle w:val="md-end-block"/>
        <w:numPr>
          <w:ilvl w:val="1"/>
          <w:numId w:val="25"/>
        </w:numPr>
        <w:shd w:val="clear" w:color="auto" w:fill="FFFFFF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摩西帶以色列百姓出埃及後遇到很多事情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 xml:space="preserve">a. </w:t>
      </w:r>
      <w:r w:rsidRPr="003E56E6">
        <w:rPr>
          <w:rFonts w:asciiTheme="majorHAnsi" w:eastAsia="微軟正黑體" w:hAnsiTheme="majorHAnsi" w:cs="Noto Serif"/>
          <w:color w:val="333333"/>
        </w:rPr>
        <w:t>有許多的苦難卻也經歷很大的神蹟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 xml:space="preserve">b. </w:t>
      </w:r>
      <w:r w:rsidRPr="003E56E6">
        <w:rPr>
          <w:rFonts w:asciiTheme="majorHAnsi" w:eastAsia="微軟正黑體" w:hAnsiTheme="majorHAnsi" w:cs="Noto Serif"/>
          <w:color w:val="333333"/>
        </w:rPr>
        <w:t>摩西在山上當舉手禱告的時候以色列人就贏，當兩人扶著摩西的手禱告時，山下約書亞帶領兵丁交戰就能獲勝</w:t>
      </w:r>
    </w:p>
    <w:p w:rsidR="003E56E6" w:rsidRPr="003E56E6" w:rsidRDefault="003E56E6" w:rsidP="00596857">
      <w:pPr>
        <w:pStyle w:val="md-end-block"/>
        <w:shd w:val="clear" w:color="auto" w:fill="FFFFFF"/>
        <w:ind w:left="144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 xml:space="preserve">c. </w:t>
      </w:r>
      <w:r w:rsidRPr="003E56E6">
        <w:rPr>
          <w:rFonts w:asciiTheme="majorHAnsi" w:eastAsia="微軟正黑體" w:hAnsiTheme="majorHAnsi" w:cs="Noto Serif"/>
          <w:color w:val="333333"/>
        </w:rPr>
        <w:t>在教會的服事中會有帶領兵丁服事者、有舉手禱告的摩西、有扶持摩西者、也有許許多多的代禱者，這樣的服事才能完成事工</w:t>
      </w:r>
    </w:p>
    <w:p w:rsidR="003E56E6" w:rsidRPr="003E56E6" w:rsidRDefault="003E56E6" w:rsidP="00596857">
      <w:pPr>
        <w:pStyle w:val="3"/>
        <w:shd w:val="clear" w:color="auto" w:fill="FFFFFF"/>
        <w:spacing w:before="240" w:beforeAutospacing="0" w:after="240" w:afterAutospacing="0"/>
        <w:rPr>
          <w:rFonts w:asciiTheme="majorHAnsi" w:eastAsia="微軟正黑體" w:hAnsiTheme="majorHAnsi" w:cs="Noto Serif"/>
          <w:color w:val="333333"/>
          <w:sz w:val="34"/>
          <w:szCs w:val="34"/>
        </w:rPr>
      </w:pPr>
      <w:r w:rsidRPr="003E56E6">
        <w:rPr>
          <w:rFonts w:asciiTheme="majorHAnsi" w:eastAsia="微軟正黑體" w:hAnsiTheme="majorHAnsi" w:cs="Noto Serif"/>
          <w:color w:val="333333"/>
          <w:sz w:val="34"/>
          <w:szCs w:val="34"/>
        </w:rPr>
        <w:t>結論</w:t>
      </w:r>
    </w:p>
    <w:p w:rsidR="003E56E6" w:rsidRPr="003E56E6" w:rsidRDefault="003E56E6" w:rsidP="00596857">
      <w:pPr>
        <w:pStyle w:val="md-end-block"/>
        <w:shd w:val="clear" w:color="auto" w:fill="FFFFFF"/>
        <w:spacing w:before="240" w:beforeAutospacing="0" w:after="240" w:afterAutospacing="0"/>
        <w:jc w:val="both"/>
        <w:rPr>
          <w:rFonts w:asciiTheme="majorHAnsi" w:eastAsia="微軟正黑體" w:hAnsiTheme="majorHAnsi" w:cs="Noto Serif"/>
          <w:color w:val="333333"/>
        </w:rPr>
      </w:pPr>
      <w:r w:rsidRPr="003E56E6">
        <w:rPr>
          <w:rFonts w:asciiTheme="majorHAnsi" w:eastAsia="微軟正黑體" w:hAnsiTheme="majorHAnsi" w:cs="Noto Serif"/>
          <w:color w:val="333333"/>
        </w:rPr>
        <w:t>我們今日在這裡做靈修會，我們發現自己的軟弱並且檢討，我們不用為此感到懼怕而不願開口，當我們自己來檢討自己，所說的都能成為益處。也在教會中願我們有更多的人一同參與各樣的服事。</w:t>
      </w:r>
    </w:p>
    <w:p w:rsidR="003E56E6" w:rsidRPr="003E56E6" w:rsidRDefault="003E56E6" w:rsidP="00596857">
      <w:pPr>
        <w:rPr>
          <w:rFonts w:asciiTheme="majorHAnsi" w:eastAsia="微軟正黑體" w:hAnsiTheme="majorHAnsi"/>
        </w:rPr>
      </w:pPr>
    </w:p>
    <w:p w:rsidR="003E56E6" w:rsidRPr="003E56E6" w:rsidRDefault="003E56E6" w:rsidP="00596857">
      <w:pPr>
        <w:rPr>
          <w:rFonts w:asciiTheme="majorHAnsi" w:eastAsia="微軟正黑體" w:hAnsiTheme="majorHAnsi" w:hint="eastAsia"/>
        </w:rPr>
      </w:pPr>
    </w:p>
    <w:p w:rsidR="00AD383A" w:rsidRDefault="00AD383A" w:rsidP="00596857">
      <w:pPr>
        <w:jc w:val="center"/>
        <w:rPr>
          <w:rFonts w:asciiTheme="majorHAnsi" w:eastAsia="微軟正黑體" w:hAnsiTheme="majorHAnsi"/>
        </w:rPr>
      </w:pPr>
    </w:p>
    <w:p w:rsidR="00596857" w:rsidRDefault="00596857" w:rsidP="00596857">
      <w:pPr>
        <w:jc w:val="center"/>
        <w:rPr>
          <w:rFonts w:asciiTheme="majorHAnsi" w:eastAsia="微軟正黑體" w:hAnsiTheme="majorHAnsi"/>
        </w:rPr>
      </w:pPr>
    </w:p>
    <w:p w:rsidR="00596857" w:rsidRDefault="00596857" w:rsidP="00596857">
      <w:pPr>
        <w:jc w:val="center"/>
        <w:rPr>
          <w:rFonts w:asciiTheme="majorHAnsi" w:eastAsia="微軟正黑體" w:hAnsiTheme="majorHAnsi"/>
        </w:rPr>
      </w:pPr>
    </w:p>
    <w:p w:rsidR="00596857" w:rsidRPr="003E56E6" w:rsidRDefault="00596857" w:rsidP="00596857">
      <w:pPr>
        <w:jc w:val="center"/>
        <w:rPr>
          <w:rFonts w:asciiTheme="majorHAnsi" w:eastAsia="微軟正黑體" w:hAnsiTheme="majorHAnsi" w:hint="eastAsia"/>
        </w:rPr>
      </w:pPr>
      <w:bookmarkStart w:id="0" w:name="_GoBack"/>
      <w:bookmarkEnd w:id="0"/>
    </w:p>
    <w:p w:rsidR="006135EC" w:rsidRPr="003E56E6" w:rsidRDefault="006135EC" w:rsidP="00596857">
      <w:pPr>
        <w:jc w:val="center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  <w:sz w:val="28"/>
        </w:rPr>
        <w:lastRenderedPageBreak/>
        <w:t>小組討論</w:t>
      </w:r>
    </w:p>
    <w:p w:rsidR="006135EC" w:rsidRPr="003E56E6" w:rsidRDefault="006135EC" w:rsidP="00596857">
      <w:pPr>
        <w:rPr>
          <w:rFonts w:asciiTheme="majorHAnsi" w:eastAsia="微軟正黑體" w:hAnsiTheme="majorHAnsi"/>
          <w:sz w:val="28"/>
        </w:rPr>
      </w:pPr>
      <w:r w:rsidRPr="003E56E6">
        <w:rPr>
          <w:rFonts w:asciiTheme="majorHAnsi" w:eastAsia="微軟正黑體" w:hAnsiTheme="majorHAnsi" w:hint="eastAsia"/>
          <w:sz w:val="28"/>
        </w:rPr>
        <w:t>青年</w:t>
      </w:r>
    </w:p>
    <w:p w:rsidR="006135EC" w:rsidRPr="003E56E6" w:rsidRDefault="006135EC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如何成為代禱的勇士</w:t>
      </w:r>
    </w:p>
    <w:p w:rsidR="009556E3" w:rsidRPr="003E56E6" w:rsidRDefault="009556E3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當知道身邊有需要的人，從自己做成為一個中心點</w:t>
      </w:r>
    </w:p>
    <w:p w:rsidR="009556E3" w:rsidRPr="003E56E6" w:rsidRDefault="009556E3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知道了要馬上做</w:t>
      </w:r>
    </w:p>
    <w:p w:rsidR="009556E3" w:rsidRPr="003E56E6" w:rsidRDefault="009556E3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要建立緊密的關係，唯有緊密的關係才能敞開心胸的關心</w:t>
      </w:r>
    </w:p>
    <w:p w:rsidR="009556E3" w:rsidRPr="003E56E6" w:rsidRDefault="009556E3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要以「要求」的開始建立代禱的習慣</w:t>
      </w:r>
    </w:p>
    <w:p w:rsidR="009556E3" w:rsidRPr="003E56E6" w:rsidRDefault="009556E3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禱告需要練習，例如</w:t>
      </w:r>
      <w:r w:rsidR="005918EB" w:rsidRPr="003E56E6">
        <w:rPr>
          <w:rFonts w:asciiTheme="majorHAnsi" w:eastAsia="微軟正黑體" w:hAnsiTheme="majorHAnsi" w:hint="eastAsia"/>
        </w:rPr>
        <w:t>團契先前有代禱手冊，可以幫助我們精準的禱告，並學習以聖經的經文禱告</w:t>
      </w:r>
    </w:p>
    <w:p w:rsidR="00334AA8" w:rsidRPr="003E56E6" w:rsidRDefault="00334AA8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建立代禱的氛圍可以讓比較不願意說出心聲的人說出需要的事項（以接力禱告為例）</w:t>
      </w:r>
    </w:p>
    <w:p w:rsidR="00334AA8" w:rsidRPr="003E56E6" w:rsidRDefault="00334AA8" w:rsidP="00596857">
      <w:pPr>
        <w:pStyle w:val="a3"/>
        <w:numPr>
          <w:ilvl w:val="0"/>
          <w:numId w:val="7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藉由同時或者接續的禱告彼此提醒</w:t>
      </w:r>
    </w:p>
    <w:p w:rsidR="00334AA8" w:rsidRPr="003E56E6" w:rsidRDefault="00334AA8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如何成為關懷的高手</w:t>
      </w:r>
    </w:p>
    <w:p w:rsidR="00334AA8" w:rsidRPr="003E56E6" w:rsidRDefault="00334AA8" w:rsidP="00596857">
      <w:pPr>
        <w:pStyle w:val="a3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對彼此需有足夠的認識</w:t>
      </w:r>
    </w:p>
    <w:p w:rsidR="00334AA8" w:rsidRPr="003E56E6" w:rsidRDefault="00334AA8" w:rsidP="00596857">
      <w:pPr>
        <w:pStyle w:val="a3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以團隊事奉彼此補給</w:t>
      </w:r>
    </w:p>
    <w:p w:rsidR="00334AA8" w:rsidRPr="003E56E6" w:rsidRDefault="00334AA8" w:rsidP="00596857">
      <w:pPr>
        <w:pStyle w:val="a3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挑戰跨出舒適圈，可以再有恩賜的人的身邊學習</w:t>
      </w:r>
    </w:p>
    <w:p w:rsidR="00334AA8" w:rsidRPr="003E56E6" w:rsidRDefault="001B5C87" w:rsidP="00596857">
      <w:pPr>
        <w:pStyle w:val="a3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建立敏銳的心思</w:t>
      </w:r>
    </w:p>
    <w:p w:rsidR="001B5C87" w:rsidRPr="003E56E6" w:rsidRDefault="0024697F" w:rsidP="00596857">
      <w:pPr>
        <w:pStyle w:val="a3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分辨各人在服事中的角色，</w:t>
      </w:r>
      <w:r w:rsidR="008151F1" w:rsidRPr="003E56E6">
        <w:rPr>
          <w:rFonts w:asciiTheme="majorHAnsi" w:eastAsia="微軟正黑體" w:hAnsiTheme="majorHAnsi" w:hint="eastAsia"/>
        </w:rPr>
        <w:t>善用個人的長處</w:t>
      </w:r>
    </w:p>
    <w:p w:rsidR="00F41708" w:rsidRPr="003E56E6" w:rsidRDefault="00F41708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如何培養個人讀經生活以及帶領查經</w:t>
      </w:r>
    </w:p>
    <w:p w:rsidR="00F41708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lastRenderedPageBreak/>
        <w:t>個人讀經生活需要有固定的時間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有安排好的進度可以幫助完成讀經進度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有「溫柔的問候提醒」可以督促每天的讀經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還不太會帶領的時候可以使用研經教材作為讀書會的形式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對聖經節需要默想、實踐並行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帶領者須對經文有感動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網路上有很多查經的資源可以多加利用</w:t>
      </w:r>
    </w:p>
    <w:p w:rsidR="007760A3" w:rsidRPr="003E56E6" w:rsidRDefault="007760A3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讀經可以有小組討論</w:t>
      </w:r>
    </w:p>
    <w:p w:rsidR="007760A3" w:rsidRPr="003E56E6" w:rsidRDefault="00E90984" w:rsidP="00596857">
      <w:pPr>
        <w:pStyle w:val="a3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盼望有牧者能帶領更深的認識經文</w:t>
      </w:r>
    </w:p>
    <w:p w:rsidR="00D00DCD" w:rsidRPr="003E56E6" w:rsidRDefault="00D00DCD" w:rsidP="00596857">
      <w:pPr>
        <w:rPr>
          <w:rFonts w:asciiTheme="majorHAnsi" w:eastAsia="微軟正黑體" w:hAnsiTheme="majorHAnsi"/>
        </w:rPr>
      </w:pPr>
    </w:p>
    <w:p w:rsidR="00D00DCD" w:rsidRPr="003E56E6" w:rsidRDefault="005C2389" w:rsidP="00596857">
      <w:pPr>
        <w:rPr>
          <w:rFonts w:asciiTheme="majorHAnsi" w:eastAsia="微軟正黑體" w:hAnsiTheme="majorHAnsi"/>
          <w:sz w:val="28"/>
        </w:rPr>
      </w:pPr>
      <w:r w:rsidRPr="003E56E6">
        <w:rPr>
          <w:rFonts w:asciiTheme="majorHAnsi" w:eastAsia="微軟正黑體" w:hAnsiTheme="majorHAnsi" w:hint="eastAsia"/>
          <w:sz w:val="28"/>
        </w:rPr>
        <w:t>男士</w:t>
      </w:r>
      <w:r w:rsidR="00D00DCD" w:rsidRPr="003E56E6">
        <w:rPr>
          <w:rFonts w:asciiTheme="majorHAnsi" w:eastAsia="微軟正黑體" w:hAnsiTheme="majorHAnsi" w:hint="eastAsia"/>
          <w:sz w:val="28"/>
        </w:rPr>
        <w:t>組</w:t>
      </w:r>
    </w:p>
    <w:p w:rsidR="00D00DCD" w:rsidRPr="003E56E6" w:rsidRDefault="004D5543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如何成為代禱、關懷的高手</w:t>
      </w:r>
    </w:p>
    <w:p w:rsidR="004D5543" w:rsidRPr="003E56E6" w:rsidRDefault="004D5543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確定神、代禱者以及被代禱者的三角關係，其中以「信」作為聯結</w:t>
      </w:r>
    </w:p>
    <w:p w:rsidR="004D5543" w:rsidRPr="003E56E6" w:rsidRDefault="008414AB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要為未信者以及會友的需要禱告</w:t>
      </w:r>
    </w:p>
    <w:p w:rsidR="008414AB" w:rsidRPr="003E56E6" w:rsidRDefault="00BA096C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全教會</w:t>
      </w:r>
      <w:r w:rsidR="00167DA3" w:rsidRPr="003E56E6">
        <w:rPr>
          <w:rFonts w:asciiTheme="majorHAnsi" w:eastAsia="微軟正黑體" w:hAnsiTheme="majorHAnsi" w:hint="eastAsia"/>
        </w:rPr>
        <w:t>都要成為代禱者</w:t>
      </w:r>
    </w:p>
    <w:p w:rsidR="00167DA3" w:rsidRPr="003E56E6" w:rsidRDefault="00167DA3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要清楚地讓對方知道，並要讓他了解這所有的代導都要建立在神的「信」上</w:t>
      </w:r>
    </w:p>
    <w:p w:rsidR="00167DA3" w:rsidRPr="003E56E6" w:rsidRDefault="000E1783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可分為</w:t>
      </w:r>
      <w:r w:rsidRPr="003E56E6">
        <w:rPr>
          <w:rFonts w:asciiTheme="majorHAnsi" w:eastAsia="微軟正黑體" w:hAnsiTheme="majorHAnsi" w:hint="eastAsia"/>
        </w:rPr>
        <w:t xml:space="preserve"> </w:t>
      </w:r>
      <w:r w:rsidRPr="003E56E6">
        <w:rPr>
          <w:rFonts w:asciiTheme="majorHAnsi" w:eastAsia="微軟正黑體" w:hAnsiTheme="majorHAnsi"/>
        </w:rPr>
        <w:t xml:space="preserve">a. </w:t>
      </w:r>
      <w:r w:rsidRPr="003E56E6">
        <w:rPr>
          <w:rFonts w:asciiTheme="majorHAnsi" w:eastAsia="微軟正黑體" w:hAnsiTheme="majorHAnsi" w:hint="eastAsia"/>
        </w:rPr>
        <w:t>積極緊急性、</w:t>
      </w:r>
      <w:r w:rsidRPr="003E56E6">
        <w:rPr>
          <w:rFonts w:asciiTheme="majorHAnsi" w:eastAsia="微軟正黑體" w:hAnsiTheme="majorHAnsi"/>
        </w:rPr>
        <w:t xml:space="preserve">b. </w:t>
      </w:r>
      <w:r w:rsidRPr="003E56E6">
        <w:rPr>
          <w:rFonts w:asciiTheme="majorHAnsi" w:eastAsia="微軟正黑體" w:hAnsiTheme="majorHAnsi" w:hint="eastAsia"/>
        </w:rPr>
        <w:t>日常信</w:t>
      </w:r>
    </w:p>
    <w:p w:rsidR="00BE0D4E" w:rsidRPr="003E56E6" w:rsidRDefault="00BE0D4E" w:rsidP="00596857">
      <w:pPr>
        <w:pStyle w:val="a3"/>
        <w:numPr>
          <w:ilvl w:val="0"/>
          <w:numId w:val="10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可有定期代導：由教會訂出週期，為各特定族群代導；或不定期（如考試、出國）</w:t>
      </w:r>
      <w:r w:rsidR="000D6792" w:rsidRPr="003E56E6">
        <w:rPr>
          <w:rFonts w:asciiTheme="majorHAnsi" w:eastAsia="微軟正黑體" w:hAnsiTheme="majorHAnsi" w:hint="eastAsia"/>
        </w:rPr>
        <w:t>等代導</w:t>
      </w:r>
    </w:p>
    <w:p w:rsidR="00AB1229" w:rsidRPr="003E56E6" w:rsidRDefault="00AB1229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lastRenderedPageBreak/>
        <w:t>讀經</w:t>
      </w:r>
    </w:p>
    <w:p w:rsidR="00AB1229" w:rsidRPr="003E56E6" w:rsidRDefault="00C81BD2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要注意教材的選擇，包含經節的深淺、聖經的版本</w:t>
      </w:r>
    </w:p>
    <w:p w:rsidR="00EC6570" w:rsidRPr="003E56E6" w:rsidRDefault="00EC6570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建立從主日學開始的習慣</w:t>
      </w:r>
    </w:p>
    <w:p w:rsidR="00422BAA" w:rsidRPr="003E56E6" w:rsidRDefault="00422BAA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為慕道友</w:t>
      </w:r>
      <w:r w:rsidR="005A7265" w:rsidRPr="003E56E6">
        <w:rPr>
          <w:rFonts w:asciiTheme="majorHAnsi" w:eastAsia="微軟正黑體" w:hAnsiTheme="majorHAnsi" w:hint="eastAsia"/>
        </w:rPr>
        <w:t>進行培訓與引導</w:t>
      </w:r>
    </w:p>
    <w:p w:rsidR="00932C18" w:rsidRPr="003E56E6" w:rsidRDefault="00932C18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可以有小組輪流主理的系統讀經</w:t>
      </w:r>
    </w:p>
    <w:p w:rsidR="00932C18" w:rsidRPr="003E56E6" w:rsidRDefault="007C4BEF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社區活動可加入生活化的聖經分享</w:t>
      </w:r>
    </w:p>
    <w:p w:rsidR="0028106F" w:rsidRPr="003E56E6" w:rsidRDefault="0028106F" w:rsidP="00596857">
      <w:pPr>
        <w:pStyle w:val="a3"/>
        <w:numPr>
          <w:ilvl w:val="0"/>
          <w:numId w:val="11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愛餐後的</w:t>
      </w:r>
      <w:r w:rsidRPr="003E56E6">
        <w:rPr>
          <w:rFonts w:asciiTheme="majorHAnsi" w:eastAsia="微軟正黑體" w:hAnsiTheme="majorHAnsi" w:hint="eastAsia"/>
        </w:rPr>
        <w:t xml:space="preserve"> </w:t>
      </w:r>
      <w:r w:rsidRPr="003E56E6">
        <w:rPr>
          <w:rFonts w:asciiTheme="majorHAnsi" w:eastAsia="微軟正黑體" w:hAnsiTheme="majorHAnsi"/>
        </w:rPr>
        <w:t xml:space="preserve">10-15 </w:t>
      </w:r>
      <w:r w:rsidRPr="003E56E6">
        <w:rPr>
          <w:rFonts w:asciiTheme="majorHAnsi" w:eastAsia="微軟正黑體" w:hAnsiTheme="majorHAnsi" w:hint="eastAsia"/>
        </w:rPr>
        <w:t>分鐘可以進行全教會的讀經時間</w:t>
      </w:r>
    </w:p>
    <w:p w:rsidR="00390C37" w:rsidRPr="003E56E6" w:rsidRDefault="00390C37" w:rsidP="00596857">
      <w:pPr>
        <w:rPr>
          <w:rFonts w:asciiTheme="majorHAnsi" w:eastAsia="微軟正黑體" w:hAnsiTheme="majorHAnsi"/>
        </w:rPr>
      </w:pPr>
    </w:p>
    <w:p w:rsidR="00390C37" w:rsidRPr="003E56E6" w:rsidRDefault="00390C37" w:rsidP="00596857">
      <w:pPr>
        <w:rPr>
          <w:rFonts w:asciiTheme="majorHAnsi" w:eastAsia="微軟正黑體" w:hAnsiTheme="majorHAnsi"/>
          <w:sz w:val="28"/>
        </w:rPr>
      </w:pPr>
      <w:r w:rsidRPr="003E56E6">
        <w:rPr>
          <w:rFonts w:asciiTheme="majorHAnsi" w:eastAsia="微軟正黑體" w:hAnsiTheme="majorHAnsi" w:hint="eastAsia"/>
          <w:sz w:val="28"/>
        </w:rPr>
        <w:t>女士一組</w:t>
      </w:r>
    </w:p>
    <w:p w:rsidR="00183665" w:rsidRPr="003E56E6" w:rsidRDefault="007C6D1D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</w:t>
      </w:r>
      <w:r w:rsidR="00A50AC2" w:rsidRPr="003E56E6">
        <w:rPr>
          <w:rFonts w:asciiTheme="majorHAnsi" w:eastAsia="微軟正黑體" w:hAnsiTheme="majorHAnsi" w:hint="eastAsia"/>
        </w:rPr>
        <w:t>成為代導的勇士</w:t>
      </w:r>
    </w:p>
    <w:p w:rsidR="00CB48B5" w:rsidRPr="003E56E6" w:rsidRDefault="008D554C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裝備自己，言行舉止要慎重，有時會有會自尊心較強，我們幫人</w:t>
      </w:r>
      <w:r w:rsidR="009B7A0B" w:rsidRPr="003E56E6">
        <w:rPr>
          <w:rFonts w:asciiTheme="majorHAnsi" w:eastAsia="微軟正黑體" w:hAnsiTheme="majorHAnsi" w:hint="eastAsia"/>
        </w:rPr>
        <w:t>代禱要守密</w:t>
      </w:r>
      <w:r w:rsidR="00DE4181" w:rsidRPr="003E56E6">
        <w:rPr>
          <w:rFonts w:asciiTheme="majorHAnsi" w:eastAsia="微軟正黑體" w:hAnsiTheme="majorHAnsi" w:hint="eastAsia"/>
        </w:rPr>
        <w:t>，另招待工作要加強訓練</w:t>
      </w:r>
    </w:p>
    <w:p w:rsidR="001806E2" w:rsidRPr="003E56E6" w:rsidRDefault="001806E2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私底下每天可為會友提名代導</w:t>
      </w:r>
    </w:p>
    <w:p w:rsidR="008D7A80" w:rsidRPr="003E56E6" w:rsidRDefault="008D7A80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操練長時間的禱告、有信心的禱告，應有清楚的目標並持續不灰心</w:t>
      </w:r>
    </w:p>
    <w:p w:rsidR="008D7A80" w:rsidRPr="003E56E6" w:rsidRDefault="00FA53DE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要幫助朋友前先幫他禱告</w:t>
      </w:r>
    </w:p>
    <w:p w:rsidR="00D7174F" w:rsidRPr="003E56E6" w:rsidRDefault="00D7174F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婦女團契要多招呼會有參與探訪以及查經禱告會</w:t>
      </w:r>
    </w:p>
    <w:p w:rsidR="00F944D5" w:rsidRPr="003E56E6" w:rsidRDefault="00F944D5" w:rsidP="00596857">
      <w:pPr>
        <w:pStyle w:val="a3"/>
        <w:numPr>
          <w:ilvl w:val="0"/>
          <w:numId w:val="12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每人恩賜不同，可照恩賜來</w:t>
      </w:r>
      <w:r w:rsidR="00882EA0" w:rsidRPr="003E56E6">
        <w:rPr>
          <w:rFonts w:asciiTheme="majorHAnsi" w:eastAsia="微軟正黑體" w:hAnsiTheme="majorHAnsi" w:hint="eastAsia"/>
        </w:rPr>
        <w:t>傳福音禱告</w:t>
      </w:r>
    </w:p>
    <w:p w:rsidR="00882EA0" w:rsidRPr="003E56E6" w:rsidRDefault="00882EA0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如何成為探訪及關懷的高手</w:t>
      </w:r>
    </w:p>
    <w:p w:rsidR="00882EA0" w:rsidRPr="003E56E6" w:rsidRDefault="00882EA0" w:rsidP="00596857">
      <w:pPr>
        <w:pStyle w:val="a3"/>
        <w:numPr>
          <w:ilvl w:val="0"/>
          <w:numId w:val="13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須事先聯絡詢問方便的時間和地點</w:t>
      </w:r>
    </w:p>
    <w:p w:rsidR="00685022" w:rsidRPr="003E56E6" w:rsidRDefault="00685022" w:rsidP="00596857">
      <w:pPr>
        <w:pStyle w:val="a3"/>
        <w:numPr>
          <w:ilvl w:val="0"/>
          <w:numId w:val="13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要為對方的關心禱告</w:t>
      </w:r>
    </w:p>
    <w:p w:rsidR="00B37396" w:rsidRPr="003E56E6" w:rsidRDefault="00B37396" w:rsidP="00596857">
      <w:pPr>
        <w:pStyle w:val="a3"/>
        <w:numPr>
          <w:ilvl w:val="0"/>
          <w:numId w:val="13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lastRenderedPageBreak/>
        <w:t>探訪前要再次禱告</w:t>
      </w:r>
    </w:p>
    <w:p w:rsidR="00227C33" w:rsidRPr="003E56E6" w:rsidRDefault="00227C33" w:rsidP="00596857">
      <w:pPr>
        <w:pStyle w:val="a3"/>
        <w:numPr>
          <w:ilvl w:val="0"/>
          <w:numId w:val="13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禱告中尋求神的引導、祝福以及能力，所有要去的人要先集合禱告，確定每一個人都清楚知道對方的資料，在探訪時用神的話服事、用禱告服事。</w:t>
      </w:r>
    </w:p>
    <w:p w:rsidR="00227C33" w:rsidRPr="003E56E6" w:rsidRDefault="00227C33" w:rsidP="00596857">
      <w:pPr>
        <w:pStyle w:val="a3"/>
        <w:numPr>
          <w:ilvl w:val="0"/>
          <w:numId w:val="13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要做關懷記錄表</w:t>
      </w:r>
    </w:p>
    <w:p w:rsidR="006563CB" w:rsidRPr="003E56E6" w:rsidRDefault="006563CB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如何培養個人讀經以及帶領查經</w:t>
      </w:r>
    </w:p>
    <w:p w:rsidR="006563CB" w:rsidRPr="003E56E6" w:rsidRDefault="00C7446D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可照新眼光進度讀經</w:t>
      </w:r>
    </w:p>
    <w:p w:rsidR="00990ED3" w:rsidRPr="003E56E6" w:rsidRDefault="00990ED3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要參加週二早上的讀經禱告會</w:t>
      </w:r>
    </w:p>
    <w:p w:rsidR="00C977F7" w:rsidRPr="003E56E6" w:rsidRDefault="00C977F7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寫新眼光讀經卷</w:t>
      </w:r>
    </w:p>
    <w:p w:rsidR="00C977F7" w:rsidRPr="003E56E6" w:rsidRDefault="00C977F7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訂出每天的讀經時間以及進度</w:t>
      </w:r>
    </w:p>
    <w:p w:rsidR="00C977F7" w:rsidRPr="003E56E6" w:rsidRDefault="00C977F7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以導讀</w:t>
      </w:r>
      <w:r w:rsidR="00EA2D6D" w:rsidRPr="003E56E6">
        <w:rPr>
          <w:rFonts w:asciiTheme="majorHAnsi" w:eastAsia="微軟正黑體" w:hAnsiTheme="majorHAnsi" w:hint="eastAsia"/>
        </w:rPr>
        <w:t>方式帶領查經</w:t>
      </w:r>
    </w:p>
    <w:p w:rsidR="00C21891" w:rsidRPr="003E56E6" w:rsidRDefault="00C21891" w:rsidP="00596857">
      <w:pPr>
        <w:pStyle w:val="a3"/>
        <w:numPr>
          <w:ilvl w:val="0"/>
          <w:numId w:val="14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家長要帶領小孩一起讀經，家長的堅持才是小孩持續讀經</w:t>
      </w:r>
      <w:r w:rsidR="00E04DEE" w:rsidRPr="003E56E6">
        <w:rPr>
          <w:rFonts w:asciiTheme="majorHAnsi" w:eastAsia="微軟正黑體" w:hAnsiTheme="majorHAnsi" w:hint="eastAsia"/>
        </w:rPr>
        <w:t>的動力</w:t>
      </w:r>
    </w:p>
    <w:p w:rsidR="001102DD" w:rsidRPr="003E56E6" w:rsidRDefault="001102DD" w:rsidP="00596857">
      <w:pPr>
        <w:rPr>
          <w:rFonts w:asciiTheme="majorHAnsi" w:eastAsia="微軟正黑體" w:hAnsiTheme="majorHAnsi"/>
        </w:rPr>
      </w:pPr>
    </w:p>
    <w:p w:rsidR="001102DD" w:rsidRPr="003E56E6" w:rsidRDefault="001102DD" w:rsidP="00596857">
      <w:pPr>
        <w:rPr>
          <w:rFonts w:asciiTheme="majorHAnsi" w:eastAsia="微軟正黑體" w:hAnsiTheme="majorHAnsi"/>
          <w:sz w:val="28"/>
        </w:rPr>
      </w:pPr>
      <w:r w:rsidRPr="003E56E6">
        <w:rPr>
          <w:rFonts w:asciiTheme="majorHAnsi" w:eastAsia="微軟正黑體" w:hAnsiTheme="majorHAnsi" w:hint="eastAsia"/>
          <w:sz w:val="28"/>
        </w:rPr>
        <w:t>女士二組</w:t>
      </w:r>
    </w:p>
    <w:p w:rsidR="000A6600" w:rsidRPr="003E56E6" w:rsidRDefault="00752D93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如何成為代禱的勇士</w:t>
      </w:r>
    </w:p>
    <w:p w:rsidR="00A97345" w:rsidRPr="003E56E6" w:rsidRDefault="002D0A61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方式：以陳家為例，每週聚會，同心為家人的需求代禱，</w:t>
      </w:r>
      <w:r w:rsidR="00E72CBC" w:rsidRPr="003E56E6">
        <w:rPr>
          <w:rFonts w:asciiTheme="majorHAnsi" w:eastAsia="微軟正黑體" w:hAnsiTheme="majorHAnsi" w:hint="eastAsia"/>
        </w:rPr>
        <w:t>定禱告網並各自認領禱告時間</w:t>
      </w:r>
    </w:p>
    <w:p w:rsidR="00F0732B" w:rsidRPr="003E56E6" w:rsidRDefault="00F0732B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如何求？</w:t>
      </w:r>
      <w:r w:rsidRPr="003E56E6">
        <w:rPr>
          <w:rFonts w:asciiTheme="majorHAnsi" w:eastAsia="微軟正黑體" w:hAnsiTheme="majorHAnsi"/>
        </w:rPr>
        <w:t xml:space="preserve"> a. </w:t>
      </w:r>
      <w:r w:rsidRPr="003E56E6">
        <w:rPr>
          <w:rFonts w:asciiTheme="majorHAnsi" w:eastAsia="微軟正黑體" w:hAnsiTheme="majorHAnsi" w:hint="eastAsia"/>
        </w:rPr>
        <w:t>不妄求</w:t>
      </w:r>
      <w:r w:rsidRPr="003E56E6">
        <w:rPr>
          <w:rFonts w:asciiTheme="majorHAnsi" w:eastAsia="微軟正黑體" w:hAnsiTheme="majorHAnsi" w:hint="eastAsia"/>
        </w:rPr>
        <w:t xml:space="preserve"> </w:t>
      </w:r>
      <w:r w:rsidRPr="003E56E6">
        <w:rPr>
          <w:rFonts w:asciiTheme="majorHAnsi" w:eastAsia="微軟正黑體" w:hAnsiTheme="majorHAnsi"/>
        </w:rPr>
        <w:t xml:space="preserve">b. </w:t>
      </w:r>
      <w:r w:rsidRPr="003E56E6">
        <w:rPr>
          <w:rFonts w:asciiTheme="majorHAnsi" w:eastAsia="微軟正黑體" w:hAnsiTheme="majorHAnsi" w:hint="eastAsia"/>
        </w:rPr>
        <w:t>不放棄</w:t>
      </w:r>
      <w:r w:rsidRPr="003E56E6">
        <w:rPr>
          <w:rFonts w:asciiTheme="majorHAnsi" w:eastAsia="微軟正黑體" w:hAnsiTheme="majorHAnsi" w:hint="eastAsia"/>
        </w:rPr>
        <w:t xml:space="preserve"> </w:t>
      </w:r>
      <w:r w:rsidRPr="003E56E6">
        <w:rPr>
          <w:rFonts w:asciiTheme="majorHAnsi" w:eastAsia="微軟正黑體" w:hAnsiTheme="majorHAnsi"/>
        </w:rPr>
        <w:t xml:space="preserve">c. </w:t>
      </w:r>
      <w:r w:rsidRPr="003E56E6">
        <w:rPr>
          <w:rFonts w:asciiTheme="majorHAnsi" w:eastAsia="微軟正黑體" w:hAnsiTheme="majorHAnsi" w:hint="eastAsia"/>
        </w:rPr>
        <w:t>合神心意</w:t>
      </w:r>
    </w:p>
    <w:p w:rsidR="00F0732B" w:rsidRPr="003E56E6" w:rsidRDefault="00766641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可以依照週報代禱</w:t>
      </w:r>
    </w:p>
    <w:p w:rsidR="0081019B" w:rsidRPr="003E56E6" w:rsidRDefault="0081019B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要有隨時的禱告</w:t>
      </w:r>
    </w:p>
    <w:p w:rsidR="0081019B" w:rsidRPr="003E56E6" w:rsidRDefault="0081019B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透過電話禱告</w:t>
      </w:r>
    </w:p>
    <w:p w:rsidR="0081019B" w:rsidRPr="003E56E6" w:rsidRDefault="0081019B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lastRenderedPageBreak/>
        <w:t>可以透過經文學習和神求</w:t>
      </w:r>
    </w:p>
    <w:p w:rsidR="00055F37" w:rsidRPr="003E56E6" w:rsidRDefault="00055F37" w:rsidP="00596857">
      <w:pPr>
        <w:pStyle w:val="a3"/>
        <w:numPr>
          <w:ilvl w:val="0"/>
          <w:numId w:val="15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禱告需要操練，與上帝建立關係，越禱告會越會禱告、與神的關係越好</w:t>
      </w:r>
    </w:p>
    <w:p w:rsidR="00CC153E" w:rsidRPr="003E56E6" w:rsidRDefault="00CC153E" w:rsidP="00596857">
      <w:pPr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如何成為探訪以及關懷的高手</w:t>
      </w:r>
    </w:p>
    <w:p w:rsidR="00CC153E" w:rsidRPr="003E56E6" w:rsidRDefault="00845CFC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可以透過各種管道傳達心意，透過關懷能建立良好的關係，也能維繫會友與教會的關係</w:t>
      </w:r>
    </w:p>
    <w:p w:rsidR="00845CFC" w:rsidRPr="003E56E6" w:rsidRDefault="00290728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持續的關心以及行動的帶領，陪讀、探視、禱告能成為</w:t>
      </w:r>
      <w:r w:rsidR="008A3C2B" w:rsidRPr="003E56E6">
        <w:rPr>
          <w:rFonts w:asciiTheme="majorHAnsi" w:eastAsia="微軟正黑體" w:hAnsiTheme="majorHAnsi" w:hint="eastAsia"/>
        </w:rPr>
        <w:t>進入教會的關鍵</w:t>
      </w:r>
    </w:p>
    <w:p w:rsidR="008A3C2B" w:rsidRPr="003E56E6" w:rsidRDefault="008A3C2B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透過探訪、關懷讓自己成長</w:t>
      </w:r>
    </w:p>
    <w:p w:rsidR="008A3C2B" w:rsidRPr="003E56E6" w:rsidRDefault="008A3C2B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學會聆聽、認同並用神的話語給予鼓勵</w:t>
      </w:r>
    </w:p>
    <w:p w:rsidR="00771DD7" w:rsidRPr="003E56E6" w:rsidRDefault="00771DD7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/>
        </w:rPr>
      </w:pPr>
      <w:r w:rsidRPr="003E56E6">
        <w:rPr>
          <w:rFonts w:asciiTheme="majorHAnsi" w:eastAsia="微軟正黑體" w:hAnsiTheme="majorHAnsi" w:hint="eastAsia"/>
        </w:rPr>
        <w:t>要有好的行為</w:t>
      </w:r>
    </w:p>
    <w:p w:rsidR="00771DD7" w:rsidRPr="003E56E6" w:rsidRDefault="00771DD7" w:rsidP="00596857">
      <w:pPr>
        <w:pStyle w:val="a3"/>
        <w:numPr>
          <w:ilvl w:val="0"/>
          <w:numId w:val="16"/>
        </w:numPr>
        <w:ind w:leftChars="0"/>
        <w:rPr>
          <w:rFonts w:asciiTheme="majorHAnsi" w:eastAsia="微軟正黑體" w:hAnsiTheme="majorHAnsi" w:hint="eastAsia"/>
        </w:rPr>
      </w:pPr>
      <w:r w:rsidRPr="003E56E6">
        <w:rPr>
          <w:rFonts w:asciiTheme="majorHAnsi" w:eastAsia="微軟正黑體" w:hAnsiTheme="majorHAnsi" w:hint="eastAsia"/>
        </w:rPr>
        <w:t>學習突破自我的弱點</w:t>
      </w:r>
    </w:p>
    <w:sectPr w:rsidR="00771DD7" w:rsidRPr="003E56E6" w:rsidSect="006751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新細明體"/>
    <w:panose1 w:val="02020603050405020304"/>
    <w:charset w:val="88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Noto Serif">
    <w:panose1 w:val="02020502060505020204"/>
    <w:charset w:val="00"/>
    <w:family w:val="roman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B28"/>
    <w:multiLevelType w:val="multilevel"/>
    <w:tmpl w:val="EB3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7E17"/>
    <w:multiLevelType w:val="hybridMultilevel"/>
    <w:tmpl w:val="FE968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5C4A07"/>
    <w:multiLevelType w:val="hybridMultilevel"/>
    <w:tmpl w:val="4692A5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5853A4"/>
    <w:multiLevelType w:val="hybridMultilevel"/>
    <w:tmpl w:val="16ECA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6D62CB"/>
    <w:multiLevelType w:val="hybridMultilevel"/>
    <w:tmpl w:val="80302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1FD264F"/>
    <w:multiLevelType w:val="hybridMultilevel"/>
    <w:tmpl w:val="D00E363E"/>
    <w:lvl w:ilvl="0" w:tplc="090EA836">
      <w:start w:val="2018"/>
      <w:numFmt w:val="decimal"/>
      <w:lvlText w:val="%1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7B6BDF"/>
    <w:multiLevelType w:val="multilevel"/>
    <w:tmpl w:val="457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171AD"/>
    <w:multiLevelType w:val="multilevel"/>
    <w:tmpl w:val="B0C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8437B"/>
    <w:multiLevelType w:val="hybridMultilevel"/>
    <w:tmpl w:val="ED465E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1323E1"/>
    <w:multiLevelType w:val="hybridMultilevel"/>
    <w:tmpl w:val="73F28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A122978"/>
    <w:multiLevelType w:val="multilevel"/>
    <w:tmpl w:val="184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D766A"/>
    <w:multiLevelType w:val="hybridMultilevel"/>
    <w:tmpl w:val="59F81016"/>
    <w:lvl w:ilvl="0" w:tplc="57F02BB6">
      <w:start w:val="2018"/>
      <w:numFmt w:val="bullet"/>
      <w:lvlText w:val="-"/>
      <w:lvlJc w:val="left"/>
      <w:pPr>
        <w:ind w:left="360" w:hanging="360"/>
      </w:pPr>
      <w:rPr>
        <w:rFonts w:ascii="Cambria" w:eastAsia="標楷體" w:hAnsi="Cambria" w:cs="Times New Roman (本文 CS 字型)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7F65C5"/>
    <w:multiLevelType w:val="multilevel"/>
    <w:tmpl w:val="E350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C7CF1"/>
    <w:multiLevelType w:val="hybridMultilevel"/>
    <w:tmpl w:val="E6C0E7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6CB12BD"/>
    <w:multiLevelType w:val="hybridMultilevel"/>
    <w:tmpl w:val="8864CDA2"/>
    <w:lvl w:ilvl="0" w:tplc="1D047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475139"/>
    <w:multiLevelType w:val="hybridMultilevel"/>
    <w:tmpl w:val="5B809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5B6946"/>
    <w:multiLevelType w:val="multilevel"/>
    <w:tmpl w:val="D0A4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F424D"/>
    <w:multiLevelType w:val="hybridMultilevel"/>
    <w:tmpl w:val="9EFE2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8416DC9"/>
    <w:multiLevelType w:val="multilevel"/>
    <w:tmpl w:val="ECC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77377"/>
    <w:multiLevelType w:val="multilevel"/>
    <w:tmpl w:val="DFF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5536A"/>
    <w:multiLevelType w:val="multilevel"/>
    <w:tmpl w:val="C7C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B129A"/>
    <w:multiLevelType w:val="hybridMultilevel"/>
    <w:tmpl w:val="A9A24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7FF7777"/>
    <w:multiLevelType w:val="hybridMultilevel"/>
    <w:tmpl w:val="DC94D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EE1AFE"/>
    <w:multiLevelType w:val="hybridMultilevel"/>
    <w:tmpl w:val="796C8E82"/>
    <w:lvl w:ilvl="0" w:tplc="42ECDBA8">
      <w:start w:val="2018"/>
      <w:numFmt w:val="bullet"/>
      <w:lvlText w:val="-"/>
      <w:lvlJc w:val="left"/>
      <w:pPr>
        <w:ind w:left="360" w:hanging="360"/>
      </w:pPr>
      <w:rPr>
        <w:rFonts w:ascii="Cambria" w:eastAsia="標楷體" w:hAnsi="Cambria" w:cs="Times New Roman (本文 CS 字型)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E3B76FC"/>
    <w:multiLevelType w:val="hybridMultilevel"/>
    <w:tmpl w:val="034E2148"/>
    <w:lvl w:ilvl="0" w:tplc="8F6CCF7A">
      <w:start w:val="2018"/>
      <w:numFmt w:val="bullet"/>
      <w:lvlText w:val="-"/>
      <w:lvlJc w:val="left"/>
      <w:pPr>
        <w:ind w:left="360" w:hanging="360"/>
      </w:pPr>
      <w:rPr>
        <w:rFonts w:ascii="Cambria" w:eastAsia="標楷體" w:hAnsi="Cambria" w:cs="Times New Roman (本文 CS 字型)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5"/>
  </w:num>
  <w:num w:numId="4">
    <w:abstractNumId w:val="23"/>
  </w:num>
  <w:num w:numId="5">
    <w:abstractNumId w:val="14"/>
  </w:num>
  <w:num w:numId="6">
    <w:abstractNumId w:val="4"/>
  </w:num>
  <w:num w:numId="7">
    <w:abstractNumId w:val="15"/>
  </w:num>
  <w:num w:numId="8">
    <w:abstractNumId w:val="3"/>
  </w:num>
  <w:num w:numId="9">
    <w:abstractNumId w:val="22"/>
  </w:num>
  <w:num w:numId="10">
    <w:abstractNumId w:val="8"/>
  </w:num>
  <w:num w:numId="11">
    <w:abstractNumId w:val="9"/>
  </w:num>
  <w:num w:numId="12">
    <w:abstractNumId w:val="2"/>
  </w:num>
  <w:num w:numId="13">
    <w:abstractNumId w:val="13"/>
  </w:num>
  <w:num w:numId="14">
    <w:abstractNumId w:val="17"/>
  </w:num>
  <w:num w:numId="15">
    <w:abstractNumId w:val="21"/>
  </w:num>
  <w:num w:numId="16">
    <w:abstractNumId w:val="1"/>
  </w:num>
  <w:num w:numId="17">
    <w:abstractNumId w:val="16"/>
  </w:num>
  <w:num w:numId="18">
    <w:abstractNumId w:val="20"/>
  </w:num>
  <w:num w:numId="19">
    <w:abstractNumId w:val="12"/>
  </w:num>
  <w:num w:numId="20">
    <w:abstractNumId w:val="7"/>
  </w:num>
  <w:num w:numId="21">
    <w:abstractNumId w:val="19"/>
  </w:num>
  <w:num w:numId="22">
    <w:abstractNumId w:val="18"/>
  </w:num>
  <w:num w:numId="23">
    <w:abstractNumId w:val="6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AB"/>
    <w:rsid w:val="00055F37"/>
    <w:rsid w:val="000A6600"/>
    <w:rsid w:val="000D6792"/>
    <w:rsid w:val="000E1783"/>
    <w:rsid w:val="001102DD"/>
    <w:rsid w:val="00167DA3"/>
    <w:rsid w:val="001806E2"/>
    <w:rsid w:val="00183665"/>
    <w:rsid w:val="001B5C87"/>
    <w:rsid w:val="00227C33"/>
    <w:rsid w:val="0024697F"/>
    <w:rsid w:val="00247D87"/>
    <w:rsid w:val="0028106F"/>
    <w:rsid w:val="00290728"/>
    <w:rsid w:val="002D0A61"/>
    <w:rsid w:val="00334AA8"/>
    <w:rsid w:val="003451E3"/>
    <w:rsid w:val="00390C37"/>
    <w:rsid w:val="003C53AB"/>
    <w:rsid w:val="003C5D9F"/>
    <w:rsid w:val="003E56E6"/>
    <w:rsid w:val="00422BAA"/>
    <w:rsid w:val="004D5543"/>
    <w:rsid w:val="005918EB"/>
    <w:rsid w:val="00596857"/>
    <w:rsid w:val="005A7265"/>
    <w:rsid w:val="005C2389"/>
    <w:rsid w:val="006135EC"/>
    <w:rsid w:val="006563CB"/>
    <w:rsid w:val="006751E1"/>
    <w:rsid w:val="00685022"/>
    <w:rsid w:val="006A54E7"/>
    <w:rsid w:val="00736CF5"/>
    <w:rsid w:val="00752D93"/>
    <w:rsid w:val="00766641"/>
    <w:rsid w:val="00771DD7"/>
    <w:rsid w:val="007760A3"/>
    <w:rsid w:val="007C4BEF"/>
    <w:rsid w:val="007C6D1D"/>
    <w:rsid w:val="007D5794"/>
    <w:rsid w:val="0081019B"/>
    <w:rsid w:val="008151F1"/>
    <w:rsid w:val="008414AB"/>
    <w:rsid w:val="00845CFC"/>
    <w:rsid w:val="0087210F"/>
    <w:rsid w:val="00882EA0"/>
    <w:rsid w:val="008A3C2B"/>
    <w:rsid w:val="008D554C"/>
    <w:rsid w:val="008D7A80"/>
    <w:rsid w:val="00932C18"/>
    <w:rsid w:val="009556E3"/>
    <w:rsid w:val="00990ED3"/>
    <w:rsid w:val="009B7A0B"/>
    <w:rsid w:val="00A50AC2"/>
    <w:rsid w:val="00A97345"/>
    <w:rsid w:val="00AB1229"/>
    <w:rsid w:val="00AD383A"/>
    <w:rsid w:val="00B00F27"/>
    <w:rsid w:val="00B23969"/>
    <w:rsid w:val="00B37396"/>
    <w:rsid w:val="00BA096C"/>
    <w:rsid w:val="00BE0D4E"/>
    <w:rsid w:val="00C21891"/>
    <w:rsid w:val="00C7446D"/>
    <w:rsid w:val="00C81BD2"/>
    <w:rsid w:val="00C977F7"/>
    <w:rsid w:val="00CB48B5"/>
    <w:rsid w:val="00CC153E"/>
    <w:rsid w:val="00D00DCD"/>
    <w:rsid w:val="00D247AE"/>
    <w:rsid w:val="00D7174F"/>
    <w:rsid w:val="00DE4181"/>
    <w:rsid w:val="00E04DEE"/>
    <w:rsid w:val="00E72CBC"/>
    <w:rsid w:val="00E90984"/>
    <w:rsid w:val="00EA2D6D"/>
    <w:rsid w:val="00EC6570"/>
    <w:rsid w:val="00F0732B"/>
    <w:rsid w:val="00F41708"/>
    <w:rsid w:val="00F55A3E"/>
    <w:rsid w:val="00F944D5"/>
    <w:rsid w:val="00FA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45CB3"/>
  <w15:chartTrackingRefBased/>
  <w15:docId w15:val="{B2CE4C38-33E1-A14A-9F74-36F30352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標楷體" w:hAnsi="Cambria" w:cs="Times New Roman (本文 CS 字型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E56E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E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E56E6"/>
    <w:rPr>
      <w:rFonts w:ascii="新細明體" w:eastAsia="新細明體" w:hAnsi="新細明體" w:cs="新細明體"/>
      <w:b/>
      <w:bCs/>
      <w:sz w:val="27"/>
      <w:szCs w:val="27"/>
    </w:rPr>
  </w:style>
  <w:style w:type="paragraph" w:customStyle="1" w:styleId="md-end-block">
    <w:name w:val="md-end-block"/>
    <w:basedOn w:val="a"/>
    <w:rsid w:val="003E56E6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Strong"/>
    <w:basedOn w:val="a0"/>
    <w:uiPriority w:val="22"/>
    <w:qFormat/>
    <w:rsid w:val="003E56E6"/>
    <w:rPr>
      <w:b/>
      <w:bCs/>
    </w:rPr>
  </w:style>
  <w:style w:type="character" w:customStyle="1" w:styleId="md-softbreak">
    <w:name w:val="md-softbreak"/>
    <w:basedOn w:val="a0"/>
    <w:rsid w:val="003E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614</Words>
  <Characters>3501</Characters>
  <Application>Microsoft Office Word</Application>
  <DocSecurity>0</DocSecurity>
  <Lines>29</Lines>
  <Paragraphs>8</Paragraphs>
  <ScaleCrop>false</ScaleCrop>
  <Company>National Taiwan University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Hsiang, Ou</dc:creator>
  <cp:keywords/>
  <dc:description/>
  <cp:lastModifiedBy>Jen Hsiang, Ou</cp:lastModifiedBy>
  <cp:revision>65</cp:revision>
  <dcterms:created xsi:type="dcterms:W3CDTF">2018-09-19T02:31:00Z</dcterms:created>
  <dcterms:modified xsi:type="dcterms:W3CDTF">2018-09-19T03:17:00Z</dcterms:modified>
</cp:coreProperties>
</file>