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6E3" w:rsidRDefault="005B2E76" w:rsidP="00A406E3">
      <w:pPr>
        <w:pStyle w:val="Title"/>
        <w:jc w:val="left"/>
        <w:rPr>
          <w:rFonts w:asciiTheme="minorHAnsi" w:hAnsiTheme="minorHAnsi" w:cs="Arial"/>
          <w:bCs/>
          <w:sz w:val="32"/>
          <w:lang w:val="en-US"/>
        </w:rPr>
      </w:pPr>
      <w:r>
        <w:rPr>
          <w:rFonts w:asciiTheme="minorHAnsi" w:hAnsiTheme="minorHAnsi" w:cs="Arial"/>
          <w:bCs/>
          <w:sz w:val="32"/>
          <w:lang w:val="en-US"/>
        </w:rPr>
        <w:t>Port Questionnaire</w:t>
      </w:r>
    </w:p>
    <w:p w:rsidR="005B2E76" w:rsidRPr="005B2E76" w:rsidRDefault="005B2E76" w:rsidP="00A406E3">
      <w:pPr>
        <w:pStyle w:val="Title"/>
        <w:jc w:val="left"/>
        <w:rPr>
          <w:rFonts w:asciiTheme="minorHAnsi" w:hAnsiTheme="minorHAnsi" w:cs="Arial"/>
          <w:b w:val="0"/>
          <w:bCs/>
          <w:i/>
          <w:iCs/>
          <w:sz w:val="20"/>
          <w:lang w:val="en-US"/>
        </w:rPr>
      </w:pPr>
      <w:r w:rsidRPr="005B2E76">
        <w:rPr>
          <w:rFonts w:asciiTheme="minorHAnsi" w:hAnsiTheme="minorHAnsi" w:cs="Arial"/>
          <w:b w:val="0"/>
          <w:bCs/>
          <w:i/>
          <w:sz w:val="20"/>
          <w:lang w:val="en-US"/>
        </w:rPr>
        <w:t>(to be filled out per ship per call!)</w:t>
      </w:r>
    </w:p>
    <w:p w:rsidR="00D36372" w:rsidRPr="00EB6A04" w:rsidRDefault="00D36372" w:rsidP="00A406E3">
      <w:pPr>
        <w:pStyle w:val="Title"/>
        <w:jc w:val="left"/>
        <w:rPr>
          <w:rFonts w:asciiTheme="minorHAnsi" w:hAnsiTheme="minorHAnsi" w:cs="Arial"/>
          <w:noProof/>
          <w:sz w:val="20"/>
          <w:lang w:val="en-GB"/>
        </w:rPr>
      </w:pPr>
    </w:p>
    <w:tbl>
      <w:tblPr>
        <w:tblStyle w:val="TableGrid"/>
        <w:tblW w:w="0" w:type="auto"/>
        <w:tblLook w:val="04A0" w:firstRow="1" w:lastRow="0" w:firstColumn="1" w:lastColumn="0" w:noHBand="0" w:noVBand="1"/>
      </w:tblPr>
      <w:tblGrid>
        <w:gridCol w:w="3044"/>
        <w:gridCol w:w="6018"/>
      </w:tblGrid>
      <w:tr w:rsidR="00A406E3" w:rsidRPr="00EB6A04" w:rsidTr="00347A72">
        <w:tc>
          <w:tcPr>
            <w:tcW w:w="3085" w:type="dxa"/>
            <w:shd w:val="clear" w:color="auto" w:fill="DFF0F5"/>
          </w:tcPr>
          <w:p w:rsidR="00A406E3" w:rsidRPr="00347A72" w:rsidRDefault="005B2E76" w:rsidP="005B2E76">
            <w:pPr>
              <w:rPr>
                <w:b/>
              </w:rPr>
            </w:pPr>
            <w:r w:rsidRPr="00347A72">
              <w:rPr>
                <w:b/>
              </w:rPr>
              <w:t>Ship</w:t>
            </w:r>
          </w:p>
        </w:tc>
        <w:sdt>
          <w:sdtPr>
            <w:rPr>
              <w:rFonts w:eastAsia="MS Gothic"/>
            </w:rPr>
            <w:id w:val="-515385086"/>
            <w:placeholder>
              <w:docPart w:val="DefaultPlaceholder_1082065158"/>
            </w:placeholder>
          </w:sdtPr>
          <w:sdtEndPr/>
          <w:sdtContent>
            <w:tc>
              <w:tcPr>
                <w:tcW w:w="6127" w:type="dxa"/>
              </w:tcPr>
              <w:p w:rsidR="00A406E3" w:rsidRPr="00EB6A04" w:rsidRDefault="000176E5">
                <w:pPr>
                  <w:rPr>
                    <w:rFonts w:eastAsia="MS Gothic"/>
                  </w:rPr>
                </w:pPr>
                <w:r w:rsidRPr="000176E5">
                  <w:rPr>
                    <w:rFonts w:eastAsia="MS Gothic"/>
                  </w:rPr>
                  <w:t>MS Artania</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Port City</w:t>
            </w:r>
          </w:p>
        </w:tc>
        <w:sdt>
          <w:sdtPr>
            <w:rPr>
              <w:rFonts w:eastAsia="MS Gothic"/>
            </w:rPr>
            <w:id w:val="2013725668"/>
            <w:placeholder>
              <w:docPart w:val="DefaultPlaceholder_1082065158"/>
            </w:placeholder>
          </w:sdtPr>
          <w:sdtEndPr/>
          <w:sdtContent>
            <w:tc>
              <w:tcPr>
                <w:tcW w:w="6127" w:type="dxa"/>
              </w:tcPr>
              <w:p w:rsidR="00A406E3" w:rsidRPr="00EB6A04" w:rsidRDefault="000B1AD9">
                <w:pPr>
                  <w:rPr>
                    <w:rFonts w:eastAsia="MS Gothic"/>
                  </w:rPr>
                </w:pPr>
                <w:r>
                  <w:rPr>
                    <w:rFonts w:eastAsia="MS Gothic"/>
                  </w:rPr>
                  <w:t>Walvis Bay</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Date</w:t>
            </w:r>
          </w:p>
        </w:tc>
        <w:sdt>
          <w:sdtPr>
            <w:rPr>
              <w:rFonts w:eastAsia="MS Gothic"/>
            </w:rPr>
            <w:id w:val="-2022537678"/>
            <w:placeholder>
              <w:docPart w:val="DefaultPlaceholder_1082065158"/>
            </w:placeholder>
          </w:sdtPr>
          <w:sdtEndPr/>
          <w:sdtContent>
            <w:tc>
              <w:tcPr>
                <w:tcW w:w="6127" w:type="dxa"/>
              </w:tcPr>
              <w:p w:rsidR="00A406E3" w:rsidRPr="00EB6A04" w:rsidRDefault="00A23DC9">
                <w:pPr>
                  <w:rPr>
                    <w:rFonts w:eastAsia="MS Gothic"/>
                  </w:rPr>
                </w:pPr>
                <w:r w:rsidRPr="000176E5">
                  <w:rPr>
                    <w:rFonts w:eastAsia="MS Gothic"/>
                    <w:b/>
                  </w:rPr>
                  <w:t>S</w:t>
                </w:r>
                <w:r w:rsidR="000176E5" w:rsidRPr="000176E5">
                  <w:rPr>
                    <w:rFonts w:eastAsia="MS Gothic"/>
                    <w:b/>
                  </w:rPr>
                  <w:t>unday</w:t>
                </w:r>
                <w:r w:rsidR="000176E5">
                  <w:rPr>
                    <w:rFonts w:eastAsia="MS Gothic"/>
                  </w:rPr>
                  <w:t xml:space="preserve"> 12</w:t>
                </w:r>
                <w:r w:rsidR="006E008A">
                  <w:rPr>
                    <w:rFonts w:eastAsia="MS Gothic"/>
                  </w:rPr>
                  <w:t xml:space="preserve"> </w:t>
                </w:r>
                <w:r w:rsidR="000176E5">
                  <w:rPr>
                    <w:rFonts w:eastAsia="MS Gothic"/>
                  </w:rPr>
                  <w:t xml:space="preserve">January </w:t>
                </w:r>
                <w:r w:rsidR="00AA7EBE">
                  <w:rPr>
                    <w:rFonts w:eastAsia="MS Gothic"/>
                  </w:rPr>
                  <w:t>20</w:t>
                </w:r>
                <w:r w:rsidR="000176E5">
                  <w:rPr>
                    <w:rFonts w:eastAsia="MS Gothic"/>
                  </w:rPr>
                  <w:t>20</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Arrival time</w:t>
            </w:r>
          </w:p>
        </w:tc>
        <w:sdt>
          <w:sdtPr>
            <w:rPr>
              <w:rFonts w:eastAsia="MS Gothic"/>
            </w:rPr>
            <w:id w:val="-1888791669"/>
            <w:placeholder>
              <w:docPart w:val="DefaultPlaceholder_1082065158"/>
            </w:placeholder>
          </w:sdtPr>
          <w:sdtEndPr/>
          <w:sdtContent>
            <w:tc>
              <w:tcPr>
                <w:tcW w:w="6127" w:type="dxa"/>
              </w:tcPr>
              <w:p w:rsidR="00A406E3" w:rsidRPr="00EB6A04" w:rsidRDefault="00AA7EBE">
                <w:pPr>
                  <w:rPr>
                    <w:rFonts w:eastAsia="MS Gothic"/>
                  </w:rPr>
                </w:pPr>
                <w:r>
                  <w:rPr>
                    <w:rFonts w:eastAsia="MS Gothic"/>
                  </w:rPr>
                  <w:t>07h00</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Departure time</w:t>
            </w:r>
          </w:p>
        </w:tc>
        <w:sdt>
          <w:sdtPr>
            <w:rPr>
              <w:rFonts w:eastAsia="MS Gothic"/>
            </w:rPr>
            <w:id w:val="1112400183"/>
            <w:placeholder>
              <w:docPart w:val="DefaultPlaceholder_1082065158"/>
            </w:placeholder>
          </w:sdtPr>
          <w:sdtEndPr/>
          <w:sdtContent>
            <w:tc>
              <w:tcPr>
                <w:tcW w:w="6127" w:type="dxa"/>
              </w:tcPr>
              <w:p w:rsidR="00A406E3" w:rsidRPr="00EB6A04" w:rsidRDefault="00AA7EBE">
                <w:pPr>
                  <w:rPr>
                    <w:rFonts w:eastAsia="MS Gothic"/>
                  </w:rPr>
                </w:pPr>
                <w:r>
                  <w:rPr>
                    <w:rFonts w:eastAsia="MS Gothic"/>
                  </w:rPr>
                  <w:t>1</w:t>
                </w:r>
                <w:r w:rsidR="00A23DC9">
                  <w:rPr>
                    <w:rFonts w:eastAsia="MS Gothic"/>
                  </w:rPr>
                  <w:t>9</w:t>
                </w:r>
                <w:r>
                  <w:rPr>
                    <w:rFonts w:eastAsia="MS Gothic"/>
                  </w:rPr>
                  <w:t>h00</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Public Holiday</w:t>
            </w:r>
          </w:p>
        </w:tc>
        <w:sdt>
          <w:sdtPr>
            <w:rPr>
              <w:rFonts w:eastAsia="MS Gothic"/>
            </w:rPr>
            <w:id w:val="1537003406"/>
            <w:placeholder>
              <w:docPart w:val="DefaultPlaceholder_1082065158"/>
            </w:placeholder>
          </w:sdtPr>
          <w:sdtEndPr/>
          <w:sdtContent>
            <w:tc>
              <w:tcPr>
                <w:tcW w:w="6127" w:type="dxa"/>
              </w:tcPr>
              <w:p w:rsidR="00A406E3" w:rsidRPr="00EB6A04" w:rsidRDefault="005B2E76">
                <w:pPr>
                  <w:rPr>
                    <w:rFonts w:eastAsia="MS Gothic"/>
                  </w:rPr>
                </w:pPr>
                <w:r w:rsidRPr="00EB6A04">
                  <w:rPr>
                    <w:rFonts w:eastAsia="MS Gothic" w:cs="Arial"/>
                  </w:rPr>
                  <w:t>Yes:</w:t>
                </w:r>
                <w:r w:rsidRPr="00EB6A04">
                  <w:rPr>
                    <w:rFonts w:eastAsia="MS Gothic" w:cs="Arial"/>
                  </w:rPr>
                  <w:tab/>
                </w:r>
                <w:sdt>
                  <w:sdtPr>
                    <w:rPr>
                      <w:rFonts w:eastAsia="MS Gothic" w:cs="Arial"/>
                    </w:rPr>
                    <w:id w:val="-30593905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555882475"/>
                    <w14:checkbox>
                      <w14:checked w14:val="1"/>
                      <w14:checkedState w14:val="2612" w14:font="MS Gothic"/>
                      <w14:uncheckedState w14:val="2610" w14:font="MS Gothic"/>
                    </w14:checkbox>
                  </w:sdtPr>
                  <w:sdtEndPr/>
                  <w:sdtContent>
                    <w:r w:rsidR="000B1AD9">
                      <w:rPr>
                        <w:rFonts w:ascii="MS Gothic" w:eastAsia="MS Gothic" w:hAnsi="MS Gothic" w:cs="Arial" w:hint="eastAsia"/>
                      </w:rPr>
                      <w:t>☒</w:t>
                    </w:r>
                  </w:sdtContent>
                </w:sdt>
              </w:p>
            </w:tc>
          </w:sdtContent>
        </w:sdt>
      </w:tr>
      <w:tr w:rsidR="00BB2602" w:rsidRPr="00EB6A04" w:rsidTr="00347A72">
        <w:trPr>
          <w:trHeight w:val="547"/>
        </w:trPr>
        <w:tc>
          <w:tcPr>
            <w:tcW w:w="3085" w:type="dxa"/>
            <w:shd w:val="clear" w:color="auto" w:fill="DFF0F5"/>
          </w:tcPr>
          <w:p w:rsidR="00BB2602" w:rsidRPr="00347A72" w:rsidRDefault="00BB2602" w:rsidP="005B2E76">
            <w:pPr>
              <w:rPr>
                <w:b/>
              </w:rPr>
            </w:pPr>
            <w:r w:rsidRPr="00347A72">
              <w:rPr>
                <w:b/>
              </w:rPr>
              <w:t>Name &amp; Address of Port</w:t>
            </w:r>
          </w:p>
        </w:tc>
        <w:sdt>
          <w:sdtPr>
            <w:rPr>
              <w:rFonts w:eastAsia="MS Gothic"/>
            </w:rPr>
            <w:id w:val="1412514556"/>
          </w:sdtPr>
          <w:sdtEndPr/>
          <w:sdtContent>
            <w:tc>
              <w:tcPr>
                <w:tcW w:w="6127" w:type="dxa"/>
              </w:tcPr>
              <w:p w:rsidR="00BB2602" w:rsidRPr="00EB6A04" w:rsidRDefault="000B1AD9">
                <w:pPr>
                  <w:rPr>
                    <w:rFonts w:eastAsia="MS Gothic" w:cs="Arial"/>
                  </w:rPr>
                </w:pPr>
                <w:r w:rsidRPr="000B1AD9">
                  <w:rPr>
                    <w:rFonts w:eastAsia="MS Gothic"/>
                  </w:rPr>
                  <w:t>Port of Walvis Bay</w:t>
                </w:r>
              </w:p>
            </w:tc>
          </w:sdtContent>
        </w:sdt>
      </w:tr>
      <w:tr w:rsidR="00BB2602" w:rsidRPr="00EB6A04" w:rsidTr="00347A72">
        <w:tc>
          <w:tcPr>
            <w:tcW w:w="3085" w:type="dxa"/>
            <w:shd w:val="clear" w:color="auto" w:fill="DFF0F5"/>
          </w:tcPr>
          <w:p w:rsidR="00BB2602" w:rsidRPr="00347A72" w:rsidRDefault="00BB2602" w:rsidP="005B2E76">
            <w:pPr>
              <w:rPr>
                <w:b/>
              </w:rPr>
            </w:pPr>
            <w:r w:rsidRPr="00347A72">
              <w:rPr>
                <w:b/>
              </w:rPr>
              <w:t>Name/No of expected Berth</w:t>
            </w:r>
          </w:p>
        </w:tc>
        <w:sdt>
          <w:sdtPr>
            <w:rPr>
              <w:rFonts w:eastAsia="MS Gothic"/>
            </w:rPr>
            <w:id w:val="1649079832"/>
          </w:sdtPr>
          <w:sdtEndPr/>
          <w:sdtContent>
            <w:tc>
              <w:tcPr>
                <w:tcW w:w="6127" w:type="dxa"/>
              </w:tcPr>
              <w:p w:rsidR="00BB2602" w:rsidRPr="00EB6A04" w:rsidRDefault="000B1AD9">
                <w:pPr>
                  <w:rPr>
                    <w:rFonts w:eastAsia="MS Gothic" w:cs="Arial"/>
                  </w:rPr>
                </w:pPr>
                <w:r>
                  <w:rPr>
                    <w:rFonts w:eastAsia="MS Gothic"/>
                  </w:rPr>
                  <w:t>To be advised by port agent</w:t>
                </w:r>
              </w:p>
            </w:tc>
          </w:sdtContent>
        </w:sdt>
      </w:tr>
    </w:tbl>
    <w:p w:rsidR="0006317A" w:rsidRPr="00EB6A04" w:rsidRDefault="00D36372" w:rsidP="00EB6B61">
      <w:pPr>
        <w:pStyle w:val="Heading2"/>
        <w:spacing w:line="240" w:lineRule="auto"/>
        <w:rPr>
          <w:rFonts w:asciiTheme="minorHAnsi" w:eastAsia="MS Gothic" w:hAnsiTheme="minorHAnsi"/>
          <w:u w:val="single"/>
        </w:rPr>
      </w:pPr>
      <w:r>
        <w:rPr>
          <w:rFonts w:asciiTheme="minorHAnsi" w:eastAsia="MS Gothic" w:hAnsiTheme="minorHAnsi"/>
          <w:u w:val="single"/>
        </w:rPr>
        <w:t>Port Facilities</w:t>
      </w:r>
    </w:p>
    <w:tbl>
      <w:tblPr>
        <w:tblStyle w:val="TableGrid"/>
        <w:tblW w:w="0" w:type="auto"/>
        <w:tblLook w:val="04A0" w:firstRow="1" w:lastRow="0" w:firstColumn="1" w:lastColumn="0" w:noHBand="0" w:noVBand="1"/>
      </w:tblPr>
      <w:tblGrid>
        <w:gridCol w:w="4533"/>
        <w:gridCol w:w="4529"/>
      </w:tblGrid>
      <w:tr w:rsidR="00A406E3" w:rsidRPr="00EB6A04" w:rsidTr="00A406E3">
        <w:tc>
          <w:tcPr>
            <w:tcW w:w="4606" w:type="dxa"/>
          </w:tcPr>
          <w:p w:rsidR="00A406E3" w:rsidRPr="00EB6A04" w:rsidRDefault="00D36372">
            <w:pPr>
              <w:rPr>
                <w:rFonts w:eastAsia="MS Gothic" w:cs="Arial"/>
              </w:rPr>
            </w:pPr>
            <w:r>
              <w:rPr>
                <w:rFonts w:eastAsia="MS Gothic" w:cs="Arial"/>
              </w:rPr>
              <w:t>Bank</w:t>
            </w:r>
          </w:p>
        </w:tc>
        <w:tc>
          <w:tcPr>
            <w:tcW w:w="4606" w:type="dxa"/>
          </w:tcPr>
          <w:p w:rsidR="00A406E3" w:rsidRPr="00EB6A04" w:rsidRDefault="00A406E3">
            <w:pPr>
              <w:rPr>
                <w:rFonts w:eastAsia="MS Gothic" w:cs="Arial"/>
              </w:rPr>
            </w:pPr>
            <w:r w:rsidRPr="00EB6A04">
              <w:rPr>
                <w:rFonts w:eastAsia="MS Gothic" w:cs="Arial"/>
              </w:rPr>
              <w:t>Yes:</w:t>
            </w:r>
            <w:r w:rsidRPr="00EB6A04">
              <w:rPr>
                <w:rFonts w:eastAsia="MS Gothic" w:cs="Arial"/>
              </w:rPr>
              <w:tab/>
            </w:r>
            <w:sdt>
              <w:sdtPr>
                <w:rPr>
                  <w:rFonts w:eastAsia="MS Gothic" w:cs="Arial"/>
                </w:rPr>
                <w:id w:val="185420834"/>
                <w14:checkbox>
                  <w14:checked w14:val="0"/>
                  <w14:checkedState w14:val="2612" w14:font="MS Gothic"/>
                  <w14:uncheckedState w14:val="2610" w14:font="MS Gothic"/>
                </w14:checkbox>
              </w:sdtPr>
              <w:sdtEndPr/>
              <w:sdtContent>
                <w:r w:rsidR="00DB5F9D">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35267538"/>
                <w14:checkbox>
                  <w14:checked w14:val="1"/>
                  <w14:checkedState w14:val="2612" w14:font="MS Gothic"/>
                  <w14:uncheckedState w14:val="2610" w14:font="MS Gothic"/>
                </w14:checkbox>
              </w:sdtPr>
              <w:sdtEndPr/>
              <w:sdtContent>
                <w:r w:rsidR="000B1AD9">
                  <w:rPr>
                    <w:rFonts w:ascii="MS Gothic" w:eastAsia="MS Gothic" w:hAnsi="MS Gothic" w:cs="Arial" w:hint="eastAsia"/>
                  </w:rPr>
                  <w:t>☒</w:t>
                </w:r>
              </w:sdtContent>
            </w:sdt>
          </w:p>
        </w:tc>
      </w:tr>
      <w:tr w:rsidR="00A406E3" w:rsidRPr="00EB6A04" w:rsidTr="00A406E3">
        <w:tc>
          <w:tcPr>
            <w:tcW w:w="4606" w:type="dxa"/>
          </w:tcPr>
          <w:p w:rsidR="00A406E3" w:rsidRPr="00EB6A04" w:rsidRDefault="00347A72">
            <w:pPr>
              <w:rPr>
                <w:rFonts w:eastAsia="MS Gothic" w:cs="Arial"/>
              </w:rPr>
            </w:pPr>
            <w:r>
              <w:rPr>
                <w:rFonts w:eastAsia="MS Gothic" w:cs="Arial"/>
              </w:rPr>
              <w:t>Post O</w:t>
            </w:r>
            <w:r w:rsidR="00D36372">
              <w:rPr>
                <w:rFonts w:eastAsia="MS Gothic" w:cs="Arial"/>
              </w:rPr>
              <w:t xml:space="preserve">ffice </w:t>
            </w:r>
          </w:p>
        </w:tc>
        <w:tc>
          <w:tcPr>
            <w:tcW w:w="4606" w:type="dxa"/>
          </w:tcPr>
          <w:p w:rsidR="00A406E3" w:rsidRPr="00EB6A04" w:rsidRDefault="000176E5">
            <w:pPr>
              <w:rPr>
                <w:rFonts w:eastAsia="MS Gothic" w:cs="Arial"/>
              </w:rPr>
            </w:pPr>
            <w:sdt>
              <w:sdtPr>
                <w:rPr>
                  <w:rFonts w:eastAsia="MS Gothic" w:cs="Arial"/>
                </w:rPr>
                <w:id w:val="1340277053"/>
                <w:text/>
              </w:sdtPr>
              <w:sdtEndPr/>
              <w:sdtContent>
                <w:r w:rsidR="009E234A">
                  <w:rPr>
                    <w:rFonts w:eastAsia="MS Gothic" w:cs="Arial"/>
                  </w:rPr>
                  <w:t>Yes:</w:t>
                </w:r>
                <w:r w:rsidR="009E234A">
                  <w:rPr>
                    <w:rFonts w:eastAsia="MS Gothic" w:cs="Arial"/>
                  </w:rPr>
                  <w:tab/>
                </w:r>
                <w:r w:rsidR="009E234A">
                  <w:rPr>
                    <w:rFonts w:ascii="Segoe UI Symbol" w:eastAsia="MS Gothic" w:hAnsi="Segoe UI Symbol" w:cs="Segoe UI Symbol"/>
                  </w:rPr>
                  <w:t>☐</w:t>
                </w:r>
                <w:r w:rsidR="009E234A">
                  <w:rPr>
                    <w:rFonts w:eastAsia="MS Gothic" w:cs="Arial"/>
                  </w:rPr>
                  <w:tab/>
                  <w:t>No:</w:t>
                </w:r>
                <w:r w:rsidR="009E234A">
                  <w:rPr>
                    <w:rFonts w:eastAsia="MS Gothic" w:cs="Arial"/>
                  </w:rPr>
                  <w:tab/>
                </w:r>
                <w:r w:rsidR="009E234A">
                  <w:rPr>
                    <w:rFonts w:ascii="Segoe UI Symbol" w:eastAsia="MS Gothic" w:hAnsi="Segoe UI Symbol" w:cs="Segoe UI Symbol"/>
                  </w:rPr>
                  <w:t>☒</w:t>
                </w:r>
              </w:sdtContent>
            </w:sdt>
          </w:p>
        </w:tc>
      </w:tr>
      <w:tr w:rsidR="00347A72" w:rsidRPr="00EB6A04" w:rsidTr="00A406E3">
        <w:tc>
          <w:tcPr>
            <w:tcW w:w="4606" w:type="dxa"/>
          </w:tcPr>
          <w:p w:rsidR="00347A72" w:rsidRDefault="00347A72">
            <w:pPr>
              <w:rPr>
                <w:rFonts w:eastAsia="MS Gothic" w:cs="Arial"/>
              </w:rPr>
            </w:pPr>
            <w:r>
              <w:rPr>
                <w:rFonts w:eastAsia="MS Gothic" w:cs="Arial"/>
              </w:rPr>
              <w:t>Shops</w:t>
            </w:r>
          </w:p>
        </w:tc>
        <w:tc>
          <w:tcPr>
            <w:tcW w:w="4606" w:type="dxa"/>
          </w:tcPr>
          <w:p w:rsidR="00347A72" w:rsidRDefault="000176E5">
            <w:pPr>
              <w:rPr>
                <w:rFonts w:eastAsia="MS Gothic" w:cs="Arial"/>
              </w:rPr>
            </w:pPr>
            <w:sdt>
              <w:sdtPr>
                <w:rPr>
                  <w:rFonts w:eastAsia="MS Gothic" w:cs="Arial"/>
                </w:rPr>
                <w:id w:val="-291449958"/>
                <w:text/>
              </w:sdtPr>
              <w:sdtEndPr/>
              <w:sdtContent>
                <w:r w:rsidR="009E234A">
                  <w:rPr>
                    <w:rFonts w:eastAsia="MS Gothic" w:cs="Arial"/>
                  </w:rPr>
                  <w:t>Yes:</w:t>
                </w:r>
                <w:r w:rsidR="009E234A">
                  <w:rPr>
                    <w:rFonts w:eastAsia="MS Gothic" w:cs="Arial"/>
                  </w:rPr>
                  <w:tab/>
                </w:r>
                <w:r w:rsidR="009E234A">
                  <w:rPr>
                    <w:rFonts w:ascii="Segoe UI Symbol" w:eastAsia="MS Gothic" w:hAnsi="Segoe UI Symbol" w:cs="Segoe UI Symbol"/>
                  </w:rPr>
                  <w:t>☐</w:t>
                </w:r>
                <w:r w:rsidR="009E234A">
                  <w:rPr>
                    <w:rFonts w:eastAsia="MS Gothic" w:cs="Arial"/>
                  </w:rPr>
                  <w:tab/>
                  <w:t>No:</w:t>
                </w:r>
                <w:r w:rsidR="009E234A">
                  <w:rPr>
                    <w:rFonts w:eastAsia="MS Gothic" w:cs="Arial"/>
                  </w:rPr>
                  <w:tab/>
                </w:r>
                <w:r w:rsidR="009E234A">
                  <w:rPr>
                    <w:rFonts w:ascii="Segoe UI Symbol" w:eastAsia="MS Gothic" w:hAnsi="Segoe UI Symbol" w:cs="Segoe UI Symbol"/>
                  </w:rPr>
                  <w:t>☒</w:t>
                </w:r>
              </w:sdtContent>
            </w:sdt>
          </w:p>
        </w:tc>
      </w:tr>
      <w:tr w:rsidR="00A406E3" w:rsidRPr="00EB6A04" w:rsidTr="00A406E3">
        <w:tc>
          <w:tcPr>
            <w:tcW w:w="4606" w:type="dxa"/>
          </w:tcPr>
          <w:p w:rsidR="0089532B" w:rsidRPr="00EB6A04" w:rsidRDefault="00D36372" w:rsidP="00347A72">
            <w:pPr>
              <w:rPr>
                <w:rFonts w:eastAsia="MS Gothic" w:cs="Arial"/>
              </w:rPr>
            </w:pPr>
            <w:r>
              <w:rPr>
                <w:rFonts w:eastAsia="MS Gothic" w:cs="Arial"/>
              </w:rPr>
              <w:t xml:space="preserve">Tourist </w:t>
            </w:r>
            <w:r w:rsidR="00347A72">
              <w:rPr>
                <w:rFonts w:eastAsia="MS Gothic" w:cs="Arial"/>
              </w:rPr>
              <w:t>I</w:t>
            </w:r>
            <w:r>
              <w:rPr>
                <w:rFonts w:eastAsia="MS Gothic" w:cs="Arial"/>
              </w:rPr>
              <w:t>nfo</w:t>
            </w:r>
            <w:r w:rsidR="00BB2602">
              <w:rPr>
                <w:rFonts w:eastAsia="MS Gothic" w:cs="Arial"/>
              </w:rPr>
              <w:t>rmation</w:t>
            </w:r>
          </w:p>
        </w:tc>
        <w:tc>
          <w:tcPr>
            <w:tcW w:w="4606" w:type="dxa"/>
          </w:tcPr>
          <w:p w:rsidR="00A406E3" w:rsidRPr="00EB6A04" w:rsidRDefault="00AA7EBE" w:rsidP="0045531E">
            <w:pPr>
              <w:tabs>
                <w:tab w:val="left" w:pos="708"/>
                <w:tab w:val="left" w:pos="1416"/>
                <w:tab w:val="left" w:pos="2124"/>
                <w:tab w:val="left" w:pos="3255"/>
              </w:tabs>
              <w:rPr>
                <w:rFonts w:eastAsia="MS Gothic" w:cs="Arial"/>
              </w:rPr>
            </w:pPr>
            <w:r w:rsidRPr="00AA7EBE">
              <w:rPr>
                <w:rFonts w:eastAsia="MS Gothic" w:cs="Arial"/>
              </w:rPr>
              <w:t>Yes:</w:t>
            </w:r>
            <w:r w:rsidRPr="00AA7EBE">
              <w:rPr>
                <w:rFonts w:eastAsia="MS Gothic" w:cs="Arial"/>
              </w:rPr>
              <w:tab/>
            </w:r>
            <w:r w:rsidRPr="00AA7EBE">
              <w:rPr>
                <w:rFonts w:ascii="Segoe UI Symbol" w:eastAsia="MS Gothic" w:hAnsi="Segoe UI Symbol" w:cs="Segoe UI Symbol"/>
              </w:rPr>
              <w:t>☐</w:t>
            </w:r>
            <w:r w:rsidRPr="00AA7EBE">
              <w:rPr>
                <w:rFonts w:eastAsia="MS Gothic" w:cs="Arial"/>
              </w:rPr>
              <w:tab/>
              <w:t>No:</w:t>
            </w:r>
            <w:r w:rsidRPr="00AA7EBE">
              <w:rPr>
                <w:rFonts w:eastAsia="MS Gothic" w:cs="Arial"/>
              </w:rPr>
              <w:tab/>
            </w:r>
            <w:r w:rsidRPr="00AA7EBE">
              <w:rPr>
                <w:rFonts w:ascii="Segoe UI Symbol" w:eastAsia="MS Gothic" w:hAnsi="Segoe UI Symbol" w:cs="Segoe UI Symbol"/>
              </w:rPr>
              <w:t>☒</w:t>
            </w:r>
          </w:p>
        </w:tc>
      </w:tr>
      <w:tr w:rsidR="00A406E3" w:rsidRPr="00EB6A04" w:rsidTr="00A406E3">
        <w:tc>
          <w:tcPr>
            <w:tcW w:w="4606" w:type="dxa"/>
          </w:tcPr>
          <w:p w:rsidR="00A406E3" w:rsidRPr="00EB6A04" w:rsidRDefault="00D36372">
            <w:pPr>
              <w:rPr>
                <w:rFonts w:eastAsia="MS Gothic" w:cs="Arial"/>
              </w:rPr>
            </w:pPr>
            <w:r>
              <w:rPr>
                <w:rFonts w:eastAsia="MS Gothic" w:cs="Arial"/>
              </w:rPr>
              <w:t>Telephone</w:t>
            </w:r>
          </w:p>
        </w:tc>
        <w:tc>
          <w:tcPr>
            <w:tcW w:w="4606" w:type="dxa"/>
          </w:tcPr>
          <w:p w:rsidR="00A406E3" w:rsidRPr="00EB6A04" w:rsidRDefault="000176E5">
            <w:pPr>
              <w:rPr>
                <w:rFonts w:eastAsia="MS Gothic" w:cs="Arial"/>
              </w:rPr>
            </w:pPr>
            <w:sdt>
              <w:sdtPr>
                <w:rPr>
                  <w:rFonts w:eastAsia="MS Gothic" w:cs="Arial"/>
                </w:rPr>
                <w:id w:val="1693571187"/>
                <w:text/>
              </w:sdtPr>
              <w:sdtEndPr/>
              <w:sdtContent>
                <w:r w:rsidR="009E234A">
                  <w:rPr>
                    <w:rFonts w:eastAsia="MS Gothic" w:cs="Arial"/>
                  </w:rPr>
                  <w:t>Pay phones are available</w:t>
                </w:r>
              </w:sdtContent>
            </w:sdt>
          </w:p>
        </w:tc>
      </w:tr>
      <w:tr w:rsidR="00A406E3" w:rsidRPr="00EB6A04" w:rsidTr="00A406E3">
        <w:tc>
          <w:tcPr>
            <w:tcW w:w="4606" w:type="dxa"/>
          </w:tcPr>
          <w:p w:rsidR="00A406E3" w:rsidRPr="00EB6A04" w:rsidRDefault="00D36372" w:rsidP="00A406E3">
            <w:pPr>
              <w:rPr>
                <w:rFonts w:eastAsia="MS Gothic" w:cs="Arial"/>
              </w:rPr>
            </w:pPr>
            <w:r>
              <w:rPr>
                <w:rFonts w:eastAsia="MS Gothic" w:cs="Arial"/>
              </w:rPr>
              <w:t>Wi-Fi</w:t>
            </w:r>
          </w:p>
        </w:tc>
        <w:tc>
          <w:tcPr>
            <w:tcW w:w="4606" w:type="dxa"/>
          </w:tcPr>
          <w:p w:rsidR="00A406E3" w:rsidRPr="00EB6A04" w:rsidRDefault="000176E5" w:rsidP="00D36372">
            <w:pPr>
              <w:rPr>
                <w:rFonts w:eastAsia="MS Gothic" w:cs="Arial"/>
              </w:rPr>
            </w:pPr>
            <w:sdt>
              <w:sdtPr>
                <w:rPr>
                  <w:rFonts w:eastAsia="MS Gothic" w:cs="Arial"/>
                  <w:lang w:val="en-GB"/>
                </w:rPr>
                <w:id w:val="246317884"/>
                <w:text/>
              </w:sdtPr>
              <w:sdtEndPr/>
              <w:sdtContent>
                <w:r w:rsidR="009E234A">
                  <w:rPr>
                    <w:rFonts w:eastAsia="MS Gothic" w:cs="Arial"/>
                    <w:lang w:val="en-GB"/>
                  </w:rPr>
                  <w:t>Yes:</w:t>
                </w:r>
                <w:r w:rsidR="009E234A">
                  <w:rPr>
                    <w:rFonts w:eastAsia="MS Gothic" w:cs="Arial"/>
                    <w:lang w:val="en-GB"/>
                  </w:rPr>
                  <w:tab/>
                </w:r>
                <w:r w:rsidR="009E234A">
                  <w:rPr>
                    <w:rFonts w:ascii="Segoe UI Symbol" w:eastAsia="MS Gothic" w:hAnsi="Segoe UI Symbol" w:cs="Segoe UI Symbol"/>
                    <w:lang w:val="en-GB"/>
                  </w:rPr>
                  <w:t>☐</w:t>
                </w:r>
                <w:r w:rsidR="009E234A">
                  <w:rPr>
                    <w:rFonts w:eastAsia="MS Gothic" w:cs="Arial"/>
                    <w:lang w:val="en-GB"/>
                  </w:rPr>
                  <w:tab/>
                  <w:t>No:</w:t>
                </w:r>
                <w:r w:rsidR="009E234A">
                  <w:rPr>
                    <w:rFonts w:eastAsia="MS Gothic" w:cs="Arial"/>
                    <w:lang w:val="en-GB"/>
                  </w:rPr>
                  <w:tab/>
                </w:r>
                <w:r w:rsidR="009E234A">
                  <w:rPr>
                    <w:rFonts w:ascii="Segoe UI Symbol" w:eastAsia="MS Gothic" w:hAnsi="Segoe UI Symbol" w:cs="Segoe UI Symbol"/>
                    <w:lang w:val="en-GB"/>
                  </w:rPr>
                  <w:t>☒</w:t>
                </w:r>
              </w:sdtContent>
            </w:sdt>
          </w:p>
        </w:tc>
      </w:tr>
      <w:tr w:rsidR="00A406E3" w:rsidRPr="00F5601F" w:rsidTr="00A406E3">
        <w:tc>
          <w:tcPr>
            <w:tcW w:w="4606" w:type="dxa"/>
          </w:tcPr>
          <w:p w:rsidR="00A406E3" w:rsidRPr="00D36372" w:rsidRDefault="00D36372" w:rsidP="00D36372">
            <w:pPr>
              <w:rPr>
                <w:rFonts w:eastAsia="MS Gothic" w:cs="Arial"/>
                <w:lang w:val="en-GB"/>
              </w:rPr>
            </w:pPr>
            <w:r w:rsidRPr="00D36372">
              <w:rPr>
                <w:rFonts w:eastAsia="MS Gothic" w:cs="Arial"/>
                <w:lang w:val="en-GB"/>
              </w:rPr>
              <w:t>Taxi</w:t>
            </w:r>
          </w:p>
        </w:tc>
        <w:tc>
          <w:tcPr>
            <w:tcW w:w="4606" w:type="dxa"/>
          </w:tcPr>
          <w:p w:rsidR="00A406E3" w:rsidRPr="0089532B" w:rsidRDefault="000176E5" w:rsidP="0089532B">
            <w:pPr>
              <w:rPr>
                <w:rFonts w:eastAsia="MS Gothic" w:cs="Arial"/>
                <w:lang w:val="en-GB"/>
              </w:rPr>
            </w:pPr>
            <w:sdt>
              <w:sdtPr>
                <w:rPr>
                  <w:rFonts w:eastAsia="MS Gothic" w:cs="Arial"/>
                </w:rPr>
                <w:id w:val="-1166240130"/>
                <w:text/>
              </w:sdtPr>
              <w:sdtEndPr/>
              <w:sdtContent>
                <w:r w:rsidR="009E234A">
                  <w:rPr>
                    <w:rFonts w:eastAsia="MS Gothic" w:cs="Arial"/>
                  </w:rPr>
                  <w:t>Yes:</w:t>
                </w:r>
                <w:r w:rsidR="009E234A">
                  <w:rPr>
                    <w:rFonts w:eastAsia="MS Gothic" w:cs="Arial"/>
                  </w:rPr>
                  <w:tab/>
                  <w:t>x</w:t>
                </w:r>
                <w:r w:rsidR="009E234A">
                  <w:rPr>
                    <w:rFonts w:eastAsia="MS Gothic" w:cs="Arial"/>
                  </w:rPr>
                  <w:tab/>
                  <w:t>No:</w:t>
                </w:r>
                <w:r w:rsidR="009E234A">
                  <w:rPr>
                    <w:rFonts w:eastAsia="MS Gothic" w:cs="Arial"/>
                  </w:rPr>
                  <w:tab/>
                </w:r>
                <w:r w:rsidR="009E234A">
                  <w:rPr>
                    <w:rFonts w:ascii="Segoe UI Symbol" w:eastAsia="MS Gothic" w:hAnsi="Segoe UI Symbol" w:cs="Segoe UI Symbol"/>
                  </w:rPr>
                  <w:t>☐</w:t>
                </w:r>
              </w:sdtContent>
            </w:sdt>
            <w:r w:rsidR="0089532B">
              <w:rPr>
                <w:rFonts w:eastAsia="MS Gothic" w:cs="Arial"/>
              </w:rPr>
              <w:tab/>
            </w:r>
            <w:r w:rsidR="0089532B">
              <w:rPr>
                <w:rFonts w:eastAsia="MS Gothic" w:cs="Arial"/>
              </w:rPr>
              <w:br/>
            </w:r>
            <w:r w:rsidR="00AA7EBE">
              <w:rPr>
                <w:rFonts w:eastAsia="MS Gothic" w:cs="Arial"/>
                <w:lang w:val="en-GB"/>
              </w:rPr>
              <w:t>Phone: Fixed tariff local taxi operators</w:t>
            </w:r>
          </w:p>
        </w:tc>
      </w:tr>
      <w:tr w:rsidR="00BB2602" w:rsidRPr="00EB6A04" w:rsidTr="00A406E3">
        <w:tc>
          <w:tcPr>
            <w:tcW w:w="4606" w:type="dxa"/>
          </w:tcPr>
          <w:p w:rsidR="00BB2602" w:rsidRPr="00F5601F" w:rsidRDefault="00BB2602" w:rsidP="00265E70">
            <w:pPr>
              <w:rPr>
                <w:rFonts w:eastAsia="MS Gothic" w:cs="Arial"/>
                <w:lang w:val="en-GB"/>
              </w:rPr>
            </w:pPr>
            <w:r>
              <w:rPr>
                <w:rFonts w:eastAsia="MS Gothic" w:cs="Arial"/>
                <w:lang w:val="en-GB"/>
              </w:rPr>
              <w:t>Bus station</w:t>
            </w:r>
          </w:p>
        </w:tc>
        <w:tc>
          <w:tcPr>
            <w:tcW w:w="4606" w:type="dxa"/>
          </w:tcPr>
          <w:p w:rsidR="00BB2602" w:rsidRPr="00EB6A04" w:rsidRDefault="00AA7EBE" w:rsidP="005E5B74">
            <w:pPr>
              <w:rPr>
                <w:rFonts w:eastAsia="MS Gothic" w:cs="Arial"/>
              </w:rPr>
            </w:pPr>
            <w:r w:rsidRPr="00AA7EBE">
              <w:rPr>
                <w:rFonts w:eastAsia="MS Gothic" w:cs="Arial"/>
              </w:rPr>
              <w:t>Yes:</w:t>
            </w:r>
            <w:r w:rsidRPr="00AA7EBE">
              <w:rPr>
                <w:rFonts w:eastAsia="MS Gothic" w:cs="Arial"/>
              </w:rPr>
              <w:tab/>
            </w:r>
            <w:r w:rsidRPr="00AA7EBE">
              <w:rPr>
                <w:rFonts w:ascii="Segoe UI Symbol" w:eastAsia="MS Gothic" w:hAnsi="Segoe UI Symbol" w:cs="Segoe UI Symbol"/>
              </w:rPr>
              <w:t>☐</w:t>
            </w:r>
            <w:r w:rsidRPr="00AA7EBE">
              <w:rPr>
                <w:rFonts w:eastAsia="MS Gothic" w:cs="Arial"/>
              </w:rPr>
              <w:tab/>
              <w:t>No:</w:t>
            </w:r>
            <w:r w:rsidRPr="00AA7EBE">
              <w:rPr>
                <w:rFonts w:eastAsia="MS Gothic" w:cs="Arial"/>
              </w:rPr>
              <w:tab/>
            </w:r>
            <w:r w:rsidRPr="00AA7EBE">
              <w:rPr>
                <w:rFonts w:ascii="Segoe UI Symbol" w:eastAsia="MS Gothic" w:hAnsi="Segoe UI Symbol" w:cs="Segoe UI Symbol"/>
              </w:rPr>
              <w:t>☒</w:t>
            </w:r>
          </w:p>
        </w:tc>
      </w:tr>
      <w:tr w:rsidR="00BB2602" w:rsidRPr="00EB6A04" w:rsidTr="00A406E3">
        <w:tc>
          <w:tcPr>
            <w:tcW w:w="4606" w:type="dxa"/>
          </w:tcPr>
          <w:p w:rsidR="00BB2602" w:rsidRPr="00EB6A04" w:rsidRDefault="00BB2602">
            <w:pPr>
              <w:rPr>
                <w:rFonts w:eastAsia="MS Gothic" w:cs="Arial"/>
              </w:rPr>
            </w:pPr>
            <w:r>
              <w:rPr>
                <w:rFonts w:eastAsia="MS Gothic" w:cs="Arial"/>
              </w:rPr>
              <w:t xml:space="preserve">Hop On / Hop Off </w:t>
            </w:r>
          </w:p>
        </w:tc>
        <w:tc>
          <w:tcPr>
            <w:tcW w:w="4606" w:type="dxa"/>
          </w:tcPr>
          <w:p w:rsidR="00BB2602" w:rsidRPr="00EB6A04" w:rsidRDefault="000176E5" w:rsidP="00097A92">
            <w:pPr>
              <w:rPr>
                <w:rFonts w:eastAsia="MS Gothic" w:cs="Arial"/>
              </w:rPr>
            </w:pPr>
            <w:sdt>
              <w:sdtPr>
                <w:rPr>
                  <w:rFonts w:eastAsia="MS Gothic" w:cs="Arial"/>
                </w:rPr>
                <w:id w:val="-20399435"/>
                <w:text/>
              </w:sdtPr>
              <w:sdtEndPr/>
              <w:sdtContent>
                <w:r w:rsidR="009E234A">
                  <w:rPr>
                    <w:rFonts w:eastAsia="MS Gothic" w:cs="Arial"/>
                  </w:rPr>
                  <w:t>Yes:</w:t>
                </w:r>
                <w:r w:rsidR="009E234A">
                  <w:rPr>
                    <w:rFonts w:eastAsia="MS Gothic" w:cs="Arial"/>
                  </w:rPr>
                  <w:tab/>
                </w:r>
                <w:r w:rsidR="009E234A">
                  <w:rPr>
                    <w:rFonts w:ascii="Segoe UI Symbol" w:eastAsia="MS Gothic" w:hAnsi="Segoe UI Symbol" w:cs="Segoe UI Symbol"/>
                  </w:rPr>
                  <w:t>☐</w:t>
                </w:r>
                <w:r w:rsidR="009E234A">
                  <w:rPr>
                    <w:rFonts w:eastAsia="MS Gothic" w:cs="Arial"/>
                  </w:rPr>
                  <w:tab/>
                  <w:t>No:</w:t>
                </w:r>
                <w:r w:rsidR="009E234A">
                  <w:rPr>
                    <w:rFonts w:eastAsia="MS Gothic" w:cs="Arial"/>
                  </w:rPr>
                  <w:tab/>
                </w:r>
                <w:r w:rsidR="009E234A">
                  <w:rPr>
                    <w:rFonts w:ascii="Segoe UI Symbol" w:eastAsia="MS Gothic" w:hAnsi="Segoe UI Symbol" w:cs="Segoe UI Symbol"/>
                  </w:rPr>
                  <w:t>☒</w:t>
                </w:r>
              </w:sdtContent>
            </w:sdt>
          </w:p>
        </w:tc>
      </w:tr>
    </w:tbl>
    <w:p w:rsidR="00A406E3" w:rsidRPr="00EB6A04" w:rsidRDefault="00A406E3" w:rsidP="00A406E3">
      <w:pPr>
        <w:pStyle w:val="Heading2"/>
        <w:rPr>
          <w:rFonts w:asciiTheme="minorHAnsi" w:hAnsiTheme="minorHAnsi"/>
          <w:u w:val="single"/>
          <w:lang w:val="en-GB"/>
        </w:rPr>
      </w:pPr>
      <w:r w:rsidRPr="00EB6A04">
        <w:rPr>
          <w:rFonts w:asciiTheme="minorHAnsi" w:hAnsiTheme="minorHAnsi"/>
          <w:u w:val="single"/>
          <w:lang w:val="en-GB"/>
        </w:rPr>
        <w:t xml:space="preserve">General </w:t>
      </w:r>
      <w:r w:rsidR="00BB2602">
        <w:rPr>
          <w:rFonts w:asciiTheme="minorHAnsi" w:hAnsiTheme="minorHAnsi"/>
          <w:u w:val="single"/>
          <w:lang w:val="en-GB"/>
        </w:rPr>
        <w:t xml:space="preserve">Port </w:t>
      </w:r>
      <w:r w:rsidR="00347A72">
        <w:rPr>
          <w:rFonts w:asciiTheme="minorHAnsi" w:hAnsiTheme="minorHAnsi"/>
          <w:u w:val="single"/>
          <w:lang w:val="en-GB"/>
        </w:rPr>
        <w:t>I</w:t>
      </w:r>
      <w:r w:rsidRPr="00EB6A04">
        <w:rPr>
          <w:rFonts w:asciiTheme="minorHAnsi" w:hAnsiTheme="minorHAnsi"/>
          <w:u w:val="single"/>
          <w:lang w:val="en-GB"/>
        </w:rPr>
        <w:t>nformation</w:t>
      </w:r>
    </w:p>
    <w:tbl>
      <w:tblPr>
        <w:tblStyle w:val="TableGrid"/>
        <w:tblW w:w="0" w:type="auto"/>
        <w:tblLook w:val="04A0" w:firstRow="1" w:lastRow="0" w:firstColumn="1" w:lastColumn="0" w:noHBand="0" w:noVBand="1"/>
      </w:tblPr>
      <w:tblGrid>
        <w:gridCol w:w="4989"/>
        <w:gridCol w:w="4073"/>
      </w:tblGrid>
      <w:tr w:rsidR="00A406E3" w:rsidRPr="00EB6A04" w:rsidTr="00347A72">
        <w:tc>
          <w:tcPr>
            <w:tcW w:w="5070" w:type="dxa"/>
          </w:tcPr>
          <w:p w:rsidR="00347A72" w:rsidRDefault="00347A72" w:rsidP="00EB6A04">
            <w:pPr>
              <w:pStyle w:val="ListParagraph"/>
              <w:numPr>
                <w:ilvl w:val="0"/>
                <w:numId w:val="1"/>
              </w:numPr>
              <w:rPr>
                <w:rFonts w:eastAsia="MS Gothic" w:cs="Arial"/>
                <w:lang w:val="en-GB"/>
              </w:rPr>
            </w:pPr>
            <w:r>
              <w:rPr>
                <w:rFonts w:eastAsia="MS Gothic" w:cs="Arial"/>
                <w:lang w:val="en-GB"/>
              </w:rPr>
              <w:t>Distance to port exit</w:t>
            </w:r>
          </w:p>
          <w:p w:rsidR="009E234A" w:rsidRDefault="009E234A" w:rsidP="009E234A">
            <w:pPr>
              <w:pStyle w:val="ListParagraph"/>
              <w:ind w:left="360"/>
              <w:rPr>
                <w:rFonts w:eastAsia="MS Gothic" w:cs="Arial"/>
                <w:lang w:val="en-GB"/>
              </w:rPr>
            </w:pPr>
          </w:p>
          <w:p w:rsidR="00EB6A04" w:rsidRDefault="00D36372" w:rsidP="00EB6A04">
            <w:pPr>
              <w:pStyle w:val="ListParagraph"/>
              <w:numPr>
                <w:ilvl w:val="0"/>
                <w:numId w:val="1"/>
              </w:numPr>
              <w:rPr>
                <w:rFonts w:eastAsia="MS Gothic" w:cs="Arial"/>
                <w:lang w:val="en-GB"/>
              </w:rPr>
            </w:pPr>
            <w:r>
              <w:rPr>
                <w:rFonts w:eastAsia="MS Gothic" w:cs="Arial"/>
                <w:lang w:val="en-GB"/>
              </w:rPr>
              <w:t>Is it allowed to walk inside the port?</w:t>
            </w:r>
          </w:p>
          <w:p w:rsidR="00D36372" w:rsidRDefault="00D36372" w:rsidP="00D36372">
            <w:pPr>
              <w:pStyle w:val="ListParagraph"/>
              <w:numPr>
                <w:ilvl w:val="1"/>
                <w:numId w:val="1"/>
              </w:numPr>
              <w:rPr>
                <w:rFonts w:eastAsia="MS Gothic" w:cs="Arial"/>
                <w:lang w:val="en-GB"/>
              </w:rPr>
            </w:pPr>
            <w:r>
              <w:rPr>
                <w:rFonts w:eastAsia="MS Gothic" w:cs="Arial"/>
                <w:lang w:val="en-GB"/>
              </w:rPr>
              <w:t xml:space="preserve">If no, is there a shuttle service? </w:t>
            </w:r>
          </w:p>
          <w:p w:rsidR="00D36372" w:rsidRDefault="00D36372" w:rsidP="00D36372">
            <w:pPr>
              <w:pStyle w:val="ListParagraph"/>
              <w:numPr>
                <w:ilvl w:val="0"/>
                <w:numId w:val="1"/>
              </w:numPr>
              <w:rPr>
                <w:rFonts w:eastAsia="MS Gothic" w:cs="Arial"/>
                <w:lang w:val="en-GB"/>
              </w:rPr>
            </w:pPr>
            <w:r>
              <w:rPr>
                <w:rFonts w:eastAsia="MS Gothic" w:cs="Arial"/>
                <w:lang w:val="en-GB"/>
              </w:rPr>
              <w:t>Is it allowed to ride a bicycle inside the port area?</w:t>
            </w:r>
          </w:p>
          <w:p w:rsidR="00D36372" w:rsidRDefault="00D36372" w:rsidP="00D36372">
            <w:pPr>
              <w:pStyle w:val="ListParagraph"/>
              <w:numPr>
                <w:ilvl w:val="1"/>
                <w:numId w:val="1"/>
              </w:numPr>
              <w:rPr>
                <w:rFonts w:eastAsia="MS Gothic" w:cs="Arial"/>
                <w:lang w:val="en-GB"/>
              </w:rPr>
            </w:pPr>
            <w:r>
              <w:rPr>
                <w:rFonts w:eastAsia="MS Gothic" w:cs="Arial"/>
                <w:lang w:val="en-GB"/>
              </w:rPr>
              <w:t>If not, can they be carried in the shuttle?</w:t>
            </w:r>
          </w:p>
          <w:p w:rsidR="00EB6A04" w:rsidRDefault="00BE656E" w:rsidP="00347A72">
            <w:pPr>
              <w:pStyle w:val="ListParagraph"/>
              <w:numPr>
                <w:ilvl w:val="0"/>
                <w:numId w:val="1"/>
              </w:numPr>
              <w:rPr>
                <w:rFonts w:eastAsia="MS Gothic" w:cs="Arial"/>
                <w:lang w:val="en-GB"/>
              </w:rPr>
            </w:pPr>
            <w:r>
              <w:rPr>
                <w:rFonts w:eastAsia="MS Gothic" w:cs="Arial"/>
                <w:lang w:val="en-GB"/>
              </w:rPr>
              <w:t>Shu</w:t>
            </w:r>
            <w:r w:rsidR="00347A72">
              <w:rPr>
                <w:rFonts w:eastAsia="MS Gothic" w:cs="Arial"/>
                <w:lang w:val="en-GB"/>
              </w:rPr>
              <w:t xml:space="preserve">ttle Service to the city </w:t>
            </w:r>
            <w:proofErr w:type="spellStart"/>
            <w:r w:rsidR="00347A72">
              <w:rPr>
                <w:rFonts w:eastAsia="MS Gothic" w:cs="Arial"/>
                <w:lang w:val="en-GB"/>
              </w:rPr>
              <w:t>center</w:t>
            </w:r>
            <w:proofErr w:type="spellEnd"/>
          </w:p>
          <w:p w:rsidR="00347A72" w:rsidRPr="00347A72" w:rsidRDefault="00347A72" w:rsidP="00347A72">
            <w:pPr>
              <w:pStyle w:val="ListParagraph"/>
              <w:numPr>
                <w:ilvl w:val="0"/>
                <w:numId w:val="1"/>
              </w:numPr>
              <w:rPr>
                <w:rFonts w:eastAsia="MS Gothic" w:cs="Arial"/>
                <w:lang w:val="en-GB"/>
              </w:rPr>
            </w:pPr>
            <w:r>
              <w:rPr>
                <w:rFonts w:eastAsia="MS Gothic" w:cs="Arial"/>
                <w:lang w:val="en-GB"/>
              </w:rPr>
              <w:t>Is it allowed to bring any kind of food ashore?</w:t>
            </w:r>
          </w:p>
        </w:tc>
        <w:tc>
          <w:tcPr>
            <w:tcW w:w="4142" w:type="dxa"/>
          </w:tcPr>
          <w:sdt>
            <w:sdtPr>
              <w:rPr>
                <w:rFonts w:eastAsia="MS Gothic" w:cs="Arial"/>
              </w:rPr>
              <w:id w:val="-998117665"/>
              <w:text/>
            </w:sdtPr>
            <w:sdtEndPr/>
            <w:sdtContent>
              <w:p w:rsidR="00347A72" w:rsidRPr="00347A72" w:rsidRDefault="009E234A" w:rsidP="00347A72">
                <w:pPr>
                  <w:pStyle w:val="ListParagraph"/>
                  <w:numPr>
                    <w:ilvl w:val="0"/>
                    <w:numId w:val="1"/>
                  </w:numPr>
                  <w:rPr>
                    <w:rFonts w:eastAsia="MS Gothic" w:cs="Arial"/>
                    <w:lang w:val="en-GB"/>
                  </w:rPr>
                </w:pPr>
                <w:r>
                  <w:rPr>
                    <w:rFonts w:eastAsia="MS Gothic" w:cs="Arial"/>
                  </w:rPr>
                  <w:t>Berth dependant – not normally more that 500-800m</w:t>
                </w:r>
              </w:p>
            </w:sdtContent>
          </w:sdt>
          <w:p w:rsidR="00EB6A04" w:rsidRPr="00347A72" w:rsidRDefault="00A406E3"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490712770"/>
                <w14:checkbox>
                  <w14:checked w14:val="0"/>
                  <w14:checkedState w14:val="2612" w14:font="MS Gothic"/>
                  <w14:uncheckedState w14:val="2610" w14:font="MS Gothic"/>
                </w14:checkbox>
              </w:sdtPr>
              <w:sdtEndPr/>
              <w:sdtContent>
                <w:r w:rsidR="000176E5">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71432519"/>
                <w14:checkbox>
                  <w14:checked w14:val="1"/>
                  <w14:checkedState w14:val="2612" w14:font="MS Gothic"/>
                  <w14:uncheckedState w14:val="2610" w14:font="MS Gothic"/>
                </w14:checkbox>
              </w:sdtPr>
              <w:sdtEndPr/>
              <w:sdtContent>
                <w:r w:rsidR="000176E5">
                  <w:rPr>
                    <w:rFonts w:ascii="MS Gothic" w:eastAsia="MS Gothic" w:hAnsi="MS Gothic" w:cs="MS Gothic" w:hint="eastAsia"/>
                    <w:lang w:val="en-GB"/>
                  </w:rPr>
                  <w:t>☒</w:t>
                </w:r>
              </w:sdtContent>
            </w:sdt>
          </w:p>
          <w:p w:rsidR="00265E70" w:rsidRPr="00347A72" w:rsidRDefault="00347A72" w:rsidP="00347A72">
            <w:pPr>
              <w:pStyle w:val="ListParagraph"/>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1266818095"/>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2076006210"/>
                <w14:checkbox>
                  <w14:checked w14:val="1"/>
                  <w14:checkedState w14:val="2612" w14:font="MS Gothic"/>
                  <w14:uncheckedState w14:val="2610" w14:font="MS Gothic"/>
                </w14:checkbox>
              </w:sdtPr>
              <w:sdtEndPr/>
              <w:sdtContent>
                <w:r w:rsidR="009E234A">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904222987"/>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rsidR="00347A72" w:rsidRPr="00347A72" w:rsidRDefault="00D36372"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100599769"/>
                <w14:checkbox>
                  <w14:checked w14:val="0"/>
                  <w14:checkedState w14:val="2612" w14:font="MS Gothic"/>
                  <w14:uncheckedState w14:val="2610" w14:font="MS Gothic"/>
                </w14:checkbox>
              </w:sdtPr>
              <w:sdtEndPr/>
              <w:sdtContent>
                <w:r w:rsidR="000176E5">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370380356"/>
                <w14:checkbox>
                  <w14:checked w14:val="1"/>
                  <w14:checkedState w14:val="2612" w14:font="MS Gothic"/>
                  <w14:uncheckedState w14:val="2610" w14:font="MS Gothic"/>
                </w14:checkbox>
              </w:sdtPr>
              <w:sdtEndPr/>
              <w:sdtContent>
                <w:r w:rsidR="000176E5">
                  <w:rPr>
                    <w:rFonts w:ascii="MS Gothic" w:eastAsia="MS Gothic" w:hAnsi="MS Gothic" w:cs="MS Gothic" w:hint="eastAsia"/>
                    <w:lang w:val="en-GB"/>
                  </w:rPr>
                  <w:t>☒</w:t>
                </w:r>
              </w:sdtContent>
            </w:sdt>
          </w:p>
          <w:p w:rsidR="00D36372" w:rsidRPr="00D36372" w:rsidRDefault="00D36372" w:rsidP="00D363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670141364"/>
                <w14:checkbox>
                  <w14:checked w14:val="0"/>
                  <w14:checkedState w14:val="2612" w14:font="MS Gothic"/>
                  <w14:uncheckedState w14:val="2610" w14:font="MS Gothic"/>
                </w14:checkbox>
              </w:sdtPr>
              <w:sdtEnd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572274601"/>
                <w14:checkbox>
                  <w14:checked w14:val="1"/>
                  <w14:checkedState w14:val="2612" w14:font="MS Gothic"/>
                  <w14:uncheckedState w14:val="2610" w14:font="MS Gothic"/>
                </w14:checkbox>
              </w:sdtPr>
              <w:sdtEndPr/>
              <w:sdtContent>
                <w:r w:rsidR="009E234A">
                  <w:rPr>
                    <w:rFonts w:ascii="MS Gothic" w:eastAsia="MS Gothic" w:hAnsi="MS Gothic" w:cs="MS Gothic" w:hint="eastAsia"/>
                    <w:lang w:val="en-GB"/>
                  </w:rPr>
                  <w:t>☒</w:t>
                </w:r>
              </w:sdtContent>
            </w:sdt>
          </w:p>
          <w:p w:rsidR="00BE656E" w:rsidRPr="00347A72" w:rsidRDefault="00347A72" w:rsidP="00347A72">
            <w:pPr>
              <w:pStyle w:val="ListParagraph"/>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368578394"/>
                <w14:checkbox>
                  <w14:checked w14:val="0"/>
                  <w14:checkedState w14:val="2612" w14:font="MS Gothic"/>
                  <w14:uncheckedState w14:val="2610" w14:font="MS Gothic"/>
                </w14:checkbox>
              </w:sdtPr>
              <w:sdtEndPr/>
              <w:sdtContent>
                <w:r w:rsidR="000176E5">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999154356"/>
                <w14:checkbox>
                  <w14:checked w14:val="1"/>
                  <w14:checkedState w14:val="2612" w14:font="MS Gothic"/>
                  <w14:uncheckedState w14:val="2610" w14:font="MS Gothic"/>
                </w14:checkbox>
              </w:sdtPr>
              <w:sdtEndPr/>
              <w:sdtContent>
                <w:r w:rsidR="000176E5">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218945526"/>
                <w14:checkbox>
                  <w14:checked w14:val="0"/>
                  <w14:checkedState w14:val="2612" w14:font="MS Gothic"/>
                  <w14:uncheckedState w14:val="2610" w14:font="MS Gothic"/>
                </w14:checkbox>
              </w:sdtPr>
              <w:sdtEndPr/>
              <w:sdtContent>
                <w:r w:rsidR="000176E5">
                  <w:rPr>
                    <w:rFonts w:ascii="MS Gothic" w:eastAsia="MS Gothic" w:hAnsi="MS Gothic" w:cs="MS Gothic" w:hint="eastAsia"/>
                    <w:lang w:val="en-GB"/>
                  </w:rPr>
                  <w:t>☐</w:t>
                </w:r>
              </w:sdtContent>
            </w:sdt>
            <w:r w:rsidRPr="00347A72">
              <w:rPr>
                <w:rFonts w:eastAsia="MS Gothic" w:cs="Arial"/>
                <w:lang w:val="en-GB"/>
              </w:rPr>
              <w:t xml:space="preserve"> </w:t>
            </w:r>
          </w:p>
          <w:p w:rsidR="00BE656E" w:rsidRPr="00347A72" w:rsidRDefault="00347A72"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520079191"/>
                <w14:checkbox>
                  <w14:checked w14:val="1"/>
                  <w14:checkedState w14:val="2612" w14:font="MS Gothic"/>
                  <w14:uncheckedState w14:val="2610" w14:font="MS Gothic"/>
                </w14:checkbox>
              </w:sdtPr>
              <w:sdtEndPr/>
              <w:sdtContent>
                <w:r w:rsidR="006E008A">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1306858471"/>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tc>
      </w:tr>
    </w:tbl>
    <w:p w:rsidR="00347A72" w:rsidRDefault="00347A72" w:rsidP="00BB2602">
      <w:pPr>
        <w:pStyle w:val="Heading2"/>
        <w:rPr>
          <w:rFonts w:asciiTheme="minorHAnsi" w:hAnsiTheme="minorHAnsi"/>
          <w:u w:val="single"/>
          <w:lang w:val="en-GB"/>
        </w:rPr>
      </w:pPr>
      <w:r>
        <w:rPr>
          <w:rFonts w:asciiTheme="minorHAnsi" w:hAnsiTheme="minorHAnsi"/>
          <w:u w:val="single"/>
          <w:lang w:val="en-GB"/>
        </w:rPr>
        <w:t>Country Information</w:t>
      </w:r>
    </w:p>
    <w:tbl>
      <w:tblPr>
        <w:tblStyle w:val="TableGrid"/>
        <w:tblW w:w="0" w:type="auto"/>
        <w:tblLook w:val="04A0" w:firstRow="1" w:lastRow="0" w:firstColumn="1" w:lastColumn="0" w:noHBand="0" w:noVBand="1"/>
      </w:tblPr>
      <w:tblGrid>
        <w:gridCol w:w="3336"/>
        <w:gridCol w:w="5726"/>
      </w:tblGrid>
      <w:tr w:rsidR="00AA157C" w:rsidRPr="00EB6A04" w:rsidTr="00AA157C">
        <w:tc>
          <w:tcPr>
            <w:tcW w:w="3369" w:type="dxa"/>
          </w:tcPr>
          <w:p w:rsidR="00AA157C" w:rsidRPr="00EB6A04" w:rsidRDefault="00AA157C" w:rsidP="00AA157C">
            <w:pPr>
              <w:rPr>
                <w:rFonts w:eastAsia="MS Gothic" w:cs="Arial"/>
              </w:rPr>
            </w:pPr>
            <w:r>
              <w:rPr>
                <w:rFonts w:eastAsia="MS Gothic" w:cs="Arial"/>
              </w:rPr>
              <w:t>Currency</w:t>
            </w:r>
          </w:p>
        </w:tc>
        <w:tc>
          <w:tcPr>
            <w:tcW w:w="5843" w:type="dxa"/>
          </w:tcPr>
          <w:p w:rsidR="00AA157C" w:rsidRPr="00EB6A04" w:rsidRDefault="000176E5" w:rsidP="005E5B74">
            <w:pPr>
              <w:rPr>
                <w:rFonts w:eastAsia="MS Gothic" w:cs="Arial"/>
              </w:rPr>
            </w:pPr>
            <w:sdt>
              <w:sdtPr>
                <w:rPr>
                  <w:rFonts w:eastAsia="MS Gothic" w:cs="Arial"/>
                </w:rPr>
                <w:id w:val="-705942235"/>
                <w:text/>
              </w:sdtPr>
              <w:sdtEndPr/>
              <w:sdtContent>
                <w:r w:rsidR="009E234A">
                  <w:rPr>
                    <w:rFonts w:eastAsia="MS Gothic" w:cs="Arial"/>
                  </w:rPr>
                  <w:t>Namibian Dollars N$</w:t>
                </w:r>
              </w:sdtContent>
            </w:sdt>
          </w:p>
        </w:tc>
      </w:tr>
      <w:tr w:rsidR="00AA157C" w:rsidRPr="00EB6A04" w:rsidTr="00AA157C">
        <w:tc>
          <w:tcPr>
            <w:tcW w:w="3369" w:type="dxa"/>
          </w:tcPr>
          <w:p w:rsidR="00AA157C" w:rsidRDefault="00AA157C" w:rsidP="00AA157C">
            <w:pPr>
              <w:rPr>
                <w:rFonts w:eastAsia="MS Gothic" w:cs="Arial"/>
              </w:rPr>
            </w:pPr>
            <w:r>
              <w:rPr>
                <w:rFonts w:eastAsia="MS Gothic" w:cs="Arial"/>
              </w:rPr>
              <w:t>Accepted Payements:</w:t>
            </w:r>
          </w:p>
          <w:p w:rsidR="00AA157C" w:rsidRPr="00AA157C" w:rsidRDefault="00AA157C" w:rsidP="00AA157C">
            <w:pPr>
              <w:pStyle w:val="ListParagraph"/>
              <w:numPr>
                <w:ilvl w:val="0"/>
                <w:numId w:val="7"/>
              </w:numPr>
              <w:rPr>
                <w:rFonts w:eastAsia="MS Gothic" w:cs="Arial"/>
              </w:rPr>
            </w:pPr>
            <w:r w:rsidRPr="00AA157C">
              <w:rPr>
                <w:rFonts w:eastAsia="MS Gothic" w:cs="Arial"/>
              </w:rPr>
              <w:t>Only local currency:</w:t>
            </w:r>
          </w:p>
          <w:p w:rsidR="00AA157C" w:rsidRPr="00AA157C" w:rsidRDefault="00AA157C" w:rsidP="00AA157C">
            <w:pPr>
              <w:pStyle w:val="ListParagraph"/>
              <w:numPr>
                <w:ilvl w:val="0"/>
                <w:numId w:val="7"/>
              </w:numPr>
              <w:rPr>
                <w:rFonts w:eastAsia="MS Gothic" w:cs="Arial"/>
              </w:rPr>
            </w:pPr>
            <w:r w:rsidRPr="00AA157C">
              <w:rPr>
                <w:rFonts w:eastAsia="MS Gothic" w:cs="Arial"/>
              </w:rPr>
              <w:t>Cash in US $</w:t>
            </w:r>
          </w:p>
          <w:p w:rsidR="00AA157C" w:rsidRPr="00AA157C" w:rsidRDefault="00AA157C" w:rsidP="00AA157C">
            <w:pPr>
              <w:pStyle w:val="ListParagraph"/>
              <w:numPr>
                <w:ilvl w:val="0"/>
                <w:numId w:val="7"/>
              </w:numPr>
              <w:rPr>
                <w:rFonts w:eastAsia="MS Gothic" w:cs="Arial"/>
              </w:rPr>
            </w:pPr>
            <w:r w:rsidRPr="00AA157C">
              <w:rPr>
                <w:rFonts w:eastAsia="MS Gothic" w:cs="Arial"/>
              </w:rPr>
              <w:t>Cash in €</w:t>
            </w:r>
          </w:p>
          <w:p w:rsidR="00AA157C" w:rsidRPr="00AA157C" w:rsidRDefault="00AA157C" w:rsidP="00AA157C">
            <w:pPr>
              <w:pStyle w:val="ListParagraph"/>
              <w:numPr>
                <w:ilvl w:val="0"/>
                <w:numId w:val="7"/>
              </w:numPr>
              <w:rPr>
                <w:rFonts w:eastAsia="MS Gothic" w:cs="Arial"/>
              </w:rPr>
            </w:pPr>
            <w:r w:rsidRPr="00AA157C">
              <w:rPr>
                <w:rFonts w:eastAsia="MS Gothic" w:cs="Arial"/>
              </w:rPr>
              <w:t>Credit Cards</w:t>
            </w:r>
          </w:p>
          <w:p w:rsidR="00AA157C" w:rsidRPr="00AA157C" w:rsidRDefault="00AA157C" w:rsidP="00AA157C">
            <w:pPr>
              <w:pStyle w:val="ListParagraph"/>
              <w:numPr>
                <w:ilvl w:val="0"/>
                <w:numId w:val="7"/>
              </w:numPr>
              <w:rPr>
                <w:rFonts w:eastAsia="MS Gothic" w:cs="Arial"/>
              </w:rPr>
            </w:pPr>
            <w:r w:rsidRPr="00AA157C">
              <w:rPr>
                <w:rFonts w:eastAsia="MS Gothic" w:cs="Arial"/>
              </w:rPr>
              <w:t xml:space="preserve">Maestro / Debit Card </w:t>
            </w:r>
          </w:p>
        </w:tc>
        <w:tc>
          <w:tcPr>
            <w:tcW w:w="5843" w:type="dxa"/>
          </w:tcPr>
          <w:p w:rsidR="00AA157C" w:rsidRDefault="000176E5" w:rsidP="005E5B74">
            <w:pPr>
              <w:rPr>
                <w:rFonts w:eastAsia="MS Gothic" w:cs="Arial"/>
              </w:rPr>
            </w:pPr>
            <w:sdt>
              <w:sdtPr>
                <w:rPr>
                  <w:rFonts w:eastAsia="MS Gothic" w:cs="Arial"/>
                </w:rPr>
                <w:id w:val="1891298383"/>
                <w:showingPlcHdr/>
                <w:text/>
              </w:sdtPr>
              <w:sdtEndPr/>
              <w:sdtContent>
                <w:r w:rsidR="00AA157C">
                  <w:rPr>
                    <w:rFonts w:eastAsia="MS Gothic" w:cs="Arial"/>
                  </w:rPr>
                  <w:t xml:space="preserve">     </w:t>
                </w:r>
              </w:sdtContent>
            </w:sdt>
          </w:p>
          <w:p w:rsidR="00AA157C" w:rsidRPr="00AA157C" w:rsidRDefault="000176E5" w:rsidP="00AA157C">
            <w:pPr>
              <w:pStyle w:val="ListParagraph"/>
              <w:numPr>
                <w:ilvl w:val="0"/>
                <w:numId w:val="9"/>
              </w:numPr>
              <w:rPr>
                <w:rFonts w:eastAsia="MS Gothic" w:cs="Arial"/>
              </w:rPr>
            </w:pPr>
            <w:sdt>
              <w:sdtPr>
                <w:rPr>
                  <w:rFonts w:eastAsia="MS Gothic" w:cs="Arial"/>
                  <w:sz w:val="20"/>
                  <w:szCs w:val="20"/>
                </w:rPr>
                <w:id w:val="-344637167"/>
                <w:text/>
              </w:sdtPr>
              <w:sdtEndPr/>
              <w:sdtContent>
                <w:r w:rsidR="009E234A" w:rsidRPr="009E234A">
                  <w:rPr>
                    <w:rFonts w:eastAsia="MS Gothic" w:cs="Arial"/>
                    <w:sz w:val="20"/>
                    <w:szCs w:val="20"/>
                  </w:rPr>
                  <w:t>Yes:</w:t>
                </w:r>
                <w:r w:rsidR="009E234A" w:rsidRPr="009E234A">
                  <w:rPr>
                    <w:rFonts w:eastAsia="MS Gothic" w:cs="Arial"/>
                    <w:sz w:val="20"/>
                    <w:szCs w:val="20"/>
                  </w:rPr>
                  <w:tab/>
                </w:r>
                <w:r w:rsidR="009E234A" w:rsidRPr="009E234A">
                  <w:rPr>
                    <w:rFonts w:ascii="Segoe UI Symbol" w:eastAsia="MS Gothic" w:hAnsi="Segoe UI Symbol" w:cs="Segoe UI Symbol"/>
                    <w:sz w:val="20"/>
                    <w:szCs w:val="20"/>
                  </w:rPr>
                  <w:t>X (</w:t>
                </w:r>
                <w:r w:rsidR="006E008A">
                  <w:rPr>
                    <w:rFonts w:ascii="Segoe UI Symbol" w:eastAsia="MS Gothic" w:hAnsi="Segoe UI Symbol" w:cs="Segoe UI Symbol"/>
                    <w:sz w:val="20"/>
                    <w:szCs w:val="20"/>
                  </w:rPr>
                  <w:t>NAD</w:t>
                </w:r>
                <w:r w:rsidR="009E234A" w:rsidRPr="009E234A">
                  <w:rPr>
                    <w:rFonts w:ascii="Segoe UI Symbol" w:eastAsia="MS Gothic" w:hAnsi="Segoe UI Symbol" w:cs="Segoe UI Symbol"/>
                    <w:sz w:val="20"/>
                    <w:szCs w:val="20"/>
                  </w:rPr>
                  <w:t>)</w:t>
                </w:r>
                <w:r w:rsidR="009E234A">
                  <w:rPr>
                    <w:rFonts w:ascii="Segoe UI Symbol" w:eastAsia="MS Gothic" w:hAnsi="Segoe UI Symbol" w:cs="Segoe UI Symbol"/>
                    <w:sz w:val="20"/>
                    <w:szCs w:val="20"/>
                  </w:rPr>
                  <w:t xml:space="preserve">              </w:t>
                </w:r>
                <w:r w:rsidR="009E234A" w:rsidRPr="009E234A">
                  <w:rPr>
                    <w:rFonts w:eastAsia="MS Gothic" w:cs="Arial"/>
                    <w:sz w:val="20"/>
                    <w:szCs w:val="20"/>
                  </w:rPr>
                  <w:t>No:</w:t>
                </w:r>
                <w:r w:rsidR="009E234A" w:rsidRPr="009E234A">
                  <w:rPr>
                    <w:rFonts w:eastAsia="MS Gothic" w:cs="Arial"/>
                    <w:sz w:val="20"/>
                    <w:szCs w:val="20"/>
                  </w:rPr>
                  <w:tab/>
                </w:r>
                <w:r w:rsidR="009E234A" w:rsidRPr="009E234A">
                  <w:rPr>
                    <w:rFonts w:ascii="Segoe UI Symbol" w:eastAsia="MS Gothic" w:hAnsi="Segoe UI Symbol" w:cs="Segoe UI Symbol"/>
                    <w:sz w:val="20"/>
                    <w:szCs w:val="20"/>
                  </w:rPr>
                  <w:t>☐</w:t>
                </w:r>
              </w:sdtContent>
            </w:sdt>
          </w:p>
          <w:p w:rsidR="00AA157C" w:rsidRPr="00AA157C" w:rsidRDefault="000176E5" w:rsidP="00AA157C">
            <w:pPr>
              <w:pStyle w:val="ListParagraph"/>
              <w:numPr>
                <w:ilvl w:val="0"/>
                <w:numId w:val="9"/>
              </w:numPr>
              <w:rPr>
                <w:rFonts w:eastAsia="MS Gothic" w:cs="Arial"/>
              </w:rPr>
            </w:pPr>
            <w:sdt>
              <w:sdtPr>
                <w:rPr>
                  <w:rFonts w:eastAsia="MS Gothic" w:cs="Arial"/>
                </w:rPr>
                <w:id w:val="1946813768"/>
                <w:text/>
              </w:sdtPr>
              <w:sdtEndPr/>
              <w:sdtContent>
                <w:r w:rsidR="009E234A">
                  <w:rPr>
                    <w:rFonts w:eastAsia="MS Gothic" w:cs="Arial"/>
                  </w:rPr>
                  <w:t>Yes:</w:t>
                </w:r>
                <w:r w:rsidR="009E234A">
                  <w:rPr>
                    <w:rFonts w:eastAsia="MS Gothic" w:cs="Arial"/>
                  </w:rPr>
                  <w:tab/>
                </w:r>
                <w:r w:rsidR="009E234A">
                  <w:rPr>
                    <w:rFonts w:ascii="Segoe UI Symbol" w:eastAsia="MS Gothic" w:hAnsi="Segoe UI Symbol" w:cs="Segoe UI Symbol"/>
                  </w:rPr>
                  <w:t>☐</w:t>
                </w:r>
                <w:r w:rsidR="009E234A">
                  <w:rPr>
                    <w:rFonts w:eastAsia="MS Gothic" w:cs="Arial"/>
                  </w:rPr>
                  <w:tab/>
                  <w:t>No:</w:t>
                </w:r>
                <w:r w:rsidR="009E234A">
                  <w:rPr>
                    <w:rFonts w:eastAsia="MS Gothic" w:cs="Arial"/>
                  </w:rPr>
                  <w:tab/>
                </w:r>
                <w:r w:rsidR="009E234A">
                  <w:rPr>
                    <w:rFonts w:ascii="Segoe UI Symbol" w:eastAsia="MS Gothic" w:hAnsi="Segoe UI Symbol" w:cs="Segoe UI Symbol"/>
                  </w:rPr>
                  <w:t>X</w:t>
                </w:r>
              </w:sdtContent>
            </w:sdt>
          </w:p>
          <w:p w:rsidR="00AA157C" w:rsidRPr="00AA157C" w:rsidRDefault="000176E5" w:rsidP="00AA157C">
            <w:pPr>
              <w:pStyle w:val="ListParagraph"/>
              <w:numPr>
                <w:ilvl w:val="0"/>
                <w:numId w:val="9"/>
              </w:numPr>
              <w:rPr>
                <w:rFonts w:eastAsia="MS Gothic" w:cs="Arial"/>
              </w:rPr>
            </w:pPr>
            <w:sdt>
              <w:sdtPr>
                <w:rPr>
                  <w:rFonts w:eastAsia="MS Gothic" w:cs="Arial"/>
                </w:rPr>
                <w:id w:val="905569228"/>
                <w:text/>
              </w:sdtPr>
              <w:sdtEndPr/>
              <w:sdtContent>
                <w:r w:rsidR="009E234A">
                  <w:rPr>
                    <w:rFonts w:eastAsia="MS Gothic" w:cs="Arial"/>
                  </w:rPr>
                  <w:t>Yes:</w:t>
                </w:r>
                <w:r w:rsidR="009E234A">
                  <w:rPr>
                    <w:rFonts w:eastAsia="MS Gothic" w:cs="Arial"/>
                  </w:rPr>
                  <w:tab/>
                </w:r>
                <w:r w:rsidR="009E234A">
                  <w:rPr>
                    <w:rFonts w:ascii="Segoe UI Symbol" w:eastAsia="MS Gothic" w:hAnsi="Segoe UI Symbol" w:cs="Segoe UI Symbol"/>
                  </w:rPr>
                  <w:t>☐</w:t>
                </w:r>
                <w:r w:rsidR="009E234A">
                  <w:rPr>
                    <w:rFonts w:eastAsia="MS Gothic" w:cs="Arial"/>
                  </w:rPr>
                  <w:tab/>
                  <w:t>No:</w:t>
                </w:r>
                <w:r w:rsidR="009E234A">
                  <w:rPr>
                    <w:rFonts w:eastAsia="MS Gothic" w:cs="Arial"/>
                  </w:rPr>
                  <w:tab/>
                </w:r>
                <w:r w:rsidR="009E234A">
                  <w:rPr>
                    <w:rFonts w:ascii="Segoe UI Symbol" w:eastAsia="MS Gothic" w:hAnsi="Segoe UI Symbol" w:cs="Segoe UI Symbol"/>
                  </w:rPr>
                  <w:t>X</w:t>
                </w:r>
              </w:sdtContent>
            </w:sdt>
          </w:p>
          <w:p w:rsidR="00AA157C" w:rsidRPr="00AA157C" w:rsidRDefault="000176E5" w:rsidP="00AA157C">
            <w:pPr>
              <w:pStyle w:val="ListParagraph"/>
              <w:numPr>
                <w:ilvl w:val="0"/>
                <w:numId w:val="9"/>
              </w:numPr>
              <w:rPr>
                <w:rFonts w:eastAsia="MS Gothic" w:cs="Arial"/>
              </w:rPr>
            </w:pPr>
            <w:sdt>
              <w:sdtPr>
                <w:rPr>
                  <w:rFonts w:eastAsia="MS Gothic" w:cs="Arial"/>
                </w:rPr>
                <w:id w:val="1975554564"/>
                <w:text/>
              </w:sdtPr>
              <w:sdtEndPr/>
              <w:sdtContent>
                <w:r w:rsidR="009E234A">
                  <w:rPr>
                    <w:rFonts w:eastAsia="MS Gothic" w:cs="Arial"/>
                  </w:rPr>
                  <w:t>Yes:</w:t>
                </w:r>
                <w:r w:rsidR="009E234A">
                  <w:rPr>
                    <w:rFonts w:eastAsia="MS Gothic" w:cs="Arial"/>
                  </w:rPr>
                  <w:tab/>
                </w:r>
                <w:r w:rsidR="009E234A">
                  <w:rPr>
                    <w:rFonts w:ascii="Segoe UI Symbol" w:eastAsia="MS Gothic" w:hAnsi="Segoe UI Symbol" w:cs="Segoe UI Symbol"/>
                  </w:rPr>
                  <w:t>X</w:t>
                </w:r>
                <w:r w:rsidR="009E234A">
                  <w:rPr>
                    <w:rFonts w:eastAsia="MS Gothic" w:cs="Arial"/>
                  </w:rPr>
                  <w:tab/>
                  <w:t>No:</w:t>
                </w:r>
                <w:r w:rsidR="009E234A">
                  <w:rPr>
                    <w:rFonts w:eastAsia="MS Gothic" w:cs="Arial"/>
                  </w:rPr>
                  <w:tab/>
                </w:r>
                <w:r w:rsidR="009E234A">
                  <w:rPr>
                    <w:rFonts w:ascii="Segoe UI Symbol" w:eastAsia="MS Gothic" w:hAnsi="Segoe UI Symbol" w:cs="Segoe UI Symbol"/>
                  </w:rPr>
                  <w:t>☐</w:t>
                </w:r>
              </w:sdtContent>
            </w:sdt>
          </w:p>
          <w:p w:rsidR="00AA157C" w:rsidRPr="00AA157C" w:rsidRDefault="000176E5" w:rsidP="00AA157C">
            <w:pPr>
              <w:pStyle w:val="ListParagraph"/>
              <w:numPr>
                <w:ilvl w:val="0"/>
                <w:numId w:val="9"/>
              </w:numPr>
              <w:rPr>
                <w:rFonts w:eastAsia="MS Gothic" w:cs="Arial"/>
              </w:rPr>
            </w:pPr>
            <w:sdt>
              <w:sdtPr>
                <w:rPr>
                  <w:rFonts w:eastAsia="MS Gothic" w:cs="Arial"/>
                </w:rPr>
                <w:id w:val="112410827"/>
                <w:text/>
              </w:sdtPr>
              <w:sdtEndPr/>
              <w:sdtContent>
                <w:r w:rsidR="009E234A">
                  <w:rPr>
                    <w:rFonts w:eastAsia="MS Gothic" w:cs="Arial"/>
                  </w:rPr>
                  <w:t>Yes:</w:t>
                </w:r>
                <w:r w:rsidR="009E234A">
                  <w:rPr>
                    <w:rFonts w:eastAsia="MS Gothic" w:cs="Arial"/>
                  </w:rPr>
                  <w:tab/>
                </w:r>
                <w:r w:rsidR="009E234A">
                  <w:rPr>
                    <w:rFonts w:ascii="Segoe UI Symbol" w:eastAsia="MS Gothic" w:hAnsi="Segoe UI Symbol" w:cs="Segoe UI Symbol"/>
                  </w:rPr>
                  <w:t>X</w:t>
                </w:r>
                <w:r w:rsidR="009E234A">
                  <w:rPr>
                    <w:rFonts w:eastAsia="MS Gothic" w:cs="Arial"/>
                  </w:rPr>
                  <w:tab/>
                  <w:t>No:</w:t>
                </w:r>
                <w:r w:rsidR="009E234A">
                  <w:rPr>
                    <w:rFonts w:eastAsia="MS Gothic" w:cs="Arial"/>
                  </w:rPr>
                  <w:tab/>
                </w:r>
                <w:r w:rsidR="009E234A">
                  <w:rPr>
                    <w:rFonts w:ascii="Segoe UI Symbol" w:eastAsia="MS Gothic" w:hAnsi="Segoe UI Symbol" w:cs="Segoe UI Symbol"/>
                  </w:rPr>
                  <w:t>☐</w:t>
                </w:r>
              </w:sdtContent>
            </w:sdt>
          </w:p>
        </w:tc>
      </w:tr>
      <w:tr w:rsidR="00AA157C" w:rsidRPr="00EB6A04" w:rsidTr="00AA157C">
        <w:tc>
          <w:tcPr>
            <w:tcW w:w="3369" w:type="dxa"/>
          </w:tcPr>
          <w:p w:rsidR="00AA157C" w:rsidRDefault="00AA157C" w:rsidP="005E5B74">
            <w:pPr>
              <w:rPr>
                <w:rFonts w:eastAsia="MS Gothic" w:cs="Arial"/>
              </w:rPr>
            </w:pPr>
            <w:r>
              <w:rPr>
                <w:rFonts w:eastAsia="MS Gothic" w:cs="Arial"/>
              </w:rPr>
              <w:t>Postage</w:t>
            </w:r>
          </w:p>
          <w:p w:rsidR="00AA157C" w:rsidRPr="00AA157C" w:rsidRDefault="00AA157C" w:rsidP="00AA157C">
            <w:pPr>
              <w:pStyle w:val="ListParagraph"/>
              <w:numPr>
                <w:ilvl w:val="0"/>
                <w:numId w:val="5"/>
              </w:numPr>
              <w:rPr>
                <w:rFonts w:eastAsia="MS Gothic" w:cs="Arial"/>
              </w:rPr>
            </w:pPr>
            <w:r w:rsidRPr="00AA157C">
              <w:rPr>
                <w:rFonts w:eastAsia="MS Gothic" w:cs="Arial"/>
              </w:rPr>
              <w:t>Postcard</w:t>
            </w:r>
          </w:p>
          <w:p w:rsidR="00AA157C" w:rsidRPr="00AA157C" w:rsidRDefault="00AA157C" w:rsidP="00AA157C">
            <w:pPr>
              <w:pStyle w:val="ListParagraph"/>
              <w:numPr>
                <w:ilvl w:val="0"/>
                <w:numId w:val="5"/>
              </w:numPr>
              <w:rPr>
                <w:rFonts w:eastAsia="MS Gothic" w:cs="Arial"/>
              </w:rPr>
            </w:pPr>
            <w:r w:rsidRPr="00AA157C">
              <w:rPr>
                <w:rFonts w:eastAsia="MS Gothic" w:cs="Arial"/>
              </w:rPr>
              <w:t>letter</w:t>
            </w:r>
          </w:p>
        </w:tc>
        <w:tc>
          <w:tcPr>
            <w:tcW w:w="5843" w:type="dxa"/>
          </w:tcPr>
          <w:p w:rsidR="00AA157C" w:rsidRDefault="000176E5" w:rsidP="00AA157C">
            <w:pPr>
              <w:rPr>
                <w:rFonts w:eastAsia="MS Gothic" w:cs="Arial"/>
              </w:rPr>
            </w:pPr>
            <w:sdt>
              <w:sdtPr>
                <w:rPr>
                  <w:rFonts w:eastAsia="MS Gothic" w:cs="Arial"/>
                </w:rPr>
                <w:id w:val="207076602"/>
                <w:showingPlcHdr/>
                <w:text/>
              </w:sdtPr>
              <w:sdtEndPr/>
              <w:sdtContent>
                <w:r w:rsidR="00AA157C">
                  <w:rPr>
                    <w:rFonts w:eastAsia="MS Gothic" w:cs="Arial"/>
                  </w:rPr>
                  <w:t xml:space="preserve">     </w:t>
                </w:r>
              </w:sdtContent>
            </w:sdt>
          </w:p>
          <w:sdt>
            <w:sdtPr>
              <w:rPr>
                <w:rFonts w:eastAsia="MS Gothic" w:cs="Arial"/>
              </w:rPr>
              <w:id w:val="-1594464815"/>
              <w:text/>
            </w:sdtPr>
            <w:sdtEndPr/>
            <w:sdtContent>
              <w:p w:rsidR="00AA157C" w:rsidRDefault="009E234A" w:rsidP="00AA157C">
                <w:pPr>
                  <w:pStyle w:val="ListParagraph"/>
                  <w:numPr>
                    <w:ilvl w:val="0"/>
                    <w:numId w:val="12"/>
                  </w:numPr>
                  <w:rPr>
                    <w:rFonts w:eastAsia="MS Gothic" w:cs="Arial"/>
                  </w:rPr>
                </w:pPr>
                <w:r>
                  <w:rPr>
                    <w:rFonts w:eastAsia="MS Gothic" w:cs="Arial"/>
                  </w:rPr>
                  <w:t xml:space="preserve">Yes </w:t>
                </w:r>
              </w:p>
            </w:sdtContent>
          </w:sdt>
          <w:sdt>
            <w:sdtPr>
              <w:rPr>
                <w:rFonts w:eastAsia="MS Gothic" w:cs="Arial"/>
              </w:rPr>
              <w:id w:val="1013264726"/>
              <w:text/>
            </w:sdtPr>
            <w:sdtEndPr/>
            <w:sdtContent>
              <w:p w:rsidR="00AA157C" w:rsidRPr="00AA157C" w:rsidRDefault="009E234A" w:rsidP="00AA157C">
                <w:pPr>
                  <w:pStyle w:val="ListParagraph"/>
                  <w:numPr>
                    <w:ilvl w:val="0"/>
                    <w:numId w:val="12"/>
                  </w:numPr>
                  <w:rPr>
                    <w:rFonts w:eastAsia="MS Gothic" w:cs="Arial"/>
                  </w:rPr>
                </w:pPr>
                <w:r>
                  <w:rPr>
                    <w:rFonts w:eastAsia="MS Gothic" w:cs="Arial"/>
                  </w:rPr>
                  <w:t>Yes</w:t>
                </w:r>
              </w:p>
            </w:sdtContent>
          </w:sdt>
        </w:tc>
      </w:tr>
      <w:tr w:rsidR="00AA157C" w:rsidRPr="00EB6A04" w:rsidTr="00AA157C">
        <w:tc>
          <w:tcPr>
            <w:tcW w:w="3369" w:type="dxa"/>
          </w:tcPr>
          <w:p w:rsidR="00AA157C" w:rsidRDefault="00AA157C" w:rsidP="005E5B74">
            <w:pPr>
              <w:rPr>
                <w:rFonts w:eastAsia="MS Gothic" w:cs="Arial"/>
              </w:rPr>
            </w:pPr>
            <w:r>
              <w:rPr>
                <w:rFonts w:eastAsia="MS Gothic" w:cs="Arial"/>
              </w:rPr>
              <w:t>Typical Souvenir</w:t>
            </w:r>
          </w:p>
        </w:tc>
        <w:tc>
          <w:tcPr>
            <w:tcW w:w="5843" w:type="dxa"/>
          </w:tcPr>
          <w:p w:rsidR="00AA157C" w:rsidRDefault="009E234A" w:rsidP="00AA157C">
            <w:pPr>
              <w:rPr>
                <w:rFonts w:eastAsia="MS Gothic" w:cs="Arial"/>
              </w:rPr>
            </w:pPr>
            <w:r>
              <w:rPr>
                <w:rFonts w:eastAsia="MS Gothic" w:cs="Arial"/>
              </w:rPr>
              <w:t>Wooden animal carvings</w:t>
            </w:r>
          </w:p>
        </w:tc>
      </w:tr>
    </w:tbl>
    <w:p w:rsidR="00BE656E" w:rsidRDefault="00BE656E" w:rsidP="00BB2602">
      <w:pPr>
        <w:pStyle w:val="Heading2"/>
        <w:rPr>
          <w:rFonts w:asciiTheme="minorHAnsi" w:hAnsiTheme="minorHAnsi"/>
          <w:u w:val="single"/>
          <w:lang w:val="en-GB"/>
        </w:rPr>
      </w:pPr>
      <w:r>
        <w:rPr>
          <w:rFonts w:asciiTheme="minorHAnsi" w:hAnsiTheme="minorHAnsi"/>
          <w:u w:val="single"/>
          <w:lang w:val="en-GB"/>
        </w:rPr>
        <w:lastRenderedPageBreak/>
        <w:t>Distances</w:t>
      </w:r>
    </w:p>
    <w:tbl>
      <w:tblPr>
        <w:tblStyle w:val="TableGrid"/>
        <w:tblW w:w="0" w:type="auto"/>
        <w:tblLook w:val="04A0" w:firstRow="1" w:lastRow="0" w:firstColumn="1" w:lastColumn="0" w:noHBand="0" w:noVBand="1"/>
      </w:tblPr>
      <w:tblGrid>
        <w:gridCol w:w="3163"/>
        <w:gridCol w:w="2239"/>
        <w:gridCol w:w="1333"/>
        <w:gridCol w:w="2327"/>
      </w:tblGrid>
      <w:tr w:rsidR="00BE656E" w:rsidRPr="00EB6A04" w:rsidTr="00347A72">
        <w:tc>
          <w:tcPr>
            <w:tcW w:w="3227" w:type="dxa"/>
          </w:tcPr>
          <w:p w:rsidR="00BE656E" w:rsidRDefault="00BE656E" w:rsidP="005E5B74">
            <w:pPr>
              <w:pStyle w:val="ListParagraph"/>
              <w:numPr>
                <w:ilvl w:val="0"/>
                <w:numId w:val="1"/>
              </w:numPr>
              <w:rPr>
                <w:rFonts w:eastAsia="MS Gothic" w:cs="Arial"/>
                <w:lang w:val="en-GB"/>
              </w:rPr>
            </w:pPr>
            <w:r w:rsidRPr="00BB2602">
              <w:rPr>
                <w:rFonts w:eastAsia="MS Gothic" w:cs="Arial"/>
                <w:lang w:val="en-GB"/>
              </w:rPr>
              <w:t>City Center</w:t>
            </w:r>
          </w:p>
          <w:p w:rsidR="00BE656E" w:rsidRDefault="00347A72" w:rsidP="005E5B74">
            <w:pPr>
              <w:pStyle w:val="ListParagraph"/>
              <w:numPr>
                <w:ilvl w:val="0"/>
                <w:numId w:val="1"/>
              </w:numPr>
              <w:rPr>
                <w:rFonts w:eastAsia="MS Gothic" w:cs="Arial"/>
                <w:lang w:val="en-GB"/>
              </w:rPr>
            </w:pPr>
            <w:r>
              <w:rPr>
                <w:rFonts w:eastAsia="MS Gothic" w:cs="Arial"/>
                <w:lang w:val="en-GB"/>
              </w:rPr>
              <w:t>Next recommendable b</w:t>
            </w:r>
            <w:r w:rsidR="00BE656E">
              <w:rPr>
                <w:rFonts w:eastAsia="MS Gothic" w:cs="Arial"/>
                <w:lang w:val="en-GB"/>
              </w:rPr>
              <w:t>each</w:t>
            </w:r>
          </w:p>
          <w:p w:rsidR="00BE656E" w:rsidRDefault="00BE656E" w:rsidP="005E5B74">
            <w:pPr>
              <w:pStyle w:val="ListParagraph"/>
              <w:numPr>
                <w:ilvl w:val="0"/>
                <w:numId w:val="1"/>
              </w:numPr>
              <w:rPr>
                <w:rFonts w:eastAsia="MS Gothic" w:cs="Arial"/>
                <w:lang w:val="en-GB"/>
              </w:rPr>
            </w:pPr>
            <w:r>
              <w:rPr>
                <w:rFonts w:eastAsia="MS Gothic" w:cs="Arial"/>
                <w:lang w:val="en-GB"/>
              </w:rPr>
              <w:t>Airport</w:t>
            </w:r>
          </w:p>
          <w:p w:rsidR="00F019A7" w:rsidRDefault="00F019A7" w:rsidP="00F019A7">
            <w:pPr>
              <w:pStyle w:val="ListParagraph"/>
              <w:ind w:left="360"/>
              <w:rPr>
                <w:rFonts w:eastAsia="MS Gothic" w:cs="Arial"/>
                <w:lang w:val="en-GB"/>
              </w:rPr>
            </w:pPr>
          </w:p>
          <w:p w:rsidR="00BE656E" w:rsidRPr="00BB2602" w:rsidRDefault="00BE656E" w:rsidP="005E5B74">
            <w:pPr>
              <w:pStyle w:val="ListParagraph"/>
              <w:numPr>
                <w:ilvl w:val="0"/>
                <w:numId w:val="1"/>
              </w:numPr>
              <w:rPr>
                <w:rFonts w:eastAsia="MS Gothic" w:cs="Arial"/>
                <w:lang w:val="en-GB"/>
              </w:rPr>
            </w:pPr>
            <w:r>
              <w:rPr>
                <w:rFonts w:eastAsia="MS Gothic" w:cs="Arial"/>
                <w:lang w:val="en-GB"/>
              </w:rPr>
              <w:t>Main Station</w:t>
            </w:r>
          </w:p>
        </w:tc>
        <w:tc>
          <w:tcPr>
            <w:tcW w:w="2268" w:type="dxa"/>
          </w:tcPr>
          <w:sdt>
            <w:sdtPr>
              <w:rPr>
                <w:rFonts w:eastAsia="MS Gothic" w:cs="Arial"/>
              </w:rPr>
              <w:id w:val="-1353340189"/>
              <w:text/>
            </w:sdtPr>
            <w:sdtEndPr/>
            <w:sdtContent>
              <w:p w:rsidR="00BE656E" w:rsidRDefault="009E234A" w:rsidP="005E5B74">
                <w:pPr>
                  <w:pStyle w:val="ListParagraph"/>
                  <w:numPr>
                    <w:ilvl w:val="0"/>
                    <w:numId w:val="1"/>
                  </w:numPr>
                  <w:rPr>
                    <w:rFonts w:eastAsia="MS Gothic" w:cs="Arial"/>
                  </w:rPr>
                </w:pPr>
                <w:r>
                  <w:rPr>
                    <w:rFonts w:eastAsia="MS Gothic" w:cs="Arial"/>
                  </w:rPr>
                  <w:t>Walvis Bay</w:t>
                </w:r>
              </w:p>
            </w:sdtContent>
          </w:sdt>
          <w:sdt>
            <w:sdtPr>
              <w:rPr>
                <w:rFonts w:eastAsia="MS Gothic" w:cs="Arial"/>
              </w:rPr>
              <w:id w:val="736828286"/>
              <w:text/>
            </w:sdtPr>
            <w:sdtEndPr/>
            <w:sdtContent>
              <w:p w:rsidR="00BE656E" w:rsidRDefault="009E234A" w:rsidP="005E5B74">
                <w:pPr>
                  <w:pStyle w:val="ListParagraph"/>
                  <w:numPr>
                    <w:ilvl w:val="0"/>
                    <w:numId w:val="1"/>
                  </w:numPr>
                  <w:rPr>
                    <w:rFonts w:eastAsia="MS Gothic" w:cs="Arial"/>
                  </w:rPr>
                </w:pPr>
                <w:r>
                  <w:rPr>
                    <w:rFonts w:eastAsia="MS Gothic" w:cs="Arial"/>
                  </w:rPr>
                  <w:t>Langstrand</w:t>
                </w:r>
              </w:p>
            </w:sdtContent>
          </w:sdt>
          <w:sdt>
            <w:sdtPr>
              <w:rPr>
                <w:rFonts w:eastAsia="MS Gothic" w:cs="Arial"/>
              </w:rPr>
              <w:id w:val="83505411"/>
              <w:text/>
            </w:sdtPr>
            <w:sdtEndPr/>
            <w:sdtContent>
              <w:p w:rsidR="00BE656E" w:rsidRDefault="009E234A" w:rsidP="005E5B74">
                <w:pPr>
                  <w:pStyle w:val="ListParagraph"/>
                  <w:numPr>
                    <w:ilvl w:val="0"/>
                    <w:numId w:val="1"/>
                  </w:numPr>
                  <w:rPr>
                    <w:rFonts w:eastAsia="MS Gothic" w:cs="Arial"/>
                  </w:rPr>
                </w:pPr>
                <w:r>
                  <w:rPr>
                    <w:rFonts w:eastAsia="MS Gothic" w:cs="Arial"/>
                  </w:rPr>
                  <w:t>Walvis Bay International</w:t>
                </w:r>
              </w:p>
            </w:sdtContent>
          </w:sdt>
          <w:sdt>
            <w:sdtPr>
              <w:rPr>
                <w:rFonts w:eastAsia="MS Gothic" w:cs="Arial"/>
              </w:rPr>
              <w:id w:val="2132199824"/>
              <w:text/>
            </w:sdtPr>
            <w:sdtEndPr/>
            <w:sdtContent>
              <w:p w:rsidR="00BE656E" w:rsidRPr="00BE656E" w:rsidRDefault="00F019A7" w:rsidP="005E5B74">
                <w:pPr>
                  <w:pStyle w:val="ListParagraph"/>
                  <w:numPr>
                    <w:ilvl w:val="0"/>
                    <w:numId w:val="1"/>
                  </w:numPr>
                  <w:rPr>
                    <w:rFonts w:eastAsia="MS Gothic" w:cs="Arial"/>
                  </w:rPr>
                </w:pPr>
                <w:r>
                  <w:rPr>
                    <w:rFonts w:eastAsia="MS Gothic" w:cs="Arial"/>
                  </w:rPr>
                  <w:t>N/A</w:t>
                </w:r>
              </w:p>
            </w:sdtContent>
          </w:sdt>
        </w:tc>
        <w:tc>
          <w:tcPr>
            <w:tcW w:w="1369" w:type="dxa"/>
          </w:tcPr>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100916240"/>
                <w:text/>
              </w:sdtPr>
              <w:sdtEndPr/>
              <w:sdtContent>
                <w:r w:rsidR="009E234A">
                  <w:t>1 km</w:t>
                </w:r>
              </w:sdtContent>
            </w:sdt>
          </w:p>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1197457271"/>
                <w:text/>
              </w:sdtPr>
              <w:sdtEndPr/>
              <w:sdtContent>
                <w:r w:rsidR="009E234A">
                  <w:t>15km</w:t>
                </w:r>
              </w:sdtContent>
            </w:sdt>
          </w:p>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421536091"/>
                <w:text/>
              </w:sdtPr>
              <w:sdtEndPr/>
              <w:sdtContent>
                <w:r w:rsidR="009E234A">
                  <w:t>18km</w:t>
                </w:r>
              </w:sdtContent>
            </w:sdt>
          </w:p>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555090843"/>
                <w:showingPlcHdr/>
                <w:text/>
              </w:sdtPr>
              <w:sdtEndPr/>
              <w:sdtContent>
                <w:r w:rsidRPr="00BE656E">
                  <w:rPr>
                    <w:rFonts w:eastAsia="MS Gothic" w:cs="Arial"/>
                  </w:rPr>
                  <w:t xml:space="preserve">     </w:t>
                </w:r>
              </w:sdtContent>
            </w:sdt>
          </w:p>
        </w:tc>
        <w:tc>
          <w:tcPr>
            <w:tcW w:w="2424" w:type="dxa"/>
          </w:tcPr>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722802503"/>
                <w:text/>
              </w:sdtPr>
              <w:sdtEndPr/>
              <w:sdtContent>
                <w:r w:rsidR="009E234A">
                  <w:t xml:space="preserve">N$ </w:t>
                </w:r>
                <w:r w:rsidR="006E008A">
                  <w:t>1</w:t>
                </w:r>
                <w:r w:rsidR="000176E5">
                  <w:t>2</w:t>
                </w:r>
                <w:r w:rsidR="006E008A">
                  <w:t>0</w:t>
                </w:r>
              </w:sdtContent>
            </w:sdt>
          </w:p>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1455208586"/>
                <w:text/>
              </w:sdtPr>
              <w:sdtEndPr/>
              <w:sdtContent>
                <w:r w:rsidR="009E234A">
                  <w:t xml:space="preserve">N$ </w:t>
                </w:r>
                <w:r w:rsidR="006E008A">
                  <w:t>250</w:t>
                </w:r>
              </w:sdtContent>
            </w:sdt>
          </w:p>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112362711"/>
                <w:text/>
              </w:sdtPr>
              <w:sdtEndPr/>
              <w:sdtContent>
                <w:r w:rsidR="009E234A">
                  <w:t xml:space="preserve">N$ </w:t>
                </w:r>
                <w:r w:rsidR="006E008A">
                  <w:t>2</w:t>
                </w:r>
                <w:r w:rsidR="009E234A">
                  <w:t>50</w:t>
                </w:r>
              </w:sdtContent>
            </w:sdt>
          </w:p>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706837560"/>
                <w:showingPlcHdr/>
                <w:text/>
              </w:sdtPr>
              <w:sdtEndPr/>
              <w:sdtContent>
                <w:r w:rsidRPr="00BE656E">
                  <w:rPr>
                    <w:rFonts w:eastAsia="MS Gothic" w:cs="Arial"/>
                  </w:rPr>
                  <w:t xml:space="preserve">     </w:t>
                </w:r>
              </w:sdtContent>
            </w:sdt>
          </w:p>
        </w:tc>
      </w:tr>
    </w:tbl>
    <w:p w:rsidR="00BB2602" w:rsidRDefault="00BE656E" w:rsidP="00BB2602">
      <w:pPr>
        <w:pStyle w:val="Heading2"/>
        <w:rPr>
          <w:rFonts w:asciiTheme="minorHAnsi" w:hAnsiTheme="minorHAnsi"/>
          <w:u w:val="single"/>
          <w:lang w:val="en-GB"/>
        </w:rPr>
      </w:pPr>
      <w:r>
        <w:rPr>
          <w:rFonts w:asciiTheme="minorHAnsi" w:hAnsiTheme="minorHAnsi"/>
          <w:u w:val="single"/>
          <w:lang w:val="en-GB"/>
        </w:rPr>
        <w:t>General Information</w:t>
      </w:r>
    </w:p>
    <w:tbl>
      <w:tblPr>
        <w:tblStyle w:val="TableGrid"/>
        <w:tblW w:w="9322" w:type="dxa"/>
        <w:tblLook w:val="04A0" w:firstRow="1" w:lastRow="0" w:firstColumn="1" w:lastColumn="0" w:noHBand="0" w:noVBand="1"/>
      </w:tblPr>
      <w:tblGrid>
        <w:gridCol w:w="2235"/>
        <w:gridCol w:w="3906"/>
        <w:gridCol w:w="3181"/>
      </w:tblGrid>
      <w:tr w:rsidR="00282097" w:rsidRPr="00575731" w:rsidTr="00AA157C">
        <w:tc>
          <w:tcPr>
            <w:tcW w:w="2235" w:type="dxa"/>
          </w:tcPr>
          <w:p w:rsidR="00282097" w:rsidRPr="00575731" w:rsidRDefault="00282097" w:rsidP="005E5B74">
            <w:pPr>
              <w:rPr>
                <w:rFonts w:ascii="Calibri" w:hAnsi="Calibri" w:cs="Arial"/>
                <w:lang w:val="fr-FR"/>
              </w:rPr>
            </w:pPr>
          </w:p>
        </w:tc>
        <w:tc>
          <w:tcPr>
            <w:tcW w:w="3906" w:type="dxa"/>
          </w:tcPr>
          <w:p w:rsidR="00282097" w:rsidRPr="00575731" w:rsidRDefault="00282097" w:rsidP="005E5B74">
            <w:pPr>
              <w:rPr>
                <w:rFonts w:ascii="Calibri" w:hAnsi="Calibri" w:cs="Arial"/>
                <w:lang w:val="en-US"/>
              </w:rPr>
            </w:pPr>
            <w:r w:rsidRPr="00575731">
              <w:rPr>
                <w:rFonts w:ascii="Calibri" w:hAnsi="Calibri" w:cs="Arial"/>
                <w:lang w:val="en-US"/>
              </w:rPr>
              <w:t>Where:</w:t>
            </w:r>
          </w:p>
        </w:tc>
        <w:tc>
          <w:tcPr>
            <w:tcW w:w="3181" w:type="dxa"/>
          </w:tcPr>
          <w:p w:rsidR="00282097" w:rsidRPr="00575731" w:rsidRDefault="00282097" w:rsidP="005E5B74">
            <w:pPr>
              <w:rPr>
                <w:rFonts w:ascii="Calibri" w:hAnsi="Calibri" w:cs="Arial"/>
                <w:lang w:val="en-US"/>
              </w:rPr>
            </w:pPr>
            <w:r w:rsidRPr="00575731">
              <w:rPr>
                <w:rFonts w:ascii="Calibri" w:hAnsi="Calibri" w:cs="Arial"/>
                <w:lang w:val="en-US"/>
              </w:rPr>
              <w:t>Business/Opening Hours:</w:t>
            </w:r>
          </w:p>
        </w:tc>
      </w:tr>
      <w:tr w:rsidR="00282097" w:rsidRPr="00575731" w:rsidTr="00AA157C">
        <w:tc>
          <w:tcPr>
            <w:tcW w:w="2235" w:type="dxa"/>
          </w:tcPr>
          <w:p w:rsidR="00282097" w:rsidRPr="00575731" w:rsidRDefault="00282097" w:rsidP="005E5B74">
            <w:pPr>
              <w:rPr>
                <w:rFonts w:ascii="Calibri" w:hAnsi="Calibri" w:cs="Arial"/>
                <w:lang w:val="fr-FR"/>
              </w:rPr>
            </w:pPr>
            <w:proofErr w:type="spellStart"/>
            <w:r w:rsidRPr="00575731">
              <w:rPr>
                <w:rFonts w:ascii="Calibri" w:hAnsi="Calibri" w:cs="Arial"/>
                <w:lang w:val="fr-FR"/>
              </w:rPr>
              <w:t>Tourist</w:t>
            </w:r>
            <w:proofErr w:type="spellEnd"/>
            <w:r w:rsidRPr="00575731">
              <w:rPr>
                <w:rFonts w:ascii="Calibri" w:hAnsi="Calibri" w:cs="Arial"/>
                <w:lang w:val="fr-FR"/>
              </w:rPr>
              <w:t xml:space="preserve"> Information</w:t>
            </w:r>
          </w:p>
        </w:tc>
        <w:tc>
          <w:tcPr>
            <w:tcW w:w="3906" w:type="dxa"/>
          </w:tcPr>
          <w:sdt>
            <w:sdtPr>
              <w:rPr>
                <w:rFonts w:eastAsia="MS Gothic" w:cs="Arial"/>
              </w:rPr>
              <w:id w:val="12890406"/>
              <w:text/>
            </w:sdtPr>
            <w:sdtEndPr/>
            <w:sdtContent>
              <w:p w:rsidR="00282097" w:rsidRPr="00282097" w:rsidRDefault="00F019A7" w:rsidP="005E5B74">
                <w:pPr>
                  <w:pStyle w:val="ListParagraph"/>
                  <w:numPr>
                    <w:ilvl w:val="0"/>
                    <w:numId w:val="1"/>
                  </w:numPr>
                  <w:rPr>
                    <w:rFonts w:eastAsia="MS Gothic" w:cs="Arial"/>
                  </w:rPr>
                </w:pPr>
                <w:r>
                  <w:rPr>
                    <w:rFonts w:eastAsia="MS Gothic" w:cs="Arial"/>
                  </w:rPr>
                  <w:t>Walvis Bay</w:t>
                </w:r>
              </w:p>
            </w:sdtContent>
          </w:sdt>
        </w:tc>
        <w:tc>
          <w:tcPr>
            <w:tcW w:w="3181" w:type="dxa"/>
          </w:tcPr>
          <w:sdt>
            <w:sdtPr>
              <w:rPr>
                <w:rFonts w:eastAsia="MS Gothic" w:cs="Arial"/>
              </w:rPr>
              <w:id w:val="1546947630"/>
              <w:text/>
            </w:sdtPr>
            <w:sdtEndPr/>
            <w:sdtContent>
              <w:p w:rsidR="00282097" w:rsidRPr="00282097" w:rsidRDefault="00050242" w:rsidP="005E5B74">
                <w:pPr>
                  <w:pStyle w:val="ListParagraph"/>
                  <w:numPr>
                    <w:ilvl w:val="0"/>
                    <w:numId w:val="1"/>
                  </w:numPr>
                  <w:rPr>
                    <w:rFonts w:eastAsia="MS Gothic" w:cs="Arial"/>
                  </w:rPr>
                </w:pPr>
                <w:r>
                  <w:rPr>
                    <w:rFonts w:eastAsia="MS Gothic" w:cs="Arial"/>
                  </w:rPr>
                  <w:t>09h00 – 16h00</w:t>
                </w:r>
              </w:p>
            </w:sdtContent>
          </w:sdt>
        </w:tc>
      </w:tr>
      <w:tr w:rsidR="00282097" w:rsidRPr="00575731" w:rsidTr="00AA157C">
        <w:tc>
          <w:tcPr>
            <w:tcW w:w="2235" w:type="dxa"/>
          </w:tcPr>
          <w:p w:rsidR="00282097" w:rsidRPr="00575731" w:rsidRDefault="00282097" w:rsidP="005E5B74">
            <w:pPr>
              <w:rPr>
                <w:rFonts w:ascii="Calibri" w:hAnsi="Calibri" w:cs="Arial"/>
                <w:lang w:val="fr-FR"/>
              </w:rPr>
            </w:pPr>
            <w:r w:rsidRPr="00575731">
              <w:rPr>
                <w:rFonts w:ascii="Calibri" w:hAnsi="Calibri" w:cs="Arial"/>
                <w:lang w:val="fr-FR"/>
              </w:rPr>
              <w:t>Post Office</w:t>
            </w:r>
          </w:p>
        </w:tc>
        <w:tc>
          <w:tcPr>
            <w:tcW w:w="3906" w:type="dxa"/>
          </w:tcPr>
          <w:sdt>
            <w:sdtPr>
              <w:rPr>
                <w:rFonts w:eastAsia="MS Gothic" w:cs="Arial"/>
              </w:rPr>
              <w:id w:val="420609602"/>
              <w:text/>
            </w:sdtPr>
            <w:sdtEndPr/>
            <w:sdtContent>
              <w:p w:rsidR="00282097" w:rsidRPr="00282097" w:rsidRDefault="00F019A7" w:rsidP="005E5B74">
                <w:pPr>
                  <w:pStyle w:val="ListParagraph"/>
                  <w:numPr>
                    <w:ilvl w:val="0"/>
                    <w:numId w:val="1"/>
                  </w:numPr>
                  <w:rPr>
                    <w:rFonts w:eastAsia="MS Gothic" w:cs="Arial"/>
                  </w:rPr>
                </w:pPr>
                <w:r>
                  <w:rPr>
                    <w:rFonts w:eastAsia="MS Gothic" w:cs="Arial"/>
                  </w:rPr>
                  <w:t>Walvis Bay</w:t>
                </w:r>
              </w:p>
            </w:sdtContent>
          </w:sdt>
        </w:tc>
        <w:tc>
          <w:tcPr>
            <w:tcW w:w="3181" w:type="dxa"/>
          </w:tcPr>
          <w:sdt>
            <w:sdtPr>
              <w:rPr>
                <w:rFonts w:eastAsia="MS Gothic" w:cs="Arial"/>
              </w:rPr>
              <w:id w:val="-1533809704"/>
              <w:text/>
            </w:sdtPr>
            <w:sdtEndPr/>
            <w:sdtContent>
              <w:p w:rsidR="00282097" w:rsidRPr="00282097" w:rsidRDefault="00050242" w:rsidP="005E5B74">
                <w:pPr>
                  <w:pStyle w:val="ListParagraph"/>
                  <w:numPr>
                    <w:ilvl w:val="0"/>
                    <w:numId w:val="1"/>
                  </w:numPr>
                  <w:rPr>
                    <w:rFonts w:eastAsia="MS Gothic" w:cs="Arial"/>
                  </w:rPr>
                </w:pPr>
                <w:r>
                  <w:rPr>
                    <w:rFonts w:eastAsia="MS Gothic" w:cs="Arial"/>
                  </w:rPr>
                  <w:t>08h00 – 16h30</w:t>
                </w:r>
              </w:p>
            </w:sdtContent>
          </w:sdt>
        </w:tc>
      </w:tr>
      <w:tr w:rsidR="00282097" w:rsidRPr="00575731" w:rsidTr="00AA157C">
        <w:tc>
          <w:tcPr>
            <w:tcW w:w="2235" w:type="dxa"/>
          </w:tcPr>
          <w:p w:rsidR="00282097" w:rsidRPr="00575731" w:rsidRDefault="00282097" w:rsidP="005E5B74">
            <w:pPr>
              <w:rPr>
                <w:rFonts w:ascii="Calibri" w:hAnsi="Calibri" w:cs="Arial"/>
                <w:lang w:val="en-US"/>
              </w:rPr>
            </w:pPr>
            <w:r w:rsidRPr="00575731">
              <w:rPr>
                <w:rFonts w:ascii="Calibri" w:hAnsi="Calibri" w:cs="Arial"/>
                <w:lang w:val="en-US"/>
              </w:rPr>
              <w:t>Shopping</w:t>
            </w:r>
          </w:p>
        </w:tc>
        <w:tc>
          <w:tcPr>
            <w:tcW w:w="3906" w:type="dxa"/>
          </w:tcPr>
          <w:sdt>
            <w:sdtPr>
              <w:rPr>
                <w:rFonts w:eastAsia="MS Gothic" w:cs="Arial"/>
              </w:rPr>
              <w:id w:val="-1267305433"/>
              <w:text/>
            </w:sdtPr>
            <w:sdtEndPr/>
            <w:sdtContent>
              <w:p w:rsidR="00282097" w:rsidRPr="00282097" w:rsidRDefault="00F019A7" w:rsidP="005E5B74">
                <w:pPr>
                  <w:pStyle w:val="ListParagraph"/>
                  <w:numPr>
                    <w:ilvl w:val="0"/>
                    <w:numId w:val="1"/>
                  </w:numPr>
                  <w:rPr>
                    <w:rFonts w:eastAsia="MS Gothic" w:cs="Arial"/>
                  </w:rPr>
                </w:pPr>
                <w:r>
                  <w:rPr>
                    <w:rFonts w:eastAsia="MS Gothic" w:cs="Arial"/>
                  </w:rPr>
                  <w:t>Walvis Bay</w:t>
                </w:r>
              </w:p>
            </w:sdtContent>
          </w:sdt>
        </w:tc>
        <w:tc>
          <w:tcPr>
            <w:tcW w:w="3181" w:type="dxa"/>
          </w:tcPr>
          <w:sdt>
            <w:sdtPr>
              <w:rPr>
                <w:rFonts w:eastAsia="MS Gothic" w:cs="Arial"/>
              </w:rPr>
              <w:id w:val="1215699548"/>
              <w:text/>
            </w:sdtPr>
            <w:sdtEndPr/>
            <w:sdtContent>
              <w:p w:rsidR="00282097" w:rsidRPr="00282097" w:rsidRDefault="00050242" w:rsidP="005E5B74">
                <w:pPr>
                  <w:pStyle w:val="ListParagraph"/>
                  <w:numPr>
                    <w:ilvl w:val="0"/>
                    <w:numId w:val="1"/>
                  </w:numPr>
                  <w:rPr>
                    <w:rFonts w:eastAsia="MS Gothic" w:cs="Arial"/>
                  </w:rPr>
                </w:pPr>
                <w:r>
                  <w:rPr>
                    <w:rFonts w:eastAsia="MS Gothic" w:cs="Arial"/>
                  </w:rPr>
                  <w:t>09h00 – 17h30</w:t>
                </w:r>
              </w:p>
            </w:sdtContent>
          </w:sdt>
        </w:tc>
      </w:tr>
      <w:tr w:rsidR="00282097" w:rsidRPr="00575731" w:rsidTr="00AA157C">
        <w:tc>
          <w:tcPr>
            <w:tcW w:w="2235" w:type="dxa"/>
          </w:tcPr>
          <w:p w:rsidR="00282097" w:rsidRPr="00575731" w:rsidRDefault="00282097" w:rsidP="005E5B74">
            <w:pPr>
              <w:rPr>
                <w:rFonts w:ascii="Calibri" w:hAnsi="Calibri" w:cs="Arial"/>
                <w:lang w:val="en-US"/>
              </w:rPr>
            </w:pPr>
            <w:r w:rsidRPr="00575731">
              <w:rPr>
                <w:rFonts w:ascii="Calibri" w:hAnsi="Calibri" w:cs="Arial"/>
                <w:lang w:val="en-US"/>
              </w:rPr>
              <w:t>Museums</w:t>
            </w:r>
          </w:p>
        </w:tc>
        <w:tc>
          <w:tcPr>
            <w:tcW w:w="3906" w:type="dxa"/>
          </w:tcPr>
          <w:sdt>
            <w:sdtPr>
              <w:rPr>
                <w:rFonts w:eastAsia="MS Gothic" w:cs="Arial"/>
              </w:rPr>
              <w:id w:val="398251933"/>
              <w:text/>
            </w:sdtPr>
            <w:sdtEndPr/>
            <w:sdtContent>
              <w:p w:rsidR="00282097" w:rsidRPr="00282097" w:rsidRDefault="00F019A7" w:rsidP="005E5B74">
                <w:pPr>
                  <w:pStyle w:val="ListParagraph"/>
                  <w:numPr>
                    <w:ilvl w:val="0"/>
                    <w:numId w:val="1"/>
                  </w:numPr>
                  <w:rPr>
                    <w:rFonts w:eastAsia="MS Gothic" w:cs="Arial"/>
                  </w:rPr>
                </w:pPr>
                <w:r>
                  <w:rPr>
                    <w:rFonts w:eastAsia="MS Gothic" w:cs="Arial"/>
                  </w:rPr>
                  <w:t>Walvis Bay</w:t>
                </w:r>
              </w:p>
            </w:sdtContent>
          </w:sdt>
        </w:tc>
        <w:tc>
          <w:tcPr>
            <w:tcW w:w="3181" w:type="dxa"/>
          </w:tcPr>
          <w:sdt>
            <w:sdtPr>
              <w:rPr>
                <w:rFonts w:eastAsia="MS Gothic" w:cs="Arial"/>
              </w:rPr>
              <w:id w:val="50895003"/>
              <w:text/>
            </w:sdtPr>
            <w:sdtEndPr/>
            <w:sdtContent>
              <w:p w:rsidR="00282097" w:rsidRPr="00282097" w:rsidRDefault="00050242" w:rsidP="005E5B74">
                <w:pPr>
                  <w:pStyle w:val="ListParagraph"/>
                  <w:numPr>
                    <w:ilvl w:val="0"/>
                    <w:numId w:val="1"/>
                  </w:numPr>
                  <w:rPr>
                    <w:rFonts w:eastAsia="MS Gothic" w:cs="Arial"/>
                  </w:rPr>
                </w:pPr>
                <w:r>
                  <w:rPr>
                    <w:rFonts w:eastAsia="MS Gothic" w:cs="Arial"/>
                  </w:rPr>
                  <w:t>09h00 – 16h00</w:t>
                </w:r>
              </w:p>
            </w:sdtContent>
          </w:sdt>
        </w:tc>
      </w:tr>
      <w:tr w:rsidR="00282097" w:rsidRPr="00575731" w:rsidTr="00AA157C">
        <w:tc>
          <w:tcPr>
            <w:tcW w:w="2235" w:type="dxa"/>
          </w:tcPr>
          <w:p w:rsidR="00282097" w:rsidRPr="00575731" w:rsidRDefault="00282097" w:rsidP="005E5B74">
            <w:pPr>
              <w:rPr>
                <w:rFonts w:ascii="Calibri" w:hAnsi="Calibri" w:cs="Arial"/>
                <w:lang w:val="fr-FR"/>
              </w:rPr>
            </w:pPr>
            <w:r w:rsidRPr="00575731">
              <w:rPr>
                <w:rFonts w:ascii="Calibri" w:hAnsi="Calibri" w:cs="Arial"/>
                <w:lang w:val="fr-FR"/>
              </w:rPr>
              <w:t>Restaurants</w:t>
            </w:r>
          </w:p>
        </w:tc>
        <w:tc>
          <w:tcPr>
            <w:tcW w:w="3906" w:type="dxa"/>
          </w:tcPr>
          <w:p w:rsidR="00282097" w:rsidRPr="00282097" w:rsidRDefault="000176E5" w:rsidP="005E5B74">
            <w:pPr>
              <w:pStyle w:val="ListParagraph"/>
              <w:numPr>
                <w:ilvl w:val="0"/>
                <w:numId w:val="1"/>
              </w:numPr>
              <w:rPr>
                <w:rFonts w:eastAsia="MS Gothic" w:cs="Arial"/>
              </w:rPr>
            </w:pPr>
            <w:sdt>
              <w:sdtPr>
                <w:rPr>
                  <w:rFonts w:eastAsia="MS Gothic" w:cs="Arial"/>
                </w:rPr>
                <w:id w:val="635845462"/>
                <w:text/>
              </w:sdtPr>
              <w:sdtEndPr/>
              <w:sdtContent>
                <w:r w:rsidR="00F019A7">
                  <w:rPr>
                    <w:rFonts w:eastAsia="MS Gothic" w:cs="Arial"/>
                  </w:rPr>
                  <w:t>Walvis Bay</w:t>
                </w:r>
              </w:sdtContent>
            </w:sdt>
          </w:p>
        </w:tc>
        <w:tc>
          <w:tcPr>
            <w:tcW w:w="3181" w:type="dxa"/>
          </w:tcPr>
          <w:sdt>
            <w:sdtPr>
              <w:rPr>
                <w:rFonts w:eastAsia="MS Gothic" w:cs="Arial"/>
              </w:rPr>
              <w:id w:val="-1691905564"/>
              <w:text/>
            </w:sdtPr>
            <w:sdtEndPr/>
            <w:sdtContent>
              <w:p w:rsidR="00282097" w:rsidRPr="00282097" w:rsidRDefault="00050242" w:rsidP="005E5B74">
                <w:pPr>
                  <w:pStyle w:val="ListParagraph"/>
                  <w:numPr>
                    <w:ilvl w:val="0"/>
                    <w:numId w:val="1"/>
                  </w:numPr>
                  <w:rPr>
                    <w:rFonts w:eastAsia="MS Gothic" w:cs="Arial"/>
                  </w:rPr>
                </w:pPr>
                <w:r>
                  <w:rPr>
                    <w:rFonts w:eastAsia="MS Gothic" w:cs="Arial"/>
                  </w:rPr>
                  <w:t>Breakfast, lunch &amp; dinner</w:t>
                </w:r>
              </w:p>
            </w:sdtContent>
          </w:sdt>
        </w:tc>
      </w:tr>
      <w:tr w:rsidR="00282097" w:rsidRPr="00575731" w:rsidTr="00AA157C">
        <w:tc>
          <w:tcPr>
            <w:tcW w:w="2235" w:type="dxa"/>
          </w:tcPr>
          <w:p w:rsidR="00282097" w:rsidRPr="00575731" w:rsidRDefault="00282097" w:rsidP="005E5B74">
            <w:pPr>
              <w:rPr>
                <w:rFonts w:ascii="Calibri" w:hAnsi="Calibri" w:cs="Arial"/>
                <w:lang w:val="en-US"/>
              </w:rPr>
            </w:pPr>
            <w:r w:rsidRPr="00575731">
              <w:rPr>
                <w:rFonts w:ascii="Calibri" w:hAnsi="Calibri" w:cs="Arial"/>
                <w:lang w:val="en-US"/>
              </w:rPr>
              <w:t>Places of interest:</w:t>
            </w:r>
          </w:p>
        </w:tc>
        <w:tc>
          <w:tcPr>
            <w:tcW w:w="3906" w:type="dxa"/>
          </w:tcPr>
          <w:sdt>
            <w:sdtPr>
              <w:rPr>
                <w:rFonts w:eastAsia="MS Gothic" w:cs="Arial"/>
              </w:rPr>
              <w:id w:val="-1674335659"/>
              <w:text/>
            </w:sdtPr>
            <w:sdtEndPr/>
            <w:sdtContent>
              <w:p w:rsidR="00282097" w:rsidRPr="00282097" w:rsidRDefault="00F019A7" w:rsidP="005E5B74">
                <w:pPr>
                  <w:pStyle w:val="ListParagraph"/>
                  <w:numPr>
                    <w:ilvl w:val="0"/>
                    <w:numId w:val="1"/>
                  </w:numPr>
                  <w:rPr>
                    <w:rFonts w:eastAsia="MS Gothic" w:cs="Arial"/>
                  </w:rPr>
                </w:pPr>
                <w:r>
                  <w:rPr>
                    <w:rFonts w:eastAsia="MS Gothic" w:cs="Arial"/>
                  </w:rPr>
                  <w:t>Walvis Bay lagoon, salt works, Dune 7, Kuisebmond Topnaar</w:t>
                </w:r>
              </w:p>
            </w:sdtContent>
          </w:sdt>
        </w:tc>
        <w:tc>
          <w:tcPr>
            <w:tcW w:w="3181" w:type="dxa"/>
          </w:tcPr>
          <w:sdt>
            <w:sdtPr>
              <w:rPr>
                <w:rFonts w:eastAsia="MS Gothic" w:cs="Arial"/>
              </w:rPr>
              <w:id w:val="-500202197"/>
              <w:showingPlcHdr/>
              <w:text/>
            </w:sdtPr>
            <w:sdtEndPr/>
            <w:sdtContent>
              <w:p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r>
      <w:tr w:rsidR="00282097" w:rsidRPr="00575731" w:rsidTr="00AA157C">
        <w:tc>
          <w:tcPr>
            <w:tcW w:w="2235" w:type="dxa"/>
          </w:tcPr>
          <w:p w:rsidR="00282097" w:rsidRPr="00575731" w:rsidRDefault="00282097" w:rsidP="005E5B74">
            <w:pPr>
              <w:rPr>
                <w:rFonts w:ascii="Calibri" w:hAnsi="Calibri" w:cs="Arial"/>
                <w:lang w:val="en-US"/>
              </w:rPr>
            </w:pPr>
            <w:r w:rsidRPr="00575731">
              <w:rPr>
                <w:rFonts w:ascii="Calibri" w:hAnsi="Calibri" w:cs="Arial"/>
                <w:lang w:val="en-US"/>
              </w:rPr>
              <w:t>Shuttle services FOC</w:t>
            </w:r>
          </w:p>
        </w:tc>
        <w:tc>
          <w:tcPr>
            <w:tcW w:w="3906" w:type="dxa"/>
          </w:tcPr>
          <w:sdt>
            <w:sdtPr>
              <w:rPr>
                <w:rFonts w:eastAsia="MS Gothic" w:cs="Arial"/>
              </w:rPr>
              <w:id w:val="-1168473565"/>
              <w:text/>
            </w:sdtPr>
            <w:sdtEndPr/>
            <w:sdtContent>
              <w:p w:rsidR="00282097" w:rsidRPr="00282097" w:rsidRDefault="00F019A7" w:rsidP="005E5B74">
                <w:pPr>
                  <w:pStyle w:val="ListParagraph"/>
                  <w:numPr>
                    <w:ilvl w:val="0"/>
                    <w:numId w:val="1"/>
                  </w:numPr>
                  <w:rPr>
                    <w:rFonts w:eastAsia="MS Gothic" w:cs="Arial"/>
                  </w:rPr>
                </w:pPr>
                <w:r>
                  <w:rPr>
                    <w:rFonts w:eastAsia="MS Gothic" w:cs="Arial"/>
                  </w:rPr>
                  <w:t>N/A</w:t>
                </w:r>
              </w:p>
            </w:sdtContent>
          </w:sdt>
        </w:tc>
        <w:tc>
          <w:tcPr>
            <w:tcW w:w="3181" w:type="dxa"/>
          </w:tcPr>
          <w:sdt>
            <w:sdtPr>
              <w:rPr>
                <w:rFonts w:eastAsia="MS Gothic" w:cs="Arial"/>
              </w:rPr>
              <w:id w:val="-570117909"/>
              <w:showingPlcHdr/>
              <w:text/>
            </w:sdtPr>
            <w:sdtEndPr/>
            <w:sdtContent>
              <w:p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r>
    </w:tbl>
    <w:p w:rsidR="00BB2602" w:rsidRPr="00BB2602" w:rsidRDefault="00BB2602" w:rsidP="00BB2602">
      <w:pPr>
        <w:rPr>
          <w:lang w:val="en-GB"/>
        </w:rPr>
      </w:pPr>
    </w:p>
    <w:p w:rsidR="00A406E3" w:rsidRPr="00EB6A04" w:rsidRDefault="00A406E3" w:rsidP="00A406E3">
      <w:pPr>
        <w:pStyle w:val="Heading2"/>
        <w:rPr>
          <w:rFonts w:asciiTheme="minorHAnsi" w:eastAsia="MS Gothic" w:hAnsiTheme="minorHAnsi"/>
          <w:u w:val="single"/>
          <w:lang w:val="en-GB"/>
        </w:rPr>
      </w:pPr>
      <w:r w:rsidRPr="00EB6A04">
        <w:rPr>
          <w:rFonts w:asciiTheme="minorHAnsi" w:eastAsia="MS Gothic" w:hAnsiTheme="minorHAnsi"/>
          <w:u w:val="single"/>
          <w:lang w:val="en-GB"/>
        </w:rPr>
        <w:t>Special Remarks</w:t>
      </w:r>
    </w:p>
    <w:sdt>
      <w:sdtPr>
        <w:rPr>
          <w:rFonts w:cs="Arial"/>
          <w:sz w:val="20"/>
          <w:szCs w:val="20"/>
          <w:lang w:val="en-GB"/>
        </w:rPr>
        <w:id w:val="-1611428636"/>
        <w:text/>
      </w:sdtPr>
      <w:sdtEndPr/>
      <w:sdtContent>
        <w:p w:rsidR="00A406E3" w:rsidRPr="00EB6A04" w:rsidRDefault="000176E5" w:rsidP="00A406E3">
          <w:pPr>
            <w:rPr>
              <w:rFonts w:cs="Arial"/>
              <w:sz w:val="20"/>
              <w:szCs w:val="20"/>
            </w:rPr>
          </w:pPr>
          <w:r>
            <w:rPr>
              <w:rFonts w:cs="Arial"/>
              <w:sz w:val="20"/>
              <w:szCs w:val="20"/>
              <w:lang w:val="en-GB"/>
            </w:rPr>
            <w:t xml:space="preserve">Please note that as the </w:t>
          </w:r>
          <w:proofErr w:type="spellStart"/>
          <w:r>
            <w:rPr>
              <w:rFonts w:cs="Arial"/>
              <w:sz w:val="20"/>
              <w:szCs w:val="20"/>
              <w:lang w:val="en-GB"/>
            </w:rPr>
            <w:t>Artania</w:t>
          </w:r>
          <w:proofErr w:type="spellEnd"/>
          <w:r>
            <w:rPr>
              <w:rFonts w:cs="Arial"/>
              <w:sz w:val="20"/>
              <w:szCs w:val="20"/>
              <w:lang w:val="en-GB"/>
            </w:rPr>
            <w:t xml:space="preserve"> docks on a Sunday the Tourist Information, Post Office and Museums will be closed. Restaurants will be open. Most shops will be open until 13h00. Shops in the Dunes Mall will be open until 15h00. Supermarkets will be open until 17h00. </w:t>
          </w:r>
        </w:p>
      </w:sdtContent>
    </w:sdt>
    <w:bookmarkStart w:id="0" w:name="_GoBack" w:displacedByCustomXml="prev"/>
    <w:bookmarkEnd w:id="0" w:displacedByCustomXml="prev"/>
    <w:sectPr w:rsidR="00A406E3" w:rsidRPr="00EB6A04" w:rsidSect="00303BEF">
      <w:headerReference w:type="default" r:id="rId8"/>
      <w:footerReference w:type="default" r:id="rId9"/>
      <w:pgSz w:w="11906" w:h="16838"/>
      <w:pgMar w:top="1417" w:right="1417" w:bottom="1134"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8C8" w:rsidRDefault="00D208C8" w:rsidP="00D208C8">
      <w:pPr>
        <w:spacing w:after="0" w:line="240" w:lineRule="auto"/>
      </w:pPr>
      <w:r>
        <w:separator/>
      </w:r>
    </w:p>
  </w:endnote>
  <w:endnote w:type="continuationSeparator" w:id="0">
    <w:p w:rsidR="00D208C8" w:rsidRDefault="00D208C8" w:rsidP="00D2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8C8" w:rsidRDefault="00D208C8">
    <w:pPr>
      <w:pStyle w:val="Footer"/>
    </w:pPr>
    <w:r>
      <w:t>Phoenix Reisen GmbH</w:t>
    </w:r>
    <w:r>
      <w:tab/>
    </w:r>
    <w:r>
      <w:tab/>
      <w:t>tel: +49 (228) 9260-66</w:t>
    </w:r>
  </w:p>
  <w:p w:rsidR="00D208C8" w:rsidRDefault="00D208C8">
    <w:pPr>
      <w:pStyle w:val="Footer"/>
    </w:pPr>
    <w:r>
      <w:t>Pfälzer Str. 14</w:t>
    </w:r>
    <w:r>
      <w:tab/>
    </w:r>
    <w:r>
      <w:tab/>
      <w:t>fax: +49 (228) 9260-266</w:t>
    </w:r>
  </w:p>
  <w:p w:rsidR="00D208C8" w:rsidRDefault="00D208C8">
    <w:pPr>
      <w:pStyle w:val="Footer"/>
    </w:pPr>
    <w:r>
      <w:t>D - 53111 Bonn</w:t>
    </w:r>
    <w:r>
      <w:tab/>
    </w:r>
    <w:r>
      <w:tab/>
      <w:t>mail: excursions@phoenixreisen.com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8C8" w:rsidRDefault="00D208C8" w:rsidP="00D208C8">
      <w:pPr>
        <w:spacing w:after="0" w:line="240" w:lineRule="auto"/>
      </w:pPr>
      <w:r>
        <w:separator/>
      </w:r>
    </w:p>
  </w:footnote>
  <w:footnote w:type="continuationSeparator" w:id="0">
    <w:p w:rsidR="00D208C8" w:rsidRDefault="00D208C8" w:rsidP="00D20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BEF" w:rsidRPr="00303BEF" w:rsidRDefault="00303BEF" w:rsidP="00303BEF">
    <w:pPr>
      <w:pStyle w:val="Header"/>
      <w:jc w:val="right"/>
      <w:rPr>
        <w:b/>
        <w:sz w:val="36"/>
        <w:szCs w:val="36"/>
      </w:rPr>
    </w:pPr>
    <w:r w:rsidRPr="00303BEF">
      <w:rPr>
        <w:b/>
        <w:sz w:val="36"/>
        <w:szCs w:val="36"/>
      </w:rPr>
      <w:t>Phoenix Reisen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15C9"/>
    <w:multiLevelType w:val="hybridMultilevel"/>
    <w:tmpl w:val="F1E8F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0935644"/>
    <w:multiLevelType w:val="hybridMultilevel"/>
    <w:tmpl w:val="7750C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77C4555"/>
    <w:multiLevelType w:val="hybridMultilevel"/>
    <w:tmpl w:val="A48070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37E8002B"/>
    <w:multiLevelType w:val="hybridMultilevel"/>
    <w:tmpl w:val="9D289E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B137F1E"/>
    <w:multiLevelType w:val="hybridMultilevel"/>
    <w:tmpl w:val="FE0CD586"/>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8104B4E"/>
    <w:multiLevelType w:val="hybridMultilevel"/>
    <w:tmpl w:val="82E866F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7692E95"/>
    <w:multiLevelType w:val="hybridMultilevel"/>
    <w:tmpl w:val="ABD0CE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673945F8"/>
    <w:multiLevelType w:val="hybridMultilevel"/>
    <w:tmpl w:val="E5E05C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DD8375E"/>
    <w:multiLevelType w:val="hybridMultilevel"/>
    <w:tmpl w:val="B28643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4081ED1"/>
    <w:multiLevelType w:val="hybridMultilevel"/>
    <w:tmpl w:val="E2B83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C8775E"/>
    <w:multiLevelType w:val="hybridMultilevel"/>
    <w:tmpl w:val="A5B6AE5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F536253"/>
    <w:multiLevelType w:val="hybridMultilevel"/>
    <w:tmpl w:val="4650F0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11"/>
  </w:num>
  <w:num w:numId="4">
    <w:abstractNumId w:val="1"/>
  </w:num>
  <w:num w:numId="5">
    <w:abstractNumId w:val="2"/>
  </w:num>
  <w:num w:numId="6">
    <w:abstractNumId w:val="6"/>
  </w:num>
  <w:num w:numId="7">
    <w:abstractNumId w:val="5"/>
  </w:num>
  <w:num w:numId="8">
    <w:abstractNumId w:val="4"/>
  </w:num>
  <w:num w:numId="9">
    <w:abstractNumId w:val="7"/>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17A"/>
    <w:rsid w:val="000176E5"/>
    <w:rsid w:val="00050242"/>
    <w:rsid w:val="0006317A"/>
    <w:rsid w:val="000B1AD9"/>
    <w:rsid w:val="00265E70"/>
    <w:rsid w:val="00282097"/>
    <w:rsid w:val="002F3B13"/>
    <w:rsid w:val="00303BEF"/>
    <w:rsid w:val="00347A72"/>
    <w:rsid w:val="00391B45"/>
    <w:rsid w:val="003F33DC"/>
    <w:rsid w:val="0045531E"/>
    <w:rsid w:val="005B2E76"/>
    <w:rsid w:val="00611D00"/>
    <w:rsid w:val="00677B57"/>
    <w:rsid w:val="006E008A"/>
    <w:rsid w:val="00736385"/>
    <w:rsid w:val="00886ACF"/>
    <w:rsid w:val="0089532B"/>
    <w:rsid w:val="009D3231"/>
    <w:rsid w:val="009E234A"/>
    <w:rsid w:val="00A23DC9"/>
    <w:rsid w:val="00A406E3"/>
    <w:rsid w:val="00AA157C"/>
    <w:rsid w:val="00AA7EBE"/>
    <w:rsid w:val="00B65E0D"/>
    <w:rsid w:val="00B80805"/>
    <w:rsid w:val="00BB2602"/>
    <w:rsid w:val="00BE656E"/>
    <w:rsid w:val="00CD2E7B"/>
    <w:rsid w:val="00D208C8"/>
    <w:rsid w:val="00D36372"/>
    <w:rsid w:val="00D417B1"/>
    <w:rsid w:val="00DB5F9D"/>
    <w:rsid w:val="00EB6A04"/>
    <w:rsid w:val="00EB6B61"/>
    <w:rsid w:val="00F019A7"/>
    <w:rsid w:val="00F5601F"/>
    <w:rsid w:val="00F576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2E8C0DA"/>
  <w15:docId w15:val="{8C83BC4E-C945-4A91-8B9E-EB6673A7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A72"/>
  </w:style>
  <w:style w:type="paragraph" w:styleId="Heading1">
    <w:name w:val="heading 1"/>
    <w:basedOn w:val="Normal"/>
    <w:next w:val="Normal"/>
    <w:link w:val="Heading1Char"/>
    <w:uiPriority w:val="9"/>
    <w:qFormat/>
    <w:rsid w:val="00A40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A406E3"/>
    <w:pPr>
      <w:keepNext/>
      <w:spacing w:after="0" w:line="240" w:lineRule="auto"/>
      <w:outlineLvl w:val="3"/>
    </w:pPr>
    <w:rPr>
      <w:rFonts w:ascii="Arial" w:eastAsia="Times New Roman" w:hAnsi="Arial" w:cs="Arial"/>
      <w:b/>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17A"/>
    <w:rPr>
      <w:rFonts w:ascii="Tahoma" w:hAnsi="Tahoma" w:cs="Tahoma"/>
      <w:sz w:val="16"/>
      <w:szCs w:val="16"/>
    </w:rPr>
  </w:style>
  <w:style w:type="character" w:styleId="PlaceholderText">
    <w:name w:val="Placeholder Text"/>
    <w:basedOn w:val="DefaultParagraphFont"/>
    <w:uiPriority w:val="99"/>
    <w:semiHidden/>
    <w:rsid w:val="0006317A"/>
    <w:rPr>
      <w:color w:val="808080"/>
    </w:rPr>
  </w:style>
  <w:style w:type="paragraph" w:styleId="Title">
    <w:name w:val="Title"/>
    <w:basedOn w:val="Normal"/>
    <w:link w:val="TitleChar"/>
    <w:qFormat/>
    <w:rsid w:val="00A406E3"/>
    <w:pPr>
      <w:spacing w:after="0" w:line="240" w:lineRule="auto"/>
      <w:jc w:val="center"/>
    </w:pPr>
    <w:rPr>
      <w:rFonts w:ascii="Verdana" w:eastAsia="Times New Roman" w:hAnsi="Verdana" w:cs="Times New Roman"/>
      <w:b/>
      <w:sz w:val="28"/>
      <w:szCs w:val="20"/>
      <w:lang w:eastAsia="de-DE"/>
    </w:rPr>
  </w:style>
  <w:style w:type="character" w:customStyle="1" w:styleId="TitleChar">
    <w:name w:val="Title Char"/>
    <w:basedOn w:val="DefaultParagraphFont"/>
    <w:link w:val="Title"/>
    <w:rsid w:val="00A406E3"/>
    <w:rPr>
      <w:rFonts w:ascii="Verdana" w:eastAsia="Times New Roman" w:hAnsi="Verdana" w:cs="Times New Roman"/>
      <w:b/>
      <w:sz w:val="28"/>
      <w:szCs w:val="20"/>
      <w:lang w:eastAsia="de-DE"/>
    </w:rPr>
  </w:style>
  <w:style w:type="character" w:customStyle="1" w:styleId="Heading4Char">
    <w:name w:val="Heading 4 Char"/>
    <w:basedOn w:val="DefaultParagraphFont"/>
    <w:link w:val="Heading4"/>
    <w:rsid w:val="00A406E3"/>
    <w:rPr>
      <w:rFonts w:ascii="Arial" w:eastAsia="Times New Roman" w:hAnsi="Arial" w:cs="Arial"/>
      <w:b/>
      <w:szCs w:val="20"/>
      <w:lang w:val="en-US" w:eastAsia="de-DE"/>
    </w:rPr>
  </w:style>
  <w:style w:type="paragraph" w:styleId="BodyText2">
    <w:name w:val="Body Text 2"/>
    <w:basedOn w:val="Normal"/>
    <w:link w:val="BodyText2Char"/>
    <w:semiHidden/>
    <w:rsid w:val="00A406E3"/>
    <w:pPr>
      <w:spacing w:after="0" w:line="240" w:lineRule="auto"/>
      <w:jc w:val="right"/>
    </w:pPr>
    <w:rPr>
      <w:rFonts w:ascii="Arial" w:eastAsia="Times New Roman" w:hAnsi="Arial" w:cs="Arial"/>
      <w:bCs/>
      <w:szCs w:val="20"/>
      <w:lang w:val="en-US" w:eastAsia="de-DE"/>
    </w:rPr>
  </w:style>
  <w:style w:type="character" w:customStyle="1" w:styleId="BodyText2Char">
    <w:name w:val="Body Text 2 Char"/>
    <w:basedOn w:val="DefaultParagraphFont"/>
    <w:link w:val="BodyText2"/>
    <w:semiHidden/>
    <w:rsid w:val="00A406E3"/>
    <w:rPr>
      <w:rFonts w:ascii="Arial" w:eastAsia="Times New Roman" w:hAnsi="Arial" w:cs="Arial"/>
      <w:bCs/>
      <w:szCs w:val="20"/>
      <w:lang w:val="en-US" w:eastAsia="de-DE"/>
    </w:rPr>
  </w:style>
  <w:style w:type="table" w:styleId="TableGrid">
    <w:name w:val="Table Grid"/>
    <w:basedOn w:val="TableNormal"/>
    <w:uiPriority w:val="59"/>
    <w:rsid w:val="00A40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06E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A406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06E3"/>
    <w:rPr>
      <w:b/>
      <w:bCs/>
      <w:i/>
      <w:iCs/>
      <w:color w:val="4F81BD" w:themeColor="accent1"/>
    </w:rPr>
  </w:style>
  <w:style w:type="character" w:customStyle="1" w:styleId="Heading1Char">
    <w:name w:val="Heading 1 Char"/>
    <w:basedOn w:val="DefaultParagraphFont"/>
    <w:link w:val="Heading1"/>
    <w:uiPriority w:val="9"/>
    <w:rsid w:val="00A406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6A04"/>
    <w:pPr>
      <w:ind w:left="720"/>
      <w:contextualSpacing/>
    </w:pPr>
  </w:style>
  <w:style w:type="paragraph" w:styleId="Header">
    <w:name w:val="header"/>
    <w:basedOn w:val="Normal"/>
    <w:link w:val="HeaderChar"/>
    <w:uiPriority w:val="99"/>
    <w:unhideWhenUsed/>
    <w:rsid w:val="00D208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8C8"/>
  </w:style>
  <w:style w:type="paragraph" w:styleId="Footer">
    <w:name w:val="footer"/>
    <w:basedOn w:val="Normal"/>
    <w:link w:val="FooterChar"/>
    <w:uiPriority w:val="99"/>
    <w:unhideWhenUsed/>
    <w:rsid w:val="00D208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A61C492D-6FA9-4D05-9CBA-95F07F962CCE}"/>
      </w:docPartPr>
      <w:docPartBody>
        <w:p w:rsidR="00326E3F" w:rsidRDefault="007040FC">
          <w:r w:rsidRPr="00B210BE">
            <w:rPr>
              <w:rStyle w:val="Placehold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13"/>
    <w:rsid w:val="00326E3F"/>
    <w:rsid w:val="007040FC"/>
    <w:rsid w:val="008D25E9"/>
    <w:rsid w:val="008E1A13"/>
    <w:rsid w:val="00C32876"/>
    <w:rsid w:val="00E53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75F3C97AD4479A9E67F16DE3A9BD0A">
    <w:name w:val="5075F3C97AD4479A9E67F16DE3A9BD0A"/>
    <w:rsid w:val="008E1A13"/>
  </w:style>
  <w:style w:type="paragraph" w:customStyle="1" w:styleId="63006B5ADF8D45F3BB13840163C25D51">
    <w:name w:val="63006B5ADF8D45F3BB13840163C25D51"/>
    <w:rsid w:val="008E1A13"/>
  </w:style>
  <w:style w:type="character" w:styleId="PlaceholderText">
    <w:name w:val="Placeholder Text"/>
    <w:basedOn w:val="DefaultParagraphFont"/>
    <w:uiPriority w:val="99"/>
    <w:semiHidden/>
    <w:rsid w:val="00C32876"/>
    <w:rPr>
      <w:color w:val="808080"/>
    </w:rPr>
  </w:style>
  <w:style w:type="paragraph" w:customStyle="1" w:styleId="4EDB3F7F8D914618BC5D4ECC676A5617">
    <w:name w:val="4EDB3F7F8D914618BC5D4ECC676A5617"/>
    <w:rsid w:val="00C32876"/>
  </w:style>
  <w:style w:type="paragraph" w:customStyle="1" w:styleId="635B35FAD741426FA31F1D63282B0B98">
    <w:name w:val="635B35FAD741426FA31F1D63282B0B98"/>
    <w:rsid w:val="00C32876"/>
  </w:style>
  <w:style w:type="paragraph" w:customStyle="1" w:styleId="188CD5F030AA4351A3518997BF9E36EC">
    <w:name w:val="188CD5F030AA4351A3518997BF9E36EC"/>
    <w:rsid w:val="00C32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46BE8-A6B9-4DFF-8C39-FC11B1B5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Peter Sawyer</cp:lastModifiedBy>
  <cp:revision>2</cp:revision>
  <dcterms:created xsi:type="dcterms:W3CDTF">2019-06-18T08:18:00Z</dcterms:created>
  <dcterms:modified xsi:type="dcterms:W3CDTF">2019-06-18T08:18:00Z</dcterms:modified>
</cp:coreProperties>
</file>