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99" w:rsidRPr="00B90A7C" w:rsidRDefault="00A02899" w:rsidP="00A02899">
      <w:pPr>
        <w:pStyle w:val="a5"/>
        <w:jc w:val="center"/>
        <w:rPr>
          <w:rFonts w:ascii="Times New Roman" w:hAnsi="Times New Roman" w:cs="Times New Roman"/>
          <w:b/>
          <w:color w:val="000000"/>
          <w:sz w:val="32"/>
          <w:szCs w:val="32"/>
          <w:shd w:val="clear" w:color="auto" w:fill="FFFFFF"/>
        </w:rPr>
      </w:pPr>
      <w:bookmarkStart w:id="0" w:name="OLE_LINK1"/>
      <w:bookmarkStart w:id="1" w:name="_GoBack"/>
      <w:bookmarkEnd w:id="1"/>
      <w:r w:rsidRPr="00B90A7C">
        <w:rPr>
          <w:rFonts w:ascii="Times New Roman" w:hAnsi="Times New Roman" w:cs="Times New Roman"/>
          <w:b/>
          <w:color w:val="000000"/>
          <w:sz w:val="32"/>
          <w:szCs w:val="32"/>
          <w:shd w:val="clear" w:color="auto" w:fill="FFFFFF"/>
        </w:rPr>
        <w:t>Response to Review Comments</w:t>
      </w:r>
    </w:p>
    <w:p w:rsidR="0084526B" w:rsidRPr="00B90A7C" w:rsidRDefault="0084526B" w:rsidP="00B90A7C">
      <w:pPr>
        <w:pStyle w:val="a5"/>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Comments:</w:t>
      </w:r>
    </w:p>
    <w:p w:rsidR="00521123" w:rsidRDefault="00521123" w:rsidP="004C079F">
      <w:pPr>
        <w:pStyle w:val="a5"/>
        <w:jc w:val="both"/>
        <w:rPr>
          <w:rFonts w:ascii="Times New Roman" w:hAnsi="Times New Roman" w:cs="Times New Roman"/>
          <w:color w:val="000000"/>
          <w:sz w:val="24"/>
          <w:szCs w:val="24"/>
          <w:shd w:val="clear" w:color="auto" w:fill="FFFFFF"/>
        </w:rPr>
      </w:pPr>
      <w:r w:rsidRPr="00B90A7C">
        <w:rPr>
          <w:rFonts w:ascii="Times New Roman" w:hAnsi="Times New Roman" w:cs="Times New Roman"/>
          <w:b/>
          <w:color w:val="000000"/>
          <w:sz w:val="24"/>
          <w:szCs w:val="24"/>
          <w:shd w:val="clear" w:color="auto" w:fill="FFFFFF"/>
        </w:rPr>
        <w:t>Reviewer #1:</w:t>
      </w:r>
      <w:r>
        <w:rPr>
          <w:rFonts w:ascii="Verdana" w:hAnsi="Verdana" w:hint="eastAsia"/>
          <w:color w:val="000000"/>
          <w:shd w:val="clear" w:color="auto" w:fill="FFFFFF"/>
        </w:rPr>
        <w:t xml:space="preserve"> </w:t>
      </w:r>
      <w:r w:rsidRPr="00521123">
        <w:rPr>
          <w:rFonts w:ascii="Times New Roman" w:hAnsi="Times New Roman" w:cs="Times New Roman"/>
          <w:color w:val="000000"/>
          <w:sz w:val="24"/>
          <w:szCs w:val="24"/>
          <w:shd w:val="clear" w:color="auto" w:fill="FFFFFF"/>
        </w:rPr>
        <w:t>Besides, a more complete experimental evaluation is now performed, also including a comparison with existing solutions for building the suffix and LCP arrays. Regarding to this, and just as a minor note, I'd really encourage the authors to better motivate the aim of this last comparison, as they propose two checking methods but the programs they use to compare with are both builder solutions. Finally, as recommended, authors have also identified and discussed further improvements that could be applied to their proposals, with supportive references and explanations.</w:t>
      </w:r>
    </w:p>
    <w:p w:rsidR="00B00F3F" w:rsidRDefault="00B00F3F" w:rsidP="004C079F">
      <w:pPr>
        <w:pStyle w:val="a5"/>
        <w:jc w:val="both"/>
        <w:rPr>
          <w:rFonts w:ascii="Times New Roman" w:hAnsi="Times New Roman" w:cs="Times New Roman"/>
          <w:b/>
          <w:color w:val="000000"/>
          <w:sz w:val="24"/>
          <w:szCs w:val="24"/>
          <w:shd w:val="clear" w:color="auto" w:fill="FFFFFF"/>
        </w:rPr>
      </w:pPr>
    </w:p>
    <w:p w:rsidR="0084526B" w:rsidRDefault="0084526B" w:rsidP="004C079F">
      <w:pPr>
        <w:pStyle w:val="a5"/>
        <w:jc w:val="both"/>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Response:</w:t>
      </w:r>
    </w:p>
    <w:p w:rsidR="005454FB" w:rsidRDefault="005454FB" w:rsidP="00177ADA">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 page 6, we explain the reason for comparing our solutions with </w:t>
      </w:r>
      <w:r w:rsidR="00277BB3">
        <w:rPr>
          <w:rFonts w:ascii="Times New Roman" w:hAnsi="Times New Roman" w:cs="Times New Roman"/>
          <w:color w:val="000000"/>
          <w:sz w:val="24"/>
          <w:szCs w:val="24"/>
          <w:shd w:val="clear" w:color="auto" w:fill="FFFFFF"/>
        </w:rPr>
        <w:t xml:space="preserve">the two </w:t>
      </w:r>
      <w:r w:rsidR="006F2401">
        <w:rPr>
          <w:rFonts w:ascii="Times New Roman" w:hAnsi="Times New Roman" w:cs="Times New Roman"/>
          <w:color w:val="000000"/>
          <w:sz w:val="24"/>
          <w:szCs w:val="24"/>
          <w:shd w:val="clear" w:color="auto" w:fill="FFFFFF"/>
        </w:rPr>
        <w:t xml:space="preserve">builders </w:t>
      </w:r>
      <w:r w:rsidR="00277BB3">
        <w:rPr>
          <w:rFonts w:ascii="Times New Roman" w:hAnsi="Times New Roman" w:cs="Times New Roman"/>
          <w:color w:val="000000"/>
          <w:sz w:val="24"/>
          <w:szCs w:val="24"/>
          <w:shd w:val="clear" w:color="auto" w:fill="FFFFFF"/>
        </w:rPr>
        <w:t>as follows:</w:t>
      </w:r>
    </w:p>
    <w:p w:rsidR="00B13652" w:rsidRPr="00277BB3" w:rsidRDefault="00B13652" w:rsidP="00177ADA">
      <w:pPr>
        <w:pStyle w:val="a5"/>
        <w:ind w:leftChars="472" w:left="991" w:rightChars="512" w:right="1075" w:firstLineChars="177" w:firstLine="425"/>
        <w:jc w:val="both"/>
        <w:rPr>
          <w:rFonts w:ascii="Times New Roman" w:hAnsi="Times New Roman" w:cs="Times New Roman"/>
          <w:color w:val="000000"/>
          <w:sz w:val="24"/>
          <w:szCs w:val="24"/>
          <w:shd w:val="clear" w:color="auto" w:fill="FFFFFF"/>
        </w:rPr>
      </w:pPr>
      <w:r w:rsidRPr="00B13652">
        <w:rPr>
          <w:rFonts w:ascii="Times New Roman" w:hAnsi="Times New Roman" w:cs="Times New Roman"/>
          <w:color w:val="000000"/>
          <w:sz w:val="24"/>
          <w:szCs w:val="24"/>
          <w:shd w:val="clear" w:color="auto" w:fill="FFFFFF"/>
        </w:rPr>
        <w:t>Because there is no solution for checking both suffix and LCP arra</w:t>
      </w:r>
      <w:r>
        <w:rPr>
          <w:rFonts w:ascii="Times New Roman" w:hAnsi="Times New Roman" w:cs="Times New Roman"/>
          <w:color w:val="000000"/>
          <w:sz w:val="24"/>
          <w:szCs w:val="24"/>
          <w:shd w:val="clear" w:color="auto" w:fill="FFFFFF"/>
        </w:rPr>
        <w:t xml:space="preserve">ys in the existing literature, </w:t>
      </w:r>
      <w:r w:rsidRPr="00B13652">
        <w:rPr>
          <w:rFonts w:ascii="Times New Roman" w:hAnsi="Times New Roman" w:cs="Times New Roman"/>
          <w:color w:val="000000"/>
          <w:sz w:val="24"/>
          <w:szCs w:val="24"/>
          <w:shd w:val="clear" w:color="auto" w:fill="FFFFFF"/>
        </w:rPr>
        <w:t>comparing the outputs of two builders could be a way for checking (even though it is not checking in the strict sense, for both outputs may be incorrect). In the next experiment, we compare our programs with two builders for suffix and LCP arrays as follows, where each of them combines an existing suffix sorter with an LCP builder:</w:t>
      </w:r>
    </w:p>
    <w:p w:rsidR="00B13652" w:rsidRDefault="00B13652" w:rsidP="005454FB">
      <w:pPr>
        <w:pStyle w:val="a5"/>
        <w:jc w:val="both"/>
        <w:rPr>
          <w:rFonts w:ascii="Times New Roman" w:hAnsi="Times New Roman" w:cs="Times New Roman"/>
          <w:color w:val="000000"/>
          <w:sz w:val="24"/>
          <w:szCs w:val="24"/>
          <w:shd w:val="clear" w:color="auto" w:fill="FFFFFF"/>
        </w:rPr>
      </w:pPr>
    </w:p>
    <w:p w:rsidR="00277BB3" w:rsidRDefault="00277BB3" w:rsidP="00B13652">
      <w:pPr>
        <w:pStyle w:val="a5"/>
        <w:ind w:firstLine="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revision, we also compare our solutions</w:t>
      </w:r>
      <w:r w:rsidR="005F54BF">
        <w:rPr>
          <w:rFonts w:ascii="Times New Roman" w:hAnsi="Times New Roman" w:cs="Times New Roman"/>
          <w:color w:val="000000"/>
          <w:sz w:val="24"/>
          <w:szCs w:val="24"/>
          <w:shd w:val="clear" w:color="auto" w:fill="FFFFFF"/>
        </w:rPr>
        <w:t xml:space="preserve"> (for checking a pair of suffix and LCP arrays)</w:t>
      </w:r>
      <w:r>
        <w:rPr>
          <w:rFonts w:ascii="Times New Roman" w:hAnsi="Times New Roman" w:cs="Times New Roman"/>
          <w:color w:val="000000"/>
          <w:sz w:val="24"/>
          <w:szCs w:val="24"/>
          <w:shd w:val="clear" w:color="auto" w:fill="FFFFFF"/>
        </w:rPr>
        <w:t xml:space="preserve"> with the only existing SA checking method in the literature. The results are shown in Fig. 2 and 3, and the reason for </w:t>
      </w:r>
      <w:r w:rsidR="006F2401">
        <w:rPr>
          <w:rFonts w:ascii="Times New Roman" w:hAnsi="Times New Roman" w:cs="Times New Roman"/>
          <w:color w:val="000000"/>
          <w:sz w:val="24"/>
          <w:szCs w:val="24"/>
          <w:shd w:val="clear" w:color="auto" w:fill="FFFFFF"/>
        </w:rPr>
        <w:t>this</w:t>
      </w:r>
      <w:r w:rsidR="005F54B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comparison is explained on page 7 as follows:</w:t>
      </w:r>
    </w:p>
    <w:p w:rsidR="00B13652" w:rsidRDefault="00B13652" w:rsidP="00177ADA">
      <w:pPr>
        <w:pStyle w:val="a5"/>
        <w:ind w:leftChars="472" w:left="991" w:rightChars="512" w:right="1075" w:firstLine="420"/>
        <w:jc w:val="both"/>
        <w:rPr>
          <w:rFonts w:ascii="Times New Roman" w:hAnsi="Times New Roman" w:cs="Times New Roman"/>
          <w:color w:val="000000"/>
          <w:sz w:val="24"/>
          <w:szCs w:val="24"/>
          <w:shd w:val="clear" w:color="auto" w:fill="FFFFFF"/>
        </w:rPr>
      </w:pPr>
      <w:r w:rsidRPr="00B13652">
        <w:rPr>
          <w:rFonts w:ascii="Times New Roman" w:hAnsi="Times New Roman" w:cs="Times New Roman"/>
          <w:color w:val="000000"/>
          <w:sz w:val="24"/>
          <w:szCs w:val="24"/>
          <w:shd w:val="clear" w:color="auto" w:fill="FFFFFF"/>
        </w:rPr>
        <w:t>Currently, the method described in</w:t>
      </w:r>
      <w:r>
        <w:rPr>
          <w:rFonts w:ascii="Times New Roman" w:hAnsi="Times New Roman" w:cs="Times New Roman" w:hint="eastAsia"/>
          <w:color w:val="000000"/>
          <w:sz w:val="24"/>
          <w:szCs w:val="24"/>
          <w:shd w:val="clear" w:color="auto" w:fill="FFFFFF"/>
        </w:rPr>
        <w:t xml:space="preserve"> [26]</w:t>
      </w:r>
      <w:r w:rsidRPr="00B13652">
        <w:rPr>
          <w:rFonts w:ascii="Times New Roman" w:hAnsi="Times New Roman" w:cs="Times New Roman"/>
          <w:color w:val="000000"/>
          <w:sz w:val="24"/>
          <w:szCs w:val="24"/>
          <w:shd w:val="clear" w:color="auto" w:fill="FFFFFF"/>
        </w:rPr>
        <w:t xml:space="preserve"> is the only known in the literature for checking SA. Despite that it can check SA only, in order to give a rough image for the performance of our methods, we implement it by STXXL and compare our implementation with </w:t>
      </w:r>
      <w:proofErr w:type="spellStart"/>
      <w:r w:rsidRPr="00B13652">
        <w:rPr>
          <w:rFonts w:ascii="Times New Roman" w:hAnsi="Times New Roman" w:cs="Times New Roman"/>
          <w:color w:val="000000"/>
          <w:sz w:val="24"/>
          <w:szCs w:val="24"/>
          <w:shd w:val="clear" w:color="auto" w:fill="FFFFFF"/>
        </w:rPr>
        <w:t>ProgA</w:t>
      </w:r>
      <w:proofErr w:type="spellEnd"/>
      <w:r w:rsidRPr="00B13652">
        <w:rPr>
          <w:rFonts w:ascii="Times New Roman" w:hAnsi="Times New Roman" w:cs="Times New Roman"/>
          <w:color w:val="000000"/>
          <w:sz w:val="24"/>
          <w:szCs w:val="24"/>
          <w:shd w:val="clear" w:color="auto" w:fill="FFFFFF"/>
        </w:rPr>
        <w:t xml:space="preserve"> and </w:t>
      </w:r>
      <w:proofErr w:type="spellStart"/>
      <w:r w:rsidRPr="00B13652">
        <w:rPr>
          <w:rFonts w:ascii="Times New Roman" w:hAnsi="Times New Roman" w:cs="Times New Roman"/>
          <w:color w:val="000000"/>
          <w:sz w:val="24"/>
          <w:szCs w:val="24"/>
          <w:shd w:val="clear" w:color="auto" w:fill="FFFFFF"/>
        </w:rPr>
        <w:t>ProgB</w:t>
      </w:r>
      <w:proofErr w:type="spellEnd"/>
      <w:r w:rsidRPr="00B13652">
        <w:rPr>
          <w:rFonts w:ascii="Times New Roman" w:hAnsi="Times New Roman" w:cs="Times New Roman"/>
          <w:color w:val="000000"/>
          <w:sz w:val="24"/>
          <w:szCs w:val="24"/>
          <w:shd w:val="clear" w:color="auto" w:fill="FFFFFF"/>
        </w:rPr>
        <w:t>/</w:t>
      </w:r>
      <w:proofErr w:type="spellStart"/>
      <w:r w:rsidRPr="00B13652">
        <w:rPr>
          <w:rFonts w:ascii="Times New Roman" w:hAnsi="Times New Roman" w:cs="Times New Roman"/>
          <w:color w:val="000000"/>
          <w:sz w:val="24"/>
          <w:szCs w:val="24"/>
          <w:shd w:val="clear" w:color="auto" w:fill="FFFFFF"/>
        </w:rPr>
        <w:t>ProgB</w:t>
      </w:r>
      <w:proofErr w:type="spellEnd"/>
      <w:r w:rsidRPr="00B13652">
        <w:rPr>
          <w:rFonts w:ascii="Times New Roman" w:hAnsi="Times New Roman" w:cs="Times New Roman"/>
          <w:color w:val="000000"/>
          <w:sz w:val="24"/>
          <w:szCs w:val="24"/>
          <w:shd w:val="clear" w:color="auto" w:fill="FFFFFF"/>
        </w:rPr>
        <w:t>+ in Fig.</w:t>
      </w:r>
      <w:r>
        <w:rPr>
          <w:rFonts w:ascii="Times New Roman" w:hAnsi="Times New Roman" w:cs="Times New Roman" w:hint="eastAsia"/>
          <w:color w:val="000000"/>
          <w:sz w:val="24"/>
          <w:szCs w:val="24"/>
          <w:shd w:val="clear" w:color="auto" w:fill="FFFFFF"/>
        </w:rPr>
        <w:t xml:space="preserve"> 2</w:t>
      </w:r>
      <w:r w:rsidRPr="00B13652">
        <w:rPr>
          <w:rFonts w:ascii="Times New Roman" w:hAnsi="Times New Roman" w:cs="Times New Roman"/>
          <w:color w:val="000000"/>
          <w:sz w:val="24"/>
          <w:szCs w:val="24"/>
          <w:shd w:val="clear" w:color="auto" w:fill="FFFFFF"/>
        </w:rPr>
        <w:t xml:space="preserve"> and </w:t>
      </w:r>
      <w:r>
        <w:rPr>
          <w:rFonts w:ascii="Times New Roman" w:hAnsi="Times New Roman" w:cs="Times New Roman" w:hint="eastAsia"/>
          <w:color w:val="000000"/>
          <w:sz w:val="24"/>
          <w:szCs w:val="24"/>
          <w:shd w:val="clear" w:color="auto" w:fill="FFFFFF"/>
        </w:rPr>
        <w:t>3</w:t>
      </w:r>
      <w:r w:rsidRPr="00B13652">
        <w:rPr>
          <w:rFonts w:ascii="Times New Roman" w:hAnsi="Times New Roman" w:cs="Times New Roman"/>
          <w:color w:val="000000"/>
          <w:sz w:val="24"/>
          <w:szCs w:val="24"/>
          <w:shd w:val="clear" w:color="auto" w:fill="FFFFFF"/>
        </w:rPr>
        <w:t>. This method and its program are denoted by "Method C" and "</w:t>
      </w:r>
      <w:proofErr w:type="spellStart"/>
      <w:r w:rsidRPr="00B13652">
        <w:rPr>
          <w:rFonts w:ascii="Times New Roman" w:hAnsi="Times New Roman" w:cs="Times New Roman"/>
          <w:color w:val="000000"/>
          <w:sz w:val="24"/>
          <w:szCs w:val="24"/>
          <w:shd w:val="clear" w:color="auto" w:fill="FFFFFF"/>
        </w:rPr>
        <w:t>ProgC</w:t>
      </w:r>
      <w:proofErr w:type="spellEnd"/>
      <w:r w:rsidRPr="00B13652">
        <w:rPr>
          <w:rFonts w:ascii="Times New Roman" w:hAnsi="Times New Roman" w:cs="Times New Roman"/>
          <w:color w:val="000000"/>
          <w:sz w:val="24"/>
          <w:szCs w:val="24"/>
          <w:shd w:val="clear" w:color="auto" w:fill="FFFFFF"/>
        </w:rPr>
        <w:t xml:space="preserve">", respectively. </w:t>
      </w:r>
      <w:proofErr w:type="spellStart"/>
      <w:r w:rsidRPr="00B13652">
        <w:rPr>
          <w:rFonts w:ascii="Times New Roman" w:hAnsi="Times New Roman" w:cs="Times New Roman"/>
          <w:color w:val="000000"/>
          <w:sz w:val="24"/>
          <w:szCs w:val="24"/>
          <w:shd w:val="clear" w:color="auto" w:fill="FFFFFF"/>
        </w:rPr>
        <w:t>ProgC</w:t>
      </w:r>
      <w:proofErr w:type="spellEnd"/>
      <w:r w:rsidRPr="00B13652">
        <w:rPr>
          <w:rFonts w:ascii="Times New Roman" w:hAnsi="Times New Roman" w:cs="Times New Roman"/>
          <w:color w:val="000000"/>
          <w:sz w:val="24"/>
          <w:szCs w:val="24"/>
          <w:shd w:val="clear" w:color="auto" w:fill="FFFFFF"/>
        </w:rPr>
        <w:t xml:space="preserve"> is about two times faster than </w:t>
      </w:r>
      <w:proofErr w:type="spellStart"/>
      <w:r w:rsidRPr="00B13652">
        <w:rPr>
          <w:rFonts w:ascii="Times New Roman" w:hAnsi="Times New Roman" w:cs="Times New Roman"/>
          <w:color w:val="000000"/>
          <w:sz w:val="24"/>
          <w:szCs w:val="24"/>
          <w:shd w:val="clear" w:color="auto" w:fill="FFFFFF"/>
        </w:rPr>
        <w:t>ProgA</w:t>
      </w:r>
      <w:proofErr w:type="spellEnd"/>
      <w:r w:rsidRPr="00B13652">
        <w:rPr>
          <w:rFonts w:ascii="Times New Roman" w:hAnsi="Times New Roman" w:cs="Times New Roman"/>
          <w:color w:val="000000"/>
          <w:sz w:val="24"/>
          <w:szCs w:val="24"/>
          <w:shd w:val="clear" w:color="auto" w:fill="FFFFFF"/>
        </w:rPr>
        <w:t xml:space="preserve"> and three times faster than </w:t>
      </w:r>
      <w:proofErr w:type="spellStart"/>
      <w:r w:rsidRPr="00B13652">
        <w:rPr>
          <w:rFonts w:ascii="Times New Roman" w:hAnsi="Times New Roman" w:cs="Times New Roman"/>
          <w:color w:val="000000"/>
          <w:sz w:val="24"/>
          <w:szCs w:val="24"/>
          <w:shd w:val="clear" w:color="auto" w:fill="FFFFFF"/>
        </w:rPr>
        <w:t>ProgB</w:t>
      </w:r>
      <w:proofErr w:type="spellEnd"/>
      <w:r w:rsidRPr="00B13652">
        <w:rPr>
          <w:rFonts w:ascii="Times New Roman" w:hAnsi="Times New Roman" w:cs="Times New Roman"/>
          <w:color w:val="000000"/>
          <w:sz w:val="24"/>
          <w:szCs w:val="24"/>
          <w:shd w:val="clear" w:color="auto" w:fill="FFFFFF"/>
        </w:rPr>
        <w:t>+, where the runtime is consistent with the I/O volume. This performance gap can be significantly narrowed by improving the algorithm and program designs of Methods A and B, using the techniques discussed below.</w:t>
      </w:r>
    </w:p>
    <w:p w:rsidR="00277BB3" w:rsidRDefault="00277BB3" w:rsidP="005454FB">
      <w:pPr>
        <w:pStyle w:val="a5"/>
        <w:jc w:val="both"/>
        <w:rPr>
          <w:rFonts w:ascii="Times New Roman" w:hAnsi="Times New Roman" w:cs="Times New Roman"/>
          <w:color w:val="000000"/>
          <w:sz w:val="24"/>
          <w:szCs w:val="24"/>
          <w:shd w:val="clear" w:color="auto" w:fill="FFFFFF"/>
        </w:rPr>
      </w:pPr>
    </w:p>
    <w:p w:rsidR="00B13652" w:rsidRDefault="00B13652" w:rsidP="005454FB">
      <w:pPr>
        <w:pStyle w:val="a5"/>
        <w:jc w:val="both"/>
        <w:rPr>
          <w:rFonts w:ascii="Times New Roman" w:hAnsi="Times New Roman" w:cs="Times New Roman"/>
          <w:color w:val="000000"/>
          <w:sz w:val="24"/>
          <w:szCs w:val="24"/>
          <w:shd w:val="clear" w:color="auto" w:fill="FFFFFF"/>
        </w:rPr>
      </w:pPr>
    </w:p>
    <w:p w:rsidR="00277BB3" w:rsidRDefault="00277BB3" w:rsidP="00B13652">
      <w:pPr>
        <w:pStyle w:val="a5"/>
        <w:ind w:firstLine="420"/>
        <w:jc w:val="both"/>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In Section 4.3</w:t>
      </w:r>
      <w:r>
        <w:rPr>
          <w:rFonts w:ascii="Times New Roman" w:hAnsi="Times New Roman" w:cs="Times New Roman"/>
          <w:color w:val="000000"/>
          <w:sz w:val="24"/>
          <w:szCs w:val="24"/>
          <w:shd w:val="clear" w:color="auto" w:fill="FFFFFF"/>
        </w:rPr>
        <w:t xml:space="preserve">, we give a discussion about the pros and cons of these methods in our experiments, as well as the optimization techniques for improving the </w:t>
      </w:r>
      <w:r>
        <w:rPr>
          <w:rFonts w:ascii="Times New Roman" w:hAnsi="Times New Roman" w:cs="Times New Roman"/>
          <w:color w:val="000000"/>
          <w:sz w:val="24"/>
          <w:szCs w:val="24"/>
          <w:shd w:val="clear" w:color="auto" w:fill="FFFFFF"/>
        </w:rPr>
        <w:lastRenderedPageBreak/>
        <w:t>performance of our methods.</w:t>
      </w:r>
      <w:r w:rsidR="005B5A8B">
        <w:rPr>
          <w:rFonts w:ascii="Times New Roman" w:hAnsi="Times New Roman" w:cs="Times New Roman"/>
          <w:color w:val="000000"/>
          <w:sz w:val="24"/>
          <w:szCs w:val="24"/>
          <w:shd w:val="clear" w:color="auto" w:fill="FFFFFF"/>
        </w:rPr>
        <w:t xml:space="preserve"> Finally, we update the conclusion with the last paragraph as follows:</w:t>
      </w:r>
    </w:p>
    <w:p w:rsidR="005B5A8B" w:rsidRPr="00B13652" w:rsidRDefault="00B13652" w:rsidP="00177ADA">
      <w:pPr>
        <w:pStyle w:val="a5"/>
        <w:ind w:leftChars="472" w:left="991" w:rightChars="512" w:right="1075" w:firstLine="420"/>
        <w:jc w:val="both"/>
        <w:rPr>
          <w:rFonts w:ascii="Times New Roman" w:hAnsi="Times New Roman" w:cs="Times New Roman"/>
          <w:color w:val="000000"/>
          <w:sz w:val="24"/>
          <w:szCs w:val="24"/>
          <w:shd w:val="clear" w:color="auto" w:fill="FFFFFF"/>
        </w:rPr>
      </w:pPr>
      <w:r w:rsidRPr="00B13652">
        <w:rPr>
          <w:rFonts w:ascii="Times New Roman" w:hAnsi="Times New Roman" w:cs="Times New Roman"/>
          <w:color w:val="000000"/>
          <w:sz w:val="24"/>
          <w:szCs w:val="24"/>
          <w:shd w:val="clear" w:color="auto" w:fill="FFFFFF"/>
        </w:rPr>
        <w:t>The IS method has been applied to successfully design a number of suffix and LCP arrays construction algorithm</w:t>
      </w:r>
      <w:r>
        <w:rPr>
          <w:rFonts w:ascii="Times New Roman" w:hAnsi="Times New Roman" w:cs="Times New Roman"/>
          <w:color w:val="000000"/>
          <w:sz w:val="24"/>
          <w:szCs w:val="24"/>
          <w:shd w:val="clear" w:color="auto" w:fill="FFFFFF"/>
        </w:rPr>
        <w:t xml:space="preserve">s. A recent work </w:t>
      </w:r>
      <w:r>
        <w:rPr>
          <w:rFonts w:ascii="Times New Roman" w:hAnsi="Times New Roman" w:cs="Times New Roman" w:hint="eastAsia"/>
          <w:color w:val="000000"/>
          <w:sz w:val="24"/>
          <w:szCs w:val="24"/>
          <w:shd w:val="clear" w:color="auto" w:fill="FFFFFF"/>
        </w:rPr>
        <w:t>[30]</w:t>
      </w:r>
      <w:r w:rsidRPr="00B13652">
        <w:rPr>
          <w:rFonts w:ascii="Times New Roman" w:hAnsi="Times New Roman" w:cs="Times New Roman"/>
          <w:color w:val="000000"/>
          <w:sz w:val="24"/>
          <w:szCs w:val="24"/>
          <w:shd w:val="clear" w:color="auto" w:fill="FFFFFF"/>
        </w:rPr>
        <w:t xml:space="preserve"> reports that a careful engineering of the IS in external memory can build </w:t>
      </w:r>
      <w:r>
        <w:rPr>
          <w:rFonts w:ascii="Times New Roman" w:hAnsi="Times New Roman" w:cs="Times New Roman"/>
          <w:color w:val="000000"/>
          <w:sz w:val="24"/>
          <w:szCs w:val="24"/>
          <w:shd w:val="clear" w:color="auto" w:fill="FFFFFF"/>
        </w:rPr>
        <w:t>a suffix array using around 8n</w:t>
      </w:r>
      <w:r w:rsidRPr="00B13652">
        <w:rPr>
          <w:rFonts w:ascii="Times New Roman" w:hAnsi="Times New Roman" w:cs="Times New Roman"/>
          <w:color w:val="000000"/>
          <w:sz w:val="24"/>
          <w:szCs w:val="24"/>
          <w:shd w:val="clear" w:color="auto" w:fill="FFFFFF"/>
        </w:rPr>
        <w:t xml:space="preserve"> bytes </w:t>
      </w:r>
      <w:proofErr w:type="gramStart"/>
      <w:r w:rsidRPr="00B13652">
        <w:rPr>
          <w:rFonts w:ascii="Times New Roman" w:hAnsi="Times New Roman" w:cs="Times New Roman"/>
          <w:color w:val="000000"/>
          <w:sz w:val="24"/>
          <w:szCs w:val="24"/>
          <w:shd w:val="clear" w:color="auto" w:fill="FFFFFF"/>
        </w:rPr>
        <w:t xml:space="preserve">for </w:t>
      </w:r>
      <w:proofErr w:type="gramEnd"/>
      <m:oMath>
        <m:r>
          <m:rPr>
            <m:sty m:val="p"/>
          </m:rPr>
          <w:rPr>
            <w:rFonts w:ascii="Cambria Math" w:hAnsi="Cambria Math" w:cs="Times New Roman"/>
            <w:color w:val="000000"/>
            <w:sz w:val="24"/>
            <w:szCs w:val="24"/>
            <w:shd w:val="clear" w:color="auto" w:fill="FFFFFF"/>
          </w:rPr>
          <m:t>n≤</m:t>
        </m:r>
        <m:sSup>
          <m:sSupPr>
            <m:ctrlPr>
              <w:rPr>
                <w:rFonts w:ascii="Cambria Math" w:hAnsi="Cambria Math" w:cs="Times New Roman"/>
                <w:color w:val="000000"/>
                <w:sz w:val="24"/>
                <w:szCs w:val="24"/>
                <w:shd w:val="clear" w:color="auto" w:fill="FFFFFF"/>
              </w:rPr>
            </m:ctrlPr>
          </m:sSupPr>
          <m:e>
            <m:r>
              <w:rPr>
                <w:rFonts w:ascii="Cambria Math" w:hAnsi="Cambria Math" w:cs="Times New Roman"/>
                <w:color w:val="000000"/>
                <w:sz w:val="24"/>
                <w:szCs w:val="24"/>
                <w:shd w:val="clear" w:color="auto" w:fill="FFFFFF"/>
              </w:rPr>
              <m:t>2</m:t>
            </m:r>
          </m:e>
          <m:sup>
            <m:r>
              <w:rPr>
                <w:rFonts w:ascii="Cambria Math" w:hAnsi="Cambria Math" w:cs="Times New Roman"/>
                <w:color w:val="000000"/>
                <w:sz w:val="24"/>
                <w:szCs w:val="24"/>
                <w:shd w:val="clear" w:color="auto" w:fill="FFFFFF"/>
              </w:rPr>
              <m:t>40</m:t>
            </m:r>
          </m:sup>
        </m:sSup>
      </m:oMath>
      <w:r>
        <w:rPr>
          <w:rFonts w:ascii="Times New Roman" w:hAnsi="Times New Roman" w:cs="Times New Roman"/>
          <w:color w:val="000000"/>
          <w:sz w:val="24"/>
          <w:szCs w:val="24"/>
          <w:shd w:val="clear" w:color="auto" w:fill="FFFFFF"/>
        </w:rPr>
        <w:t>, which is approaching 6n</w:t>
      </w:r>
      <w:r w:rsidRPr="00B13652">
        <w:rPr>
          <w:rFonts w:ascii="Times New Roman" w:hAnsi="Times New Roman" w:cs="Times New Roman"/>
          <w:color w:val="000000"/>
          <w:sz w:val="24"/>
          <w:szCs w:val="24"/>
          <w:shd w:val="clear" w:color="auto" w:fill="FFFFFF"/>
        </w:rPr>
        <w:t xml:space="preserve"> bytes for the IS in internal memory. Besides, it runs the f</w:t>
      </w:r>
      <w:r>
        <w:rPr>
          <w:rFonts w:ascii="Times New Roman" w:hAnsi="Times New Roman" w:cs="Times New Roman"/>
          <w:color w:val="000000"/>
          <w:sz w:val="24"/>
          <w:szCs w:val="24"/>
          <w:shd w:val="clear" w:color="auto" w:fill="FFFFFF"/>
        </w:rPr>
        <w:t xml:space="preserve">astest for large </w:t>
      </w:r>
      <w:r w:rsidRPr="00B13652">
        <w:rPr>
          <w:rFonts w:ascii="Times New Roman" w:hAnsi="Times New Roman" w:cs="Times New Roman"/>
          <w:color w:val="000000"/>
          <w:sz w:val="24"/>
          <w:szCs w:val="24"/>
          <w:shd w:val="clear" w:color="auto" w:fill="FFFFFF"/>
        </w:rPr>
        <w:t>n in the experiments therein. This convinces that the IS method could be a stand for developing potentially optimal solutions for building suffix/LCP arrays. We design here the algorithms for checking a pair of given suffix and LCP arrays. In another paper, we will come up with a solution for building and checking a suffix/LCP array simultaneously using the IS method. By this way, no additional checker is needed to be distributed with a suffix/LCP array builder using the IS method.</w:t>
      </w:r>
    </w:p>
    <w:p w:rsidR="00277BB3" w:rsidRPr="00277BB3" w:rsidRDefault="00277BB3" w:rsidP="005454FB">
      <w:pPr>
        <w:pStyle w:val="a5"/>
        <w:jc w:val="both"/>
        <w:rPr>
          <w:rFonts w:ascii="Times New Roman" w:hAnsi="Times New Roman" w:cs="Times New Roman"/>
          <w:color w:val="000000"/>
          <w:sz w:val="24"/>
          <w:szCs w:val="24"/>
          <w:shd w:val="clear" w:color="auto" w:fill="FFFFFF"/>
        </w:rPr>
      </w:pPr>
    </w:p>
    <w:bookmarkEnd w:id="0"/>
    <w:p w:rsidR="00F12BC0" w:rsidRPr="000A3339" w:rsidRDefault="00F12BC0" w:rsidP="004C079F">
      <w:pPr>
        <w:rPr>
          <w:rFonts w:ascii="Times New Roman" w:hAnsi="Times New Roman" w:cs="Times New Roman"/>
          <w:sz w:val="24"/>
          <w:szCs w:val="24"/>
        </w:rPr>
      </w:pPr>
      <w:r>
        <w:rPr>
          <w:rFonts w:ascii="Times New Roman" w:eastAsia="宋体" w:hAnsi="Times New Roman" w:cs="Times New Roman"/>
          <w:color w:val="000000"/>
          <w:sz w:val="24"/>
          <w:szCs w:val="24"/>
          <w:shd w:val="clear" w:color="auto" w:fill="FFFFFF"/>
        </w:rPr>
        <w:t>Thanks a lot!</w:t>
      </w:r>
    </w:p>
    <w:sectPr w:rsidR="00F12BC0" w:rsidRPr="000A3339" w:rsidSect="003114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7CD" w:rsidRDefault="002877CD" w:rsidP="004C079F">
      <w:r>
        <w:separator/>
      </w:r>
    </w:p>
  </w:endnote>
  <w:endnote w:type="continuationSeparator" w:id="0">
    <w:p w:rsidR="002877CD" w:rsidRDefault="002877CD"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a4"/>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90158C">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90158C">
              <w:rPr>
                <w:b/>
                <w:noProof/>
              </w:rPr>
              <w:t>2</w:t>
            </w:r>
            <w:r w:rsidR="0031531C">
              <w:rPr>
                <w:b/>
                <w:sz w:val="24"/>
                <w:szCs w:val="24"/>
              </w:rPr>
              <w:fldChar w:fldCharType="end"/>
            </w:r>
          </w:p>
        </w:sdtContent>
      </w:sdt>
    </w:sdtContent>
  </w:sdt>
  <w:p w:rsidR="001461E9" w:rsidRDefault="00146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7CD" w:rsidRDefault="002877CD" w:rsidP="004C079F">
      <w:r>
        <w:separator/>
      </w:r>
    </w:p>
  </w:footnote>
  <w:footnote w:type="continuationSeparator" w:id="0">
    <w:p w:rsidR="002877CD" w:rsidRDefault="002877CD"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9C1BC8"/>
    <w:multiLevelType w:val="hybridMultilevel"/>
    <w:tmpl w:val="A2A08460"/>
    <w:lvl w:ilvl="0" w:tplc="77B017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E14C1E"/>
    <w:multiLevelType w:val="hybridMultilevel"/>
    <w:tmpl w:val="E4A08E16"/>
    <w:lvl w:ilvl="0" w:tplc="9F96E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AE14B8"/>
    <w:multiLevelType w:val="hybridMultilevel"/>
    <w:tmpl w:val="047EB87E"/>
    <w:lvl w:ilvl="0" w:tplc="A648A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9672C8"/>
    <w:multiLevelType w:val="hybridMultilevel"/>
    <w:tmpl w:val="047EB87E"/>
    <w:lvl w:ilvl="0" w:tplc="A648A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5123D5"/>
    <w:multiLevelType w:val="hybridMultilevel"/>
    <w:tmpl w:val="05585FF6"/>
    <w:lvl w:ilvl="0" w:tplc="DA1295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BCA79D6"/>
    <w:multiLevelType w:val="hybridMultilevel"/>
    <w:tmpl w:val="2BC20AC0"/>
    <w:lvl w:ilvl="0" w:tplc="8B0244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3E4F1798"/>
    <w:multiLevelType w:val="hybridMultilevel"/>
    <w:tmpl w:val="04663368"/>
    <w:lvl w:ilvl="0" w:tplc="3A8C98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DC1983"/>
    <w:multiLevelType w:val="hybridMultilevel"/>
    <w:tmpl w:val="196CABC8"/>
    <w:lvl w:ilvl="0" w:tplc="485C5C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B093B15"/>
    <w:multiLevelType w:val="hybridMultilevel"/>
    <w:tmpl w:val="67103D84"/>
    <w:lvl w:ilvl="0" w:tplc="A5C025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5C9A42AB"/>
    <w:multiLevelType w:val="hybridMultilevel"/>
    <w:tmpl w:val="5568F356"/>
    <w:lvl w:ilvl="0" w:tplc="4434D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DE5309"/>
    <w:multiLevelType w:val="hybridMultilevel"/>
    <w:tmpl w:val="313064E0"/>
    <w:lvl w:ilvl="0" w:tplc="BED8E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134CFC"/>
    <w:multiLevelType w:val="hybridMultilevel"/>
    <w:tmpl w:val="17149ED4"/>
    <w:lvl w:ilvl="0" w:tplc="5456DFE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9"/>
  </w:num>
  <w:num w:numId="3">
    <w:abstractNumId w:val="0"/>
  </w:num>
  <w:num w:numId="4">
    <w:abstractNumId w:val="11"/>
  </w:num>
  <w:num w:numId="5">
    <w:abstractNumId w:val="8"/>
  </w:num>
  <w:num w:numId="6">
    <w:abstractNumId w:val="7"/>
  </w:num>
  <w:num w:numId="7">
    <w:abstractNumId w:val="6"/>
  </w:num>
  <w:num w:numId="8">
    <w:abstractNumId w:val="14"/>
  </w:num>
  <w:num w:numId="9">
    <w:abstractNumId w:val="1"/>
  </w:num>
  <w:num w:numId="10">
    <w:abstractNumId w:val="13"/>
  </w:num>
  <w:num w:numId="11">
    <w:abstractNumId w:val="4"/>
  </w:num>
  <w:num w:numId="12">
    <w:abstractNumId w:val="3"/>
  </w:num>
  <w:num w:numId="13">
    <w:abstractNumId w:val="1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17D83"/>
    <w:rsid w:val="00036FDC"/>
    <w:rsid w:val="00040937"/>
    <w:rsid w:val="000425AB"/>
    <w:rsid w:val="00042616"/>
    <w:rsid w:val="000520FE"/>
    <w:rsid w:val="00054E17"/>
    <w:rsid w:val="00082ABA"/>
    <w:rsid w:val="00090D7A"/>
    <w:rsid w:val="00097205"/>
    <w:rsid w:val="000A3339"/>
    <w:rsid w:val="000A5A7C"/>
    <w:rsid w:val="000A7A67"/>
    <w:rsid w:val="000A7CAD"/>
    <w:rsid w:val="000B0D76"/>
    <w:rsid w:val="000B3198"/>
    <w:rsid w:val="000C347B"/>
    <w:rsid w:val="000C38B8"/>
    <w:rsid w:val="000C6506"/>
    <w:rsid w:val="000D0240"/>
    <w:rsid w:val="000D6D6F"/>
    <w:rsid w:val="000D700E"/>
    <w:rsid w:val="000E57E4"/>
    <w:rsid w:val="000F18A3"/>
    <w:rsid w:val="000F6F85"/>
    <w:rsid w:val="00105A33"/>
    <w:rsid w:val="00125212"/>
    <w:rsid w:val="0013329E"/>
    <w:rsid w:val="00143B28"/>
    <w:rsid w:val="001461E9"/>
    <w:rsid w:val="00155C52"/>
    <w:rsid w:val="00165009"/>
    <w:rsid w:val="00166F64"/>
    <w:rsid w:val="00166FA0"/>
    <w:rsid w:val="00177ADA"/>
    <w:rsid w:val="0018626D"/>
    <w:rsid w:val="001911BD"/>
    <w:rsid w:val="00193748"/>
    <w:rsid w:val="001943DC"/>
    <w:rsid w:val="001A1212"/>
    <w:rsid w:val="001A1509"/>
    <w:rsid w:val="001A214D"/>
    <w:rsid w:val="001A3ADC"/>
    <w:rsid w:val="001B31BB"/>
    <w:rsid w:val="001C000D"/>
    <w:rsid w:val="001C380B"/>
    <w:rsid w:val="001E0E64"/>
    <w:rsid w:val="001E1EEB"/>
    <w:rsid w:val="001E2322"/>
    <w:rsid w:val="001E4F80"/>
    <w:rsid w:val="001F3769"/>
    <w:rsid w:val="002120D3"/>
    <w:rsid w:val="00234E1A"/>
    <w:rsid w:val="00244BCD"/>
    <w:rsid w:val="00252221"/>
    <w:rsid w:val="002551F6"/>
    <w:rsid w:val="0026275E"/>
    <w:rsid w:val="00267AB8"/>
    <w:rsid w:val="0027343F"/>
    <w:rsid w:val="002739FD"/>
    <w:rsid w:val="00277BB3"/>
    <w:rsid w:val="002877CD"/>
    <w:rsid w:val="00290D6F"/>
    <w:rsid w:val="00295425"/>
    <w:rsid w:val="002A0FFC"/>
    <w:rsid w:val="002A14DE"/>
    <w:rsid w:val="002C6549"/>
    <w:rsid w:val="002D6372"/>
    <w:rsid w:val="002D6621"/>
    <w:rsid w:val="002E6272"/>
    <w:rsid w:val="002F2ED1"/>
    <w:rsid w:val="00311449"/>
    <w:rsid w:val="0031173F"/>
    <w:rsid w:val="0031487F"/>
    <w:rsid w:val="0031531C"/>
    <w:rsid w:val="00315D0B"/>
    <w:rsid w:val="003230FD"/>
    <w:rsid w:val="003259C2"/>
    <w:rsid w:val="003339A8"/>
    <w:rsid w:val="003378EC"/>
    <w:rsid w:val="00341DB1"/>
    <w:rsid w:val="00346B75"/>
    <w:rsid w:val="00347BE3"/>
    <w:rsid w:val="00354000"/>
    <w:rsid w:val="0035693F"/>
    <w:rsid w:val="00360272"/>
    <w:rsid w:val="00362666"/>
    <w:rsid w:val="00363D19"/>
    <w:rsid w:val="00365B21"/>
    <w:rsid w:val="00367456"/>
    <w:rsid w:val="00380A3C"/>
    <w:rsid w:val="00383517"/>
    <w:rsid w:val="003875FF"/>
    <w:rsid w:val="00392738"/>
    <w:rsid w:val="00393080"/>
    <w:rsid w:val="00394146"/>
    <w:rsid w:val="003A0FB1"/>
    <w:rsid w:val="003A4999"/>
    <w:rsid w:val="003B18BC"/>
    <w:rsid w:val="003B7D00"/>
    <w:rsid w:val="003C1A8F"/>
    <w:rsid w:val="003D1928"/>
    <w:rsid w:val="003D3C7E"/>
    <w:rsid w:val="003D46EB"/>
    <w:rsid w:val="003E4091"/>
    <w:rsid w:val="003E4DE5"/>
    <w:rsid w:val="003F1DC7"/>
    <w:rsid w:val="003F2FB9"/>
    <w:rsid w:val="003F548D"/>
    <w:rsid w:val="004032BD"/>
    <w:rsid w:val="004103E4"/>
    <w:rsid w:val="0041156D"/>
    <w:rsid w:val="0043163D"/>
    <w:rsid w:val="004328F0"/>
    <w:rsid w:val="00433140"/>
    <w:rsid w:val="004347DB"/>
    <w:rsid w:val="00446107"/>
    <w:rsid w:val="004521A2"/>
    <w:rsid w:val="004526F5"/>
    <w:rsid w:val="00481F00"/>
    <w:rsid w:val="00484DD0"/>
    <w:rsid w:val="004852AC"/>
    <w:rsid w:val="00490C79"/>
    <w:rsid w:val="004918B6"/>
    <w:rsid w:val="004A6BE9"/>
    <w:rsid w:val="004B053D"/>
    <w:rsid w:val="004B6EA2"/>
    <w:rsid w:val="004C079F"/>
    <w:rsid w:val="004C2F4F"/>
    <w:rsid w:val="004C69AD"/>
    <w:rsid w:val="004C786A"/>
    <w:rsid w:val="004F00FD"/>
    <w:rsid w:val="004F0D85"/>
    <w:rsid w:val="004F2F7C"/>
    <w:rsid w:val="00515ABE"/>
    <w:rsid w:val="00521123"/>
    <w:rsid w:val="005231FF"/>
    <w:rsid w:val="0052686F"/>
    <w:rsid w:val="005278DF"/>
    <w:rsid w:val="00531DB2"/>
    <w:rsid w:val="00534C38"/>
    <w:rsid w:val="005379F4"/>
    <w:rsid w:val="005454FB"/>
    <w:rsid w:val="005655FB"/>
    <w:rsid w:val="00573011"/>
    <w:rsid w:val="00585D21"/>
    <w:rsid w:val="00587A27"/>
    <w:rsid w:val="005937C8"/>
    <w:rsid w:val="00595875"/>
    <w:rsid w:val="005A012C"/>
    <w:rsid w:val="005A1485"/>
    <w:rsid w:val="005A24C4"/>
    <w:rsid w:val="005B5A8B"/>
    <w:rsid w:val="005B6BEA"/>
    <w:rsid w:val="005C0183"/>
    <w:rsid w:val="005C4A69"/>
    <w:rsid w:val="005C5D01"/>
    <w:rsid w:val="005D507D"/>
    <w:rsid w:val="005D6616"/>
    <w:rsid w:val="005E4733"/>
    <w:rsid w:val="005F1F05"/>
    <w:rsid w:val="005F54BF"/>
    <w:rsid w:val="00602611"/>
    <w:rsid w:val="00605E0C"/>
    <w:rsid w:val="006100C4"/>
    <w:rsid w:val="00613930"/>
    <w:rsid w:val="00614397"/>
    <w:rsid w:val="00617296"/>
    <w:rsid w:val="00625FA1"/>
    <w:rsid w:val="00626CFC"/>
    <w:rsid w:val="00633D9B"/>
    <w:rsid w:val="00636C9A"/>
    <w:rsid w:val="006420D4"/>
    <w:rsid w:val="006504B5"/>
    <w:rsid w:val="00657E68"/>
    <w:rsid w:val="00666A3E"/>
    <w:rsid w:val="00671DAA"/>
    <w:rsid w:val="00681BC2"/>
    <w:rsid w:val="006950F5"/>
    <w:rsid w:val="006957BF"/>
    <w:rsid w:val="006A4354"/>
    <w:rsid w:val="006B03FC"/>
    <w:rsid w:val="006B2AAA"/>
    <w:rsid w:val="006D2C2D"/>
    <w:rsid w:val="006E370A"/>
    <w:rsid w:val="006E3CA7"/>
    <w:rsid w:val="006F2401"/>
    <w:rsid w:val="006F3C69"/>
    <w:rsid w:val="006F5B33"/>
    <w:rsid w:val="006F7E44"/>
    <w:rsid w:val="007016C4"/>
    <w:rsid w:val="0070268A"/>
    <w:rsid w:val="00710C4C"/>
    <w:rsid w:val="007123B1"/>
    <w:rsid w:val="00722299"/>
    <w:rsid w:val="00744263"/>
    <w:rsid w:val="00747C21"/>
    <w:rsid w:val="00750F90"/>
    <w:rsid w:val="00766EC3"/>
    <w:rsid w:val="00770FEA"/>
    <w:rsid w:val="007953BB"/>
    <w:rsid w:val="00795683"/>
    <w:rsid w:val="00797154"/>
    <w:rsid w:val="007C0841"/>
    <w:rsid w:val="007D4471"/>
    <w:rsid w:val="007D7521"/>
    <w:rsid w:val="007E034E"/>
    <w:rsid w:val="007E177A"/>
    <w:rsid w:val="007E3725"/>
    <w:rsid w:val="007E7FFB"/>
    <w:rsid w:val="007F1435"/>
    <w:rsid w:val="007F5693"/>
    <w:rsid w:val="0080221E"/>
    <w:rsid w:val="00806DCB"/>
    <w:rsid w:val="008104A8"/>
    <w:rsid w:val="00810A33"/>
    <w:rsid w:val="008134B0"/>
    <w:rsid w:val="00824CBB"/>
    <w:rsid w:val="008264D7"/>
    <w:rsid w:val="00837D0A"/>
    <w:rsid w:val="0084108B"/>
    <w:rsid w:val="0084526B"/>
    <w:rsid w:val="00851E4A"/>
    <w:rsid w:val="0086107B"/>
    <w:rsid w:val="00863926"/>
    <w:rsid w:val="00864088"/>
    <w:rsid w:val="00865D5B"/>
    <w:rsid w:val="00870259"/>
    <w:rsid w:val="008751B7"/>
    <w:rsid w:val="008757CF"/>
    <w:rsid w:val="00876F8D"/>
    <w:rsid w:val="008803A7"/>
    <w:rsid w:val="0088075A"/>
    <w:rsid w:val="00884FE6"/>
    <w:rsid w:val="008862A4"/>
    <w:rsid w:val="00893856"/>
    <w:rsid w:val="008951A8"/>
    <w:rsid w:val="008B3A20"/>
    <w:rsid w:val="008B5691"/>
    <w:rsid w:val="008C3FFC"/>
    <w:rsid w:val="008C5752"/>
    <w:rsid w:val="008C67C6"/>
    <w:rsid w:val="008C7B4F"/>
    <w:rsid w:val="008D2379"/>
    <w:rsid w:val="008D2DEA"/>
    <w:rsid w:val="008D34D0"/>
    <w:rsid w:val="008D3FCD"/>
    <w:rsid w:val="008E1B0F"/>
    <w:rsid w:val="008E297F"/>
    <w:rsid w:val="008F02FD"/>
    <w:rsid w:val="0090158C"/>
    <w:rsid w:val="00907F95"/>
    <w:rsid w:val="00926163"/>
    <w:rsid w:val="00934E6F"/>
    <w:rsid w:val="00937CCB"/>
    <w:rsid w:val="009416C1"/>
    <w:rsid w:val="00952E52"/>
    <w:rsid w:val="0095513D"/>
    <w:rsid w:val="00957D87"/>
    <w:rsid w:val="00957EDB"/>
    <w:rsid w:val="00965686"/>
    <w:rsid w:val="00981DA8"/>
    <w:rsid w:val="00985A4C"/>
    <w:rsid w:val="0099328B"/>
    <w:rsid w:val="0099385F"/>
    <w:rsid w:val="009A041D"/>
    <w:rsid w:val="009A4398"/>
    <w:rsid w:val="009C0AB2"/>
    <w:rsid w:val="009D072E"/>
    <w:rsid w:val="009D406D"/>
    <w:rsid w:val="009D5161"/>
    <w:rsid w:val="009D7721"/>
    <w:rsid w:val="009F3B42"/>
    <w:rsid w:val="009F4C0E"/>
    <w:rsid w:val="009F715E"/>
    <w:rsid w:val="009F7EAA"/>
    <w:rsid w:val="00A01376"/>
    <w:rsid w:val="00A02899"/>
    <w:rsid w:val="00A0669F"/>
    <w:rsid w:val="00A06A3F"/>
    <w:rsid w:val="00A13669"/>
    <w:rsid w:val="00A15358"/>
    <w:rsid w:val="00A20CA6"/>
    <w:rsid w:val="00A25E58"/>
    <w:rsid w:val="00A3344A"/>
    <w:rsid w:val="00A44D6A"/>
    <w:rsid w:val="00A51D59"/>
    <w:rsid w:val="00A67267"/>
    <w:rsid w:val="00A71963"/>
    <w:rsid w:val="00A731B9"/>
    <w:rsid w:val="00A779F2"/>
    <w:rsid w:val="00A84152"/>
    <w:rsid w:val="00A9183D"/>
    <w:rsid w:val="00AA0A5C"/>
    <w:rsid w:val="00AA0C79"/>
    <w:rsid w:val="00AA2AD3"/>
    <w:rsid w:val="00AA78ED"/>
    <w:rsid w:val="00AB6CC1"/>
    <w:rsid w:val="00AB6F94"/>
    <w:rsid w:val="00AF6CB8"/>
    <w:rsid w:val="00B00F3F"/>
    <w:rsid w:val="00B0147F"/>
    <w:rsid w:val="00B0683D"/>
    <w:rsid w:val="00B135D6"/>
    <w:rsid w:val="00B13652"/>
    <w:rsid w:val="00B1675D"/>
    <w:rsid w:val="00B17418"/>
    <w:rsid w:val="00B17880"/>
    <w:rsid w:val="00B203B7"/>
    <w:rsid w:val="00B23656"/>
    <w:rsid w:val="00B24C89"/>
    <w:rsid w:val="00B27698"/>
    <w:rsid w:val="00B36077"/>
    <w:rsid w:val="00B4274F"/>
    <w:rsid w:val="00B51EA4"/>
    <w:rsid w:val="00B53912"/>
    <w:rsid w:val="00B61452"/>
    <w:rsid w:val="00B62D86"/>
    <w:rsid w:val="00B64378"/>
    <w:rsid w:val="00B77331"/>
    <w:rsid w:val="00B9033A"/>
    <w:rsid w:val="00B90A7C"/>
    <w:rsid w:val="00BA3B1D"/>
    <w:rsid w:val="00BB01C9"/>
    <w:rsid w:val="00BC1B93"/>
    <w:rsid w:val="00BC2DC3"/>
    <w:rsid w:val="00BD1EBF"/>
    <w:rsid w:val="00BD24FF"/>
    <w:rsid w:val="00C01C9C"/>
    <w:rsid w:val="00C114DE"/>
    <w:rsid w:val="00C16091"/>
    <w:rsid w:val="00C20A78"/>
    <w:rsid w:val="00C36D0E"/>
    <w:rsid w:val="00C36D37"/>
    <w:rsid w:val="00C43DA8"/>
    <w:rsid w:val="00C55CE2"/>
    <w:rsid w:val="00C55DD9"/>
    <w:rsid w:val="00C66913"/>
    <w:rsid w:val="00C839C8"/>
    <w:rsid w:val="00C87EFA"/>
    <w:rsid w:val="00C91987"/>
    <w:rsid w:val="00C92CBA"/>
    <w:rsid w:val="00CA116B"/>
    <w:rsid w:val="00CA16A3"/>
    <w:rsid w:val="00CA359E"/>
    <w:rsid w:val="00CB2115"/>
    <w:rsid w:val="00CE0C9C"/>
    <w:rsid w:val="00CE65A9"/>
    <w:rsid w:val="00CF5B76"/>
    <w:rsid w:val="00CF66D8"/>
    <w:rsid w:val="00D13839"/>
    <w:rsid w:val="00D15DDE"/>
    <w:rsid w:val="00D230B1"/>
    <w:rsid w:val="00D45F1C"/>
    <w:rsid w:val="00D476B8"/>
    <w:rsid w:val="00D510A1"/>
    <w:rsid w:val="00D51563"/>
    <w:rsid w:val="00D55F68"/>
    <w:rsid w:val="00D75CC2"/>
    <w:rsid w:val="00D854E2"/>
    <w:rsid w:val="00D9194B"/>
    <w:rsid w:val="00D95C3D"/>
    <w:rsid w:val="00DA361C"/>
    <w:rsid w:val="00DA547D"/>
    <w:rsid w:val="00DA6C28"/>
    <w:rsid w:val="00DB1BE7"/>
    <w:rsid w:val="00DB1E86"/>
    <w:rsid w:val="00DB7FD9"/>
    <w:rsid w:val="00DC14A4"/>
    <w:rsid w:val="00DC74F4"/>
    <w:rsid w:val="00DE6542"/>
    <w:rsid w:val="00DF0C20"/>
    <w:rsid w:val="00DF7CE2"/>
    <w:rsid w:val="00E02D59"/>
    <w:rsid w:val="00E055F4"/>
    <w:rsid w:val="00E113ED"/>
    <w:rsid w:val="00E12120"/>
    <w:rsid w:val="00E12125"/>
    <w:rsid w:val="00E2646A"/>
    <w:rsid w:val="00E37372"/>
    <w:rsid w:val="00E72664"/>
    <w:rsid w:val="00E739A8"/>
    <w:rsid w:val="00E8378B"/>
    <w:rsid w:val="00E91CE6"/>
    <w:rsid w:val="00E91FA8"/>
    <w:rsid w:val="00E92D4D"/>
    <w:rsid w:val="00E9421B"/>
    <w:rsid w:val="00EA1151"/>
    <w:rsid w:val="00EA3A5C"/>
    <w:rsid w:val="00EA6313"/>
    <w:rsid w:val="00EB4B18"/>
    <w:rsid w:val="00EB5667"/>
    <w:rsid w:val="00EC5A28"/>
    <w:rsid w:val="00ED1701"/>
    <w:rsid w:val="00ED2573"/>
    <w:rsid w:val="00ED7DEE"/>
    <w:rsid w:val="00EF0F0A"/>
    <w:rsid w:val="00EF26D3"/>
    <w:rsid w:val="00EF6F3D"/>
    <w:rsid w:val="00F05B3F"/>
    <w:rsid w:val="00F06C97"/>
    <w:rsid w:val="00F101FE"/>
    <w:rsid w:val="00F12BC0"/>
    <w:rsid w:val="00F315D3"/>
    <w:rsid w:val="00F34179"/>
    <w:rsid w:val="00F3458A"/>
    <w:rsid w:val="00F44674"/>
    <w:rsid w:val="00F446BE"/>
    <w:rsid w:val="00F5017A"/>
    <w:rsid w:val="00F50E3A"/>
    <w:rsid w:val="00F52FAF"/>
    <w:rsid w:val="00F76A47"/>
    <w:rsid w:val="00F81945"/>
    <w:rsid w:val="00F827D1"/>
    <w:rsid w:val="00F87368"/>
    <w:rsid w:val="00F87ABC"/>
    <w:rsid w:val="00F955B3"/>
    <w:rsid w:val="00FA161C"/>
    <w:rsid w:val="00FA41B6"/>
    <w:rsid w:val="00FB1A1B"/>
    <w:rsid w:val="00FB2417"/>
    <w:rsid w:val="00FB624F"/>
    <w:rsid w:val="00FC14DE"/>
    <w:rsid w:val="00FE5F9D"/>
    <w:rsid w:val="00FF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79F"/>
    <w:rPr>
      <w:sz w:val="18"/>
      <w:szCs w:val="18"/>
    </w:rPr>
  </w:style>
  <w:style w:type="paragraph" w:styleId="a4">
    <w:name w:val="footer"/>
    <w:basedOn w:val="a"/>
    <w:link w:val="Char0"/>
    <w:uiPriority w:val="99"/>
    <w:unhideWhenUsed/>
    <w:rsid w:val="004C079F"/>
    <w:pPr>
      <w:tabs>
        <w:tab w:val="center" w:pos="4153"/>
        <w:tab w:val="right" w:pos="8306"/>
      </w:tabs>
      <w:snapToGrid w:val="0"/>
      <w:jc w:val="left"/>
    </w:pPr>
    <w:rPr>
      <w:sz w:val="18"/>
      <w:szCs w:val="18"/>
    </w:rPr>
  </w:style>
  <w:style w:type="character" w:customStyle="1" w:styleId="Char0">
    <w:name w:val="页脚 Char"/>
    <w:basedOn w:val="a0"/>
    <w:link w:val="a4"/>
    <w:uiPriority w:val="99"/>
    <w:rsid w:val="004C079F"/>
    <w:rPr>
      <w:sz w:val="18"/>
      <w:szCs w:val="18"/>
    </w:rPr>
  </w:style>
  <w:style w:type="paragraph" w:styleId="a5">
    <w:name w:val="Plain Text"/>
    <w:basedOn w:val="a"/>
    <w:link w:val="Char1"/>
    <w:uiPriority w:val="99"/>
    <w:unhideWhenUsed/>
    <w:rsid w:val="004C079F"/>
    <w:pPr>
      <w:jc w:val="left"/>
    </w:pPr>
    <w:rPr>
      <w:rFonts w:ascii="Calibri" w:eastAsia="宋体" w:hAnsi="Courier New" w:cs="Courier New"/>
      <w:szCs w:val="21"/>
    </w:rPr>
  </w:style>
  <w:style w:type="character" w:customStyle="1" w:styleId="Char1">
    <w:name w:val="纯文本 Char"/>
    <w:basedOn w:val="a0"/>
    <w:link w:val="a5"/>
    <w:uiPriority w:val="99"/>
    <w:rsid w:val="004C079F"/>
    <w:rPr>
      <w:rFonts w:ascii="Calibri" w:eastAsia="宋体" w:hAnsi="Courier New" w:cs="Courier New"/>
      <w:szCs w:val="21"/>
    </w:rPr>
  </w:style>
  <w:style w:type="character" w:customStyle="1" w:styleId="apple-converted-space">
    <w:name w:val="apple-converted-space"/>
    <w:basedOn w:val="a0"/>
    <w:rsid w:val="00FA161C"/>
  </w:style>
  <w:style w:type="character" w:styleId="a6">
    <w:name w:val="Hyperlink"/>
    <w:basedOn w:val="a0"/>
    <w:uiPriority w:val="99"/>
    <w:semiHidden/>
    <w:unhideWhenUsed/>
    <w:rsid w:val="0031173F"/>
    <w:rPr>
      <w:color w:val="0000FF"/>
      <w:u w:val="single"/>
    </w:rPr>
  </w:style>
  <w:style w:type="character" w:styleId="a7">
    <w:name w:val="Emphasis"/>
    <w:basedOn w:val="a0"/>
    <w:uiPriority w:val="20"/>
    <w:qFormat/>
    <w:rsid w:val="009A041D"/>
    <w:rPr>
      <w:i/>
      <w:iCs/>
    </w:rPr>
  </w:style>
  <w:style w:type="character" w:styleId="a8">
    <w:name w:val="Placeholder Text"/>
    <w:basedOn w:val="a0"/>
    <w:uiPriority w:val="99"/>
    <w:semiHidden/>
    <w:rsid w:val="00595875"/>
    <w:rPr>
      <w:color w:val="808080"/>
    </w:rPr>
  </w:style>
  <w:style w:type="paragraph" w:styleId="a9">
    <w:name w:val="Balloon Text"/>
    <w:basedOn w:val="a"/>
    <w:link w:val="Char2"/>
    <w:uiPriority w:val="99"/>
    <w:semiHidden/>
    <w:unhideWhenUsed/>
    <w:rsid w:val="00595875"/>
    <w:rPr>
      <w:sz w:val="18"/>
      <w:szCs w:val="18"/>
    </w:rPr>
  </w:style>
  <w:style w:type="character" w:customStyle="1" w:styleId="Char2">
    <w:name w:val="批注框文本 Char"/>
    <w:basedOn w:val="a0"/>
    <w:link w:val="a9"/>
    <w:uiPriority w:val="99"/>
    <w:semiHidden/>
    <w:rsid w:val="005958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nong</dc:creator>
  <cp:lastModifiedBy>liuwjun</cp:lastModifiedBy>
  <cp:revision>261</cp:revision>
  <cp:lastPrinted>2017-04-24T07:46:00Z</cp:lastPrinted>
  <dcterms:created xsi:type="dcterms:W3CDTF">2012-07-28T06:14:00Z</dcterms:created>
  <dcterms:modified xsi:type="dcterms:W3CDTF">2017-04-24T07:46:00Z</dcterms:modified>
</cp:coreProperties>
</file>